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EE" w:rsidRDefault="00B01967">
      <w:pPr>
        <w:pStyle w:val="a3"/>
        <w:spacing w:before="64"/>
        <w:ind w:left="2922" w:right="2883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8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8"/>
        </w:rPr>
        <w:t xml:space="preserve"> </w:t>
      </w:r>
      <w:r>
        <w:t>университеті</w:t>
      </w: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rPr>
          <w:sz w:val="30"/>
        </w:rPr>
      </w:pPr>
    </w:p>
    <w:p w:rsidR="002B24EE" w:rsidRDefault="002B24EE">
      <w:pPr>
        <w:pStyle w:val="a3"/>
        <w:spacing w:before="7"/>
        <w:rPr>
          <w:sz w:val="29"/>
        </w:rPr>
      </w:pPr>
    </w:p>
    <w:p w:rsidR="002B24EE" w:rsidRDefault="00B01967">
      <w:pPr>
        <w:pStyle w:val="a4"/>
      </w:pPr>
      <w:r>
        <w:t>Сәйкессіздіктер</w:t>
      </w:r>
      <w:r>
        <w:rPr>
          <w:spacing w:val="-4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Актілерді</w:t>
      </w:r>
      <w:r>
        <w:rPr>
          <w:spacing w:val="-5"/>
        </w:rPr>
        <w:t xml:space="preserve"> </w:t>
      </w:r>
      <w:r>
        <w:t>тіркеу</w:t>
      </w:r>
      <w:r>
        <w:rPr>
          <w:spacing w:val="-6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беру</w:t>
      </w:r>
      <w:r>
        <w:rPr>
          <w:spacing w:val="-3"/>
        </w:rPr>
        <w:t xml:space="preserve"> </w:t>
      </w:r>
      <w:r>
        <w:t>журналының</w:t>
      </w:r>
      <w:r>
        <w:rPr>
          <w:spacing w:val="-3"/>
        </w:rPr>
        <w:t xml:space="preserve"> </w:t>
      </w:r>
      <w:r>
        <w:t>үлгісі</w:t>
      </w: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2B24EE">
      <w:pPr>
        <w:pStyle w:val="a3"/>
        <w:rPr>
          <w:i/>
          <w:sz w:val="48"/>
        </w:rPr>
      </w:pPr>
    </w:p>
    <w:p w:rsidR="002B24EE" w:rsidRDefault="00B01967">
      <w:pPr>
        <w:pStyle w:val="a3"/>
        <w:spacing w:before="400"/>
        <w:ind w:left="2920" w:right="2883"/>
        <w:jc w:val="center"/>
      </w:pPr>
      <w:r>
        <w:t>Түркістан</w:t>
      </w:r>
    </w:p>
    <w:p w:rsidR="002B24EE" w:rsidRDefault="002B24EE">
      <w:pPr>
        <w:jc w:val="center"/>
        <w:sectPr w:rsidR="002B24EE">
          <w:type w:val="continuous"/>
          <w:pgSz w:w="16840" w:h="11910" w:orient="landscape"/>
          <w:pgMar w:top="1060" w:right="1060" w:bottom="280" w:left="1020" w:header="720" w:footer="720" w:gutter="0"/>
          <w:cols w:space="720"/>
        </w:sectPr>
      </w:pPr>
    </w:p>
    <w:p w:rsidR="002B24EE" w:rsidRDefault="00B01967">
      <w:pPr>
        <w:spacing w:before="66"/>
        <w:ind w:right="114"/>
        <w:jc w:val="right"/>
        <w:rPr>
          <w:b/>
          <w:i/>
          <w:sz w:val="24"/>
        </w:rPr>
      </w:pPr>
      <w:r>
        <w:rPr>
          <w:b/>
          <w:i/>
          <w:sz w:val="24"/>
        </w:rPr>
        <w:lastRenderedPageBreak/>
        <w:t>ФЖ-СМБ-007</w:t>
      </w:r>
    </w:p>
    <w:p w:rsidR="002B24EE" w:rsidRDefault="002B24EE">
      <w:pPr>
        <w:pStyle w:val="a3"/>
        <w:spacing w:before="1"/>
        <w:rPr>
          <w:i/>
          <w:sz w:val="21"/>
        </w:rPr>
      </w:pPr>
    </w:p>
    <w:tbl>
      <w:tblPr>
        <w:tblStyle w:val="TableNormal"/>
        <w:tblW w:w="14488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413"/>
        <w:gridCol w:w="2076"/>
        <w:gridCol w:w="2343"/>
        <w:gridCol w:w="1985"/>
        <w:gridCol w:w="1843"/>
        <w:gridCol w:w="1984"/>
        <w:gridCol w:w="2268"/>
      </w:tblGrid>
      <w:tr w:rsidR="002B24EE" w:rsidTr="0067572C">
        <w:trPr>
          <w:trHeight w:val="1163"/>
        </w:trPr>
        <w:tc>
          <w:tcPr>
            <w:tcW w:w="576" w:type="dxa"/>
          </w:tcPr>
          <w:p w:rsidR="002B24EE" w:rsidRDefault="002B24EE">
            <w:pPr>
              <w:pStyle w:val="TableParagraph"/>
              <w:rPr>
                <w:b/>
                <w:i/>
                <w:sz w:val="24"/>
              </w:rPr>
            </w:pPr>
          </w:p>
          <w:p w:rsidR="002B24EE" w:rsidRDefault="002B24EE"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 w:rsidR="002B24EE" w:rsidRDefault="00B01967">
            <w:pPr>
              <w:pStyle w:val="TableParagraph"/>
              <w:ind w:left="108" w:right="135"/>
              <w:jc w:val="center"/>
              <w:rPr>
                <w:b/>
              </w:rPr>
            </w:pPr>
            <w:r>
              <w:rPr>
                <w:b/>
              </w:rPr>
              <w:t>р/с</w:t>
            </w:r>
          </w:p>
        </w:tc>
        <w:tc>
          <w:tcPr>
            <w:tcW w:w="1413" w:type="dxa"/>
          </w:tcPr>
          <w:p w:rsidR="002B24EE" w:rsidRDefault="002B24EE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2B24EE" w:rsidRDefault="00B01967">
            <w:pPr>
              <w:pStyle w:val="TableParagraph"/>
              <w:spacing w:line="278" w:lineRule="auto"/>
              <w:ind w:left="321" w:right="331" w:firstLine="31"/>
              <w:rPr>
                <w:b/>
              </w:rPr>
            </w:pPr>
            <w:r>
              <w:rPr>
                <w:b/>
              </w:rPr>
              <w:t>Тіркеу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мерзімі</w:t>
            </w:r>
          </w:p>
        </w:tc>
        <w:tc>
          <w:tcPr>
            <w:tcW w:w="2076" w:type="dxa"/>
          </w:tcPr>
          <w:p w:rsidR="002B24EE" w:rsidRDefault="002B24EE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2B24EE" w:rsidRDefault="00B01967">
            <w:pPr>
              <w:pStyle w:val="TableParagraph"/>
              <w:spacing w:line="278" w:lineRule="auto"/>
              <w:ind w:left="648" w:right="147" w:hanging="516"/>
              <w:rPr>
                <w:b/>
              </w:rPr>
            </w:pPr>
            <w:r>
              <w:rPr>
                <w:b/>
              </w:rPr>
              <w:t>Қызметтік толық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аталуы</w:t>
            </w:r>
          </w:p>
        </w:tc>
        <w:tc>
          <w:tcPr>
            <w:tcW w:w="2343" w:type="dxa"/>
          </w:tcPr>
          <w:p w:rsidR="002B24EE" w:rsidRDefault="00B01967">
            <w:pPr>
              <w:pStyle w:val="TableParagraph"/>
              <w:spacing w:before="145"/>
              <w:ind w:left="132" w:right="159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Актінің</w:t>
            </w:r>
          </w:p>
          <w:p w:rsidR="002B24EE" w:rsidRDefault="00B01967">
            <w:pPr>
              <w:pStyle w:val="TableParagraph"/>
              <w:spacing w:before="37" w:line="276" w:lineRule="auto"/>
              <w:ind w:left="133" w:right="159"/>
              <w:jc w:val="center"/>
              <w:rPr>
                <w:b/>
              </w:rPr>
            </w:pPr>
            <w:r>
              <w:rPr>
                <w:b/>
              </w:rPr>
              <w:t>идентификациялы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номері</w:t>
            </w:r>
          </w:p>
        </w:tc>
        <w:tc>
          <w:tcPr>
            <w:tcW w:w="1985" w:type="dxa"/>
          </w:tcPr>
          <w:p w:rsidR="002B24EE" w:rsidRDefault="00B01967">
            <w:pPr>
              <w:pStyle w:val="TableParagraph"/>
              <w:spacing w:before="145" w:line="276" w:lineRule="auto"/>
              <w:ind w:left="215" w:right="240" w:hanging="4"/>
              <w:jc w:val="center"/>
              <w:rPr>
                <w:b/>
              </w:rPr>
            </w:pPr>
            <w:r>
              <w:rPr>
                <w:b/>
              </w:rPr>
              <w:t>Тіркеуші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тұлғаның аты-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жөні</w:t>
            </w:r>
          </w:p>
        </w:tc>
        <w:tc>
          <w:tcPr>
            <w:tcW w:w="1843" w:type="dxa"/>
          </w:tcPr>
          <w:p w:rsidR="002B24EE" w:rsidRDefault="002B24EE">
            <w:pPr>
              <w:pStyle w:val="TableParagraph"/>
              <w:spacing w:before="1"/>
              <w:rPr>
                <w:b/>
                <w:i/>
                <w:sz w:val="25"/>
              </w:rPr>
            </w:pPr>
          </w:p>
          <w:p w:rsidR="002B24EE" w:rsidRDefault="00B01967">
            <w:pPr>
              <w:pStyle w:val="TableParagraph"/>
              <w:spacing w:line="278" w:lineRule="auto"/>
              <w:ind w:left="120" w:right="135" w:firstLine="324"/>
              <w:rPr>
                <w:b/>
              </w:rPr>
            </w:pPr>
            <w:r>
              <w:rPr>
                <w:b/>
              </w:rPr>
              <w:t>Тіркеуші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тұлғаның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қолы</w:t>
            </w:r>
          </w:p>
        </w:tc>
        <w:tc>
          <w:tcPr>
            <w:tcW w:w="1984" w:type="dxa"/>
          </w:tcPr>
          <w:p w:rsidR="002B24EE" w:rsidRDefault="00B01967">
            <w:pPr>
              <w:pStyle w:val="TableParagraph"/>
              <w:spacing w:line="276" w:lineRule="auto"/>
              <w:ind w:left="135" w:right="162" w:hanging="3"/>
              <w:jc w:val="center"/>
              <w:rPr>
                <w:b/>
              </w:rPr>
            </w:pPr>
            <w:r>
              <w:rPr>
                <w:b/>
              </w:rPr>
              <w:t>Журналдың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кімге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берілгеннің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аты-</w:t>
            </w:r>
          </w:p>
          <w:p w:rsidR="002B24EE" w:rsidRDefault="00B01967">
            <w:pPr>
              <w:pStyle w:val="TableParagraph"/>
              <w:ind w:left="723" w:right="754"/>
              <w:jc w:val="center"/>
              <w:rPr>
                <w:b/>
              </w:rPr>
            </w:pPr>
            <w:r>
              <w:rPr>
                <w:b/>
              </w:rPr>
              <w:t>жөні</w:t>
            </w:r>
          </w:p>
        </w:tc>
        <w:tc>
          <w:tcPr>
            <w:tcW w:w="2268" w:type="dxa"/>
          </w:tcPr>
          <w:p w:rsidR="002B24EE" w:rsidRDefault="00B01967">
            <w:pPr>
              <w:pStyle w:val="TableParagraph"/>
              <w:spacing w:line="276" w:lineRule="auto"/>
              <w:ind w:left="174" w:right="147" w:hanging="36"/>
              <w:rPr>
                <w:b/>
              </w:rPr>
            </w:pPr>
            <w:r>
              <w:rPr>
                <w:b/>
              </w:rPr>
              <w:t>Журналдың кімге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берілгеннің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қолы</w:t>
            </w:r>
          </w:p>
        </w:tc>
      </w:tr>
      <w:tr w:rsidR="002B24EE" w:rsidTr="0067572C">
        <w:trPr>
          <w:trHeight w:val="292"/>
        </w:trPr>
        <w:tc>
          <w:tcPr>
            <w:tcW w:w="576" w:type="dxa"/>
          </w:tcPr>
          <w:p w:rsidR="002B24EE" w:rsidRDefault="00B01967">
            <w:pPr>
              <w:pStyle w:val="TableParagraph"/>
              <w:spacing w:line="247" w:lineRule="exact"/>
              <w:ind w:right="31"/>
              <w:jc w:val="center"/>
            </w:pPr>
            <w:r>
              <w:t>1</w:t>
            </w:r>
          </w:p>
        </w:tc>
        <w:tc>
          <w:tcPr>
            <w:tcW w:w="1413" w:type="dxa"/>
          </w:tcPr>
          <w:p w:rsidR="002B24EE" w:rsidRDefault="00B01967">
            <w:pPr>
              <w:pStyle w:val="TableParagraph"/>
              <w:spacing w:line="247" w:lineRule="exact"/>
              <w:ind w:right="27"/>
              <w:jc w:val="center"/>
            </w:pPr>
            <w:r>
              <w:t>2</w:t>
            </w:r>
          </w:p>
        </w:tc>
        <w:tc>
          <w:tcPr>
            <w:tcW w:w="2076" w:type="dxa"/>
          </w:tcPr>
          <w:p w:rsidR="002B24EE" w:rsidRDefault="00B01967">
            <w:pPr>
              <w:pStyle w:val="TableParagraph"/>
              <w:spacing w:line="247" w:lineRule="exact"/>
              <w:ind w:right="33"/>
              <w:jc w:val="center"/>
            </w:pPr>
            <w:r>
              <w:t>3</w:t>
            </w:r>
          </w:p>
        </w:tc>
        <w:tc>
          <w:tcPr>
            <w:tcW w:w="2343" w:type="dxa"/>
          </w:tcPr>
          <w:p w:rsidR="002B24EE" w:rsidRDefault="00B01967">
            <w:pPr>
              <w:pStyle w:val="TableParagraph"/>
              <w:spacing w:line="247" w:lineRule="exact"/>
              <w:ind w:right="27"/>
              <w:jc w:val="center"/>
            </w:pPr>
            <w:r>
              <w:t>4</w:t>
            </w:r>
          </w:p>
        </w:tc>
        <w:tc>
          <w:tcPr>
            <w:tcW w:w="1985" w:type="dxa"/>
          </w:tcPr>
          <w:p w:rsidR="002B24EE" w:rsidRDefault="00B01967">
            <w:pPr>
              <w:pStyle w:val="TableParagraph"/>
              <w:spacing w:line="247" w:lineRule="exact"/>
              <w:ind w:right="23"/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2B24EE" w:rsidRDefault="00B01967">
            <w:pPr>
              <w:pStyle w:val="TableParagraph"/>
              <w:spacing w:line="247" w:lineRule="exact"/>
              <w:ind w:right="26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2B24EE" w:rsidRDefault="00B01967">
            <w:pPr>
              <w:pStyle w:val="TableParagraph"/>
              <w:spacing w:line="247" w:lineRule="exact"/>
              <w:ind w:right="26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2B24EE" w:rsidRDefault="00B01967">
            <w:pPr>
              <w:pStyle w:val="TableParagraph"/>
              <w:spacing w:line="247" w:lineRule="exact"/>
              <w:ind w:right="27"/>
              <w:jc w:val="center"/>
            </w:pPr>
            <w:r>
              <w:t>8</w:t>
            </w: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9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81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81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81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2B24EE" w:rsidTr="0067572C">
        <w:trPr>
          <w:trHeight w:val="378"/>
        </w:trPr>
        <w:tc>
          <w:tcPr>
            <w:tcW w:w="5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41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076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3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5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843" w:type="dxa"/>
          </w:tcPr>
          <w:p w:rsidR="002B24EE" w:rsidRDefault="002B24EE">
            <w:pPr>
              <w:pStyle w:val="TableParagraph"/>
            </w:pPr>
          </w:p>
        </w:tc>
        <w:tc>
          <w:tcPr>
            <w:tcW w:w="1984" w:type="dxa"/>
          </w:tcPr>
          <w:p w:rsidR="002B24EE" w:rsidRDefault="002B24EE">
            <w:pPr>
              <w:pStyle w:val="TableParagraph"/>
            </w:pPr>
          </w:p>
        </w:tc>
        <w:tc>
          <w:tcPr>
            <w:tcW w:w="2268" w:type="dxa"/>
          </w:tcPr>
          <w:p w:rsidR="002B24EE" w:rsidRDefault="002B24EE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  <w:tr w:rsidR="0031575D" w:rsidTr="0067572C">
        <w:trPr>
          <w:trHeight w:val="378"/>
        </w:trPr>
        <w:tc>
          <w:tcPr>
            <w:tcW w:w="5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41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076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3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5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843" w:type="dxa"/>
          </w:tcPr>
          <w:p w:rsidR="0031575D" w:rsidRDefault="0031575D">
            <w:pPr>
              <w:pStyle w:val="TableParagraph"/>
            </w:pPr>
          </w:p>
        </w:tc>
        <w:tc>
          <w:tcPr>
            <w:tcW w:w="1984" w:type="dxa"/>
          </w:tcPr>
          <w:p w:rsidR="0031575D" w:rsidRDefault="0031575D">
            <w:pPr>
              <w:pStyle w:val="TableParagraph"/>
            </w:pPr>
          </w:p>
        </w:tc>
        <w:tc>
          <w:tcPr>
            <w:tcW w:w="2268" w:type="dxa"/>
          </w:tcPr>
          <w:p w:rsidR="0031575D" w:rsidRDefault="0031575D">
            <w:pPr>
              <w:pStyle w:val="TableParagraph"/>
            </w:pPr>
          </w:p>
        </w:tc>
      </w:tr>
    </w:tbl>
    <w:p w:rsidR="00B01967" w:rsidRDefault="00B01967"/>
    <w:sectPr w:rsidR="00B01967">
      <w:pgSz w:w="16840" w:h="11910" w:orient="landscape"/>
      <w:pgMar w:top="10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24EE"/>
    <w:rsid w:val="002B24EE"/>
    <w:rsid w:val="0031575D"/>
    <w:rsid w:val="0067572C"/>
    <w:rsid w:val="006A1425"/>
    <w:rsid w:val="00B0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2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112"/>
    </w:pPr>
    <w:rPr>
      <w:b/>
      <w:bCs/>
      <w:i/>
      <w:iCs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480</Characters>
  <Application>Microsoft Office Word</Application>
  <DocSecurity>0</DocSecurity>
  <Lines>4</Lines>
  <Paragraphs>1</Paragraphs>
  <ScaleCrop>false</ScaleCrop>
  <Company>Home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2024-09-29T18:08:00Z</dcterms:created>
  <dcterms:modified xsi:type="dcterms:W3CDTF">2024-12-18T10:04:00Z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