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EEF" w:rsidRDefault="00FA1EEF" w:rsidP="00FA1EEF">
      <w:pPr>
        <w:jc w:val="right"/>
        <w:rPr>
          <w:rFonts w:ascii="KZ Times New Roman" w:hAnsi="KZ Times New Roman"/>
          <w:b/>
          <w:i/>
          <w:lang w:val="kk-KZ"/>
        </w:rPr>
      </w:pPr>
      <w:r w:rsidRPr="006F3B64">
        <w:rPr>
          <w:rFonts w:ascii="KZ Times New Roman" w:hAnsi="KZ Times New Roman"/>
          <w:b/>
          <w:i/>
          <w:lang w:val="kk-KZ"/>
        </w:rPr>
        <w:t>Ф-ОБ-001/186</w:t>
      </w:r>
    </w:p>
    <w:p w:rsidR="008D4008" w:rsidRDefault="008D4008" w:rsidP="008D4008">
      <w:pPr>
        <w:pStyle w:val="af5"/>
        <w:rPr>
          <w:lang w:val="kk-KZ"/>
        </w:rPr>
      </w:pPr>
      <w:r>
        <w:rPr>
          <w:noProof/>
        </w:rPr>
        <w:lastRenderedPageBreak/>
        <w:drawing>
          <wp:inline distT="0" distB="0" distL="0" distR="0">
            <wp:extent cx="6485460" cy="9187256"/>
            <wp:effectExtent l="0" t="0" r="0" b="0"/>
            <wp:docPr id="1" name="Рисунок 1" descr="C:\Users\1\AppData\Local\Temp\4930a6d9-21c7-4743-ab40-75de43c783fa_WhatsApp Unknown 2025-10-23 at 14.19.28.zip.3fa\WhatsApp Image 2025-10-23 at 14.19.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AppData\Local\Temp\4930a6d9-21c7-4743-ab40-75de43c783fa_WhatsApp Unknown 2025-10-23 at 14.19.28.zip.3fa\WhatsApp Image 2025-10-23 at 14.19.1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5690" cy="9187582"/>
                    </a:xfrm>
                    <a:prstGeom prst="rect">
                      <a:avLst/>
                    </a:prstGeom>
                    <a:noFill/>
                    <a:ln>
                      <a:noFill/>
                    </a:ln>
                  </pic:spPr>
                </pic:pic>
              </a:graphicData>
            </a:graphic>
          </wp:inline>
        </w:drawing>
      </w:r>
    </w:p>
    <w:p w:rsidR="008D4008" w:rsidRDefault="008D4008" w:rsidP="008D4008">
      <w:pPr>
        <w:pStyle w:val="af5"/>
      </w:pPr>
      <w:r>
        <w:rPr>
          <w:noProof/>
        </w:rPr>
        <w:lastRenderedPageBreak/>
        <w:drawing>
          <wp:inline distT="0" distB="0" distL="0" distR="0">
            <wp:extent cx="6027724" cy="8509935"/>
            <wp:effectExtent l="0" t="0" r="0" b="0"/>
            <wp:docPr id="2" name="Рисунок 2" descr="C:\Users\1\AppData\Local\Temp\d6305850-be88-41d7-94f1-a50c2ed9f62d_WhatsApp Unknown 2025-10-23 at 14.19.28.zip.62d\WhatsApp Image 2025-10-23 at 14.19.1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AppData\Local\Temp\d6305850-be88-41d7-94f1-a50c2ed9f62d_WhatsApp Unknown 2025-10-23 at 14.19.28.zip.62d\WhatsApp Image 2025-10-23 at 14.19.11 (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4044" cy="8518857"/>
                    </a:xfrm>
                    <a:prstGeom prst="rect">
                      <a:avLst/>
                    </a:prstGeom>
                    <a:noFill/>
                    <a:ln>
                      <a:noFill/>
                    </a:ln>
                  </pic:spPr>
                </pic:pic>
              </a:graphicData>
            </a:graphic>
          </wp:inline>
        </w:drawing>
      </w:r>
    </w:p>
    <w:p w:rsidR="008D4008" w:rsidRPr="008D4008" w:rsidRDefault="008D4008" w:rsidP="008D4008">
      <w:pPr>
        <w:pStyle w:val="af5"/>
        <w:rPr>
          <w:lang w:val="kk-KZ"/>
        </w:rPr>
      </w:pPr>
    </w:p>
    <w:p w:rsidR="00BA6F49" w:rsidRDefault="00BA6F49" w:rsidP="000A5A4F">
      <w:pPr>
        <w:jc w:val="center"/>
        <w:rPr>
          <w:b/>
          <w:sz w:val="22"/>
          <w:szCs w:val="22"/>
          <w:lang w:val="kk-KZ"/>
        </w:rPr>
      </w:pPr>
    </w:p>
    <w:p w:rsidR="00BA6F49" w:rsidRDefault="00BA6F49" w:rsidP="000A5A4F">
      <w:pPr>
        <w:jc w:val="center"/>
        <w:rPr>
          <w:b/>
          <w:sz w:val="22"/>
          <w:szCs w:val="22"/>
          <w:lang w:val="kk-KZ"/>
        </w:rPr>
      </w:pPr>
    </w:p>
    <w:p w:rsidR="00BA6F49" w:rsidRPr="00DD3AAC" w:rsidRDefault="00BA6F49" w:rsidP="00BA6F49">
      <w:pPr>
        <w:jc w:val="center"/>
        <w:rPr>
          <w:b/>
          <w:sz w:val="22"/>
          <w:szCs w:val="22"/>
          <w:lang w:val="kk-KZ"/>
        </w:rPr>
      </w:pPr>
      <w:r w:rsidRPr="00DD3AAC">
        <w:rPr>
          <w:b/>
          <w:sz w:val="22"/>
          <w:szCs w:val="22"/>
          <w:lang w:val="kk-KZ"/>
        </w:rPr>
        <w:t>МАЗМҰНЫ</w:t>
      </w:r>
    </w:p>
    <w:p w:rsidR="00BA6F49" w:rsidRPr="00DD3AAC" w:rsidRDefault="00BA6F49" w:rsidP="00BA6F49">
      <w:pPr>
        <w:jc w:val="center"/>
        <w:rPr>
          <w:sz w:val="22"/>
          <w:szCs w:val="22"/>
          <w:lang w:val="kk-KZ"/>
        </w:rPr>
      </w:pPr>
    </w:p>
    <w:tbl>
      <w:tblPr>
        <w:tblW w:w="9639" w:type="dxa"/>
        <w:jc w:val="center"/>
        <w:tblLook w:val="01E0" w:firstRow="1" w:lastRow="1" w:firstColumn="1" w:lastColumn="1" w:noHBand="0" w:noVBand="0"/>
      </w:tblPr>
      <w:tblGrid>
        <w:gridCol w:w="711"/>
        <w:gridCol w:w="8187"/>
        <w:gridCol w:w="741"/>
      </w:tblGrid>
      <w:tr w:rsidR="00BA6F49" w:rsidRPr="00DD3AAC" w:rsidTr="00BA6F49">
        <w:trPr>
          <w:jc w:val="center"/>
        </w:trPr>
        <w:tc>
          <w:tcPr>
            <w:tcW w:w="711" w:type="dxa"/>
          </w:tcPr>
          <w:p w:rsidR="00BA6F49" w:rsidRPr="00DD3AAC" w:rsidRDefault="00BA6F49" w:rsidP="00BA6F49">
            <w:pPr>
              <w:jc w:val="center"/>
              <w:rPr>
                <w:sz w:val="22"/>
                <w:szCs w:val="22"/>
                <w:lang w:val="kk-KZ"/>
              </w:rPr>
            </w:pPr>
            <w:r>
              <w:rPr>
                <w:sz w:val="22"/>
                <w:szCs w:val="22"/>
                <w:lang w:val="kk-KZ"/>
              </w:rPr>
              <w:t>1</w:t>
            </w:r>
            <w:r w:rsidRPr="00DD3AAC">
              <w:rPr>
                <w:sz w:val="22"/>
                <w:szCs w:val="22"/>
                <w:lang w:val="kk-KZ"/>
              </w:rPr>
              <w:t>.</w:t>
            </w:r>
          </w:p>
        </w:tc>
        <w:tc>
          <w:tcPr>
            <w:tcW w:w="8187" w:type="dxa"/>
          </w:tcPr>
          <w:p w:rsidR="00BA6F49" w:rsidRPr="005822CF" w:rsidRDefault="00BA6F49" w:rsidP="00274F65">
            <w:pPr>
              <w:pStyle w:val="Default"/>
              <w:rPr>
                <w:rFonts w:ascii="Times New Roman" w:hAnsi="Times New Roman"/>
                <w:bCs/>
                <w:color w:val="auto"/>
                <w:highlight w:val="yellow"/>
              </w:rPr>
            </w:pPr>
            <w:r w:rsidRPr="00FD7F69">
              <w:rPr>
                <w:rFonts w:ascii="Times New Roman" w:hAnsi="Times New Roman"/>
                <w:color w:val="auto"/>
                <w:lang w:val="kk-KZ"/>
              </w:rPr>
              <w:t xml:space="preserve"> 6В02</w:t>
            </w:r>
            <w:r w:rsidR="00FD7F69" w:rsidRPr="00FD7F69">
              <w:rPr>
                <w:rFonts w:ascii="Times New Roman" w:hAnsi="Times New Roman"/>
                <w:color w:val="auto"/>
                <w:lang w:val="kk-KZ"/>
              </w:rPr>
              <w:t>2</w:t>
            </w:r>
            <w:r w:rsidR="00274F65">
              <w:rPr>
                <w:rFonts w:ascii="Times New Roman" w:hAnsi="Times New Roman"/>
                <w:color w:val="auto"/>
                <w:lang w:val="kk-KZ"/>
              </w:rPr>
              <w:t>66</w:t>
            </w:r>
            <w:r w:rsidRPr="00FD7F69">
              <w:rPr>
                <w:rFonts w:ascii="Times New Roman" w:hAnsi="Times New Roman"/>
                <w:color w:val="auto"/>
                <w:lang w:val="kk-KZ"/>
              </w:rPr>
              <w:t xml:space="preserve"> –</w:t>
            </w:r>
            <w:r w:rsidR="00274F65">
              <w:rPr>
                <w:rFonts w:ascii="Times New Roman" w:hAnsi="Times New Roman"/>
                <w:color w:val="auto"/>
                <w:lang w:val="kk-KZ"/>
              </w:rPr>
              <w:t>Исламтану</w:t>
            </w:r>
            <w:r w:rsidRPr="00FD7F69">
              <w:rPr>
                <w:rFonts w:ascii="Times New Roman" w:hAnsi="Times New Roman"/>
                <w:color w:val="auto"/>
                <w:lang w:val="kk-KZ"/>
              </w:rPr>
              <w:t>......................</w:t>
            </w:r>
            <w:r w:rsidR="00C44FC6" w:rsidRPr="00FD7F69">
              <w:rPr>
                <w:rFonts w:ascii="Times New Roman" w:hAnsi="Times New Roman"/>
                <w:color w:val="auto"/>
                <w:lang w:val="kk-KZ"/>
              </w:rPr>
              <w:t>.........</w:t>
            </w:r>
            <w:r w:rsidRPr="00FD7F69">
              <w:rPr>
                <w:rFonts w:ascii="Times New Roman" w:hAnsi="Times New Roman"/>
                <w:color w:val="auto"/>
                <w:lang w:val="kk-KZ"/>
              </w:rPr>
              <w:t>...............</w:t>
            </w:r>
            <w:r w:rsidR="005645D1" w:rsidRPr="00FD7F69">
              <w:rPr>
                <w:rFonts w:ascii="Times New Roman" w:hAnsi="Times New Roman"/>
                <w:color w:val="auto"/>
                <w:lang w:val="kk-KZ"/>
              </w:rPr>
              <w:t>...............................................</w:t>
            </w:r>
            <w:r w:rsidRPr="00FD7F69">
              <w:rPr>
                <w:rFonts w:ascii="Times New Roman" w:hAnsi="Times New Roman"/>
                <w:color w:val="auto"/>
                <w:lang w:val="kk-KZ"/>
              </w:rPr>
              <w:t xml:space="preserve"> </w:t>
            </w:r>
            <w:r w:rsidR="00C44FC6" w:rsidRPr="00FD7F69">
              <w:rPr>
                <w:rFonts w:ascii="Times New Roman" w:hAnsi="Times New Roman"/>
                <w:color w:val="auto"/>
                <w:lang w:val="kk-KZ"/>
              </w:rPr>
              <w:t xml:space="preserve">  </w:t>
            </w:r>
          </w:p>
        </w:tc>
        <w:tc>
          <w:tcPr>
            <w:tcW w:w="741" w:type="dxa"/>
          </w:tcPr>
          <w:p w:rsidR="00BA6F49" w:rsidRPr="00BA6F49" w:rsidRDefault="005645D1" w:rsidP="00BA6F49">
            <w:pPr>
              <w:rPr>
                <w:sz w:val="22"/>
                <w:szCs w:val="22"/>
                <w:highlight w:val="yellow"/>
                <w:lang w:val="kk-KZ"/>
              </w:rPr>
            </w:pPr>
            <w:r w:rsidRPr="005645D1">
              <w:rPr>
                <w:sz w:val="22"/>
                <w:szCs w:val="22"/>
                <w:lang w:val="kk-KZ"/>
              </w:rPr>
              <w:t>4</w:t>
            </w:r>
          </w:p>
        </w:tc>
      </w:tr>
    </w:tbl>
    <w:p w:rsidR="00BA6F49" w:rsidRPr="00DD3AAC" w:rsidRDefault="00BA6F49" w:rsidP="00BA6F49">
      <w:pPr>
        <w:jc w:val="center"/>
        <w:rPr>
          <w:sz w:val="22"/>
          <w:szCs w:val="22"/>
          <w:lang w:val="kk-KZ"/>
        </w:rPr>
      </w:pPr>
    </w:p>
    <w:p w:rsidR="00BA6F49" w:rsidRPr="00DD3AAC" w:rsidRDefault="00BA6F49" w:rsidP="00BA6F49">
      <w:pPr>
        <w:rPr>
          <w:sz w:val="22"/>
          <w:szCs w:val="22"/>
          <w:lang w:val="kk-KZ"/>
        </w:rPr>
      </w:pPr>
    </w:p>
    <w:p w:rsidR="00BA6F49" w:rsidRPr="00DD3AAC"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Default="00BA6F49" w:rsidP="00BA6F49">
      <w:pPr>
        <w:rPr>
          <w:sz w:val="22"/>
          <w:szCs w:val="22"/>
          <w:lang w:val="kk-KZ"/>
        </w:rPr>
      </w:pPr>
    </w:p>
    <w:p w:rsidR="00BA6F49" w:rsidRPr="00DD3AAC" w:rsidRDefault="00BA6F49" w:rsidP="00BA6F49">
      <w:pPr>
        <w:rPr>
          <w:sz w:val="22"/>
          <w:szCs w:val="22"/>
          <w:lang w:val="kk-KZ"/>
        </w:rPr>
      </w:pPr>
    </w:p>
    <w:p w:rsidR="00BA6F49" w:rsidRDefault="00BA6F49" w:rsidP="00BA6F49">
      <w:pPr>
        <w:pStyle w:val="Default"/>
        <w:jc w:val="center"/>
        <w:rPr>
          <w:b/>
          <w:color w:val="auto"/>
          <w:sz w:val="20"/>
          <w:szCs w:val="20"/>
          <w:lang w:val="kk-KZ"/>
        </w:rPr>
      </w:pPr>
    </w:p>
    <w:p w:rsidR="00BA6F49" w:rsidRPr="005E5198" w:rsidRDefault="00BA6F49" w:rsidP="00274F65">
      <w:pPr>
        <w:pStyle w:val="Default"/>
        <w:jc w:val="center"/>
        <w:rPr>
          <w:rFonts w:ascii="Times New Roman" w:hAnsi="Times New Roman"/>
          <w:b/>
          <w:color w:val="auto"/>
          <w:sz w:val="20"/>
          <w:szCs w:val="20"/>
          <w:lang w:val="kk-KZ"/>
        </w:rPr>
      </w:pPr>
      <w:r w:rsidRPr="005E5198">
        <w:rPr>
          <w:rFonts w:ascii="Times New Roman" w:hAnsi="Times New Roman"/>
          <w:b/>
          <w:color w:val="auto"/>
          <w:sz w:val="20"/>
          <w:szCs w:val="20"/>
          <w:lang w:val="kk-KZ"/>
        </w:rPr>
        <w:lastRenderedPageBreak/>
        <w:t>202</w:t>
      </w:r>
      <w:r w:rsidR="008862A8">
        <w:rPr>
          <w:rFonts w:ascii="Times New Roman" w:hAnsi="Times New Roman"/>
          <w:b/>
          <w:color w:val="auto"/>
          <w:sz w:val="20"/>
          <w:szCs w:val="20"/>
          <w:lang w:val="kk-KZ"/>
        </w:rPr>
        <w:t>5</w:t>
      </w:r>
      <w:r w:rsidRPr="005E5198">
        <w:rPr>
          <w:rFonts w:ascii="Times New Roman" w:hAnsi="Times New Roman"/>
          <w:b/>
          <w:color w:val="auto"/>
          <w:sz w:val="20"/>
          <w:szCs w:val="20"/>
          <w:lang w:val="kk-KZ"/>
        </w:rPr>
        <w:t>-202</w:t>
      </w:r>
      <w:r w:rsidR="00A45E13">
        <w:rPr>
          <w:rFonts w:ascii="Times New Roman" w:hAnsi="Times New Roman"/>
          <w:b/>
          <w:color w:val="auto"/>
          <w:sz w:val="20"/>
          <w:szCs w:val="20"/>
          <w:lang w:val="kk-KZ"/>
        </w:rPr>
        <w:t>9</w:t>
      </w:r>
      <w:r w:rsidRPr="005E5198">
        <w:rPr>
          <w:rFonts w:ascii="Times New Roman" w:hAnsi="Times New Roman"/>
          <w:b/>
          <w:color w:val="auto"/>
          <w:sz w:val="20"/>
          <w:szCs w:val="20"/>
          <w:lang w:val="kk-KZ"/>
        </w:rPr>
        <w:t xml:space="preserve"> оқу жылына арналған 6В022</w:t>
      </w:r>
      <w:r w:rsidR="00274F65">
        <w:rPr>
          <w:rFonts w:ascii="Times New Roman" w:hAnsi="Times New Roman"/>
          <w:b/>
          <w:color w:val="auto"/>
          <w:sz w:val="20"/>
          <w:szCs w:val="20"/>
          <w:lang w:val="kk-KZ"/>
        </w:rPr>
        <w:t>66</w:t>
      </w:r>
      <w:r w:rsidR="00111409" w:rsidRPr="00111409">
        <w:rPr>
          <w:rFonts w:ascii="Times New Roman" w:hAnsi="Times New Roman"/>
          <w:b/>
          <w:color w:val="auto"/>
          <w:sz w:val="20"/>
          <w:szCs w:val="20"/>
          <w:lang w:val="kk-KZ"/>
        </w:rPr>
        <w:t>-</w:t>
      </w:r>
      <w:r w:rsidR="00274F65">
        <w:rPr>
          <w:rFonts w:ascii="Times New Roman" w:hAnsi="Times New Roman"/>
          <w:b/>
          <w:color w:val="auto"/>
          <w:sz w:val="20"/>
          <w:szCs w:val="20"/>
          <w:lang w:val="kk-KZ"/>
        </w:rPr>
        <w:t>Исламтану</w:t>
      </w:r>
      <w:r w:rsidR="00FD7F69" w:rsidRPr="005E5198">
        <w:rPr>
          <w:rFonts w:ascii="Times New Roman" w:hAnsi="Times New Roman"/>
          <w:b/>
          <w:color w:val="auto"/>
          <w:sz w:val="20"/>
          <w:szCs w:val="20"/>
          <w:lang w:val="kk-KZ"/>
        </w:rPr>
        <w:t xml:space="preserve"> </w:t>
      </w:r>
      <w:r w:rsidRPr="005E5198">
        <w:rPr>
          <w:rFonts w:ascii="Times New Roman" w:hAnsi="Times New Roman"/>
          <w:b/>
          <w:color w:val="auto"/>
          <w:sz w:val="20"/>
          <w:szCs w:val="20"/>
          <w:lang w:val="kk-KZ"/>
        </w:rPr>
        <w:t>білім беру бағдарламасы бойынша элективті пәндер тізімі</w:t>
      </w:r>
    </w:p>
    <w:p w:rsidR="00BA6F49" w:rsidRPr="005E5198" w:rsidRDefault="00BA6F49" w:rsidP="005E5198">
      <w:pPr>
        <w:jc w:val="center"/>
        <w:rPr>
          <w:sz w:val="20"/>
          <w:szCs w:val="20"/>
          <w:lang w:val="kk-KZ"/>
        </w:rPr>
      </w:pPr>
      <w:r w:rsidRPr="005E5198">
        <w:rPr>
          <w:sz w:val="20"/>
          <w:szCs w:val="20"/>
          <w:lang w:val="kk-KZ"/>
        </w:rPr>
        <w:t>(202</w:t>
      </w:r>
      <w:r w:rsidR="008862A8">
        <w:rPr>
          <w:sz w:val="20"/>
          <w:szCs w:val="20"/>
          <w:lang w:val="kk-KZ"/>
        </w:rPr>
        <w:t>5</w:t>
      </w:r>
      <w:r w:rsidRPr="005E5198">
        <w:rPr>
          <w:sz w:val="20"/>
          <w:szCs w:val="20"/>
          <w:lang w:val="kk-KZ"/>
        </w:rPr>
        <w:t xml:space="preserve"> жылы қабылданған білімгерлерге)</w:t>
      </w:r>
    </w:p>
    <w:p w:rsidR="00BA6F49" w:rsidRPr="005E5198" w:rsidRDefault="00BA6F49" w:rsidP="00BA6F49">
      <w:pPr>
        <w:jc w:val="center"/>
        <w:rPr>
          <w:b/>
          <w:sz w:val="20"/>
          <w:szCs w:val="20"/>
          <w:lang w:val="kk-KZ"/>
        </w:rPr>
      </w:pP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510"/>
        <w:gridCol w:w="1810"/>
        <w:gridCol w:w="4328"/>
        <w:gridCol w:w="1639"/>
        <w:gridCol w:w="1156"/>
      </w:tblGrid>
      <w:tr w:rsidR="00C70D72" w:rsidRPr="00284C7A" w:rsidTr="009C6671">
        <w:trPr>
          <w:jc w:val="center"/>
        </w:trPr>
        <w:tc>
          <w:tcPr>
            <w:tcW w:w="531" w:type="dxa"/>
            <w:tcBorders>
              <w:top w:val="single" w:sz="4" w:space="0" w:color="auto"/>
              <w:left w:val="single" w:sz="4" w:space="0" w:color="auto"/>
              <w:bottom w:val="single" w:sz="4" w:space="0" w:color="auto"/>
              <w:right w:val="single" w:sz="4" w:space="0" w:color="auto"/>
            </w:tcBorders>
            <w:hideMark/>
          </w:tcPr>
          <w:p w:rsidR="00BA6F49" w:rsidRPr="00284C7A" w:rsidRDefault="00BA6F49" w:rsidP="00BA6F49">
            <w:pPr>
              <w:spacing w:line="256" w:lineRule="auto"/>
              <w:jc w:val="center"/>
              <w:rPr>
                <w:b/>
                <w:sz w:val="22"/>
                <w:szCs w:val="20"/>
                <w:lang w:val="kk-KZ"/>
              </w:rPr>
            </w:pPr>
            <w:r w:rsidRPr="00284C7A">
              <w:rPr>
                <w:b/>
                <w:sz w:val="22"/>
                <w:szCs w:val="20"/>
                <w:lang w:val="kk-KZ"/>
              </w:rPr>
              <w:t>№</w:t>
            </w:r>
          </w:p>
        </w:tc>
        <w:tc>
          <w:tcPr>
            <w:tcW w:w="510" w:type="dxa"/>
            <w:tcBorders>
              <w:top w:val="single" w:sz="4" w:space="0" w:color="auto"/>
              <w:left w:val="single" w:sz="4" w:space="0" w:color="auto"/>
              <w:bottom w:val="single" w:sz="4" w:space="0" w:color="auto"/>
              <w:right w:val="single" w:sz="4" w:space="0" w:color="auto"/>
            </w:tcBorders>
            <w:hideMark/>
          </w:tcPr>
          <w:p w:rsidR="00BA6F49" w:rsidRPr="00284C7A" w:rsidRDefault="00BA6F49" w:rsidP="00BA6F49">
            <w:pPr>
              <w:spacing w:line="256" w:lineRule="auto"/>
              <w:jc w:val="center"/>
              <w:rPr>
                <w:b/>
                <w:sz w:val="22"/>
                <w:szCs w:val="20"/>
                <w:lang w:val="kk-KZ"/>
              </w:rPr>
            </w:pPr>
            <w:r w:rsidRPr="00284C7A">
              <w:rPr>
                <w:b/>
                <w:sz w:val="22"/>
                <w:szCs w:val="20"/>
                <w:lang w:val="kk-KZ"/>
              </w:rPr>
              <w:t>Р/с</w:t>
            </w:r>
          </w:p>
        </w:tc>
        <w:tc>
          <w:tcPr>
            <w:tcW w:w="1810" w:type="dxa"/>
            <w:tcBorders>
              <w:top w:val="single" w:sz="4" w:space="0" w:color="auto"/>
              <w:left w:val="single" w:sz="4" w:space="0" w:color="auto"/>
              <w:bottom w:val="single" w:sz="4" w:space="0" w:color="auto"/>
              <w:right w:val="single" w:sz="4" w:space="0" w:color="auto"/>
            </w:tcBorders>
            <w:hideMark/>
          </w:tcPr>
          <w:p w:rsidR="00BA6F49" w:rsidRPr="00284C7A" w:rsidRDefault="00BA6F49" w:rsidP="00BA6F49">
            <w:pPr>
              <w:spacing w:line="256" w:lineRule="auto"/>
              <w:jc w:val="center"/>
              <w:rPr>
                <w:b/>
                <w:sz w:val="22"/>
                <w:szCs w:val="20"/>
                <w:lang w:val="kk-KZ"/>
              </w:rPr>
            </w:pPr>
            <w:r w:rsidRPr="00284C7A">
              <w:rPr>
                <w:b/>
                <w:sz w:val="22"/>
                <w:szCs w:val="20"/>
                <w:lang w:val="kk-KZ"/>
              </w:rPr>
              <w:t>Пән коды</w:t>
            </w:r>
          </w:p>
        </w:tc>
        <w:tc>
          <w:tcPr>
            <w:tcW w:w="4328" w:type="dxa"/>
            <w:tcBorders>
              <w:top w:val="single" w:sz="4" w:space="0" w:color="auto"/>
              <w:left w:val="single" w:sz="4" w:space="0" w:color="auto"/>
              <w:bottom w:val="single" w:sz="4" w:space="0" w:color="auto"/>
              <w:right w:val="single" w:sz="4" w:space="0" w:color="auto"/>
            </w:tcBorders>
            <w:hideMark/>
          </w:tcPr>
          <w:p w:rsidR="00BA6F49" w:rsidRPr="00284C7A" w:rsidRDefault="00BA6F49" w:rsidP="00BA6F49">
            <w:pPr>
              <w:spacing w:line="256" w:lineRule="auto"/>
              <w:jc w:val="center"/>
              <w:rPr>
                <w:b/>
                <w:sz w:val="22"/>
                <w:szCs w:val="20"/>
                <w:lang w:val="en-US"/>
              </w:rPr>
            </w:pPr>
            <w:r w:rsidRPr="00284C7A">
              <w:rPr>
                <w:b/>
                <w:sz w:val="22"/>
                <w:szCs w:val="20"/>
                <w:lang w:val="kk-KZ"/>
              </w:rPr>
              <w:t>Пәннің (модульдің) атауы</w:t>
            </w:r>
          </w:p>
          <w:p w:rsidR="00BA6F49" w:rsidRPr="00284C7A" w:rsidRDefault="00BA6F49" w:rsidP="00BA6F49">
            <w:pPr>
              <w:spacing w:line="256" w:lineRule="auto"/>
              <w:jc w:val="center"/>
              <w:rPr>
                <w:b/>
                <w:sz w:val="22"/>
                <w:szCs w:val="20"/>
                <w:lang w:val="en-US"/>
              </w:rPr>
            </w:pPr>
          </w:p>
        </w:tc>
        <w:tc>
          <w:tcPr>
            <w:tcW w:w="1639" w:type="dxa"/>
            <w:tcBorders>
              <w:top w:val="single" w:sz="4" w:space="0" w:color="auto"/>
              <w:left w:val="single" w:sz="4" w:space="0" w:color="auto"/>
              <w:bottom w:val="single" w:sz="4" w:space="0" w:color="auto"/>
              <w:right w:val="single" w:sz="4" w:space="0" w:color="auto"/>
            </w:tcBorders>
            <w:hideMark/>
          </w:tcPr>
          <w:p w:rsidR="00410E66" w:rsidRPr="00284C7A" w:rsidRDefault="00BA6F49" w:rsidP="00410E66">
            <w:pPr>
              <w:spacing w:line="256" w:lineRule="auto"/>
              <w:jc w:val="center"/>
              <w:rPr>
                <w:b/>
                <w:bCs/>
                <w:sz w:val="22"/>
                <w:szCs w:val="20"/>
                <w:lang w:val="kk-KZ"/>
              </w:rPr>
            </w:pPr>
            <w:r w:rsidRPr="00284C7A">
              <w:rPr>
                <w:b/>
                <w:bCs/>
                <w:sz w:val="22"/>
                <w:szCs w:val="20"/>
                <w:lang w:val="kk-KZ"/>
              </w:rPr>
              <w:t>Академ</w:t>
            </w:r>
            <w:r w:rsidR="00B80626" w:rsidRPr="00284C7A">
              <w:rPr>
                <w:b/>
                <w:bCs/>
                <w:sz w:val="22"/>
                <w:szCs w:val="20"/>
                <w:lang w:val="kk-KZ"/>
              </w:rPr>
              <w:t>иялық</w:t>
            </w:r>
            <w:r w:rsidRPr="00284C7A">
              <w:rPr>
                <w:b/>
                <w:bCs/>
                <w:sz w:val="22"/>
                <w:szCs w:val="20"/>
                <w:lang w:val="kk-KZ"/>
              </w:rPr>
              <w:t xml:space="preserve"> </w:t>
            </w:r>
          </w:p>
          <w:p w:rsidR="00BA6F49" w:rsidRPr="00284C7A" w:rsidRDefault="00BA6F49" w:rsidP="00B80626">
            <w:pPr>
              <w:spacing w:line="256" w:lineRule="auto"/>
              <w:jc w:val="center"/>
              <w:rPr>
                <w:b/>
                <w:sz w:val="22"/>
                <w:szCs w:val="20"/>
                <w:lang w:val="kk-KZ"/>
              </w:rPr>
            </w:pPr>
            <w:r w:rsidRPr="00284C7A">
              <w:rPr>
                <w:b/>
                <w:bCs/>
                <w:sz w:val="22"/>
                <w:szCs w:val="20"/>
                <w:lang w:val="kk-KZ"/>
              </w:rPr>
              <w:t>кред</w:t>
            </w:r>
            <w:r w:rsidR="00B80626" w:rsidRPr="00284C7A">
              <w:rPr>
                <w:b/>
                <w:bCs/>
                <w:sz w:val="22"/>
                <w:szCs w:val="20"/>
                <w:lang w:val="kk-KZ"/>
              </w:rPr>
              <w:t>ит</w:t>
            </w:r>
            <w:r w:rsidR="00410E66" w:rsidRPr="00284C7A">
              <w:rPr>
                <w:b/>
                <w:bCs/>
                <w:sz w:val="22"/>
                <w:szCs w:val="20"/>
                <w:lang w:val="kk-KZ"/>
              </w:rPr>
              <w:t>/ сағат</w:t>
            </w:r>
          </w:p>
        </w:tc>
        <w:tc>
          <w:tcPr>
            <w:tcW w:w="1156" w:type="dxa"/>
            <w:tcBorders>
              <w:top w:val="single" w:sz="4" w:space="0" w:color="auto"/>
              <w:left w:val="single" w:sz="4" w:space="0" w:color="auto"/>
              <w:bottom w:val="single" w:sz="4" w:space="0" w:color="auto"/>
              <w:right w:val="single" w:sz="4" w:space="0" w:color="auto"/>
            </w:tcBorders>
            <w:hideMark/>
          </w:tcPr>
          <w:p w:rsidR="00BA6F49" w:rsidRPr="00284C7A" w:rsidRDefault="00BA6F49" w:rsidP="00BA6F49">
            <w:pPr>
              <w:spacing w:line="256" w:lineRule="auto"/>
              <w:jc w:val="center"/>
              <w:rPr>
                <w:b/>
                <w:sz w:val="22"/>
                <w:szCs w:val="20"/>
                <w:lang w:val="kk-KZ"/>
              </w:rPr>
            </w:pPr>
            <w:r w:rsidRPr="00284C7A">
              <w:rPr>
                <w:b/>
                <w:sz w:val="22"/>
                <w:szCs w:val="20"/>
                <w:lang w:val="kk-KZ"/>
              </w:rPr>
              <w:t>Семестр</w:t>
            </w:r>
          </w:p>
        </w:tc>
      </w:tr>
      <w:tr w:rsidR="00C70D72" w:rsidRPr="00284C7A" w:rsidTr="009C6671">
        <w:trPr>
          <w:jc w:val="center"/>
        </w:trPr>
        <w:tc>
          <w:tcPr>
            <w:tcW w:w="531" w:type="dxa"/>
            <w:tcBorders>
              <w:top w:val="single" w:sz="4" w:space="0" w:color="auto"/>
              <w:left w:val="single" w:sz="4" w:space="0" w:color="auto"/>
              <w:bottom w:val="single" w:sz="4" w:space="0" w:color="auto"/>
              <w:right w:val="single" w:sz="4" w:space="0" w:color="auto"/>
            </w:tcBorders>
            <w:hideMark/>
          </w:tcPr>
          <w:p w:rsidR="00BA6F49" w:rsidRPr="00284C7A" w:rsidRDefault="00BA6F49" w:rsidP="00BA6F49">
            <w:pPr>
              <w:spacing w:line="256" w:lineRule="auto"/>
              <w:jc w:val="center"/>
              <w:rPr>
                <w:b/>
                <w:sz w:val="22"/>
                <w:szCs w:val="20"/>
                <w:lang w:val="kk-KZ"/>
              </w:rPr>
            </w:pPr>
            <w:r w:rsidRPr="00284C7A">
              <w:rPr>
                <w:b/>
                <w:sz w:val="22"/>
                <w:szCs w:val="20"/>
                <w:lang w:val="kk-KZ"/>
              </w:rPr>
              <w:t>1</w:t>
            </w:r>
          </w:p>
        </w:tc>
        <w:tc>
          <w:tcPr>
            <w:tcW w:w="510" w:type="dxa"/>
            <w:tcBorders>
              <w:top w:val="single" w:sz="4" w:space="0" w:color="auto"/>
              <w:left w:val="single" w:sz="4" w:space="0" w:color="auto"/>
              <w:bottom w:val="single" w:sz="4" w:space="0" w:color="auto"/>
              <w:right w:val="single" w:sz="4" w:space="0" w:color="auto"/>
            </w:tcBorders>
            <w:hideMark/>
          </w:tcPr>
          <w:p w:rsidR="00BA6F49" w:rsidRPr="00284C7A" w:rsidRDefault="00BA6F49" w:rsidP="00BA6F49">
            <w:pPr>
              <w:spacing w:line="256" w:lineRule="auto"/>
              <w:jc w:val="center"/>
              <w:rPr>
                <w:b/>
                <w:sz w:val="22"/>
                <w:szCs w:val="20"/>
                <w:lang w:val="kk-KZ"/>
              </w:rPr>
            </w:pPr>
            <w:r w:rsidRPr="00284C7A">
              <w:rPr>
                <w:b/>
                <w:sz w:val="22"/>
                <w:szCs w:val="20"/>
                <w:lang w:val="kk-KZ"/>
              </w:rPr>
              <w:t>2</w:t>
            </w:r>
          </w:p>
        </w:tc>
        <w:tc>
          <w:tcPr>
            <w:tcW w:w="1810" w:type="dxa"/>
            <w:tcBorders>
              <w:top w:val="single" w:sz="4" w:space="0" w:color="auto"/>
              <w:left w:val="single" w:sz="4" w:space="0" w:color="auto"/>
              <w:bottom w:val="single" w:sz="4" w:space="0" w:color="auto"/>
              <w:right w:val="single" w:sz="4" w:space="0" w:color="auto"/>
            </w:tcBorders>
            <w:hideMark/>
          </w:tcPr>
          <w:p w:rsidR="00BA6F49" w:rsidRPr="00284C7A" w:rsidRDefault="00BA6F49" w:rsidP="00BA6F49">
            <w:pPr>
              <w:spacing w:line="256" w:lineRule="auto"/>
              <w:jc w:val="center"/>
              <w:rPr>
                <w:b/>
                <w:sz w:val="22"/>
                <w:szCs w:val="20"/>
                <w:lang w:val="kk-KZ"/>
              </w:rPr>
            </w:pPr>
            <w:r w:rsidRPr="00284C7A">
              <w:rPr>
                <w:b/>
                <w:sz w:val="22"/>
                <w:szCs w:val="20"/>
                <w:lang w:val="kk-KZ"/>
              </w:rPr>
              <w:t>3</w:t>
            </w:r>
          </w:p>
        </w:tc>
        <w:tc>
          <w:tcPr>
            <w:tcW w:w="4328" w:type="dxa"/>
            <w:tcBorders>
              <w:top w:val="single" w:sz="4" w:space="0" w:color="auto"/>
              <w:left w:val="single" w:sz="4" w:space="0" w:color="auto"/>
              <w:bottom w:val="single" w:sz="4" w:space="0" w:color="auto"/>
              <w:right w:val="single" w:sz="4" w:space="0" w:color="auto"/>
            </w:tcBorders>
            <w:hideMark/>
          </w:tcPr>
          <w:p w:rsidR="00BA6F49" w:rsidRPr="00284C7A" w:rsidRDefault="00BA6F49" w:rsidP="00BA6F49">
            <w:pPr>
              <w:spacing w:line="256" w:lineRule="auto"/>
              <w:jc w:val="center"/>
              <w:rPr>
                <w:b/>
                <w:sz w:val="22"/>
                <w:szCs w:val="20"/>
                <w:lang w:val="kk-KZ"/>
              </w:rPr>
            </w:pPr>
            <w:r w:rsidRPr="00284C7A">
              <w:rPr>
                <w:b/>
                <w:sz w:val="22"/>
                <w:szCs w:val="20"/>
                <w:lang w:val="kk-KZ"/>
              </w:rPr>
              <w:t>4</w:t>
            </w:r>
          </w:p>
        </w:tc>
        <w:tc>
          <w:tcPr>
            <w:tcW w:w="1639" w:type="dxa"/>
            <w:tcBorders>
              <w:top w:val="single" w:sz="4" w:space="0" w:color="auto"/>
              <w:left w:val="single" w:sz="4" w:space="0" w:color="auto"/>
              <w:bottom w:val="single" w:sz="4" w:space="0" w:color="auto"/>
              <w:right w:val="single" w:sz="4" w:space="0" w:color="auto"/>
            </w:tcBorders>
            <w:hideMark/>
          </w:tcPr>
          <w:p w:rsidR="00BA6F49" w:rsidRPr="00284C7A" w:rsidRDefault="00BA6F49" w:rsidP="00BA6F49">
            <w:pPr>
              <w:spacing w:line="256" w:lineRule="auto"/>
              <w:jc w:val="center"/>
              <w:rPr>
                <w:b/>
                <w:sz w:val="22"/>
                <w:szCs w:val="20"/>
                <w:lang w:val="kk-KZ"/>
              </w:rPr>
            </w:pPr>
            <w:r w:rsidRPr="00284C7A">
              <w:rPr>
                <w:b/>
                <w:sz w:val="22"/>
                <w:szCs w:val="20"/>
                <w:lang w:val="kk-KZ"/>
              </w:rPr>
              <w:t>5</w:t>
            </w:r>
          </w:p>
        </w:tc>
        <w:tc>
          <w:tcPr>
            <w:tcW w:w="1156" w:type="dxa"/>
            <w:tcBorders>
              <w:top w:val="single" w:sz="4" w:space="0" w:color="auto"/>
              <w:left w:val="single" w:sz="4" w:space="0" w:color="auto"/>
              <w:bottom w:val="single" w:sz="4" w:space="0" w:color="auto"/>
              <w:right w:val="single" w:sz="4" w:space="0" w:color="auto"/>
            </w:tcBorders>
            <w:hideMark/>
          </w:tcPr>
          <w:p w:rsidR="00BA6F49" w:rsidRPr="00284C7A" w:rsidRDefault="00BA6F49" w:rsidP="00BA6F49">
            <w:pPr>
              <w:spacing w:line="256" w:lineRule="auto"/>
              <w:jc w:val="center"/>
              <w:rPr>
                <w:b/>
                <w:sz w:val="22"/>
                <w:szCs w:val="20"/>
                <w:lang w:val="kk-KZ"/>
              </w:rPr>
            </w:pPr>
            <w:r w:rsidRPr="00284C7A">
              <w:rPr>
                <w:b/>
                <w:sz w:val="22"/>
                <w:szCs w:val="20"/>
                <w:lang w:val="kk-KZ"/>
              </w:rPr>
              <w:t>6</w:t>
            </w:r>
          </w:p>
        </w:tc>
      </w:tr>
      <w:tr w:rsidR="00C70D72" w:rsidRPr="00284C7A" w:rsidTr="009C6671">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BA6F49" w:rsidRPr="00284C7A" w:rsidRDefault="00BA6F49" w:rsidP="00BA6F49">
            <w:pPr>
              <w:spacing w:line="256" w:lineRule="auto"/>
              <w:jc w:val="center"/>
              <w:rPr>
                <w:sz w:val="22"/>
                <w:szCs w:val="20"/>
                <w:lang w:val="kk-KZ"/>
              </w:rPr>
            </w:pPr>
            <w:r w:rsidRPr="00284C7A">
              <w:rPr>
                <w:b/>
                <w:sz w:val="22"/>
                <w:szCs w:val="20"/>
                <w:lang w:val="kk-KZ"/>
              </w:rPr>
              <w:t>1</w:t>
            </w:r>
          </w:p>
        </w:tc>
        <w:tc>
          <w:tcPr>
            <w:tcW w:w="2320" w:type="dxa"/>
            <w:gridSpan w:val="2"/>
            <w:tcBorders>
              <w:top w:val="single" w:sz="4" w:space="0" w:color="auto"/>
              <w:left w:val="single" w:sz="4" w:space="0" w:color="auto"/>
              <w:bottom w:val="single" w:sz="4" w:space="0" w:color="auto"/>
              <w:right w:val="single" w:sz="4" w:space="0" w:color="auto"/>
            </w:tcBorders>
          </w:tcPr>
          <w:p w:rsidR="00BA6F49" w:rsidRPr="00284C7A" w:rsidRDefault="00BA6F49" w:rsidP="00BA6F49">
            <w:pPr>
              <w:spacing w:line="256" w:lineRule="auto"/>
              <w:jc w:val="both"/>
              <w:rPr>
                <w:sz w:val="22"/>
                <w:szCs w:val="20"/>
                <w:lang w:val="kk-KZ"/>
              </w:rPr>
            </w:pPr>
            <w:r w:rsidRPr="00284C7A">
              <w:rPr>
                <w:b/>
                <w:sz w:val="22"/>
                <w:szCs w:val="20"/>
                <w:lang w:val="kk-KZ"/>
              </w:rPr>
              <w:t>ЖБП</w:t>
            </w:r>
          </w:p>
        </w:tc>
        <w:tc>
          <w:tcPr>
            <w:tcW w:w="4328" w:type="dxa"/>
            <w:tcBorders>
              <w:top w:val="single" w:sz="4" w:space="0" w:color="auto"/>
              <w:left w:val="single" w:sz="4" w:space="0" w:color="auto"/>
              <w:bottom w:val="single" w:sz="4" w:space="0" w:color="auto"/>
              <w:right w:val="single" w:sz="4" w:space="0" w:color="auto"/>
            </w:tcBorders>
          </w:tcPr>
          <w:p w:rsidR="00BA6F49" w:rsidRPr="00284C7A" w:rsidRDefault="00BA6F49" w:rsidP="00BA6F49">
            <w:pPr>
              <w:spacing w:line="256" w:lineRule="auto"/>
              <w:jc w:val="both"/>
              <w:rPr>
                <w:sz w:val="22"/>
                <w:szCs w:val="20"/>
                <w:lang w:val="kk-KZ"/>
              </w:rPr>
            </w:pPr>
            <w:r w:rsidRPr="00284C7A">
              <w:rPr>
                <w:b/>
                <w:sz w:val="22"/>
                <w:szCs w:val="20"/>
                <w:lang w:val="kk-KZ"/>
              </w:rPr>
              <w:t>Жалпы білім беретін пәндер циклы</w:t>
            </w:r>
          </w:p>
        </w:tc>
        <w:tc>
          <w:tcPr>
            <w:tcW w:w="1639" w:type="dxa"/>
            <w:tcBorders>
              <w:top w:val="single" w:sz="4" w:space="0" w:color="auto"/>
              <w:left w:val="single" w:sz="4" w:space="0" w:color="auto"/>
              <w:bottom w:val="single" w:sz="4" w:space="0" w:color="auto"/>
              <w:right w:val="single" w:sz="4" w:space="0" w:color="auto"/>
            </w:tcBorders>
          </w:tcPr>
          <w:p w:rsidR="00BA6F49" w:rsidRPr="004864AB" w:rsidRDefault="004864AB" w:rsidP="00BA6F49">
            <w:pPr>
              <w:spacing w:line="256" w:lineRule="auto"/>
              <w:jc w:val="center"/>
              <w:rPr>
                <w:b/>
                <w:sz w:val="22"/>
                <w:szCs w:val="20"/>
                <w:lang w:val="kk-KZ"/>
              </w:rPr>
            </w:pPr>
            <w:r w:rsidRPr="004864AB">
              <w:rPr>
                <w:b/>
                <w:sz w:val="22"/>
                <w:szCs w:val="20"/>
                <w:lang w:val="kk-KZ"/>
              </w:rPr>
              <w:t>5/150</w:t>
            </w:r>
          </w:p>
        </w:tc>
        <w:tc>
          <w:tcPr>
            <w:tcW w:w="1156" w:type="dxa"/>
            <w:tcBorders>
              <w:top w:val="single" w:sz="4" w:space="0" w:color="auto"/>
              <w:left w:val="single" w:sz="4" w:space="0" w:color="auto"/>
              <w:bottom w:val="single" w:sz="4" w:space="0" w:color="auto"/>
              <w:right w:val="single" w:sz="4" w:space="0" w:color="auto"/>
            </w:tcBorders>
          </w:tcPr>
          <w:p w:rsidR="00BA6F49" w:rsidRPr="00284C7A" w:rsidRDefault="00BA6F49" w:rsidP="00BA6F49">
            <w:pPr>
              <w:spacing w:line="256" w:lineRule="auto"/>
              <w:jc w:val="center"/>
              <w:rPr>
                <w:sz w:val="22"/>
                <w:szCs w:val="20"/>
                <w:lang w:val="kk-KZ"/>
              </w:rPr>
            </w:pPr>
          </w:p>
        </w:tc>
      </w:tr>
      <w:tr w:rsidR="008A442B" w:rsidRPr="00284C7A" w:rsidTr="009C6671">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8A442B" w:rsidRPr="00284C7A" w:rsidRDefault="008A442B" w:rsidP="008A442B">
            <w:pPr>
              <w:jc w:val="center"/>
              <w:rPr>
                <w:sz w:val="22"/>
                <w:szCs w:val="20"/>
                <w:lang w:val="kk-KZ"/>
              </w:rPr>
            </w:pPr>
          </w:p>
        </w:tc>
        <w:tc>
          <w:tcPr>
            <w:tcW w:w="510" w:type="dxa"/>
            <w:tcBorders>
              <w:top w:val="single" w:sz="4" w:space="0" w:color="auto"/>
              <w:left w:val="single" w:sz="4" w:space="0" w:color="auto"/>
              <w:bottom w:val="single" w:sz="4" w:space="0" w:color="auto"/>
              <w:right w:val="single" w:sz="4" w:space="0" w:color="auto"/>
            </w:tcBorders>
          </w:tcPr>
          <w:p w:rsidR="008A442B" w:rsidRPr="00284C7A" w:rsidRDefault="008A442B" w:rsidP="008A442B">
            <w:pPr>
              <w:jc w:val="center"/>
              <w:rPr>
                <w:sz w:val="22"/>
                <w:szCs w:val="20"/>
                <w:lang w:val="kk-KZ"/>
              </w:rPr>
            </w:pPr>
            <w:r w:rsidRPr="00284C7A">
              <w:rPr>
                <w:sz w:val="22"/>
                <w:szCs w:val="20"/>
                <w:lang w:val="kk-KZ"/>
              </w:rPr>
              <w:t>1</w:t>
            </w:r>
          </w:p>
        </w:tc>
        <w:tc>
          <w:tcPr>
            <w:tcW w:w="1810" w:type="dxa"/>
            <w:tcBorders>
              <w:top w:val="single" w:sz="4" w:space="0" w:color="auto"/>
              <w:left w:val="single" w:sz="4" w:space="0" w:color="auto"/>
              <w:bottom w:val="single" w:sz="4" w:space="0" w:color="auto"/>
              <w:right w:val="single" w:sz="4" w:space="0" w:color="auto"/>
            </w:tcBorders>
          </w:tcPr>
          <w:p w:rsidR="008A442B" w:rsidRPr="004864AB" w:rsidRDefault="008A442B" w:rsidP="008A442B">
            <w:pPr>
              <w:pBdr>
                <w:top w:val="nil"/>
                <w:left w:val="nil"/>
                <w:bottom w:val="nil"/>
                <w:right w:val="nil"/>
                <w:between w:val="nil"/>
              </w:pBdr>
              <w:ind w:hanging="2"/>
              <w:jc w:val="both"/>
              <w:rPr>
                <w:rFonts w:asciiTheme="majorBidi" w:hAnsiTheme="majorBidi" w:cstheme="majorBidi"/>
                <w:sz w:val="22"/>
                <w:szCs w:val="16"/>
                <w:lang w:val="kk-KZ"/>
              </w:rPr>
            </w:pPr>
            <w:r w:rsidRPr="00284C7A">
              <w:rPr>
                <w:rFonts w:asciiTheme="majorBidi" w:hAnsiTheme="majorBidi" w:cstheme="majorBidi"/>
                <w:sz w:val="22"/>
                <w:szCs w:val="16"/>
              </w:rPr>
              <w:t>EKBN 21</w:t>
            </w:r>
            <w:r w:rsidR="004864AB">
              <w:rPr>
                <w:rFonts w:asciiTheme="majorBidi" w:hAnsiTheme="majorBidi" w:cstheme="majorBidi"/>
                <w:sz w:val="22"/>
                <w:szCs w:val="16"/>
                <w:lang w:val="kk-KZ"/>
              </w:rPr>
              <w:t>68</w:t>
            </w:r>
          </w:p>
        </w:tc>
        <w:tc>
          <w:tcPr>
            <w:tcW w:w="4328" w:type="dxa"/>
            <w:tcBorders>
              <w:top w:val="single" w:sz="4" w:space="0" w:color="auto"/>
              <w:left w:val="single" w:sz="4" w:space="0" w:color="auto"/>
              <w:bottom w:val="single" w:sz="4" w:space="0" w:color="auto"/>
              <w:right w:val="single" w:sz="4" w:space="0" w:color="auto"/>
            </w:tcBorders>
          </w:tcPr>
          <w:p w:rsidR="008A442B" w:rsidRPr="00284C7A" w:rsidRDefault="008A442B" w:rsidP="008A442B">
            <w:pPr>
              <w:pBdr>
                <w:top w:val="nil"/>
                <w:left w:val="nil"/>
                <w:bottom w:val="nil"/>
                <w:right w:val="nil"/>
                <w:between w:val="nil"/>
              </w:pBdr>
              <w:ind w:hanging="2"/>
              <w:jc w:val="both"/>
              <w:rPr>
                <w:rFonts w:asciiTheme="majorBidi" w:hAnsiTheme="majorBidi" w:cstheme="majorBidi"/>
                <w:sz w:val="22"/>
                <w:szCs w:val="16"/>
                <w:lang w:val="kk-KZ"/>
              </w:rPr>
            </w:pPr>
            <w:r w:rsidRPr="00284C7A">
              <w:rPr>
                <w:rFonts w:asciiTheme="majorBidi" w:hAnsiTheme="majorBidi" w:cstheme="majorBidi"/>
                <w:sz w:val="22"/>
                <w:szCs w:val="16"/>
                <w:lang w:val="kk-KZ"/>
              </w:rPr>
              <w:t xml:space="preserve">Экономика, кәсіпкерлік және бизнес  негіздері </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8A442B" w:rsidRPr="00284C7A" w:rsidRDefault="008A442B" w:rsidP="008A442B">
            <w:pPr>
              <w:jc w:val="center"/>
              <w:rPr>
                <w:sz w:val="22"/>
                <w:szCs w:val="20"/>
              </w:rPr>
            </w:pPr>
            <w:r w:rsidRPr="00284C7A">
              <w:rPr>
                <w:sz w:val="22"/>
                <w:szCs w:val="20"/>
                <w:lang w:val="kk-KZ"/>
              </w:rPr>
              <w:t>5/150</w:t>
            </w:r>
          </w:p>
        </w:tc>
        <w:tc>
          <w:tcPr>
            <w:tcW w:w="1156" w:type="dxa"/>
            <w:tcBorders>
              <w:top w:val="single" w:sz="4" w:space="0" w:color="auto"/>
              <w:left w:val="single" w:sz="4" w:space="0" w:color="auto"/>
              <w:bottom w:val="single" w:sz="4" w:space="0" w:color="auto"/>
              <w:right w:val="single" w:sz="4" w:space="0" w:color="auto"/>
            </w:tcBorders>
          </w:tcPr>
          <w:p w:rsidR="008A442B" w:rsidRPr="00284C7A" w:rsidRDefault="004864AB" w:rsidP="008A442B">
            <w:pPr>
              <w:jc w:val="center"/>
              <w:rPr>
                <w:sz w:val="22"/>
                <w:szCs w:val="20"/>
                <w:rtl/>
                <w:lang w:val="en-US" w:bidi="ar-EG"/>
              </w:rPr>
            </w:pPr>
            <w:r>
              <w:rPr>
                <w:sz w:val="22"/>
                <w:szCs w:val="20"/>
                <w:lang w:val="kk-KZ"/>
              </w:rPr>
              <w:t>І</w:t>
            </w:r>
            <w:r w:rsidRPr="00284C7A">
              <w:rPr>
                <w:sz w:val="22"/>
                <w:szCs w:val="20"/>
                <w:lang w:val="en-US"/>
              </w:rPr>
              <w:t>V</w:t>
            </w:r>
          </w:p>
        </w:tc>
      </w:tr>
      <w:tr w:rsidR="008A442B" w:rsidRPr="00284C7A" w:rsidTr="009C6671">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8A442B" w:rsidRPr="00284C7A" w:rsidRDefault="008A442B" w:rsidP="008A442B">
            <w:pPr>
              <w:jc w:val="center"/>
              <w:rPr>
                <w:sz w:val="22"/>
                <w:szCs w:val="20"/>
                <w:lang w:val="kk-KZ"/>
              </w:rPr>
            </w:pPr>
          </w:p>
        </w:tc>
        <w:tc>
          <w:tcPr>
            <w:tcW w:w="510" w:type="dxa"/>
            <w:tcBorders>
              <w:top w:val="single" w:sz="4" w:space="0" w:color="auto"/>
              <w:left w:val="single" w:sz="4" w:space="0" w:color="auto"/>
              <w:bottom w:val="single" w:sz="4" w:space="0" w:color="auto"/>
              <w:right w:val="single" w:sz="4" w:space="0" w:color="auto"/>
            </w:tcBorders>
            <w:hideMark/>
          </w:tcPr>
          <w:p w:rsidR="008A442B" w:rsidRPr="00284C7A" w:rsidRDefault="008A442B" w:rsidP="008A442B">
            <w:pPr>
              <w:jc w:val="center"/>
              <w:rPr>
                <w:sz w:val="22"/>
                <w:szCs w:val="20"/>
                <w:lang w:val="kk-KZ"/>
              </w:rPr>
            </w:pPr>
            <w:r w:rsidRPr="00284C7A">
              <w:rPr>
                <w:sz w:val="22"/>
                <w:szCs w:val="20"/>
                <w:lang w:val="kk-KZ"/>
              </w:rPr>
              <w:t>2</w:t>
            </w:r>
          </w:p>
        </w:tc>
        <w:tc>
          <w:tcPr>
            <w:tcW w:w="1810" w:type="dxa"/>
            <w:tcBorders>
              <w:top w:val="single" w:sz="4" w:space="0" w:color="auto"/>
              <w:left w:val="single" w:sz="4" w:space="0" w:color="auto"/>
              <w:bottom w:val="single" w:sz="4" w:space="0" w:color="auto"/>
              <w:right w:val="single" w:sz="4" w:space="0" w:color="auto"/>
            </w:tcBorders>
          </w:tcPr>
          <w:p w:rsidR="008A442B" w:rsidRPr="004864AB" w:rsidRDefault="008A442B" w:rsidP="008A442B">
            <w:pPr>
              <w:pBdr>
                <w:top w:val="nil"/>
                <w:left w:val="nil"/>
                <w:bottom w:val="nil"/>
                <w:right w:val="nil"/>
                <w:between w:val="nil"/>
              </w:pBdr>
              <w:ind w:hanging="2"/>
              <w:jc w:val="both"/>
              <w:rPr>
                <w:rFonts w:asciiTheme="majorBidi" w:hAnsiTheme="majorBidi" w:cstheme="majorBidi"/>
                <w:sz w:val="22"/>
                <w:szCs w:val="16"/>
                <w:lang w:val="kk-KZ"/>
              </w:rPr>
            </w:pPr>
            <w:r w:rsidRPr="00284C7A">
              <w:rPr>
                <w:rFonts w:asciiTheme="majorBidi" w:hAnsiTheme="majorBidi" w:cstheme="majorBidi"/>
                <w:sz w:val="22"/>
                <w:szCs w:val="16"/>
              </w:rPr>
              <w:t>EOK 21</w:t>
            </w:r>
            <w:r w:rsidR="004864AB">
              <w:rPr>
                <w:rFonts w:asciiTheme="majorBidi" w:hAnsiTheme="majorBidi" w:cstheme="majorBidi"/>
                <w:sz w:val="22"/>
                <w:szCs w:val="16"/>
                <w:lang w:val="kk-KZ"/>
              </w:rPr>
              <w:t>69</w:t>
            </w:r>
          </w:p>
        </w:tc>
        <w:tc>
          <w:tcPr>
            <w:tcW w:w="4328" w:type="dxa"/>
            <w:tcBorders>
              <w:top w:val="single" w:sz="4" w:space="0" w:color="auto"/>
              <w:left w:val="single" w:sz="4" w:space="0" w:color="auto"/>
              <w:bottom w:val="single" w:sz="4" w:space="0" w:color="auto"/>
              <w:right w:val="single" w:sz="4" w:space="0" w:color="auto"/>
            </w:tcBorders>
          </w:tcPr>
          <w:p w:rsidR="008A442B" w:rsidRPr="00284C7A" w:rsidRDefault="008A442B" w:rsidP="008A442B">
            <w:pPr>
              <w:pBdr>
                <w:top w:val="nil"/>
                <w:left w:val="nil"/>
                <w:bottom w:val="nil"/>
                <w:right w:val="nil"/>
                <w:between w:val="nil"/>
              </w:pBdr>
              <w:ind w:hanging="2"/>
              <w:rPr>
                <w:rFonts w:asciiTheme="majorBidi" w:hAnsiTheme="majorBidi" w:cstheme="majorBidi"/>
                <w:sz w:val="22"/>
                <w:szCs w:val="16"/>
                <w:lang w:val="kk-KZ"/>
              </w:rPr>
            </w:pPr>
            <w:r w:rsidRPr="00284C7A">
              <w:rPr>
                <w:rFonts w:asciiTheme="majorBidi" w:hAnsiTheme="majorBidi" w:cstheme="majorBidi"/>
                <w:sz w:val="22"/>
                <w:szCs w:val="16"/>
                <w:lang w:val="kk-KZ"/>
              </w:rPr>
              <w:t>Экология және өмір қауіпсіздігі</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8A442B" w:rsidRPr="00284C7A" w:rsidRDefault="008A442B" w:rsidP="008A442B">
            <w:pPr>
              <w:jc w:val="center"/>
              <w:rPr>
                <w:sz w:val="22"/>
                <w:szCs w:val="20"/>
              </w:rPr>
            </w:pPr>
            <w:r w:rsidRPr="00284C7A">
              <w:rPr>
                <w:sz w:val="22"/>
                <w:szCs w:val="20"/>
                <w:lang w:val="kk-KZ"/>
              </w:rPr>
              <w:t>5/150</w:t>
            </w:r>
          </w:p>
        </w:tc>
        <w:tc>
          <w:tcPr>
            <w:tcW w:w="1156" w:type="dxa"/>
            <w:tcBorders>
              <w:top w:val="single" w:sz="4" w:space="0" w:color="auto"/>
              <w:left w:val="single" w:sz="4" w:space="0" w:color="auto"/>
              <w:bottom w:val="single" w:sz="4" w:space="0" w:color="auto"/>
              <w:right w:val="single" w:sz="4" w:space="0" w:color="auto"/>
            </w:tcBorders>
          </w:tcPr>
          <w:p w:rsidR="008A442B" w:rsidRPr="00284C7A" w:rsidRDefault="004864AB" w:rsidP="008A442B">
            <w:pPr>
              <w:jc w:val="center"/>
              <w:rPr>
                <w:sz w:val="22"/>
                <w:szCs w:val="20"/>
                <w:rtl/>
                <w:lang w:val="en-US" w:bidi="ar-EG"/>
              </w:rPr>
            </w:pPr>
            <w:r>
              <w:rPr>
                <w:sz w:val="22"/>
                <w:szCs w:val="20"/>
                <w:lang w:val="kk-KZ"/>
              </w:rPr>
              <w:t>І</w:t>
            </w:r>
            <w:r w:rsidRPr="00284C7A">
              <w:rPr>
                <w:sz w:val="22"/>
                <w:szCs w:val="20"/>
                <w:lang w:val="en-US"/>
              </w:rPr>
              <w:t>V</w:t>
            </w:r>
          </w:p>
        </w:tc>
      </w:tr>
      <w:tr w:rsidR="008A442B" w:rsidRPr="00284C7A" w:rsidTr="009C6671">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8A442B" w:rsidRPr="00284C7A" w:rsidRDefault="008A442B" w:rsidP="008A442B">
            <w:pPr>
              <w:jc w:val="center"/>
              <w:rPr>
                <w:sz w:val="22"/>
                <w:szCs w:val="20"/>
                <w:lang w:val="kk-KZ"/>
              </w:rPr>
            </w:pPr>
          </w:p>
        </w:tc>
        <w:tc>
          <w:tcPr>
            <w:tcW w:w="510" w:type="dxa"/>
            <w:tcBorders>
              <w:top w:val="single" w:sz="4" w:space="0" w:color="auto"/>
              <w:left w:val="single" w:sz="4" w:space="0" w:color="auto"/>
              <w:bottom w:val="single" w:sz="4" w:space="0" w:color="auto"/>
              <w:right w:val="single" w:sz="4" w:space="0" w:color="auto"/>
            </w:tcBorders>
            <w:hideMark/>
          </w:tcPr>
          <w:p w:rsidR="008A442B" w:rsidRPr="00284C7A" w:rsidRDefault="008A442B" w:rsidP="008A442B">
            <w:pPr>
              <w:jc w:val="center"/>
              <w:rPr>
                <w:sz w:val="22"/>
                <w:szCs w:val="20"/>
                <w:lang w:val="kk-KZ"/>
              </w:rPr>
            </w:pPr>
            <w:r w:rsidRPr="00284C7A">
              <w:rPr>
                <w:sz w:val="22"/>
                <w:szCs w:val="20"/>
                <w:lang w:val="kk-KZ"/>
              </w:rPr>
              <w:t>3</w:t>
            </w:r>
          </w:p>
        </w:tc>
        <w:tc>
          <w:tcPr>
            <w:tcW w:w="1810" w:type="dxa"/>
            <w:tcBorders>
              <w:top w:val="single" w:sz="4" w:space="0" w:color="auto"/>
              <w:left w:val="single" w:sz="4" w:space="0" w:color="auto"/>
              <w:bottom w:val="single" w:sz="4" w:space="0" w:color="auto"/>
              <w:right w:val="single" w:sz="4" w:space="0" w:color="auto"/>
            </w:tcBorders>
          </w:tcPr>
          <w:p w:rsidR="008A442B" w:rsidRPr="004864AB" w:rsidRDefault="008A442B" w:rsidP="008A442B">
            <w:pPr>
              <w:pBdr>
                <w:top w:val="nil"/>
                <w:left w:val="nil"/>
                <w:bottom w:val="nil"/>
                <w:right w:val="nil"/>
                <w:between w:val="nil"/>
              </w:pBdr>
              <w:ind w:hanging="2"/>
              <w:jc w:val="both"/>
              <w:rPr>
                <w:rFonts w:asciiTheme="majorBidi" w:hAnsiTheme="majorBidi" w:cstheme="majorBidi"/>
                <w:sz w:val="22"/>
                <w:szCs w:val="16"/>
                <w:lang w:val="kk-KZ"/>
              </w:rPr>
            </w:pPr>
            <w:r w:rsidRPr="00284C7A">
              <w:rPr>
                <w:rFonts w:asciiTheme="majorBidi" w:hAnsiTheme="majorBidi" w:cstheme="majorBidi"/>
                <w:sz w:val="22"/>
                <w:szCs w:val="16"/>
              </w:rPr>
              <w:t>КТ 21</w:t>
            </w:r>
            <w:r w:rsidR="004864AB">
              <w:rPr>
                <w:rFonts w:asciiTheme="majorBidi" w:hAnsiTheme="majorBidi" w:cstheme="majorBidi"/>
                <w:sz w:val="22"/>
                <w:szCs w:val="16"/>
                <w:lang w:val="kk-KZ"/>
              </w:rPr>
              <w:t>73</w:t>
            </w:r>
          </w:p>
        </w:tc>
        <w:tc>
          <w:tcPr>
            <w:tcW w:w="4328" w:type="dxa"/>
            <w:tcBorders>
              <w:top w:val="single" w:sz="4" w:space="0" w:color="auto"/>
              <w:left w:val="single" w:sz="4" w:space="0" w:color="auto"/>
              <w:bottom w:val="single" w:sz="4" w:space="0" w:color="auto"/>
              <w:right w:val="single" w:sz="4" w:space="0" w:color="auto"/>
            </w:tcBorders>
          </w:tcPr>
          <w:p w:rsidR="008A442B" w:rsidRPr="00284C7A" w:rsidRDefault="008A442B" w:rsidP="008A442B">
            <w:pPr>
              <w:pBdr>
                <w:top w:val="nil"/>
                <w:left w:val="nil"/>
                <w:bottom w:val="nil"/>
                <w:right w:val="nil"/>
                <w:between w:val="nil"/>
              </w:pBdr>
              <w:rPr>
                <w:rFonts w:asciiTheme="majorBidi" w:hAnsiTheme="majorBidi" w:cstheme="majorBidi"/>
                <w:sz w:val="22"/>
                <w:szCs w:val="16"/>
                <w:lang w:val="kk-KZ"/>
              </w:rPr>
            </w:pPr>
            <w:r w:rsidRPr="00284C7A">
              <w:rPr>
                <w:rFonts w:asciiTheme="majorBidi" w:hAnsiTheme="majorBidi" w:cstheme="majorBidi"/>
                <w:sz w:val="22"/>
                <w:szCs w:val="16"/>
                <w:lang w:val="kk-KZ"/>
              </w:rPr>
              <w:t>Көшбасшылық теориясы</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8A442B" w:rsidRPr="00284C7A" w:rsidRDefault="008A442B" w:rsidP="008A442B">
            <w:pPr>
              <w:jc w:val="center"/>
              <w:rPr>
                <w:sz w:val="22"/>
                <w:szCs w:val="20"/>
              </w:rPr>
            </w:pPr>
            <w:r w:rsidRPr="00284C7A">
              <w:rPr>
                <w:sz w:val="22"/>
                <w:szCs w:val="20"/>
                <w:lang w:val="kk-KZ"/>
              </w:rPr>
              <w:t>5/150</w:t>
            </w:r>
          </w:p>
        </w:tc>
        <w:tc>
          <w:tcPr>
            <w:tcW w:w="1156" w:type="dxa"/>
            <w:tcBorders>
              <w:top w:val="single" w:sz="4" w:space="0" w:color="auto"/>
              <w:left w:val="single" w:sz="4" w:space="0" w:color="auto"/>
              <w:bottom w:val="single" w:sz="4" w:space="0" w:color="auto"/>
              <w:right w:val="single" w:sz="4" w:space="0" w:color="auto"/>
            </w:tcBorders>
          </w:tcPr>
          <w:p w:rsidR="008A442B" w:rsidRPr="00284C7A" w:rsidRDefault="004864AB" w:rsidP="008A442B">
            <w:pPr>
              <w:jc w:val="center"/>
              <w:rPr>
                <w:sz w:val="22"/>
                <w:szCs w:val="20"/>
                <w:rtl/>
                <w:lang w:val="en-US" w:bidi="ar-EG"/>
              </w:rPr>
            </w:pPr>
            <w:r>
              <w:rPr>
                <w:sz w:val="22"/>
                <w:szCs w:val="20"/>
                <w:lang w:val="kk-KZ"/>
              </w:rPr>
              <w:t>І</w:t>
            </w:r>
            <w:r w:rsidRPr="00284C7A">
              <w:rPr>
                <w:sz w:val="22"/>
                <w:szCs w:val="20"/>
                <w:lang w:val="en-US"/>
              </w:rPr>
              <w:t>V</w:t>
            </w:r>
          </w:p>
        </w:tc>
      </w:tr>
      <w:tr w:rsidR="008A442B" w:rsidRPr="00284C7A" w:rsidTr="009C6671">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8A442B" w:rsidRPr="00284C7A" w:rsidRDefault="008A442B" w:rsidP="008A442B">
            <w:pPr>
              <w:jc w:val="center"/>
              <w:rPr>
                <w:sz w:val="22"/>
                <w:szCs w:val="20"/>
                <w:lang w:val="kk-KZ"/>
              </w:rPr>
            </w:pPr>
          </w:p>
        </w:tc>
        <w:tc>
          <w:tcPr>
            <w:tcW w:w="510" w:type="dxa"/>
            <w:tcBorders>
              <w:top w:val="single" w:sz="4" w:space="0" w:color="auto"/>
              <w:left w:val="single" w:sz="4" w:space="0" w:color="auto"/>
              <w:bottom w:val="single" w:sz="4" w:space="0" w:color="auto"/>
              <w:right w:val="single" w:sz="4" w:space="0" w:color="auto"/>
            </w:tcBorders>
            <w:hideMark/>
          </w:tcPr>
          <w:p w:rsidR="008A442B" w:rsidRPr="00284C7A" w:rsidRDefault="008A442B" w:rsidP="008A442B">
            <w:pPr>
              <w:jc w:val="center"/>
              <w:rPr>
                <w:sz w:val="22"/>
                <w:szCs w:val="20"/>
                <w:lang w:val="en-US"/>
              </w:rPr>
            </w:pPr>
            <w:r w:rsidRPr="00284C7A">
              <w:rPr>
                <w:sz w:val="22"/>
                <w:szCs w:val="20"/>
                <w:lang w:val="en-US"/>
              </w:rPr>
              <w:t>4</w:t>
            </w:r>
          </w:p>
        </w:tc>
        <w:tc>
          <w:tcPr>
            <w:tcW w:w="1810" w:type="dxa"/>
            <w:tcBorders>
              <w:top w:val="single" w:sz="4" w:space="0" w:color="auto"/>
              <w:left w:val="single" w:sz="4" w:space="0" w:color="auto"/>
              <w:bottom w:val="single" w:sz="4" w:space="0" w:color="auto"/>
              <w:right w:val="single" w:sz="4" w:space="0" w:color="auto"/>
            </w:tcBorders>
          </w:tcPr>
          <w:p w:rsidR="008A442B" w:rsidRPr="004864AB" w:rsidRDefault="008A442B" w:rsidP="004864AB">
            <w:pPr>
              <w:pBdr>
                <w:top w:val="nil"/>
                <w:left w:val="nil"/>
                <w:bottom w:val="nil"/>
                <w:right w:val="nil"/>
                <w:between w:val="nil"/>
              </w:pBdr>
              <w:ind w:hanging="2"/>
              <w:jc w:val="both"/>
              <w:rPr>
                <w:rFonts w:asciiTheme="majorBidi" w:hAnsiTheme="majorBidi" w:cstheme="majorBidi"/>
                <w:sz w:val="22"/>
                <w:szCs w:val="16"/>
                <w:lang w:val="kk-KZ"/>
              </w:rPr>
            </w:pPr>
            <w:r w:rsidRPr="00284C7A">
              <w:rPr>
                <w:rFonts w:asciiTheme="majorBidi" w:hAnsiTheme="majorBidi" w:cstheme="majorBidi"/>
                <w:sz w:val="22"/>
                <w:szCs w:val="16"/>
              </w:rPr>
              <w:t xml:space="preserve">SZhKMN </w:t>
            </w:r>
            <w:r w:rsidR="004864AB">
              <w:rPr>
                <w:rFonts w:asciiTheme="majorBidi" w:hAnsiTheme="majorBidi" w:cstheme="majorBidi"/>
                <w:sz w:val="22"/>
                <w:szCs w:val="16"/>
                <w:lang w:val="kk-KZ"/>
              </w:rPr>
              <w:t>2170</w:t>
            </w:r>
          </w:p>
        </w:tc>
        <w:tc>
          <w:tcPr>
            <w:tcW w:w="4328" w:type="dxa"/>
            <w:tcBorders>
              <w:top w:val="single" w:sz="4" w:space="0" w:color="auto"/>
              <w:left w:val="single" w:sz="4" w:space="0" w:color="auto"/>
              <w:bottom w:val="single" w:sz="4" w:space="0" w:color="auto"/>
              <w:right w:val="single" w:sz="4" w:space="0" w:color="auto"/>
            </w:tcBorders>
          </w:tcPr>
          <w:p w:rsidR="008A442B" w:rsidRPr="00284C7A" w:rsidRDefault="008A442B" w:rsidP="008A442B">
            <w:pPr>
              <w:pBdr>
                <w:top w:val="nil"/>
                <w:left w:val="nil"/>
                <w:bottom w:val="nil"/>
                <w:right w:val="nil"/>
                <w:between w:val="nil"/>
              </w:pBdr>
              <w:ind w:left="-2"/>
              <w:rPr>
                <w:rFonts w:asciiTheme="majorBidi" w:hAnsiTheme="majorBidi" w:cstheme="majorBidi"/>
                <w:sz w:val="22"/>
                <w:szCs w:val="16"/>
                <w:lang w:val="kk-KZ"/>
              </w:rPr>
            </w:pPr>
            <w:r w:rsidRPr="00284C7A">
              <w:rPr>
                <w:rFonts w:asciiTheme="majorBidi" w:hAnsiTheme="majorBidi" w:cstheme="majorBidi"/>
                <w:sz w:val="22"/>
                <w:szCs w:val="16"/>
                <w:lang w:val="kk-KZ"/>
              </w:rPr>
              <w:t>Сыбайлас жемқорлыққа қарсы мәдениет негіздері</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8A442B" w:rsidRPr="00284C7A" w:rsidRDefault="008A442B" w:rsidP="008A442B">
            <w:pPr>
              <w:jc w:val="center"/>
              <w:rPr>
                <w:sz w:val="22"/>
                <w:szCs w:val="20"/>
              </w:rPr>
            </w:pPr>
            <w:r w:rsidRPr="00284C7A">
              <w:rPr>
                <w:sz w:val="22"/>
                <w:szCs w:val="20"/>
                <w:lang w:val="kk-KZ"/>
              </w:rPr>
              <w:t>5/150</w:t>
            </w:r>
          </w:p>
        </w:tc>
        <w:tc>
          <w:tcPr>
            <w:tcW w:w="1156" w:type="dxa"/>
            <w:tcBorders>
              <w:top w:val="single" w:sz="4" w:space="0" w:color="auto"/>
              <w:left w:val="single" w:sz="4" w:space="0" w:color="auto"/>
              <w:bottom w:val="single" w:sz="4" w:space="0" w:color="auto"/>
              <w:right w:val="single" w:sz="4" w:space="0" w:color="auto"/>
            </w:tcBorders>
          </w:tcPr>
          <w:p w:rsidR="008A442B" w:rsidRPr="00284C7A" w:rsidRDefault="004864AB" w:rsidP="008A442B">
            <w:pPr>
              <w:jc w:val="center"/>
              <w:rPr>
                <w:sz w:val="22"/>
                <w:szCs w:val="20"/>
                <w:rtl/>
                <w:lang w:val="en-US" w:bidi="ar-EG"/>
              </w:rPr>
            </w:pPr>
            <w:r>
              <w:rPr>
                <w:sz w:val="22"/>
                <w:szCs w:val="20"/>
                <w:lang w:val="kk-KZ"/>
              </w:rPr>
              <w:t>І</w:t>
            </w:r>
            <w:r w:rsidRPr="00284C7A">
              <w:rPr>
                <w:sz w:val="22"/>
                <w:szCs w:val="20"/>
                <w:lang w:val="en-US"/>
              </w:rPr>
              <w:t>V</w:t>
            </w:r>
          </w:p>
        </w:tc>
      </w:tr>
      <w:tr w:rsidR="008A442B" w:rsidRPr="00284C7A" w:rsidTr="009C6671">
        <w:trPr>
          <w:trHeight w:val="178"/>
          <w:jc w:val="center"/>
        </w:trPr>
        <w:tc>
          <w:tcPr>
            <w:tcW w:w="531" w:type="dxa"/>
            <w:tcBorders>
              <w:top w:val="single" w:sz="4" w:space="0" w:color="auto"/>
              <w:left w:val="single" w:sz="4" w:space="0" w:color="auto"/>
              <w:bottom w:val="single" w:sz="4" w:space="0" w:color="auto"/>
              <w:right w:val="single" w:sz="4" w:space="0" w:color="auto"/>
            </w:tcBorders>
            <w:hideMark/>
          </w:tcPr>
          <w:p w:rsidR="008A442B" w:rsidRPr="00284C7A" w:rsidRDefault="008A442B" w:rsidP="008A442B">
            <w:pPr>
              <w:spacing w:line="256" w:lineRule="auto"/>
              <w:jc w:val="center"/>
              <w:rPr>
                <w:sz w:val="22"/>
                <w:szCs w:val="20"/>
                <w:lang w:val="kk-KZ"/>
              </w:rPr>
            </w:pPr>
            <w:r w:rsidRPr="00284C7A">
              <w:rPr>
                <w:b/>
                <w:sz w:val="22"/>
                <w:szCs w:val="20"/>
                <w:lang w:val="kk-KZ"/>
              </w:rPr>
              <w:t>2</w:t>
            </w:r>
          </w:p>
        </w:tc>
        <w:tc>
          <w:tcPr>
            <w:tcW w:w="2320" w:type="dxa"/>
            <w:gridSpan w:val="2"/>
            <w:tcBorders>
              <w:top w:val="single" w:sz="4" w:space="0" w:color="auto"/>
              <w:left w:val="single" w:sz="4" w:space="0" w:color="auto"/>
              <w:bottom w:val="single" w:sz="4" w:space="0" w:color="auto"/>
              <w:right w:val="single" w:sz="4" w:space="0" w:color="auto"/>
            </w:tcBorders>
          </w:tcPr>
          <w:p w:rsidR="008A442B" w:rsidRPr="00284C7A" w:rsidRDefault="008A442B" w:rsidP="008A442B">
            <w:pPr>
              <w:spacing w:line="256" w:lineRule="auto"/>
              <w:jc w:val="both"/>
              <w:rPr>
                <w:b/>
                <w:sz w:val="22"/>
                <w:szCs w:val="20"/>
                <w:lang w:val="kk-KZ"/>
              </w:rPr>
            </w:pPr>
            <w:r w:rsidRPr="00284C7A">
              <w:rPr>
                <w:b/>
                <w:sz w:val="22"/>
                <w:szCs w:val="20"/>
                <w:lang w:val="kk-KZ"/>
              </w:rPr>
              <w:t>БП</w:t>
            </w:r>
          </w:p>
        </w:tc>
        <w:tc>
          <w:tcPr>
            <w:tcW w:w="4328" w:type="dxa"/>
            <w:tcBorders>
              <w:top w:val="single" w:sz="4" w:space="0" w:color="auto"/>
              <w:left w:val="single" w:sz="4" w:space="0" w:color="auto"/>
              <w:bottom w:val="single" w:sz="4" w:space="0" w:color="auto"/>
              <w:right w:val="single" w:sz="4" w:space="0" w:color="auto"/>
            </w:tcBorders>
          </w:tcPr>
          <w:p w:rsidR="008A442B" w:rsidRPr="00284C7A" w:rsidRDefault="008A442B" w:rsidP="008A442B">
            <w:pPr>
              <w:spacing w:line="256" w:lineRule="auto"/>
              <w:ind w:left="52"/>
              <w:jc w:val="both"/>
              <w:rPr>
                <w:b/>
                <w:sz w:val="22"/>
                <w:szCs w:val="20"/>
                <w:lang w:val="kk-KZ"/>
              </w:rPr>
            </w:pPr>
            <w:r w:rsidRPr="00284C7A">
              <w:rPr>
                <w:b/>
                <w:sz w:val="22"/>
                <w:szCs w:val="20"/>
                <w:lang w:val="kk-KZ"/>
              </w:rPr>
              <w:t>Базалық пәндер циклы</w:t>
            </w:r>
          </w:p>
        </w:tc>
        <w:tc>
          <w:tcPr>
            <w:tcW w:w="1639" w:type="dxa"/>
            <w:tcBorders>
              <w:top w:val="single" w:sz="4" w:space="0" w:color="auto"/>
              <w:left w:val="single" w:sz="4" w:space="0" w:color="auto"/>
              <w:bottom w:val="single" w:sz="4" w:space="0" w:color="auto"/>
              <w:right w:val="single" w:sz="4" w:space="0" w:color="auto"/>
            </w:tcBorders>
            <w:hideMark/>
          </w:tcPr>
          <w:p w:rsidR="008A442B" w:rsidRPr="00284C7A" w:rsidRDefault="008A442B" w:rsidP="008A442B">
            <w:pPr>
              <w:spacing w:line="256" w:lineRule="auto"/>
              <w:jc w:val="center"/>
              <w:rPr>
                <w:b/>
                <w:sz w:val="22"/>
                <w:szCs w:val="20"/>
                <w:lang w:val="kk-KZ"/>
              </w:rPr>
            </w:pPr>
          </w:p>
        </w:tc>
        <w:tc>
          <w:tcPr>
            <w:tcW w:w="1156" w:type="dxa"/>
            <w:tcBorders>
              <w:top w:val="single" w:sz="4" w:space="0" w:color="auto"/>
              <w:left w:val="single" w:sz="4" w:space="0" w:color="auto"/>
              <w:bottom w:val="single" w:sz="4" w:space="0" w:color="auto"/>
              <w:right w:val="single" w:sz="4" w:space="0" w:color="auto"/>
            </w:tcBorders>
          </w:tcPr>
          <w:p w:rsidR="008A442B" w:rsidRPr="00284C7A" w:rsidRDefault="008A442B" w:rsidP="008A442B">
            <w:pPr>
              <w:spacing w:line="256" w:lineRule="auto"/>
              <w:jc w:val="center"/>
              <w:rPr>
                <w:sz w:val="22"/>
                <w:szCs w:val="20"/>
                <w:lang w:val="kk-KZ"/>
              </w:rPr>
            </w:pPr>
          </w:p>
        </w:tc>
      </w:tr>
      <w:tr w:rsidR="008A442B" w:rsidRPr="00284C7A" w:rsidTr="009C6671">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8A442B" w:rsidRPr="00284C7A" w:rsidRDefault="008A442B" w:rsidP="008A442B">
            <w:pPr>
              <w:spacing w:line="256" w:lineRule="auto"/>
              <w:jc w:val="center"/>
              <w:rPr>
                <w:sz w:val="22"/>
                <w:szCs w:val="20"/>
                <w:lang w:val="kk-KZ"/>
              </w:rPr>
            </w:pPr>
          </w:p>
        </w:tc>
        <w:tc>
          <w:tcPr>
            <w:tcW w:w="510" w:type="dxa"/>
            <w:tcBorders>
              <w:top w:val="single" w:sz="4" w:space="0" w:color="auto"/>
              <w:left w:val="single" w:sz="4" w:space="0" w:color="auto"/>
              <w:bottom w:val="single" w:sz="4" w:space="0" w:color="auto"/>
              <w:right w:val="single" w:sz="4" w:space="0" w:color="auto"/>
            </w:tcBorders>
          </w:tcPr>
          <w:p w:rsidR="008A442B" w:rsidRPr="00284C7A" w:rsidRDefault="008A442B" w:rsidP="008A442B">
            <w:pPr>
              <w:jc w:val="center"/>
              <w:rPr>
                <w:sz w:val="22"/>
                <w:szCs w:val="20"/>
                <w:lang w:val="kk-KZ"/>
              </w:rPr>
            </w:pPr>
          </w:p>
        </w:tc>
        <w:tc>
          <w:tcPr>
            <w:tcW w:w="1810" w:type="dxa"/>
            <w:tcBorders>
              <w:top w:val="single" w:sz="4" w:space="0" w:color="auto"/>
              <w:left w:val="single" w:sz="4" w:space="0" w:color="auto"/>
              <w:bottom w:val="single" w:sz="4" w:space="0" w:color="auto"/>
              <w:right w:val="single" w:sz="4" w:space="0" w:color="auto"/>
            </w:tcBorders>
          </w:tcPr>
          <w:p w:rsidR="008A442B" w:rsidRPr="00284C7A" w:rsidRDefault="008A442B" w:rsidP="008A442B">
            <w:pPr>
              <w:jc w:val="both"/>
              <w:rPr>
                <w:b/>
                <w:sz w:val="22"/>
                <w:szCs w:val="20"/>
                <w:lang w:val="kk-KZ"/>
              </w:rPr>
            </w:pPr>
          </w:p>
        </w:tc>
        <w:tc>
          <w:tcPr>
            <w:tcW w:w="4328" w:type="dxa"/>
            <w:tcBorders>
              <w:top w:val="single" w:sz="4" w:space="0" w:color="auto"/>
              <w:left w:val="single" w:sz="4" w:space="0" w:color="auto"/>
              <w:bottom w:val="single" w:sz="4" w:space="0" w:color="auto"/>
              <w:right w:val="single" w:sz="4" w:space="0" w:color="auto"/>
            </w:tcBorders>
            <w:hideMark/>
          </w:tcPr>
          <w:p w:rsidR="008A442B" w:rsidRPr="00284C7A" w:rsidRDefault="008A442B" w:rsidP="008A442B">
            <w:pPr>
              <w:jc w:val="both"/>
              <w:rPr>
                <w:b/>
                <w:sz w:val="22"/>
                <w:szCs w:val="20"/>
                <w:lang w:val="kk-KZ"/>
              </w:rPr>
            </w:pPr>
            <w:r w:rsidRPr="00284C7A">
              <w:rPr>
                <w:b/>
                <w:sz w:val="22"/>
                <w:szCs w:val="20"/>
                <w:lang w:val="kk-KZ"/>
              </w:rPr>
              <w:t>Модуль  – Философия және дін І</w:t>
            </w:r>
          </w:p>
        </w:tc>
        <w:tc>
          <w:tcPr>
            <w:tcW w:w="1639" w:type="dxa"/>
            <w:tcBorders>
              <w:top w:val="single" w:sz="4" w:space="0" w:color="auto"/>
              <w:left w:val="single" w:sz="4" w:space="0" w:color="auto"/>
              <w:bottom w:val="single" w:sz="4" w:space="0" w:color="auto"/>
              <w:right w:val="single" w:sz="4" w:space="0" w:color="auto"/>
            </w:tcBorders>
          </w:tcPr>
          <w:p w:rsidR="008A442B" w:rsidRPr="00284C7A" w:rsidRDefault="008A442B" w:rsidP="008A442B">
            <w:pPr>
              <w:spacing w:line="256" w:lineRule="auto"/>
              <w:jc w:val="center"/>
              <w:rPr>
                <w:b/>
                <w:sz w:val="22"/>
                <w:szCs w:val="20"/>
                <w:lang w:val="kk-KZ"/>
              </w:rPr>
            </w:pPr>
            <w:r w:rsidRPr="00284C7A">
              <w:rPr>
                <w:b/>
                <w:sz w:val="22"/>
                <w:szCs w:val="20"/>
                <w:lang w:val="kk-KZ"/>
              </w:rPr>
              <w:t>15/450</w:t>
            </w:r>
          </w:p>
        </w:tc>
        <w:tc>
          <w:tcPr>
            <w:tcW w:w="1156" w:type="dxa"/>
            <w:tcBorders>
              <w:top w:val="single" w:sz="4" w:space="0" w:color="auto"/>
              <w:left w:val="single" w:sz="4" w:space="0" w:color="auto"/>
              <w:bottom w:val="single" w:sz="4" w:space="0" w:color="auto"/>
              <w:right w:val="single" w:sz="4" w:space="0" w:color="auto"/>
            </w:tcBorders>
          </w:tcPr>
          <w:p w:rsidR="008A442B" w:rsidRPr="00284C7A" w:rsidRDefault="008A442B" w:rsidP="008A442B">
            <w:pPr>
              <w:spacing w:line="256" w:lineRule="auto"/>
              <w:jc w:val="center"/>
              <w:rPr>
                <w:sz w:val="22"/>
                <w:szCs w:val="20"/>
                <w:lang w:val="kk-KZ"/>
              </w:rPr>
            </w:pPr>
          </w:p>
        </w:tc>
      </w:tr>
      <w:tr w:rsidR="009C6671" w:rsidRPr="00284C7A" w:rsidTr="009C6671">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9C6671" w:rsidRPr="00284C7A" w:rsidRDefault="009C6671" w:rsidP="008A442B">
            <w:pPr>
              <w:spacing w:line="256" w:lineRule="auto"/>
              <w:jc w:val="center"/>
              <w:rPr>
                <w:sz w:val="22"/>
                <w:szCs w:val="20"/>
                <w:lang w:val="kk-KZ"/>
              </w:rPr>
            </w:pPr>
          </w:p>
        </w:tc>
        <w:tc>
          <w:tcPr>
            <w:tcW w:w="510" w:type="dxa"/>
            <w:tcBorders>
              <w:top w:val="single" w:sz="4" w:space="0" w:color="auto"/>
              <w:left w:val="single" w:sz="4" w:space="0" w:color="auto"/>
              <w:bottom w:val="single" w:sz="4" w:space="0" w:color="auto"/>
              <w:right w:val="single" w:sz="4" w:space="0" w:color="auto"/>
            </w:tcBorders>
          </w:tcPr>
          <w:p w:rsidR="009C6671" w:rsidRPr="00284C7A" w:rsidRDefault="009C6671" w:rsidP="008A442B">
            <w:pPr>
              <w:spacing w:line="256" w:lineRule="auto"/>
              <w:jc w:val="center"/>
              <w:rPr>
                <w:sz w:val="22"/>
                <w:szCs w:val="20"/>
                <w:lang w:val="kk-KZ"/>
              </w:rPr>
            </w:pPr>
            <w:r w:rsidRPr="00284C7A">
              <w:rPr>
                <w:sz w:val="22"/>
                <w:szCs w:val="20"/>
                <w:lang w:val="kk-KZ"/>
              </w:rPr>
              <w:t>1</w:t>
            </w:r>
          </w:p>
        </w:tc>
        <w:tc>
          <w:tcPr>
            <w:tcW w:w="1810" w:type="dxa"/>
            <w:tcBorders>
              <w:top w:val="single" w:sz="4" w:space="0" w:color="auto"/>
              <w:left w:val="single" w:sz="4" w:space="0" w:color="auto"/>
              <w:bottom w:val="single" w:sz="4" w:space="0" w:color="auto"/>
              <w:right w:val="single" w:sz="4" w:space="0" w:color="auto"/>
            </w:tcBorders>
          </w:tcPr>
          <w:p w:rsidR="009C6671" w:rsidRPr="00284C7A" w:rsidRDefault="009C6671" w:rsidP="008A442B">
            <w:pPr>
              <w:rPr>
                <w:rFonts w:asciiTheme="majorBidi" w:hAnsiTheme="majorBidi" w:cstheme="majorBidi"/>
                <w:bCs/>
                <w:sz w:val="22"/>
                <w:szCs w:val="16"/>
                <w:lang w:val="en-US"/>
              </w:rPr>
            </w:pPr>
            <w:r w:rsidRPr="00284C7A">
              <w:rPr>
                <w:rFonts w:asciiTheme="majorBidi" w:hAnsiTheme="majorBidi" w:cstheme="majorBidi"/>
                <w:bCs/>
                <w:sz w:val="22"/>
                <w:szCs w:val="16"/>
                <w:lang w:val="en-US"/>
              </w:rPr>
              <w:t>IF 3267</w:t>
            </w:r>
          </w:p>
        </w:tc>
        <w:tc>
          <w:tcPr>
            <w:tcW w:w="4328" w:type="dxa"/>
            <w:tcBorders>
              <w:top w:val="single" w:sz="4" w:space="0" w:color="auto"/>
              <w:left w:val="single" w:sz="4" w:space="0" w:color="auto"/>
              <w:bottom w:val="single" w:sz="4" w:space="0" w:color="auto"/>
              <w:right w:val="single" w:sz="4" w:space="0" w:color="auto"/>
            </w:tcBorders>
          </w:tcPr>
          <w:p w:rsidR="009C6671" w:rsidRPr="00284C7A" w:rsidRDefault="009C6671" w:rsidP="008A442B">
            <w:pPr>
              <w:jc w:val="both"/>
              <w:rPr>
                <w:rFonts w:asciiTheme="majorBidi" w:hAnsiTheme="majorBidi" w:cstheme="majorBidi"/>
                <w:sz w:val="22"/>
                <w:szCs w:val="16"/>
                <w:lang w:val="kk-KZ"/>
              </w:rPr>
            </w:pPr>
            <w:r w:rsidRPr="00284C7A">
              <w:rPr>
                <w:rFonts w:asciiTheme="majorBidi" w:hAnsiTheme="majorBidi" w:cstheme="majorBidi"/>
                <w:sz w:val="22"/>
                <w:szCs w:val="16"/>
                <w:lang w:val="kk-KZ"/>
              </w:rPr>
              <w:t>Ислам философиясы</w:t>
            </w:r>
          </w:p>
        </w:tc>
        <w:tc>
          <w:tcPr>
            <w:tcW w:w="1639" w:type="dxa"/>
            <w:vMerge w:val="restart"/>
            <w:tcBorders>
              <w:top w:val="single" w:sz="4" w:space="0" w:color="auto"/>
              <w:left w:val="single" w:sz="4" w:space="0" w:color="auto"/>
              <w:right w:val="single" w:sz="4" w:space="0" w:color="auto"/>
            </w:tcBorders>
          </w:tcPr>
          <w:p w:rsidR="009C6671" w:rsidRPr="00284C7A" w:rsidRDefault="009C6671" w:rsidP="008A442B">
            <w:pPr>
              <w:jc w:val="center"/>
              <w:rPr>
                <w:sz w:val="22"/>
                <w:szCs w:val="20"/>
              </w:rPr>
            </w:pPr>
            <w:r w:rsidRPr="00284C7A">
              <w:rPr>
                <w:sz w:val="22"/>
                <w:szCs w:val="20"/>
                <w:lang w:val="kk-KZ"/>
              </w:rPr>
              <w:t>5/150</w:t>
            </w:r>
          </w:p>
        </w:tc>
        <w:tc>
          <w:tcPr>
            <w:tcW w:w="1156" w:type="dxa"/>
            <w:vMerge w:val="restart"/>
            <w:tcBorders>
              <w:top w:val="single" w:sz="4" w:space="0" w:color="auto"/>
              <w:left w:val="single" w:sz="4" w:space="0" w:color="auto"/>
              <w:right w:val="single" w:sz="4" w:space="0" w:color="auto"/>
            </w:tcBorders>
          </w:tcPr>
          <w:p w:rsidR="009C6671" w:rsidRPr="00284C7A" w:rsidRDefault="009C6671" w:rsidP="008A442B">
            <w:pPr>
              <w:jc w:val="center"/>
              <w:rPr>
                <w:sz w:val="22"/>
                <w:szCs w:val="20"/>
                <w:lang w:val="kk-KZ"/>
              </w:rPr>
            </w:pPr>
            <w:r w:rsidRPr="00284C7A">
              <w:rPr>
                <w:sz w:val="22"/>
                <w:szCs w:val="20"/>
                <w:lang w:val="en-US"/>
              </w:rPr>
              <w:t>V</w:t>
            </w:r>
          </w:p>
        </w:tc>
      </w:tr>
      <w:tr w:rsidR="009C6671" w:rsidRPr="00284C7A" w:rsidTr="009C6671">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9C6671" w:rsidRPr="00284C7A" w:rsidRDefault="009C6671" w:rsidP="008A442B">
            <w:pPr>
              <w:spacing w:line="256" w:lineRule="auto"/>
              <w:jc w:val="center"/>
              <w:rPr>
                <w:sz w:val="22"/>
                <w:szCs w:val="20"/>
                <w:lang w:val="kk-KZ"/>
              </w:rPr>
            </w:pPr>
          </w:p>
        </w:tc>
        <w:tc>
          <w:tcPr>
            <w:tcW w:w="510" w:type="dxa"/>
            <w:tcBorders>
              <w:top w:val="single" w:sz="4" w:space="0" w:color="auto"/>
              <w:left w:val="single" w:sz="4" w:space="0" w:color="auto"/>
              <w:bottom w:val="single" w:sz="4" w:space="0" w:color="auto"/>
              <w:right w:val="single" w:sz="4" w:space="0" w:color="auto"/>
            </w:tcBorders>
          </w:tcPr>
          <w:p w:rsidR="009C6671" w:rsidRPr="00284C7A" w:rsidRDefault="009C6671" w:rsidP="008A442B">
            <w:pPr>
              <w:spacing w:line="256" w:lineRule="auto"/>
              <w:jc w:val="center"/>
              <w:rPr>
                <w:sz w:val="22"/>
                <w:szCs w:val="20"/>
                <w:lang w:val="kk-KZ"/>
              </w:rPr>
            </w:pPr>
            <w:r w:rsidRPr="00284C7A">
              <w:rPr>
                <w:sz w:val="22"/>
                <w:szCs w:val="20"/>
                <w:lang w:val="kk-KZ"/>
              </w:rPr>
              <w:t>2</w:t>
            </w:r>
          </w:p>
        </w:tc>
        <w:tc>
          <w:tcPr>
            <w:tcW w:w="1810" w:type="dxa"/>
            <w:tcBorders>
              <w:top w:val="single" w:sz="4" w:space="0" w:color="auto"/>
              <w:left w:val="single" w:sz="4" w:space="0" w:color="auto"/>
              <w:bottom w:val="single" w:sz="4" w:space="0" w:color="auto"/>
              <w:right w:val="single" w:sz="4" w:space="0" w:color="auto"/>
            </w:tcBorders>
          </w:tcPr>
          <w:p w:rsidR="009C6671" w:rsidRPr="00284C7A" w:rsidRDefault="009C6671" w:rsidP="008A442B">
            <w:pPr>
              <w:rPr>
                <w:rFonts w:asciiTheme="majorBidi" w:hAnsiTheme="majorBidi" w:cstheme="majorBidi"/>
                <w:bCs/>
                <w:sz w:val="22"/>
                <w:szCs w:val="16"/>
                <w:lang w:val="en-US"/>
              </w:rPr>
            </w:pPr>
            <w:r w:rsidRPr="00284C7A">
              <w:rPr>
                <w:rFonts w:asciiTheme="majorBidi" w:hAnsiTheme="majorBidi" w:cstheme="majorBidi"/>
                <w:bCs/>
                <w:sz w:val="22"/>
                <w:szCs w:val="16"/>
                <w:lang w:val="en-US"/>
              </w:rPr>
              <w:t>KODK 3268</w:t>
            </w:r>
          </w:p>
        </w:tc>
        <w:tc>
          <w:tcPr>
            <w:tcW w:w="4328" w:type="dxa"/>
            <w:tcBorders>
              <w:top w:val="single" w:sz="4" w:space="0" w:color="auto"/>
              <w:left w:val="single" w:sz="4" w:space="0" w:color="auto"/>
              <w:bottom w:val="single" w:sz="4" w:space="0" w:color="auto"/>
              <w:right w:val="single" w:sz="4" w:space="0" w:color="auto"/>
            </w:tcBorders>
          </w:tcPr>
          <w:p w:rsidR="009C6671" w:rsidRPr="00284C7A" w:rsidRDefault="009C6671" w:rsidP="008A442B">
            <w:pPr>
              <w:rPr>
                <w:rFonts w:asciiTheme="majorBidi" w:hAnsiTheme="majorBidi" w:cstheme="majorBidi"/>
                <w:sz w:val="22"/>
                <w:szCs w:val="16"/>
                <w:lang w:val="kk-KZ"/>
              </w:rPr>
            </w:pPr>
            <w:r w:rsidRPr="00284C7A">
              <w:rPr>
                <w:rFonts w:asciiTheme="majorBidi" w:hAnsiTheme="majorBidi" w:cstheme="majorBidi"/>
                <w:sz w:val="22"/>
                <w:szCs w:val="16"/>
                <w:lang w:val="kk-KZ"/>
              </w:rPr>
              <w:t xml:space="preserve">Қазақ ойшылдарының діни көзқарастары </w:t>
            </w:r>
          </w:p>
        </w:tc>
        <w:tc>
          <w:tcPr>
            <w:tcW w:w="1639" w:type="dxa"/>
            <w:vMerge/>
            <w:tcBorders>
              <w:left w:val="single" w:sz="4" w:space="0" w:color="auto"/>
              <w:bottom w:val="single" w:sz="4" w:space="0" w:color="auto"/>
              <w:right w:val="single" w:sz="4" w:space="0" w:color="auto"/>
            </w:tcBorders>
          </w:tcPr>
          <w:p w:rsidR="009C6671" w:rsidRPr="00284C7A" w:rsidRDefault="009C6671" w:rsidP="008A442B">
            <w:pPr>
              <w:jc w:val="center"/>
              <w:rPr>
                <w:sz w:val="22"/>
                <w:szCs w:val="20"/>
              </w:rPr>
            </w:pPr>
          </w:p>
        </w:tc>
        <w:tc>
          <w:tcPr>
            <w:tcW w:w="1156" w:type="dxa"/>
            <w:vMerge/>
            <w:tcBorders>
              <w:left w:val="single" w:sz="4" w:space="0" w:color="auto"/>
              <w:bottom w:val="single" w:sz="4" w:space="0" w:color="auto"/>
              <w:right w:val="single" w:sz="4" w:space="0" w:color="auto"/>
            </w:tcBorders>
          </w:tcPr>
          <w:p w:rsidR="009C6671" w:rsidRPr="00284C7A" w:rsidRDefault="009C6671" w:rsidP="008A442B">
            <w:pPr>
              <w:jc w:val="center"/>
              <w:rPr>
                <w:sz w:val="22"/>
                <w:szCs w:val="20"/>
                <w:lang w:val="kk-KZ"/>
              </w:rPr>
            </w:pPr>
          </w:p>
        </w:tc>
      </w:tr>
      <w:tr w:rsidR="009C6671" w:rsidRPr="00284C7A" w:rsidTr="009C6671">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9C6671" w:rsidRPr="00284C7A" w:rsidRDefault="009C6671" w:rsidP="008A442B">
            <w:pPr>
              <w:spacing w:line="256" w:lineRule="auto"/>
              <w:jc w:val="center"/>
              <w:rPr>
                <w:sz w:val="22"/>
                <w:szCs w:val="20"/>
                <w:lang w:val="kk-KZ"/>
              </w:rPr>
            </w:pPr>
          </w:p>
        </w:tc>
        <w:tc>
          <w:tcPr>
            <w:tcW w:w="510" w:type="dxa"/>
            <w:tcBorders>
              <w:top w:val="single" w:sz="4" w:space="0" w:color="auto"/>
              <w:left w:val="single" w:sz="4" w:space="0" w:color="auto"/>
              <w:bottom w:val="single" w:sz="4" w:space="0" w:color="auto"/>
              <w:right w:val="single" w:sz="4" w:space="0" w:color="auto"/>
            </w:tcBorders>
          </w:tcPr>
          <w:p w:rsidR="009C6671" w:rsidRPr="00284C7A" w:rsidRDefault="009C6671" w:rsidP="008A442B">
            <w:pPr>
              <w:spacing w:line="256" w:lineRule="auto"/>
              <w:jc w:val="center"/>
              <w:rPr>
                <w:sz w:val="22"/>
                <w:szCs w:val="20"/>
                <w:lang w:val="kk-KZ"/>
              </w:rPr>
            </w:pPr>
            <w:r w:rsidRPr="00284C7A">
              <w:rPr>
                <w:sz w:val="22"/>
                <w:szCs w:val="20"/>
                <w:lang w:val="kk-KZ"/>
              </w:rPr>
              <w:t>3</w:t>
            </w:r>
          </w:p>
        </w:tc>
        <w:tc>
          <w:tcPr>
            <w:tcW w:w="1810" w:type="dxa"/>
            <w:tcBorders>
              <w:top w:val="single" w:sz="4" w:space="0" w:color="auto"/>
              <w:left w:val="single" w:sz="4" w:space="0" w:color="auto"/>
              <w:bottom w:val="single" w:sz="4" w:space="0" w:color="auto"/>
              <w:right w:val="single" w:sz="4" w:space="0" w:color="auto"/>
            </w:tcBorders>
          </w:tcPr>
          <w:p w:rsidR="009C6671" w:rsidRPr="00284C7A" w:rsidRDefault="009C6671" w:rsidP="008A442B">
            <w:pPr>
              <w:rPr>
                <w:rFonts w:asciiTheme="majorBidi" w:hAnsiTheme="majorBidi" w:cstheme="majorBidi"/>
                <w:bCs/>
                <w:sz w:val="22"/>
                <w:szCs w:val="16"/>
                <w:lang w:val="kk-KZ"/>
              </w:rPr>
            </w:pPr>
            <w:r w:rsidRPr="00284C7A">
              <w:rPr>
                <w:rFonts w:asciiTheme="majorBidi" w:hAnsiTheme="majorBidi" w:cstheme="majorBidi"/>
                <w:bCs/>
                <w:sz w:val="22"/>
                <w:szCs w:val="16"/>
                <w:lang w:val="kk-KZ"/>
              </w:rPr>
              <w:t>T 3269</w:t>
            </w:r>
          </w:p>
        </w:tc>
        <w:tc>
          <w:tcPr>
            <w:tcW w:w="4328" w:type="dxa"/>
            <w:tcBorders>
              <w:top w:val="single" w:sz="4" w:space="0" w:color="auto"/>
              <w:left w:val="single" w:sz="4" w:space="0" w:color="auto"/>
              <w:bottom w:val="single" w:sz="4" w:space="0" w:color="auto"/>
              <w:right w:val="single" w:sz="4" w:space="0" w:color="auto"/>
            </w:tcBorders>
          </w:tcPr>
          <w:p w:rsidR="009C6671" w:rsidRPr="00284C7A" w:rsidRDefault="009C6671" w:rsidP="008A442B">
            <w:pPr>
              <w:jc w:val="both"/>
              <w:rPr>
                <w:rFonts w:asciiTheme="majorBidi" w:hAnsiTheme="majorBidi" w:cstheme="majorBidi"/>
                <w:sz w:val="22"/>
                <w:szCs w:val="16"/>
                <w:lang w:val="kk-KZ"/>
              </w:rPr>
            </w:pPr>
            <w:r w:rsidRPr="00284C7A">
              <w:rPr>
                <w:rFonts w:asciiTheme="majorBidi" w:hAnsiTheme="majorBidi" w:cstheme="majorBidi"/>
                <w:sz w:val="22"/>
                <w:szCs w:val="16"/>
                <w:lang w:val="kk-KZ"/>
              </w:rPr>
              <w:t>Тасаууф І</w:t>
            </w:r>
          </w:p>
        </w:tc>
        <w:tc>
          <w:tcPr>
            <w:tcW w:w="1639" w:type="dxa"/>
            <w:vMerge w:val="restart"/>
            <w:tcBorders>
              <w:top w:val="single" w:sz="4" w:space="0" w:color="auto"/>
              <w:left w:val="single" w:sz="4" w:space="0" w:color="auto"/>
              <w:right w:val="single" w:sz="4" w:space="0" w:color="auto"/>
            </w:tcBorders>
          </w:tcPr>
          <w:p w:rsidR="009C6671" w:rsidRPr="00284C7A" w:rsidRDefault="009C6671" w:rsidP="008A442B">
            <w:pPr>
              <w:jc w:val="center"/>
              <w:rPr>
                <w:sz w:val="22"/>
                <w:szCs w:val="20"/>
                <w:lang w:val="kk-KZ"/>
              </w:rPr>
            </w:pPr>
            <w:r w:rsidRPr="00284C7A">
              <w:rPr>
                <w:sz w:val="22"/>
                <w:szCs w:val="20"/>
                <w:lang w:val="kk-KZ"/>
              </w:rPr>
              <w:t>5/150</w:t>
            </w:r>
          </w:p>
        </w:tc>
        <w:tc>
          <w:tcPr>
            <w:tcW w:w="1156" w:type="dxa"/>
            <w:vMerge w:val="restart"/>
            <w:tcBorders>
              <w:top w:val="single" w:sz="4" w:space="0" w:color="auto"/>
              <w:left w:val="single" w:sz="4" w:space="0" w:color="auto"/>
              <w:right w:val="single" w:sz="4" w:space="0" w:color="auto"/>
            </w:tcBorders>
          </w:tcPr>
          <w:p w:rsidR="009C6671" w:rsidRPr="00284C7A" w:rsidRDefault="009C6671" w:rsidP="008A442B">
            <w:pPr>
              <w:jc w:val="center"/>
              <w:rPr>
                <w:sz w:val="22"/>
                <w:szCs w:val="20"/>
                <w:lang w:val="kk-KZ"/>
              </w:rPr>
            </w:pPr>
            <w:r w:rsidRPr="00284C7A">
              <w:rPr>
                <w:sz w:val="22"/>
                <w:szCs w:val="20"/>
                <w:lang w:val="en-US"/>
              </w:rPr>
              <w:t>V</w:t>
            </w:r>
          </w:p>
        </w:tc>
      </w:tr>
      <w:tr w:rsidR="009C6671" w:rsidRPr="00284C7A" w:rsidTr="009C6671">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9C6671" w:rsidRPr="00284C7A" w:rsidRDefault="009C6671" w:rsidP="008A442B">
            <w:pPr>
              <w:spacing w:line="256" w:lineRule="auto"/>
              <w:jc w:val="center"/>
              <w:rPr>
                <w:sz w:val="22"/>
                <w:szCs w:val="20"/>
                <w:lang w:val="kk-KZ"/>
              </w:rPr>
            </w:pPr>
          </w:p>
        </w:tc>
        <w:tc>
          <w:tcPr>
            <w:tcW w:w="510" w:type="dxa"/>
            <w:tcBorders>
              <w:top w:val="single" w:sz="4" w:space="0" w:color="auto"/>
              <w:left w:val="single" w:sz="4" w:space="0" w:color="auto"/>
              <w:bottom w:val="single" w:sz="4" w:space="0" w:color="auto"/>
              <w:right w:val="single" w:sz="4" w:space="0" w:color="auto"/>
            </w:tcBorders>
          </w:tcPr>
          <w:p w:rsidR="009C6671" w:rsidRPr="00284C7A" w:rsidRDefault="009C6671" w:rsidP="008A442B">
            <w:pPr>
              <w:spacing w:line="256" w:lineRule="auto"/>
              <w:jc w:val="center"/>
              <w:rPr>
                <w:sz w:val="22"/>
                <w:szCs w:val="20"/>
                <w:lang w:val="kk-KZ"/>
              </w:rPr>
            </w:pPr>
            <w:r w:rsidRPr="00284C7A">
              <w:rPr>
                <w:sz w:val="22"/>
                <w:szCs w:val="20"/>
                <w:lang w:val="kk-KZ"/>
              </w:rPr>
              <w:t>4</w:t>
            </w:r>
          </w:p>
        </w:tc>
        <w:tc>
          <w:tcPr>
            <w:tcW w:w="1810" w:type="dxa"/>
            <w:tcBorders>
              <w:top w:val="single" w:sz="4" w:space="0" w:color="auto"/>
              <w:left w:val="single" w:sz="4" w:space="0" w:color="auto"/>
              <w:bottom w:val="single" w:sz="4" w:space="0" w:color="auto"/>
              <w:right w:val="single" w:sz="4" w:space="0" w:color="auto"/>
            </w:tcBorders>
          </w:tcPr>
          <w:p w:rsidR="009C6671" w:rsidRPr="00284C7A" w:rsidRDefault="009C6671" w:rsidP="008A442B">
            <w:pPr>
              <w:rPr>
                <w:rFonts w:asciiTheme="majorBidi" w:hAnsiTheme="majorBidi" w:cstheme="majorBidi"/>
                <w:bCs/>
                <w:sz w:val="22"/>
                <w:szCs w:val="16"/>
                <w:lang w:val="en-US"/>
              </w:rPr>
            </w:pPr>
            <w:r w:rsidRPr="00284C7A">
              <w:rPr>
                <w:rFonts w:asciiTheme="majorBidi" w:hAnsiTheme="majorBidi" w:cstheme="majorBidi"/>
                <w:bCs/>
                <w:sz w:val="22"/>
                <w:szCs w:val="16"/>
                <w:lang w:val="en-US"/>
              </w:rPr>
              <w:t>DRP 3270</w:t>
            </w:r>
          </w:p>
        </w:tc>
        <w:tc>
          <w:tcPr>
            <w:tcW w:w="4328" w:type="dxa"/>
            <w:tcBorders>
              <w:top w:val="single" w:sz="4" w:space="0" w:color="auto"/>
              <w:left w:val="single" w:sz="4" w:space="0" w:color="auto"/>
              <w:bottom w:val="single" w:sz="4" w:space="0" w:color="auto"/>
              <w:right w:val="single" w:sz="4" w:space="0" w:color="auto"/>
            </w:tcBorders>
          </w:tcPr>
          <w:p w:rsidR="009C6671" w:rsidRPr="00284C7A" w:rsidRDefault="009C6671" w:rsidP="008A442B">
            <w:pPr>
              <w:jc w:val="both"/>
              <w:rPr>
                <w:rFonts w:asciiTheme="majorBidi" w:hAnsiTheme="majorBidi" w:cstheme="majorBidi"/>
                <w:sz w:val="22"/>
                <w:szCs w:val="16"/>
                <w:lang w:val="kk-KZ"/>
              </w:rPr>
            </w:pPr>
            <w:r w:rsidRPr="00284C7A">
              <w:rPr>
                <w:rFonts w:asciiTheme="majorBidi" w:hAnsiTheme="majorBidi" w:cstheme="majorBidi"/>
                <w:sz w:val="22"/>
                <w:szCs w:val="16"/>
                <w:lang w:val="kk-KZ"/>
              </w:rPr>
              <w:t>Діни радикализм психологиясы</w:t>
            </w:r>
          </w:p>
        </w:tc>
        <w:tc>
          <w:tcPr>
            <w:tcW w:w="1639" w:type="dxa"/>
            <w:vMerge/>
            <w:tcBorders>
              <w:left w:val="single" w:sz="4" w:space="0" w:color="auto"/>
              <w:bottom w:val="single" w:sz="4" w:space="0" w:color="auto"/>
              <w:right w:val="single" w:sz="4" w:space="0" w:color="auto"/>
            </w:tcBorders>
          </w:tcPr>
          <w:p w:rsidR="009C6671" w:rsidRPr="00284C7A" w:rsidRDefault="009C6671" w:rsidP="008A442B">
            <w:pPr>
              <w:jc w:val="center"/>
              <w:rPr>
                <w:sz w:val="22"/>
                <w:szCs w:val="20"/>
                <w:lang w:val="kk-KZ"/>
              </w:rPr>
            </w:pPr>
          </w:p>
        </w:tc>
        <w:tc>
          <w:tcPr>
            <w:tcW w:w="1156" w:type="dxa"/>
            <w:vMerge/>
            <w:tcBorders>
              <w:left w:val="single" w:sz="4" w:space="0" w:color="auto"/>
              <w:bottom w:val="single" w:sz="4" w:space="0" w:color="auto"/>
              <w:right w:val="single" w:sz="4" w:space="0" w:color="auto"/>
            </w:tcBorders>
          </w:tcPr>
          <w:p w:rsidR="009C6671" w:rsidRPr="00284C7A" w:rsidRDefault="009C6671" w:rsidP="008A442B">
            <w:pPr>
              <w:jc w:val="center"/>
              <w:rPr>
                <w:sz w:val="22"/>
                <w:szCs w:val="20"/>
                <w:lang w:val="kk-KZ"/>
              </w:rPr>
            </w:pPr>
          </w:p>
        </w:tc>
      </w:tr>
      <w:tr w:rsidR="009C6671" w:rsidRPr="00284C7A" w:rsidTr="009C6671">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9C6671" w:rsidRPr="00284C7A" w:rsidRDefault="009C6671" w:rsidP="008A442B">
            <w:pPr>
              <w:spacing w:line="256" w:lineRule="auto"/>
              <w:jc w:val="center"/>
              <w:rPr>
                <w:sz w:val="22"/>
                <w:szCs w:val="20"/>
                <w:lang w:val="kk-KZ"/>
              </w:rPr>
            </w:pPr>
          </w:p>
        </w:tc>
        <w:tc>
          <w:tcPr>
            <w:tcW w:w="510" w:type="dxa"/>
            <w:tcBorders>
              <w:top w:val="single" w:sz="4" w:space="0" w:color="auto"/>
              <w:left w:val="single" w:sz="4" w:space="0" w:color="auto"/>
              <w:bottom w:val="single" w:sz="4" w:space="0" w:color="auto"/>
              <w:right w:val="single" w:sz="4" w:space="0" w:color="auto"/>
            </w:tcBorders>
          </w:tcPr>
          <w:p w:rsidR="009C6671" w:rsidRPr="00284C7A" w:rsidRDefault="009C6671" w:rsidP="008A442B">
            <w:pPr>
              <w:spacing w:line="256" w:lineRule="auto"/>
              <w:jc w:val="center"/>
              <w:rPr>
                <w:sz w:val="22"/>
                <w:szCs w:val="20"/>
                <w:lang w:val="kk-KZ"/>
              </w:rPr>
            </w:pPr>
            <w:r w:rsidRPr="00284C7A">
              <w:rPr>
                <w:sz w:val="22"/>
                <w:szCs w:val="20"/>
                <w:lang w:val="kk-KZ"/>
              </w:rPr>
              <w:t>5</w:t>
            </w:r>
          </w:p>
        </w:tc>
        <w:tc>
          <w:tcPr>
            <w:tcW w:w="1810" w:type="dxa"/>
            <w:tcBorders>
              <w:top w:val="single" w:sz="4" w:space="0" w:color="auto"/>
              <w:left w:val="single" w:sz="4" w:space="0" w:color="auto"/>
              <w:bottom w:val="single" w:sz="4" w:space="0" w:color="auto"/>
              <w:right w:val="single" w:sz="4" w:space="0" w:color="auto"/>
            </w:tcBorders>
          </w:tcPr>
          <w:p w:rsidR="009C6671" w:rsidRPr="00284C7A" w:rsidRDefault="009C6671" w:rsidP="008A442B">
            <w:pPr>
              <w:rPr>
                <w:rFonts w:asciiTheme="majorBidi" w:hAnsiTheme="majorBidi" w:cstheme="majorBidi"/>
                <w:sz w:val="22"/>
                <w:szCs w:val="16"/>
              </w:rPr>
            </w:pPr>
            <w:r w:rsidRPr="00284C7A">
              <w:rPr>
                <w:rFonts w:asciiTheme="majorBidi" w:hAnsiTheme="majorBidi" w:cstheme="majorBidi"/>
                <w:sz w:val="22"/>
                <w:szCs w:val="16"/>
              </w:rPr>
              <w:t>DP 3271</w:t>
            </w:r>
          </w:p>
        </w:tc>
        <w:tc>
          <w:tcPr>
            <w:tcW w:w="4328" w:type="dxa"/>
            <w:tcBorders>
              <w:top w:val="single" w:sz="4" w:space="0" w:color="auto"/>
              <w:left w:val="single" w:sz="4" w:space="0" w:color="auto"/>
              <w:bottom w:val="single" w:sz="4" w:space="0" w:color="auto"/>
              <w:right w:val="single" w:sz="4" w:space="0" w:color="auto"/>
            </w:tcBorders>
          </w:tcPr>
          <w:p w:rsidR="009C6671" w:rsidRPr="00284C7A" w:rsidRDefault="009C6671" w:rsidP="008A442B">
            <w:pPr>
              <w:jc w:val="both"/>
              <w:rPr>
                <w:rFonts w:asciiTheme="majorBidi" w:hAnsiTheme="majorBidi" w:cstheme="majorBidi"/>
                <w:sz w:val="22"/>
                <w:szCs w:val="16"/>
              </w:rPr>
            </w:pPr>
            <w:r w:rsidRPr="00284C7A">
              <w:rPr>
                <w:rFonts w:asciiTheme="majorBidi" w:hAnsiTheme="majorBidi" w:cstheme="majorBidi"/>
                <w:sz w:val="22"/>
                <w:szCs w:val="16"/>
                <w:lang w:val="kk-KZ"/>
              </w:rPr>
              <w:t>Дін психологиясы</w:t>
            </w:r>
          </w:p>
        </w:tc>
        <w:tc>
          <w:tcPr>
            <w:tcW w:w="1639" w:type="dxa"/>
            <w:vMerge w:val="restart"/>
            <w:tcBorders>
              <w:top w:val="single" w:sz="4" w:space="0" w:color="auto"/>
              <w:left w:val="single" w:sz="4" w:space="0" w:color="auto"/>
              <w:right w:val="single" w:sz="4" w:space="0" w:color="auto"/>
            </w:tcBorders>
          </w:tcPr>
          <w:p w:rsidR="009C6671" w:rsidRPr="00284C7A" w:rsidRDefault="009C6671" w:rsidP="008A442B">
            <w:pPr>
              <w:jc w:val="center"/>
              <w:rPr>
                <w:sz w:val="22"/>
                <w:szCs w:val="20"/>
                <w:lang w:val="kk-KZ"/>
              </w:rPr>
            </w:pPr>
            <w:r w:rsidRPr="00284C7A">
              <w:rPr>
                <w:sz w:val="22"/>
                <w:szCs w:val="20"/>
                <w:lang w:val="kk-KZ"/>
              </w:rPr>
              <w:t>5/150</w:t>
            </w:r>
          </w:p>
        </w:tc>
        <w:tc>
          <w:tcPr>
            <w:tcW w:w="1156" w:type="dxa"/>
            <w:vMerge w:val="restart"/>
            <w:tcBorders>
              <w:top w:val="single" w:sz="4" w:space="0" w:color="auto"/>
              <w:left w:val="single" w:sz="4" w:space="0" w:color="auto"/>
              <w:right w:val="single" w:sz="4" w:space="0" w:color="auto"/>
            </w:tcBorders>
          </w:tcPr>
          <w:p w:rsidR="009C6671" w:rsidRPr="00284C7A" w:rsidRDefault="009C6671" w:rsidP="008A442B">
            <w:pPr>
              <w:jc w:val="center"/>
              <w:rPr>
                <w:sz w:val="22"/>
                <w:szCs w:val="20"/>
                <w:lang w:val="kk-KZ"/>
              </w:rPr>
            </w:pPr>
            <w:r w:rsidRPr="00284C7A">
              <w:rPr>
                <w:sz w:val="22"/>
                <w:szCs w:val="20"/>
                <w:lang w:val="en-US"/>
              </w:rPr>
              <w:t>V</w:t>
            </w:r>
          </w:p>
        </w:tc>
      </w:tr>
      <w:tr w:rsidR="009C6671" w:rsidRPr="00284C7A" w:rsidTr="009C6671">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9C6671" w:rsidRPr="00284C7A" w:rsidRDefault="009C6671" w:rsidP="008A442B">
            <w:pPr>
              <w:spacing w:line="256" w:lineRule="auto"/>
              <w:jc w:val="center"/>
              <w:rPr>
                <w:sz w:val="22"/>
                <w:szCs w:val="20"/>
                <w:lang w:val="kk-KZ"/>
              </w:rPr>
            </w:pPr>
          </w:p>
        </w:tc>
        <w:tc>
          <w:tcPr>
            <w:tcW w:w="510" w:type="dxa"/>
            <w:tcBorders>
              <w:top w:val="single" w:sz="4" w:space="0" w:color="auto"/>
              <w:left w:val="single" w:sz="4" w:space="0" w:color="auto"/>
              <w:bottom w:val="single" w:sz="4" w:space="0" w:color="auto"/>
              <w:right w:val="single" w:sz="4" w:space="0" w:color="auto"/>
            </w:tcBorders>
          </w:tcPr>
          <w:p w:rsidR="009C6671" w:rsidRPr="00284C7A" w:rsidRDefault="009C6671" w:rsidP="008A442B">
            <w:pPr>
              <w:spacing w:line="256" w:lineRule="auto"/>
              <w:jc w:val="center"/>
              <w:rPr>
                <w:sz w:val="22"/>
                <w:szCs w:val="20"/>
                <w:lang w:val="kk-KZ"/>
              </w:rPr>
            </w:pPr>
            <w:r w:rsidRPr="00284C7A">
              <w:rPr>
                <w:sz w:val="22"/>
                <w:szCs w:val="20"/>
                <w:lang w:val="kk-KZ"/>
              </w:rPr>
              <w:t>6</w:t>
            </w:r>
          </w:p>
        </w:tc>
        <w:tc>
          <w:tcPr>
            <w:tcW w:w="1810" w:type="dxa"/>
            <w:tcBorders>
              <w:top w:val="single" w:sz="4" w:space="0" w:color="auto"/>
              <w:left w:val="single" w:sz="4" w:space="0" w:color="auto"/>
              <w:bottom w:val="single" w:sz="4" w:space="0" w:color="auto"/>
              <w:right w:val="single" w:sz="4" w:space="0" w:color="auto"/>
            </w:tcBorders>
          </w:tcPr>
          <w:p w:rsidR="009C6671" w:rsidRPr="00284C7A" w:rsidRDefault="009C6671" w:rsidP="008A442B">
            <w:pPr>
              <w:rPr>
                <w:rFonts w:asciiTheme="majorBidi" w:hAnsiTheme="majorBidi" w:cstheme="majorBidi"/>
                <w:sz w:val="22"/>
                <w:szCs w:val="16"/>
              </w:rPr>
            </w:pPr>
            <w:r w:rsidRPr="00284C7A">
              <w:rPr>
                <w:rFonts w:asciiTheme="majorBidi" w:hAnsiTheme="majorBidi" w:cstheme="majorBidi"/>
                <w:sz w:val="22"/>
                <w:szCs w:val="16"/>
              </w:rPr>
              <w:t>MKK 3272</w:t>
            </w:r>
          </w:p>
        </w:tc>
        <w:tc>
          <w:tcPr>
            <w:tcW w:w="4328" w:type="dxa"/>
            <w:tcBorders>
              <w:top w:val="single" w:sz="4" w:space="0" w:color="auto"/>
              <w:left w:val="single" w:sz="4" w:space="0" w:color="auto"/>
              <w:bottom w:val="single" w:sz="4" w:space="0" w:color="auto"/>
              <w:right w:val="single" w:sz="4" w:space="0" w:color="auto"/>
            </w:tcBorders>
          </w:tcPr>
          <w:p w:rsidR="009C6671" w:rsidRPr="00284C7A" w:rsidRDefault="009C6671" w:rsidP="008A442B">
            <w:pPr>
              <w:jc w:val="both"/>
              <w:rPr>
                <w:rFonts w:asciiTheme="majorBidi" w:hAnsiTheme="majorBidi" w:cstheme="majorBidi"/>
                <w:sz w:val="22"/>
                <w:szCs w:val="16"/>
                <w:lang w:val="kk-KZ"/>
              </w:rPr>
            </w:pPr>
            <w:r w:rsidRPr="00284C7A">
              <w:rPr>
                <w:rFonts w:asciiTheme="majorBidi" w:hAnsiTheme="majorBidi" w:cstheme="majorBidi"/>
                <w:sz w:val="22"/>
                <w:szCs w:val="16"/>
                <w:lang w:val="kk-KZ"/>
              </w:rPr>
              <w:t>Мемлекеттік-конфессияаралық қатынастар</w:t>
            </w:r>
          </w:p>
        </w:tc>
        <w:tc>
          <w:tcPr>
            <w:tcW w:w="1639" w:type="dxa"/>
            <w:vMerge/>
            <w:tcBorders>
              <w:left w:val="single" w:sz="4" w:space="0" w:color="auto"/>
              <w:bottom w:val="single" w:sz="4" w:space="0" w:color="auto"/>
              <w:right w:val="single" w:sz="4" w:space="0" w:color="auto"/>
            </w:tcBorders>
          </w:tcPr>
          <w:p w:rsidR="009C6671" w:rsidRPr="00284C7A" w:rsidRDefault="009C6671" w:rsidP="008A442B">
            <w:pPr>
              <w:jc w:val="center"/>
              <w:rPr>
                <w:sz w:val="22"/>
                <w:szCs w:val="20"/>
                <w:lang w:val="kk-KZ"/>
              </w:rPr>
            </w:pPr>
          </w:p>
        </w:tc>
        <w:tc>
          <w:tcPr>
            <w:tcW w:w="1156" w:type="dxa"/>
            <w:vMerge/>
            <w:tcBorders>
              <w:left w:val="single" w:sz="4" w:space="0" w:color="auto"/>
              <w:bottom w:val="single" w:sz="4" w:space="0" w:color="auto"/>
              <w:right w:val="single" w:sz="4" w:space="0" w:color="auto"/>
            </w:tcBorders>
          </w:tcPr>
          <w:p w:rsidR="009C6671" w:rsidRPr="00284C7A" w:rsidRDefault="009C6671" w:rsidP="008A442B">
            <w:pPr>
              <w:jc w:val="center"/>
              <w:rPr>
                <w:sz w:val="22"/>
                <w:szCs w:val="20"/>
                <w:lang w:val="kk-KZ"/>
              </w:rPr>
            </w:pPr>
          </w:p>
        </w:tc>
      </w:tr>
      <w:tr w:rsidR="008A442B" w:rsidRPr="00284C7A" w:rsidTr="009C6671">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8A442B" w:rsidRPr="00284C7A" w:rsidRDefault="008A442B" w:rsidP="008A442B">
            <w:pPr>
              <w:spacing w:line="256" w:lineRule="auto"/>
              <w:jc w:val="center"/>
              <w:rPr>
                <w:sz w:val="22"/>
                <w:szCs w:val="20"/>
                <w:lang w:val="kk-KZ"/>
              </w:rPr>
            </w:pPr>
          </w:p>
        </w:tc>
        <w:tc>
          <w:tcPr>
            <w:tcW w:w="510" w:type="dxa"/>
            <w:tcBorders>
              <w:top w:val="single" w:sz="4" w:space="0" w:color="auto"/>
              <w:left w:val="single" w:sz="4" w:space="0" w:color="auto"/>
              <w:bottom w:val="single" w:sz="4" w:space="0" w:color="auto"/>
              <w:right w:val="single" w:sz="4" w:space="0" w:color="auto"/>
            </w:tcBorders>
          </w:tcPr>
          <w:p w:rsidR="008A442B" w:rsidRPr="00284C7A" w:rsidRDefault="008A442B" w:rsidP="008A442B">
            <w:pPr>
              <w:spacing w:line="256" w:lineRule="auto"/>
              <w:jc w:val="center"/>
              <w:rPr>
                <w:sz w:val="22"/>
                <w:szCs w:val="20"/>
                <w:lang w:val="en-US"/>
              </w:rPr>
            </w:pPr>
          </w:p>
        </w:tc>
        <w:tc>
          <w:tcPr>
            <w:tcW w:w="1810" w:type="dxa"/>
            <w:tcBorders>
              <w:top w:val="single" w:sz="4" w:space="0" w:color="auto"/>
              <w:left w:val="single" w:sz="4" w:space="0" w:color="auto"/>
              <w:bottom w:val="single" w:sz="4" w:space="0" w:color="auto"/>
              <w:right w:val="single" w:sz="4" w:space="0" w:color="auto"/>
            </w:tcBorders>
          </w:tcPr>
          <w:p w:rsidR="008A442B" w:rsidRPr="00284C7A" w:rsidRDefault="008A442B" w:rsidP="008A442B">
            <w:pPr>
              <w:spacing w:line="256" w:lineRule="auto"/>
              <w:jc w:val="both"/>
              <w:rPr>
                <w:sz w:val="22"/>
                <w:szCs w:val="20"/>
                <w:lang w:val="en-US"/>
              </w:rPr>
            </w:pPr>
          </w:p>
        </w:tc>
        <w:tc>
          <w:tcPr>
            <w:tcW w:w="4328" w:type="dxa"/>
            <w:tcBorders>
              <w:top w:val="single" w:sz="4" w:space="0" w:color="auto"/>
              <w:left w:val="single" w:sz="4" w:space="0" w:color="auto"/>
              <w:bottom w:val="single" w:sz="4" w:space="0" w:color="auto"/>
              <w:right w:val="single" w:sz="4" w:space="0" w:color="auto"/>
            </w:tcBorders>
          </w:tcPr>
          <w:p w:rsidR="008A442B" w:rsidRPr="00284C7A" w:rsidRDefault="008A442B" w:rsidP="008A442B">
            <w:pPr>
              <w:spacing w:line="256" w:lineRule="auto"/>
              <w:rPr>
                <w:sz w:val="22"/>
                <w:szCs w:val="20"/>
                <w:lang w:val="kk-KZ"/>
              </w:rPr>
            </w:pPr>
            <w:r w:rsidRPr="00284C7A">
              <w:rPr>
                <w:rFonts w:ascii="KZ Times New Roman" w:hAnsi="KZ Times New Roman"/>
                <w:b/>
                <w:sz w:val="22"/>
                <w:szCs w:val="20"/>
                <w:lang w:val="kk-KZ"/>
              </w:rPr>
              <w:t>Модуль  - Исламның негізгі ғылымдары І</w:t>
            </w:r>
            <w:r w:rsidRPr="00284C7A">
              <w:rPr>
                <w:rFonts w:ascii="KZ Times New Roman" w:hAnsi="KZ Times New Roman"/>
                <w:b/>
                <w:sz w:val="22"/>
                <w:szCs w:val="20"/>
                <w:lang w:val="en-US"/>
              </w:rPr>
              <w:t>І</w:t>
            </w:r>
          </w:p>
        </w:tc>
        <w:tc>
          <w:tcPr>
            <w:tcW w:w="1639" w:type="dxa"/>
            <w:tcBorders>
              <w:top w:val="single" w:sz="4" w:space="0" w:color="auto"/>
              <w:left w:val="single" w:sz="4" w:space="0" w:color="auto"/>
              <w:bottom w:val="single" w:sz="4" w:space="0" w:color="auto"/>
              <w:right w:val="single" w:sz="4" w:space="0" w:color="auto"/>
            </w:tcBorders>
          </w:tcPr>
          <w:p w:rsidR="008A442B" w:rsidRPr="00284C7A" w:rsidRDefault="008A442B" w:rsidP="006F5B15">
            <w:pPr>
              <w:spacing w:line="256" w:lineRule="auto"/>
              <w:jc w:val="center"/>
              <w:rPr>
                <w:b/>
                <w:sz w:val="22"/>
                <w:szCs w:val="20"/>
                <w:lang w:val="kk-KZ"/>
              </w:rPr>
            </w:pPr>
            <w:r w:rsidRPr="00284C7A">
              <w:rPr>
                <w:b/>
                <w:sz w:val="22"/>
                <w:szCs w:val="20"/>
                <w:lang w:val="kk-KZ"/>
              </w:rPr>
              <w:t>1</w:t>
            </w:r>
            <w:r w:rsidR="006F5B15">
              <w:rPr>
                <w:b/>
                <w:sz w:val="22"/>
                <w:szCs w:val="20"/>
                <w:lang w:val="kk-KZ"/>
              </w:rPr>
              <w:t>7</w:t>
            </w:r>
            <w:r w:rsidRPr="00284C7A">
              <w:rPr>
                <w:b/>
                <w:sz w:val="22"/>
                <w:szCs w:val="20"/>
                <w:lang w:val="kk-KZ"/>
              </w:rPr>
              <w:t>/</w:t>
            </w:r>
            <w:r w:rsidR="006F5B15">
              <w:rPr>
                <w:b/>
                <w:sz w:val="22"/>
                <w:szCs w:val="20"/>
                <w:lang w:val="kk-KZ"/>
              </w:rPr>
              <w:t>510</w:t>
            </w:r>
          </w:p>
        </w:tc>
        <w:tc>
          <w:tcPr>
            <w:tcW w:w="1156" w:type="dxa"/>
            <w:tcBorders>
              <w:top w:val="single" w:sz="4" w:space="0" w:color="auto"/>
              <w:left w:val="single" w:sz="4" w:space="0" w:color="auto"/>
              <w:bottom w:val="single" w:sz="4" w:space="0" w:color="auto"/>
              <w:right w:val="single" w:sz="4" w:space="0" w:color="auto"/>
            </w:tcBorders>
          </w:tcPr>
          <w:p w:rsidR="008A442B" w:rsidRPr="00284C7A" w:rsidRDefault="008A442B" w:rsidP="008A442B">
            <w:pPr>
              <w:spacing w:line="256" w:lineRule="auto"/>
              <w:jc w:val="center"/>
              <w:rPr>
                <w:sz w:val="22"/>
                <w:szCs w:val="20"/>
                <w:lang w:val="kk-KZ"/>
              </w:rPr>
            </w:pPr>
          </w:p>
        </w:tc>
      </w:tr>
      <w:tr w:rsidR="006F5B15" w:rsidRPr="00284C7A" w:rsidTr="00BD78AD">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6F5B15" w:rsidRPr="006F5B15" w:rsidRDefault="006F5B15" w:rsidP="008A442B">
            <w:pPr>
              <w:spacing w:line="256" w:lineRule="auto"/>
              <w:jc w:val="center"/>
              <w:rPr>
                <w:sz w:val="22"/>
                <w:szCs w:val="20"/>
                <w:lang w:val="kk-KZ"/>
              </w:rPr>
            </w:pPr>
          </w:p>
        </w:tc>
        <w:tc>
          <w:tcPr>
            <w:tcW w:w="510" w:type="dxa"/>
            <w:tcBorders>
              <w:top w:val="single" w:sz="4" w:space="0" w:color="auto"/>
              <w:left w:val="single" w:sz="4" w:space="0" w:color="auto"/>
              <w:bottom w:val="single" w:sz="4" w:space="0" w:color="auto"/>
              <w:right w:val="single" w:sz="4" w:space="0" w:color="auto"/>
            </w:tcBorders>
          </w:tcPr>
          <w:p w:rsidR="006F5B15" w:rsidRPr="006F5B15" w:rsidRDefault="006F5B15" w:rsidP="008A442B">
            <w:pPr>
              <w:spacing w:line="256" w:lineRule="auto"/>
              <w:jc w:val="center"/>
              <w:rPr>
                <w:sz w:val="22"/>
                <w:szCs w:val="20"/>
                <w:lang w:val="kk-KZ"/>
              </w:rPr>
            </w:pPr>
            <w:r>
              <w:rPr>
                <w:sz w:val="22"/>
                <w:szCs w:val="20"/>
                <w:lang w:val="kk-KZ"/>
              </w:rPr>
              <w:t>1</w:t>
            </w:r>
          </w:p>
        </w:tc>
        <w:tc>
          <w:tcPr>
            <w:tcW w:w="1810" w:type="dxa"/>
            <w:tcBorders>
              <w:top w:val="single" w:sz="4" w:space="0" w:color="auto"/>
              <w:left w:val="single" w:sz="4" w:space="0" w:color="auto"/>
              <w:bottom w:val="single" w:sz="4" w:space="0" w:color="auto"/>
              <w:right w:val="single" w:sz="4" w:space="0" w:color="auto"/>
            </w:tcBorders>
          </w:tcPr>
          <w:p w:rsidR="006F5B15" w:rsidRPr="00284C7A" w:rsidRDefault="006F5B15" w:rsidP="00F70C78">
            <w:pPr>
              <w:rPr>
                <w:rFonts w:asciiTheme="majorBidi" w:hAnsiTheme="majorBidi" w:cstheme="majorBidi"/>
                <w:sz w:val="22"/>
                <w:szCs w:val="16"/>
              </w:rPr>
            </w:pPr>
            <w:r w:rsidRPr="00284C7A">
              <w:rPr>
                <w:rFonts w:asciiTheme="majorBidi" w:hAnsiTheme="majorBidi" w:cstheme="majorBidi"/>
                <w:sz w:val="22"/>
                <w:szCs w:val="16"/>
              </w:rPr>
              <w:t>IO 4277</w:t>
            </w:r>
          </w:p>
        </w:tc>
        <w:tc>
          <w:tcPr>
            <w:tcW w:w="4328" w:type="dxa"/>
            <w:tcBorders>
              <w:top w:val="single" w:sz="4" w:space="0" w:color="auto"/>
              <w:left w:val="single" w:sz="4" w:space="0" w:color="auto"/>
              <w:bottom w:val="single" w:sz="4" w:space="0" w:color="auto"/>
              <w:right w:val="single" w:sz="4" w:space="0" w:color="auto"/>
            </w:tcBorders>
          </w:tcPr>
          <w:p w:rsidR="006F5B15" w:rsidRPr="00284C7A" w:rsidRDefault="006F5B15" w:rsidP="00F70C78">
            <w:pPr>
              <w:jc w:val="both"/>
              <w:rPr>
                <w:rFonts w:asciiTheme="majorBidi" w:hAnsiTheme="majorBidi" w:cstheme="majorBidi"/>
                <w:sz w:val="22"/>
                <w:szCs w:val="16"/>
                <w:lang w:val="kk-KZ"/>
              </w:rPr>
            </w:pPr>
            <w:r w:rsidRPr="00284C7A">
              <w:rPr>
                <w:rFonts w:asciiTheme="majorBidi" w:hAnsiTheme="majorBidi" w:cstheme="majorBidi"/>
                <w:sz w:val="22"/>
                <w:szCs w:val="16"/>
                <w:lang w:val="kk-KZ"/>
              </w:rPr>
              <w:t>Ислам өнері</w:t>
            </w:r>
          </w:p>
        </w:tc>
        <w:tc>
          <w:tcPr>
            <w:tcW w:w="1639" w:type="dxa"/>
            <w:vMerge w:val="restart"/>
            <w:tcBorders>
              <w:top w:val="single" w:sz="4" w:space="0" w:color="auto"/>
              <w:left w:val="single" w:sz="4" w:space="0" w:color="auto"/>
              <w:right w:val="single" w:sz="4" w:space="0" w:color="auto"/>
            </w:tcBorders>
          </w:tcPr>
          <w:p w:rsidR="006F5B15" w:rsidRPr="006F5B15" w:rsidRDefault="006F5B15" w:rsidP="008A442B">
            <w:pPr>
              <w:spacing w:line="256" w:lineRule="auto"/>
              <w:jc w:val="center"/>
              <w:rPr>
                <w:sz w:val="22"/>
                <w:szCs w:val="20"/>
                <w:lang w:val="kk-KZ"/>
              </w:rPr>
            </w:pPr>
            <w:r>
              <w:rPr>
                <w:sz w:val="22"/>
                <w:szCs w:val="20"/>
                <w:lang w:val="kk-KZ"/>
              </w:rPr>
              <w:t>5/150</w:t>
            </w:r>
          </w:p>
        </w:tc>
        <w:tc>
          <w:tcPr>
            <w:tcW w:w="1156" w:type="dxa"/>
            <w:vMerge w:val="restart"/>
            <w:tcBorders>
              <w:top w:val="single" w:sz="4" w:space="0" w:color="auto"/>
              <w:left w:val="single" w:sz="4" w:space="0" w:color="auto"/>
              <w:right w:val="single" w:sz="4" w:space="0" w:color="auto"/>
            </w:tcBorders>
          </w:tcPr>
          <w:p w:rsidR="006F5B15" w:rsidRPr="006F5B15" w:rsidRDefault="006F5B15" w:rsidP="008A442B">
            <w:pPr>
              <w:spacing w:line="256" w:lineRule="auto"/>
              <w:jc w:val="center"/>
              <w:rPr>
                <w:sz w:val="22"/>
                <w:szCs w:val="20"/>
                <w:lang w:val="kk-KZ"/>
              </w:rPr>
            </w:pPr>
            <w:r w:rsidRPr="00284C7A">
              <w:rPr>
                <w:sz w:val="22"/>
                <w:szCs w:val="20"/>
                <w:lang w:val="en-US"/>
              </w:rPr>
              <w:t>V</w:t>
            </w:r>
            <w:r w:rsidRPr="00284C7A">
              <w:rPr>
                <w:sz w:val="22"/>
                <w:szCs w:val="20"/>
                <w:lang w:val="kk-KZ"/>
              </w:rPr>
              <w:t>ІІ</w:t>
            </w:r>
          </w:p>
        </w:tc>
      </w:tr>
      <w:tr w:rsidR="006F5B15" w:rsidRPr="00284C7A" w:rsidTr="00BD78AD">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6F5B15" w:rsidRPr="006F5B15" w:rsidRDefault="006F5B15" w:rsidP="008A442B">
            <w:pPr>
              <w:spacing w:line="256" w:lineRule="auto"/>
              <w:jc w:val="center"/>
              <w:rPr>
                <w:sz w:val="22"/>
                <w:szCs w:val="20"/>
                <w:lang w:val="kk-KZ"/>
              </w:rPr>
            </w:pPr>
          </w:p>
        </w:tc>
        <w:tc>
          <w:tcPr>
            <w:tcW w:w="510" w:type="dxa"/>
            <w:tcBorders>
              <w:top w:val="single" w:sz="4" w:space="0" w:color="auto"/>
              <w:left w:val="single" w:sz="4" w:space="0" w:color="auto"/>
              <w:bottom w:val="single" w:sz="4" w:space="0" w:color="auto"/>
              <w:right w:val="single" w:sz="4" w:space="0" w:color="auto"/>
            </w:tcBorders>
          </w:tcPr>
          <w:p w:rsidR="006F5B15" w:rsidRPr="006F5B15" w:rsidRDefault="006F5B15" w:rsidP="008A442B">
            <w:pPr>
              <w:spacing w:line="256" w:lineRule="auto"/>
              <w:jc w:val="center"/>
              <w:rPr>
                <w:sz w:val="22"/>
                <w:szCs w:val="20"/>
                <w:lang w:val="kk-KZ"/>
              </w:rPr>
            </w:pPr>
            <w:r>
              <w:rPr>
                <w:sz w:val="22"/>
                <w:szCs w:val="20"/>
                <w:lang w:val="kk-KZ"/>
              </w:rPr>
              <w:t>2</w:t>
            </w:r>
          </w:p>
        </w:tc>
        <w:tc>
          <w:tcPr>
            <w:tcW w:w="1810" w:type="dxa"/>
            <w:tcBorders>
              <w:top w:val="single" w:sz="4" w:space="0" w:color="auto"/>
              <w:left w:val="single" w:sz="4" w:space="0" w:color="auto"/>
              <w:bottom w:val="single" w:sz="4" w:space="0" w:color="auto"/>
              <w:right w:val="single" w:sz="4" w:space="0" w:color="auto"/>
            </w:tcBorders>
          </w:tcPr>
          <w:p w:rsidR="006F5B15" w:rsidRPr="00284C7A" w:rsidRDefault="006F5B15" w:rsidP="00F70C78">
            <w:pPr>
              <w:rPr>
                <w:rFonts w:asciiTheme="majorBidi" w:hAnsiTheme="majorBidi" w:cstheme="majorBidi"/>
                <w:sz w:val="22"/>
                <w:szCs w:val="16"/>
              </w:rPr>
            </w:pPr>
            <w:r w:rsidRPr="00284C7A">
              <w:rPr>
                <w:rFonts w:asciiTheme="majorBidi" w:hAnsiTheme="majorBidi" w:cstheme="majorBidi"/>
                <w:sz w:val="22"/>
                <w:szCs w:val="16"/>
              </w:rPr>
              <w:t>KE 4278</w:t>
            </w:r>
          </w:p>
        </w:tc>
        <w:tc>
          <w:tcPr>
            <w:tcW w:w="4328" w:type="dxa"/>
            <w:tcBorders>
              <w:top w:val="single" w:sz="4" w:space="0" w:color="auto"/>
              <w:left w:val="single" w:sz="4" w:space="0" w:color="auto"/>
              <w:bottom w:val="single" w:sz="4" w:space="0" w:color="auto"/>
              <w:right w:val="single" w:sz="4" w:space="0" w:color="auto"/>
            </w:tcBorders>
          </w:tcPr>
          <w:p w:rsidR="006F5B15" w:rsidRPr="00284C7A" w:rsidRDefault="006F5B15" w:rsidP="00F70C78">
            <w:pPr>
              <w:rPr>
                <w:rFonts w:asciiTheme="majorBidi" w:hAnsiTheme="majorBidi" w:cstheme="majorBidi"/>
                <w:sz w:val="22"/>
                <w:szCs w:val="16"/>
                <w:lang w:val="kk-KZ"/>
              </w:rPr>
            </w:pPr>
            <w:r w:rsidRPr="00284C7A">
              <w:rPr>
                <w:rFonts w:asciiTheme="majorBidi" w:hAnsiTheme="majorBidi" w:cstheme="majorBidi"/>
                <w:sz w:val="22"/>
                <w:szCs w:val="16"/>
                <w:lang w:val="kk-KZ"/>
              </w:rPr>
              <w:t>Каллиграфия және эпиграфика</w:t>
            </w:r>
          </w:p>
        </w:tc>
        <w:tc>
          <w:tcPr>
            <w:tcW w:w="1639" w:type="dxa"/>
            <w:vMerge/>
            <w:tcBorders>
              <w:left w:val="single" w:sz="4" w:space="0" w:color="auto"/>
              <w:bottom w:val="single" w:sz="4" w:space="0" w:color="auto"/>
              <w:right w:val="single" w:sz="4" w:space="0" w:color="auto"/>
            </w:tcBorders>
          </w:tcPr>
          <w:p w:rsidR="006F5B15" w:rsidRDefault="006F5B15" w:rsidP="008A442B">
            <w:pPr>
              <w:spacing w:line="256" w:lineRule="auto"/>
              <w:jc w:val="center"/>
              <w:rPr>
                <w:sz w:val="22"/>
                <w:szCs w:val="20"/>
                <w:lang w:val="kk-KZ"/>
              </w:rPr>
            </w:pPr>
          </w:p>
        </w:tc>
        <w:tc>
          <w:tcPr>
            <w:tcW w:w="1156" w:type="dxa"/>
            <w:vMerge/>
            <w:tcBorders>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en-US"/>
              </w:rPr>
            </w:pPr>
          </w:p>
        </w:tc>
      </w:tr>
      <w:tr w:rsidR="006F5B15" w:rsidRPr="006F5B15" w:rsidTr="00D330A8">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6F5B15" w:rsidRPr="006F5B15" w:rsidRDefault="006F5B15" w:rsidP="008A442B">
            <w:pPr>
              <w:spacing w:line="256" w:lineRule="auto"/>
              <w:jc w:val="center"/>
              <w:rPr>
                <w:sz w:val="22"/>
                <w:szCs w:val="20"/>
                <w:lang w:val="kk-KZ"/>
              </w:rPr>
            </w:pPr>
          </w:p>
        </w:tc>
        <w:tc>
          <w:tcPr>
            <w:tcW w:w="510" w:type="dxa"/>
            <w:tcBorders>
              <w:top w:val="single" w:sz="4" w:space="0" w:color="auto"/>
              <w:left w:val="single" w:sz="4" w:space="0" w:color="auto"/>
              <w:bottom w:val="single" w:sz="4" w:space="0" w:color="auto"/>
              <w:right w:val="single" w:sz="4" w:space="0" w:color="auto"/>
            </w:tcBorders>
          </w:tcPr>
          <w:p w:rsidR="006F5B15" w:rsidRDefault="006F5B15" w:rsidP="008A442B">
            <w:pPr>
              <w:spacing w:line="256" w:lineRule="auto"/>
              <w:jc w:val="center"/>
              <w:rPr>
                <w:sz w:val="22"/>
                <w:szCs w:val="20"/>
                <w:lang w:val="kk-KZ"/>
              </w:rPr>
            </w:pPr>
            <w:r>
              <w:rPr>
                <w:sz w:val="22"/>
                <w:szCs w:val="20"/>
                <w:lang w:val="kk-KZ"/>
              </w:rPr>
              <w:t>3</w:t>
            </w:r>
          </w:p>
        </w:tc>
        <w:tc>
          <w:tcPr>
            <w:tcW w:w="1810" w:type="dxa"/>
            <w:tcBorders>
              <w:top w:val="single" w:sz="4" w:space="0" w:color="auto"/>
              <w:left w:val="single" w:sz="4" w:space="0" w:color="auto"/>
              <w:bottom w:val="single" w:sz="4" w:space="0" w:color="auto"/>
              <w:right w:val="single" w:sz="4" w:space="0" w:color="auto"/>
            </w:tcBorders>
          </w:tcPr>
          <w:p w:rsidR="006F5B15" w:rsidRPr="00284C7A" w:rsidRDefault="006F5B15" w:rsidP="00F70C78">
            <w:pPr>
              <w:rPr>
                <w:rFonts w:asciiTheme="majorBidi" w:hAnsiTheme="majorBidi" w:cstheme="majorBidi"/>
                <w:sz w:val="22"/>
                <w:szCs w:val="16"/>
              </w:rPr>
            </w:pPr>
            <w:r w:rsidRPr="00284C7A">
              <w:rPr>
                <w:rFonts w:asciiTheme="majorBidi" w:hAnsiTheme="majorBidi" w:cstheme="majorBidi"/>
                <w:sz w:val="22"/>
                <w:szCs w:val="16"/>
              </w:rPr>
              <w:t>HMNKDD 4275</w:t>
            </w:r>
          </w:p>
          <w:p w:rsidR="006F5B15" w:rsidRPr="00284C7A" w:rsidRDefault="006F5B15" w:rsidP="00F70C78">
            <w:pPr>
              <w:rPr>
                <w:rFonts w:asciiTheme="majorBidi" w:hAnsiTheme="majorBidi" w:cstheme="majorBidi"/>
                <w:sz w:val="22"/>
                <w:szCs w:val="16"/>
                <w:lang w:val="en-US"/>
              </w:rPr>
            </w:pPr>
          </w:p>
        </w:tc>
        <w:tc>
          <w:tcPr>
            <w:tcW w:w="4328" w:type="dxa"/>
            <w:tcBorders>
              <w:top w:val="single" w:sz="4" w:space="0" w:color="auto"/>
              <w:left w:val="single" w:sz="4" w:space="0" w:color="auto"/>
              <w:bottom w:val="single" w:sz="4" w:space="0" w:color="auto"/>
              <w:right w:val="single" w:sz="4" w:space="0" w:color="auto"/>
            </w:tcBorders>
          </w:tcPr>
          <w:p w:rsidR="006F5B15" w:rsidRPr="00284C7A" w:rsidRDefault="006F5B15" w:rsidP="00F70C78">
            <w:pPr>
              <w:jc w:val="both"/>
              <w:rPr>
                <w:rFonts w:asciiTheme="majorBidi" w:hAnsiTheme="majorBidi" w:cstheme="majorBidi"/>
                <w:sz w:val="22"/>
                <w:szCs w:val="16"/>
                <w:lang w:val="kk-KZ"/>
              </w:rPr>
            </w:pPr>
            <w:r w:rsidRPr="00284C7A">
              <w:rPr>
                <w:rFonts w:asciiTheme="majorBidi" w:hAnsiTheme="majorBidi" w:cstheme="majorBidi"/>
                <w:sz w:val="22"/>
                <w:szCs w:val="16"/>
                <w:lang w:val="kk-KZ"/>
              </w:rPr>
              <w:t>Ханафилік және Матуридилік негізінде қазақтың діни дәстүрі</w:t>
            </w:r>
          </w:p>
        </w:tc>
        <w:tc>
          <w:tcPr>
            <w:tcW w:w="1639" w:type="dxa"/>
            <w:vMerge w:val="restart"/>
            <w:tcBorders>
              <w:left w:val="single" w:sz="4" w:space="0" w:color="auto"/>
              <w:right w:val="single" w:sz="4" w:space="0" w:color="auto"/>
            </w:tcBorders>
          </w:tcPr>
          <w:p w:rsidR="006F5B15" w:rsidRPr="006F5B15" w:rsidRDefault="006F5B15" w:rsidP="00F70C78">
            <w:pPr>
              <w:spacing w:line="256" w:lineRule="auto"/>
              <w:jc w:val="center"/>
              <w:rPr>
                <w:sz w:val="22"/>
                <w:szCs w:val="20"/>
                <w:lang w:val="kk-KZ"/>
              </w:rPr>
            </w:pPr>
            <w:r>
              <w:rPr>
                <w:sz w:val="22"/>
                <w:szCs w:val="20"/>
                <w:lang w:val="kk-KZ"/>
              </w:rPr>
              <w:t>5/150</w:t>
            </w:r>
          </w:p>
        </w:tc>
        <w:tc>
          <w:tcPr>
            <w:tcW w:w="1156" w:type="dxa"/>
            <w:vMerge w:val="restart"/>
            <w:tcBorders>
              <w:left w:val="single" w:sz="4" w:space="0" w:color="auto"/>
              <w:right w:val="single" w:sz="4" w:space="0" w:color="auto"/>
            </w:tcBorders>
          </w:tcPr>
          <w:p w:rsidR="006F5B15" w:rsidRPr="006F5B15" w:rsidRDefault="006F5B15" w:rsidP="00F70C78">
            <w:pPr>
              <w:spacing w:line="256" w:lineRule="auto"/>
              <w:jc w:val="center"/>
              <w:rPr>
                <w:sz w:val="22"/>
                <w:szCs w:val="20"/>
                <w:lang w:val="kk-KZ"/>
              </w:rPr>
            </w:pPr>
            <w:r w:rsidRPr="00284C7A">
              <w:rPr>
                <w:sz w:val="22"/>
                <w:szCs w:val="20"/>
                <w:lang w:val="en-US"/>
              </w:rPr>
              <w:t>V</w:t>
            </w:r>
            <w:r w:rsidRPr="00284C7A">
              <w:rPr>
                <w:sz w:val="22"/>
                <w:szCs w:val="20"/>
                <w:lang w:val="kk-KZ"/>
              </w:rPr>
              <w:t>ІІ</w:t>
            </w:r>
          </w:p>
        </w:tc>
      </w:tr>
      <w:tr w:rsidR="006F5B15" w:rsidRPr="00284C7A" w:rsidTr="00BD78AD">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6F5B15" w:rsidRPr="006F5B15" w:rsidRDefault="006F5B15" w:rsidP="008A442B">
            <w:pPr>
              <w:spacing w:line="256" w:lineRule="auto"/>
              <w:jc w:val="center"/>
              <w:rPr>
                <w:sz w:val="22"/>
                <w:szCs w:val="20"/>
                <w:lang w:val="kk-KZ"/>
              </w:rPr>
            </w:pPr>
          </w:p>
        </w:tc>
        <w:tc>
          <w:tcPr>
            <w:tcW w:w="510" w:type="dxa"/>
            <w:tcBorders>
              <w:top w:val="single" w:sz="4" w:space="0" w:color="auto"/>
              <w:left w:val="single" w:sz="4" w:space="0" w:color="auto"/>
              <w:bottom w:val="single" w:sz="4" w:space="0" w:color="auto"/>
              <w:right w:val="single" w:sz="4" w:space="0" w:color="auto"/>
            </w:tcBorders>
          </w:tcPr>
          <w:p w:rsidR="006F5B15" w:rsidRDefault="006F5B15" w:rsidP="008A442B">
            <w:pPr>
              <w:spacing w:line="256" w:lineRule="auto"/>
              <w:jc w:val="center"/>
              <w:rPr>
                <w:sz w:val="22"/>
                <w:szCs w:val="20"/>
                <w:lang w:val="kk-KZ"/>
              </w:rPr>
            </w:pPr>
            <w:r>
              <w:rPr>
                <w:sz w:val="22"/>
                <w:szCs w:val="20"/>
                <w:lang w:val="kk-KZ"/>
              </w:rPr>
              <w:t>4</w:t>
            </w:r>
          </w:p>
        </w:tc>
        <w:tc>
          <w:tcPr>
            <w:tcW w:w="1810" w:type="dxa"/>
            <w:tcBorders>
              <w:top w:val="single" w:sz="4" w:space="0" w:color="auto"/>
              <w:left w:val="single" w:sz="4" w:space="0" w:color="auto"/>
              <w:bottom w:val="single" w:sz="4" w:space="0" w:color="auto"/>
              <w:right w:val="single" w:sz="4" w:space="0" w:color="auto"/>
            </w:tcBorders>
          </w:tcPr>
          <w:p w:rsidR="006F5B15" w:rsidRPr="00284C7A" w:rsidRDefault="006F5B15" w:rsidP="00F70C78">
            <w:pPr>
              <w:rPr>
                <w:rFonts w:asciiTheme="majorBidi" w:hAnsiTheme="majorBidi" w:cstheme="majorBidi"/>
                <w:sz w:val="22"/>
                <w:szCs w:val="16"/>
              </w:rPr>
            </w:pPr>
            <w:r w:rsidRPr="00284C7A">
              <w:rPr>
                <w:rFonts w:asciiTheme="majorBidi" w:hAnsiTheme="majorBidi" w:cstheme="majorBidi"/>
                <w:sz w:val="22"/>
                <w:szCs w:val="16"/>
              </w:rPr>
              <w:t>IE 4276</w:t>
            </w:r>
          </w:p>
        </w:tc>
        <w:tc>
          <w:tcPr>
            <w:tcW w:w="4328" w:type="dxa"/>
            <w:tcBorders>
              <w:top w:val="single" w:sz="4" w:space="0" w:color="auto"/>
              <w:left w:val="single" w:sz="4" w:space="0" w:color="auto"/>
              <w:bottom w:val="single" w:sz="4" w:space="0" w:color="auto"/>
              <w:right w:val="single" w:sz="4" w:space="0" w:color="auto"/>
            </w:tcBorders>
          </w:tcPr>
          <w:p w:rsidR="006F5B15" w:rsidRPr="00284C7A" w:rsidRDefault="006F5B15" w:rsidP="00F70C78">
            <w:pPr>
              <w:jc w:val="both"/>
              <w:rPr>
                <w:rFonts w:asciiTheme="majorBidi" w:hAnsiTheme="majorBidi" w:cstheme="majorBidi"/>
                <w:sz w:val="22"/>
                <w:szCs w:val="16"/>
                <w:lang w:val="kk-KZ"/>
              </w:rPr>
            </w:pPr>
            <w:r w:rsidRPr="00284C7A">
              <w:rPr>
                <w:rFonts w:asciiTheme="majorBidi" w:hAnsiTheme="majorBidi" w:cstheme="majorBidi"/>
                <w:sz w:val="22"/>
                <w:szCs w:val="16"/>
                <w:lang w:val="kk-KZ"/>
              </w:rPr>
              <w:t>Ислам этикасы</w:t>
            </w:r>
          </w:p>
        </w:tc>
        <w:tc>
          <w:tcPr>
            <w:tcW w:w="1639" w:type="dxa"/>
            <w:vMerge/>
            <w:tcBorders>
              <w:left w:val="single" w:sz="4" w:space="0" w:color="auto"/>
              <w:bottom w:val="single" w:sz="4" w:space="0" w:color="auto"/>
              <w:right w:val="single" w:sz="4" w:space="0" w:color="auto"/>
            </w:tcBorders>
          </w:tcPr>
          <w:p w:rsidR="006F5B15" w:rsidRDefault="006F5B15" w:rsidP="008A442B">
            <w:pPr>
              <w:spacing w:line="256" w:lineRule="auto"/>
              <w:jc w:val="center"/>
              <w:rPr>
                <w:sz w:val="22"/>
                <w:szCs w:val="20"/>
                <w:lang w:val="kk-KZ"/>
              </w:rPr>
            </w:pPr>
          </w:p>
        </w:tc>
        <w:tc>
          <w:tcPr>
            <w:tcW w:w="1156" w:type="dxa"/>
            <w:vMerge/>
            <w:tcBorders>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en-US"/>
              </w:rPr>
            </w:pPr>
          </w:p>
        </w:tc>
      </w:tr>
      <w:tr w:rsidR="006F5B15" w:rsidRPr="00284C7A" w:rsidTr="004864AB">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p>
        </w:tc>
        <w:tc>
          <w:tcPr>
            <w:tcW w:w="510"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r>
              <w:rPr>
                <w:sz w:val="22"/>
                <w:szCs w:val="20"/>
                <w:lang w:val="kk-KZ"/>
              </w:rPr>
              <w:t>5</w:t>
            </w:r>
          </w:p>
        </w:tc>
        <w:tc>
          <w:tcPr>
            <w:tcW w:w="1810"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rPr>
                <w:rFonts w:asciiTheme="majorBidi" w:hAnsiTheme="majorBidi" w:cstheme="majorBidi"/>
                <w:bCs/>
                <w:sz w:val="22"/>
                <w:szCs w:val="16"/>
                <w:lang w:val="en-US"/>
              </w:rPr>
            </w:pPr>
            <w:r w:rsidRPr="00284C7A">
              <w:rPr>
                <w:rFonts w:asciiTheme="majorBidi" w:hAnsiTheme="majorBidi" w:cstheme="majorBidi"/>
                <w:bCs/>
                <w:sz w:val="22"/>
                <w:szCs w:val="16"/>
                <w:lang w:val="en-US"/>
              </w:rPr>
              <w:t>IMT 4273</w:t>
            </w:r>
          </w:p>
        </w:tc>
        <w:tc>
          <w:tcPr>
            <w:tcW w:w="4328"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rPr>
                <w:rFonts w:asciiTheme="majorBidi" w:hAnsiTheme="majorBidi" w:cstheme="majorBidi"/>
                <w:sz w:val="22"/>
                <w:szCs w:val="16"/>
                <w:lang w:val="kk-KZ"/>
              </w:rPr>
            </w:pPr>
            <w:r w:rsidRPr="00284C7A">
              <w:rPr>
                <w:rFonts w:asciiTheme="majorBidi" w:hAnsiTheme="majorBidi" w:cstheme="majorBidi"/>
                <w:sz w:val="22"/>
                <w:szCs w:val="16"/>
                <w:lang w:val="kk-KZ"/>
              </w:rPr>
              <w:t>Ислам мазхабтарының тарихы</w:t>
            </w:r>
          </w:p>
        </w:tc>
        <w:tc>
          <w:tcPr>
            <w:tcW w:w="1639" w:type="dxa"/>
            <w:vMerge w:val="restart"/>
            <w:tcBorders>
              <w:top w:val="single" w:sz="4" w:space="0" w:color="auto"/>
              <w:left w:val="single" w:sz="4" w:space="0" w:color="auto"/>
              <w:right w:val="single" w:sz="4" w:space="0" w:color="auto"/>
            </w:tcBorders>
          </w:tcPr>
          <w:p w:rsidR="006F5B15" w:rsidRPr="00284C7A" w:rsidRDefault="006F5B15" w:rsidP="008A442B">
            <w:pPr>
              <w:jc w:val="center"/>
              <w:rPr>
                <w:sz w:val="22"/>
                <w:szCs w:val="20"/>
                <w:lang w:val="kk-KZ"/>
              </w:rPr>
            </w:pPr>
            <w:r>
              <w:rPr>
                <w:sz w:val="22"/>
                <w:szCs w:val="20"/>
                <w:lang w:val="kk-KZ"/>
              </w:rPr>
              <w:t>7/210</w:t>
            </w:r>
          </w:p>
        </w:tc>
        <w:tc>
          <w:tcPr>
            <w:tcW w:w="1156" w:type="dxa"/>
            <w:vMerge w:val="restart"/>
            <w:tcBorders>
              <w:top w:val="single" w:sz="4" w:space="0" w:color="auto"/>
              <w:left w:val="single" w:sz="4" w:space="0" w:color="auto"/>
              <w:right w:val="single" w:sz="4" w:space="0" w:color="auto"/>
            </w:tcBorders>
          </w:tcPr>
          <w:p w:rsidR="006F5B15" w:rsidRPr="00284C7A" w:rsidRDefault="006F5B15" w:rsidP="008A442B">
            <w:pPr>
              <w:jc w:val="center"/>
              <w:rPr>
                <w:sz w:val="22"/>
                <w:szCs w:val="20"/>
                <w:lang w:val="kk-KZ"/>
              </w:rPr>
            </w:pPr>
            <w:r w:rsidRPr="00284C7A">
              <w:rPr>
                <w:sz w:val="22"/>
                <w:szCs w:val="20"/>
                <w:lang w:val="en-US"/>
              </w:rPr>
              <w:t>V</w:t>
            </w:r>
            <w:r w:rsidRPr="00284C7A">
              <w:rPr>
                <w:sz w:val="22"/>
                <w:szCs w:val="20"/>
                <w:lang w:val="kk-KZ"/>
              </w:rPr>
              <w:t>ІІ</w:t>
            </w:r>
            <w:r>
              <w:rPr>
                <w:sz w:val="22"/>
                <w:szCs w:val="20"/>
                <w:lang w:val="kk-KZ"/>
              </w:rPr>
              <w:t>І</w:t>
            </w:r>
          </w:p>
        </w:tc>
      </w:tr>
      <w:tr w:rsidR="006F5B15" w:rsidRPr="00284C7A" w:rsidTr="004864AB">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p>
        </w:tc>
        <w:tc>
          <w:tcPr>
            <w:tcW w:w="510"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r>
              <w:rPr>
                <w:sz w:val="22"/>
                <w:szCs w:val="20"/>
                <w:lang w:val="kk-KZ"/>
              </w:rPr>
              <w:t>6</w:t>
            </w:r>
          </w:p>
        </w:tc>
        <w:tc>
          <w:tcPr>
            <w:tcW w:w="1810"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rPr>
                <w:rFonts w:asciiTheme="majorBidi" w:hAnsiTheme="majorBidi" w:cstheme="majorBidi"/>
                <w:sz w:val="22"/>
                <w:szCs w:val="16"/>
              </w:rPr>
            </w:pPr>
            <w:r w:rsidRPr="00284C7A">
              <w:rPr>
                <w:rFonts w:asciiTheme="majorBidi" w:hAnsiTheme="majorBidi" w:cstheme="majorBidi"/>
                <w:sz w:val="22"/>
                <w:szCs w:val="16"/>
              </w:rPr>
              <w:t>MK 4274</w:t>
            </w:r>
          </w:p>
        </w:tc>
        <w:tc>
          <w:tcPr>
            <w:tcW w:w="4328"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jc w:val="both"/>
              <w:rPr>
                <w:rFonts w:asciiTheme="majorBidi" w:hAnsiTheme="majorBidi" w:cstheme="majorBidi"/>
                <w:sz w:val="22"/>
                <w:szCs w:val="16"/>
                <w:lang w:val="kk-KZ"/>
              </w:rPr>
            </w:pPr>
            <w:r w:rsidRPr="00284C7A">
              <w:rPr>
                <w:rFonts w:asciiTheme="majorBidi" w:hAnsiTheme="majorBidi" w:cstheme="majorBidi"/>
                <w:sz w:val="22"/>
                <w:szCs w:val="16"/>
                <w:lang w:val="kk-KZ"/>
              </w:rPr>
              <w:t>Матуриди каламы</w:t>
            </w:r>
          </w:p>
        </w:tc>
        <w:tc>
          <w:tcPr>
            <w:tcW w:w="1639" w:type="dxa"/>
            <w:vMerge/>
            <w:tcBorders>
              <w:left w:val="single" w:sz="4" w:space="0" w:color="auto"/>
              <w:bottom w:val="single" w:sz="4" w:space="0" w:color="auto"/>
              <w:right w:val="single" w:sz="4" w:space="0" w:color="auto"/>
            </w:tcBorders>
          </w:tcPr>
          <w:p w:rsidR="006F5B15" w:rsidRPr="00284C7A" w:rsidRDefault="006F5B15" w:rsidP="008A442B">
            <w:pPr>
              <w:jc w:val="center"/>
              <w:rPr>
                <w:sz w:val="22"/>
                <w:szCs w:val="20"/>
                <w:lang w:val="kk-KZ"/>
              </w:rPr>
            </w:pPr>
          </w:p>
        </w:tc>
        <w:tc>
          <w:tcPr>
            <w:tcW w:w="1156" w:type="dxa"/>
            <w:vMerge/>
            <w:tcBorders>
              <w:left w:val="single" w:sz="4" w:space="0" w:color="auto"/>
              <w:bottom w:val="single" w:sz="4" w:space="0" w:color="auto"/>
              <w:right w:val="single" w:sz="4" w:space="0" w:color="auto"/>
            </w:tcBorders>
          </w:tcPr>
          <w:p w:rsidR="006F5B15" w:rsidRPr="00284C7A" w:rsidRDefault="006F5B15" w:rsidP="008A442B">
            <w:pPr>
              <w:jc w:val="center"/>
              <w:rPr>
                <w:sz w:val="22"/>
                <w:szCs w:val="20"/>
                <w:lang w:val="kk-KZ"/>
              </w:rPr>
            </w:pPr>
          </w:p>
        </w:tc>
      </w:tr>
      <w:tr w:rsidR="006F5B15" w:rsidRPr="00284C7A" w:rsidTr="009C6671">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p>
        </w:tc>
        <w:tc>
          <w:tcPr>
            <w:tcW w:w="2320" w:type="dxa"/>
            <w:gridSpan w:val="2"/>
            <w:tcBorders>
              <w:top w:val="single" w:sz="4" w:space="0" w:color="auto"/>
              <w:left w:val="single" w:sz="4" w:space="0" w:color="auto"/>
              <w:bottom w:val="single" w:sz="4" w:space="0" w:color="auto"/>
              <w:right w:val="single" w:sz="4" w:space="0" w:color="auto"/>
            </w:tcBorders>
          </w:tcPr>
          <w:p w:rsidR="006F5B15" w:rsidRPr="00284C7A" w:rsidRDefault="006F5B15" w:rsidP="008A442B">
            <w:pPr>
              <w:jc w:val="both"/>
              <w:rPr>
                <w:b/>
                <w:sz w:val="22"/>
                <w:szCs w:val="20"/>
                <w:lang w:val="kk-KZ"/>
              </w:rPr>
            </w:pPr>
          </w:p>
        </w:tc>
        <w:tc>
          <w:tcPr>
            <w:tcW w:w="4328"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jc w:val="both"/>
              <w:rPr>
                <w:b/>
                <w:sz w:val="22"/>
                <w:szCs w:val="20"/>
                <w:lang w:val="kk-KZ"/>
              </w:rPr>
            </w:pPr>
            <w:r w:rsidRPr="00284C7A">
              <w:rPr>
                <w:b/>
                <w:sz w:val="22"/>
                <w:szCs w:val="20"/>
                <w:lang w:val="kk-KZ"/>
              </w:rPr>
              <w:t>Модуль  – Философия және дін ІІ</w:t>
            </w:r>
          </w:p>
        </w:tc>
        <w:tc>
          <w:tcPr>
            <w:tcW w:w="1639" w:type="dxa"/>
            <w:tcBorders>
              <w:top w:val="single" w:sz="4" w:space="0" w:color="auto"/>
              <w:left w:val="single" w:sz="4" w:space="0" w:color="auto"/>
              <w:bottom w:val="single" w:sz="4" w:space="0" w:color="auto"/>
              <w:right w:val="single" w:sz="4" w:space="0" w:color="auto"/>
            </w:tcBorders>
          </w:tcPr>
          <w:p w:rsidR="006F5B15" w:rsidRPr="00284C7A" w:rsidRDefault="006F5B15" w:rsidP="000D1027">
            <w:pPr>
              <w:spacing w:line="256" w:lineRule="auto"/>
              <w:jc w:val="center"/>
              <w:rPr>
                <w:b/>
                <w:sz w:val="22"/>
                <w:szCs w:val="20"/>
                <w:lang w:val="kk-KZ"/>
              </w:rPr>
            </w:pPr>
            <w:r w:rsidRPr="00284C7A">
              <w:rPr>
                <w:b/>
                <w:sz w:val="22"/>
                <w:szCs w:val="20"/>
                <w:lang w:val="kk-KZ"/>
              </w:rPr>
              <w:t>1</w:t>
            </w:r>
            <w:r w:rsidR="000D1027">
              <w:rPr>
                <w:b/>
                <w:sz w:val="22"/>
                <w:szCs w:val="20"/>
                <w:lang w:val="kk-KZ"/>
              </w:rPr>
              <w:t>5</w:t>
            </w:r>
            <w:r w:rsidRPr="00284C7A">
              <w:rPr>
                <w:b/>
                <w:sz w:val="22"/>
                <w:szCs w:val="20"/>
                <w:lang w:val="kk-KZ"/>
              </w:rPr>
              <w:t>/</w:t>
            </w:r>
            <w:r w:rsidR="000D1027">
              <w:rPr>
                <w:b/>
                <w:sz w:val="22"/>
                <w:szCs w:val="20"/>
                <w:lang w:val="kk-KZ"/>
              </w:rPr>
              <w:t>450</w:t>
            </w:r>
          </w:p>
        </w:tc>
        <w:tc>
          <w:tcPr>
            <w:tcW w:w="1156"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p>
        </w:tc>
      </w:tr>
      <w:tr w:rsidR="006F5B15" w:rsidRPr="00284C7A" w:rsidTr="004864AB">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p>
        </w:tc>
        <w:tc>
          <w:tcPr>
            <w:tcW w:w="510"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r w:rsidRPr="00284C7A">
              <w:rPr>
                <w:sz w:val="22"/>
                <w:szCs w:val="20"/>
                <w:lang w:val="kk-KZ"/>
              </w:rPr>
              <w:t>1</w:t>
            </w:r>
          </w:p>
        </w:tc>
        <w:tc>
          <w:tcPr>
            <w:tcW w:w="1810"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rPr>
                <w:rFonts w:asciiTheme="majorBidi" w:hAnsiTheme="majorBidi" w:cstheme="majorBidi"/>
                <w:sz w:val="22"/>
                <w:szCs w:val="16"/>
                <w:lang w:val="kk-KZ"/>
              </w:rPr>
            </w:pPr>
            <w:r w:rsidRPr="00284C7A">
              <w:rPr>
                <w:rFonts w:asciiTheme="majorBidi" w:hAnsiTheme="majorBidi" w:cstheme="majorBidi"/>
                <w:sz w:val="22"/>
                <w:szCs w:val="16"/>
                <w:lang w:val="kk-KZ"/>
              </w:rPr>
              <w:t>TІ 3303</w:t>
            </w:r>
          </w:p>
        </w:tc>
        <w:tc>
          <w:tcPr>
            <w:tcW w:w="4328"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jc w:val="both"/>
              <w:rPr>
                <w:rFonts w:asciiTheme="majorBidi" w:hAnsiTheme="majorBidi" w:cstheme="majorBidi"/>
                <w:sz w:val="22"/>
                <w:szCs w:val="16"/>
                <w:lang w:val="kk-KZ"/>
              </w:rPr>
            </w:pPr>
            <w:r w:rsidRPr="00284C7A">
              <w:rPr>
                <w:rFonts w:asciiTheme="majorBidi" w:hAnsiTheme="majorBidi" w:cstheme="majorBidi"/>
                <w:sz w:val="22"/>
                <w:szCs w:val="16"/>
                <w:lang w:val="kk-KZ"/>
              </w:rPr>
              <w:t>Тасаууф ІІ</w:t>
            </w:r>
          </w:p>
        </w:tc>
        <w:tc>
          <w:tcPr>
            <w:tcW w:w="1639" w:type="dxa"/>
            <w:vMerge w:val="restart"/>
            <w:tcBorders>
              <w:top w:val="single" w:sz="4" w:space="0" w:color="auto"/>
              <w:left w:val="single" w:sz="4" w:space="0" w:color="auto"/>
              <w:right w:val="single" w:sz="4" w:space="0" w:color="auto"/>
            </w:tcBorders>
          </w:tcPr>
          <w:p w:rsidR="006F5B15" w:rsidRPr="00284C7A" w:rsidRDefault="006F5B15" w:rsidP="008A442B">
            <w:pPr>
              <w:spacing w:line="256" w:lineRule="auto"/>
              <w:jc w:val="center"/>
              <w:rPr>
                <w:sz w:val="22"/>
                <w:szCs w:val="20"/>
                <w:lang w:val="kk-KZ"/>
              </w:rPr>
            </w:pPr>
            <w:r>
              <w:rPr>
                <w:sz w:val="22"/>
                <w:szCs w:val="20"/>
                <w:lang w:val="kk-KZ"/>
              </w:rPr>
              <w:t>5/150</w:t>
            </w:r>
          </w:p>
        </w:tc>
        <w:tc>
          <w:tcPr>
            <w:tcW w:w="1156" w:type="dxa"/>
            <w:vMerge w:val="restart"/>
            <w:tcBorders>
              <w:top w:val="single" w:sz="4" w:space="0" w:color="auto"/>
              <w:left w:val="single" w:sz="4" w:space="0" w:color="auto"/>
              <w:right w:val="single" w:sz="4" w:space="0" w:color="auto"/>
            </w:tcBorders>
          </w:tcPr>
          <w:p w:rsidR="006F5B15" w:rsidRPr="00284C7A" w:rsidRDefault="006F5B15" w:rsidP="008A442B">
            <w:pPr>
              <w:spacing w:line="256" w:lineRule="auto"/>
              <w:jc w:val="center"/>
              <w:rPr>
                <w:sz w:val="22"/>
                <w:szCs w:val="20"/>
                <w:lang w:val="kk-KZ"/>
              </w:rPr>
            </w:pPr>
            <w:r w:rsidRPr="00284C7A">
              <w:rPr>
                <w:sz w:val="22"/>
                <w:szCs w:val="20"/>
                <w:lang w:val="en-US"/>
              </w:rPr>
              <w:t>V</w:t>
            </w:r>
            <w:r w:rsidRPr="00284C7A">
              <w:rPr>
                <w:sz w:val="22"/>
                <w:szCs w:val="20"/>
                <w:lang w:val="kk-KZ"/>
              </w:rPr>
              <w:t>І</w:t>
            </w:r>
          </w:p>
        </w:tc>
      </w:tr>
      <w:tr w:rsidR="006F5B15" w:rsidRPr="00284C7A" w:rsidTr="004864AB">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p>
        </w:tc>
        <w:tc>
          <w:tcPr>
            <w:tcW w:w="510"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r w:rsidRPr="00284C7A">
              <w:rPr>
                <w:sz w:val="22"/>
                <w:szCs w:val="20"/>
                <w:lang w:val="kk-KZ"/>
              </w:rPr>
              <w:t>2</w:t>
            </w:r>
          </w:p>
        </w:tc>
        <w:tc>
          <w:tcPr>
            <w:tcW w:w="1810"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rPr>
                <w:rFonts w:asciiTheme="majorBidi" w:hAnsiTheme="majorBidi" w:cstheme="majorBidi"/>
                <w:sz w:val="22"/>
                <w:szCs w:val="16"/>
                <w:lang w:val="kk-KZ"/>
              </w:rPr>
            </w:pPr>
            <w:r w:rsidRPr="00284C7A">
              <w:rPr>
                <w:rFonts w:asciiTheme="majorBidi" w:hAnsiTheme="majorBidi" w:cstheme="majorBidi"/>
                <w:sz w:val="22"/>
                <w:szCs w:val="16"/>
                <w:lang w:val="kk-KZ"/>
              </w:rPr>
              <w:t>Hit 3304</w:t>
            </w:r>
          </w:p>
        </w:tc>
        <w:tc>
          <w:tcPr>
            <w:tcW w:w="4328"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jc w:val="both"/>
              <w:rPr>
                <w:rFonts w:asciiTheme="majorBidi" w:hAnsiTheme="majorBidi" w:cstheme="majorBidi"/>
                <w:sz w:val="22"/>
                <w:szCs w:val="16"/>
                <w:lang w:val="kk-KZ"/>
              </w:rPr>
            </w:pPr>
            <w:r w:rsidRPr="00284C7A">
              <w:rPr>
                <w:rFonts w:asciiTheme="majorBidi" w:hAnsiTheme="majorBidi" w:cstheme="majorBidi"/>
                <w:sz w:val="22"/>
                <w:szCs w:val="16"/>
                <w:lang w:val="kk-KZ"/>
              </w:rPr>
              <w:t>Хитаба</w:t>
            </w:r>
          </w:p>
        </w:tc>
        <w:tc>
          <w:tcPr>
            <w:tcW w:w="1639" w:type="dxa"/>
            <w:vMerge/>
            <w:tcBorders>
              <w:left w:val="single" w:sz="4" w:space="0" w:color="auto"/>
              <w:bottom w:val="single" w:sz="4" w:space="0" w:color="auto"/>
              <w:right w:val="single" w:sz="4" w:space="0" w:color="auto"/>
            </w:tcBorders>
          </w:tcPr>
          <w:p w:rsidR="006F5B15" w:rsidRPr="00284C7A" w:rsidRDefault="006F5B15" w:rsidP="008A442B">
            <w:pPr>
              <w:jc w:val="center"/>
              <w:rPr>
                <w:sz w:val="22"/>
              </w:rPr>
            </w:pPr>
          </w:p>
        </w:tc>
        <w:tc>
          <w:tcPr>
            <w:tcW w:w="1156" w:type="dxa"/>
            <w:vMerge/>
            <w:tcBorders>
              <w:left w:val="single" w:sz="4" w:space="0" w:color="auto"/>
              <w:bottom w:val="single" w:sz="4" w:space="0" w:color="auto"/>
              <w:right w:val="single" w:sz="4" w:space="0" w:color="auto"/>
            </w:tcBorders>
          </w:tcPr>
          <w:p w:rsidR="006F5B15" w:rsidRPr="00284C7A" w:rsidRDefault="006F5B15" w:rsidP="00A90DDA">
            <w:pPr>
              <w:rPr>
                <w:sz w:val="22"/>
              </w:rPr>
            </w:pPr>
          </w:p>
        </w:tc>
      </w:tr>
      <w:tr w:rsidR="006F5B15" w:rsidRPr="00284C7A" w:rsidTr="004864AB">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p>
        </w:tc>
        <w:tc>
          <w:tcPr>
            <w:tcW w:w="510"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r w:rsidRPr="00284C7A">
              <w:rPr>
                <w:sz w:val="22"/>
                <w:szCs w:val="20"/>
                <w:lang w:val="kk-KZ"/>
              </w:rPr>
              <w:t>3</w:t>
            </w:r>
          </w:p>
        </w:tc>
        <w:tc>
          <w:tcPr>
            <w:tcW w:w="1810"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rPr>
                <w:rFonts w:asciiTheme="majorBidi" w:hAnsiTheme="majorBidi" w:cstheme="majorBidi"/>
                <w:bCs/>
                <w:sz w:val="22"/>
                <w:szCs w:val="16"/>
                <w:lang w:val="kk-KZ"/>
              </w:rPr>
            </w:pPr>
            <w:r w:rsidRPr="00284C7A">
              <w:rPr>
                <w:rFonts w:asciiTheme="majorBidi" w:hAnsiTheme="majorBidi" w:cstheme="majorBidi"/>
                <w:bCs/>
                <w:sz w:val="22"/>
                <w:szCs w:val="16"/>
                <w:lang w:val="kk-KZ"/>
              </w:rPr>
              <w:t>DS 3305</w:t>
            </w:r>
          </w:p>
        </w:tc>
        <w:tc>
          <w:tcPr>
            <w:tcW w:w="4328"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jc w:val="both"/>
              <w:rPr>
                <w:rFonts w:asciiTheme="majorBidi" w:hAnsiTheme="majorBidi" w:cstheme="majorBidi"/>
                <w:sz w:val="22"/>
                <w:szCs w:val="16"/>
              </w:rPr>
            </w:pPr>
            <w:r w:rsidRPr="00284C7A">
              <w:rPr>
                <w:rFonts w:asciiTheme="majorBidi" w:hAnsiTheme="majorBidi" w:cstheme="majorBidi"/>
                <w:sz w:val="22"/>
                <w:szCs w:val="16"/>
                <w:lang w:val="kk-KZ"/>
              </w:rPr>
              <w:t>Дін социологиясы</w:t>
            </w:r>
          </w:p>
        </w:tc>
        <w:tc>
          <w:tcPr>
            <w:tcW w:w="1639" w:type="dxa"/>
            <w:vMerge w:val="restart"/>
            <w:tcBorders>
              <w:top w:val="single" w:sz="4" w:space="0" w:color="auto"/>
              <w:left w:val="single" w:sz="4" w:space="0" w:color="auto"/>
              <w:right w:val="single" w:sz="4" w:space="0" w:color="auto"/>
            </w:tcBorders>
          </w:tcPr>
          <w:p w:rsidR="006F5B15" w:rsidRPr="00284C7A" w:rsidRDefault="000D1027" w:rsidP="008A442B">
            <w:pPr>
              <w:jc w:val="center"/>
              <w:rPr>
                <w:sz w:val="22"/>
              </w:rPr>
            </w:pPr>
            <w:r>
              <w:rPr>
                <w:sz w:val="22"/>
                <w:szCs w:val="20"/>
                <w:lang w:val="kk-KZ"/>
              </w:rPr>
              <w:t>5/150</w:t>
            </w:r>
          </w:p>
        </w:tc>
        <w:tc>
          <w:tcPr>
            <w:tcW w:w="1156" w:type="dxa"/>
            <w:vMerge w:val="restart"/>
            <w:tcBorders>
              <w:top w:val="single" w:sz="4" w:space="0" w:color="auto"/>
              <w:left w:val="single" w:sz="4" w:space="0" w:color="auto"/>
              <w:right w:val="single" w:sz="4" w:space="0" w:color="auto"/>
            </w:tcBorders>
          </w:tcPr>
          <w:p w:rsidR="006F5B15" w:rsidRPr="00284C7A" w:rsidRDefault="006F5B15" w:rsidP="008A442B">
            <w:pPr>
              <w:jc w:val="center"/>
              <w:rPr>
                <w:sz w:val="22"/>
              </w:rPr>
            </w:pPr>
            <w:r w:rsidRPr="00284C7A">
              <w:rPr>
                <w:sz w:val="22"/>
                <w:szCs w:val="20"/>
                <w:lang w:val="en-US"/>
              </w:rPr>
              <w:t>V</w:t>
            </w:r>
            <w:r w:rsidRPr="00284C7A">
              <w:rPr>
                <w:sz w:val="22"/>
                <w:szCs w:val="20"/>
                <w:lang w:val="kk-KZ"/>
              </w:rPr>
              <w:t>І</w:t>
            </w:r>
          </w:p>
        </w:tc>
      </w:tr>
      <w:tr w:rsidR="006F5B15" w:rsidRPr="00284C7A" w:rsidTr="004864AB">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p>
        </w:tc>
        <w:tc>
          <w:tcPr>
            <w:tcW w:w="510"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r w:rsidRPr="00284C7A">
              <w:rPr>
                <w:sz w:val="22"/>
                <w:szCs w:val="20"/>
                <w:lang w:val="kk-KZ"/>
              </w:rPr>
              <w:t>4</w:t>
            </w:r>
          </w:p>
        </w:tc>
        <w:tc>
          <w:tcPr>
            <w:tcW w:w="1810"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rPr>
                <w:rFonts w:asciiTheme="majorBidi" w:hAnsiTheme="majorBidi" w:cstheme="majorBidi"/>
                <w:sz w:val="22"/>
                <w:szCs w:val="16"/>
              </w:rPr>
            </w:pPr>
            <w:r w:rsidRPr="00284C7A">
              <w:rPr>
                <w:rFonts w:asciiTheme="majorBidi" w:hAnsiTheme="majorBidi" w:cstheme="majorBidi"/>
                <w:sz w:val="22"/>
                <w:szCs w:val="16"/>
              </w:rPr>
              <w:t>IG 3306</w:t>
            </w:r>
          </w:p>
        </w:tc>
        <w:tc>
          <w:tcPr>
            <w:tcW w:w="4328"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rPr>
                <w:rFonts w:asciiTheme="majorBidi" w:hAnsiTheme="majorBidi" w:cstheme="majorBidi"/>
                <w:sz w:val="22"/>
                <w:szCs w:val="16"/>
                <w:lang w:val="kk-KZ"/>
              </w:rPr>
            </w:pPr>
            <w:r w:rsidRPr="00284C7A">
              <w:rPr>
                <w:rFonts w:asciiTheme="majorBidi" w:hAnsiTheme="majorBidi" w:cstheme="majorBidi"/>
                <w:sz w:val="22"/>
                <w:szCs w:val="16"/>
                <w:lang w:val="kk-KZ"/>
              </w:rPr>
              <w:t>Ислам және ғылым</w:t>
            </w:r>
          </w:p>
        </w:tc>
        <w:tc>
          <w:tcPr>
            <w:tcW w:w="1639" w:type="dxa"/>
            <w:vMerge/>
            <w:tcBorders>
              <w:left w:val="single" w:sz="4" w:space="0" w:color="auto"/>
              <w:bottom w:val="single" w:sz="4" w:space="0" w:color="auto"/>
              <w:right w:val="single" w:sz="4" w:space="0" w:color="auto"/>
            </w:tcBorders>
          </w:tcPr>
          <w:p w:rsidR="006F5B15" w:rsidRPr="00284C7A" w:rsidRDefault="006F5B15" w:rsidP="008A442B">
            <w:pPr>
              <w:jc w:val="center"/>
              <w:rPr>
                <w:sz w:val="22"/>
              </w:rPr>
            </w:pPr>
          </w:p>
        </w:tc>
        <w:tc>
          <w:tcPr>
            <w:tcW w:w="1156" w:type="dxa"/>
            <w:vMerge/>
            <w:tcBorders>
              <w:left w:val="single" w:sz="4" w:space="0" w:color="auto"/>
              <w:bottom w:val="single" w:sz="4" w:space="0" w:color="auto"/>
              <w:right w:val="single" w:sz="4" w:space="0" w:color="auto"/>
            </w:tcBorders>
          </w:tcPr>
          <w:p w:rsidR="006F5B15" w:rsidRPr="00284C7A" w:rsidRDefault="006F5B15" w:rsidP="00A90DDA">
            <w:pPr>
              <w:rPr>
                <w:sz w:val="22"/>
              </w:rPr>
            </w:pPr>
          </w:p>
        </w:tc>
      </w:tr>
      <w:tr w:rsidR="006F5B15" w:rsidRPr="00284C7A" w:rsidTr="004864AB">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p>
        </w:tc>
        <w:tc>
          <w:tcPr>
            <w:tcW w:w="510"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r w:rsidRPr="00284C7A">
              <w:rPr>
                <w:sz w:val="22"/>
                <w:szCs w:val="20"/>
                <w:lang w:val="kk-KZ"/>
              </w:rPr>
              <w:t>5</w:t>
            </w:r>
          </w:p>
        </w:tc>
        <w:tc>
          <w:tcPr>
            <w:tcW w:w="1810" w:type="dxa"/>
            <w:tcBorders>
              <w:top w:val="single" w:sz="4" w:space="0" w:color="auto"/>
              <w:left w:val="single" w:sz="4" w:space="0" w:color="auto"/>
              <w:bottom w:val="single" w:sz="4" w:space="0" w:color="auto"/>
              <w:right w:val="single" w:sz="4" w:space="0" w:color="auto"/>
            </w:tcBorders>
          </w:tcPr>
          <w:p w:rsidR="006F5B15" w:rsidRPr="00284C7A" w:rsidRDefault="006F5B15" w:rsidP="000D1027">
            <w:pPr>
              <w:rPr>
                <w:rFonts w:asciiTheme="majorBidi" w:hAnsiTheme="majorBidi" w:cstheme="majorBidi"/>
                <w:sz w:val="22"/>
                <w:szCs w:val="16"/>
              </w:rPr>
            </w:pPr>
            <w:r w:rsidRPr="00284C7A">
              <w:rPr>
                <w:rFonts w:asciiTheme="majorBidi" w:hAnsiTheme="majorBidi" w:cstheme="majorBidi"/>
                <w:sz w:val="22"/>
                <w:szCs w:val="16"/>
              </w:rPr>
              <w:t xml:space="preserve">DF </w:t>
            </w:r>
            <w:r w:rsidR="000D1027">
              <w:rPr>
                <w:rFonts w:asciiTheme="majorBidi" w:hAnsiTheme="majorBidi" w:cstheme="majorBidi"/>
                <w:sz w:val="22"/>
                <w:szCs w:val="16"/>
                <w:lang w:val="kk-KZ"/>
              </w:rPr>
              <w:t>4</w:t>
            </w:r>
            <w:r w:rsidRPr="00284C7A">
              <w:rPr>
                <w:rFonts w:asciiTheme="majorBidi" w:hAnsiTheme="majorBidi" w:cstheme="majorBidi"/>
                <w:sz w:val="22"/>
                <w:szCs w:val="16"/>
              </w:rPr>
              <w:t>307</w:t>
            </w:r>
          </w:p>
        </w:tc>
        <w:tc>
          <w:tcPr>
            <w:tcW w:w="4328"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rPr>
                <w:rFonts w:asciiTheme="majorBidi" w:hAnsiTheme="majorBidi" w:cstheme="majorBidi"/>
                <w:sz w:val="22"/>
                <w:szCs w:val="16"/>
                <w:lang w:val="kk-KZ"/>
              </w:rPr>
            </w:pPr>
            <w:r w:rsidRPr="00284C7A">
              <w:rPr>
                <w:rFonts w:asciiTheme="majorBidi" w:hAnsiTheme="majorBidi" w:cstheme="majorBidi"/>
                <w:sz w:val="22"/>
                <w:szCs w:val="16"/>
                <w:lang w:val="kk-KZ"/>
              </w:rPr>
              <w:t>Дін философиясы</w:t>
            </w:r>
          </w:p>
        </w:tc>
        <w:tc>
          <w:tcPr>
            <w:tcW w:w="1639" w:type="dxa"/>
            <w:vMerge w:val="restart"/>
            <w:tcBorders>
              <w:top w:val="single" w:sz="4" w:space="0" w:color="auto"/>
              <w:left w:val="single" w:sz="4" w:space="0" w:color="auto"/>
              <w:right w:val="single" w:sz="4" w:space="0" w:color="auto"/>
            </w:tcBorders>
          </w:tcPr>
          <w:p w:rsidR="006F5B15" w:rsidRPr="00284C7A" w:rsidRDefault="000D1027" w:rsidP="008A442B">
            <w:pPr>
              <w:jc w:val="center"/>
              <w:rPr>
                <w:sz w:val="22"/>
              </w:rPr>
            </w:pPr>
            <w:r>
              <w:rPr>
                <w:sz w:val="22"/>
                <w:szCs w:val="20"/>
                <w:lang w:val="kk-KZ"/>
              </w:rPr>
              <w:t>5/150</w:t>
            </w:r>
          </w:p>
        </w:tc>
        <w:tc>
          <w:tcPr>
            <w:tcW w:w="1156" w:type="dxa"/>
            <w:vMerge w:val="restart"/>
            <w:tcBorders>
              <w:top w:val="single" w:sz="4" w:space="0" w:color="auto"/>
              <w:left w:val="single" w:sz="4" w:space="0" w:color="auto"/>
              <w:right w:val="single" w:sz="4" w:space="0" w:color="auto"/>
            </w:tcBorders>
          </w:tcPr>
          <w:p w:rsidR="006F5B15" w:rsidRPr="00284C7A" w:rsidRDefault="006F5B15" w:rsidP="008A442B">
            <w:pPr>
              <w:jc w:val="center"/>
              <w:rPr>
                <w:sz w:val="22"/>
              </w:rPr>
            </w:pPr>
            <w:r w:rsidRPr="00284C7A">
              <w:rPr>
                <w:sz w:val="22"/>
                <w:szCs w:val="20"/>
                <w:lang w:val="en-US"/>
              </w:rPr>
              <w:t>V</w:t>
            </w:r>
            <w:r w:rsidRPr="00284C7A">
              <w:rPr>
                <w:sz w:val="22"/>
                <w:szCs w:val="20"/>
                <w:lang w:val="kk-KZ"/>
              </w:rPr>
              <w:t>І</w:t>
            </w:r>
            <w:r w:rsidR="000D1027">
              <w:rPr>
                <w:sz w:val="22"/>
                <w:szCs w:val="20"/>
                <w:lang w:val="kk-KZ"/>
              </w:rPr>
              <w:t>ІІ</w:t>
            </w:r>
          </w:p>
        </w:tc>
      </w:tr>
      <w:tr w:rsidR="006F5B15" w:rsidRPr="00284C7A" w:rsidTr="004864AB">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p>
        </w:tc>
        <w:tc>
          <w:tcPr>
            <w:tcW w:w="510"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r w:rsidRPr="00284C7A">
              <w:rPr>
                <w:sz w:val="22"/>
                <w:szCs w:val="20"/>
                <w:lang w:val="kk-KZ"/>
              </w:rPr>
              <w:t>6</w:t>
            </w:r>
          </w:p>
        </w:tc>
        <w:tc>
          <w:tcPr>
            <w:tcW w:w="1810" w:type="dxa"/>
            <w:tcBorders>
              <w:top w:val="single" w:sz="4" w:space="0" w:color="auto"/>
              <w:left w:val="single" w:sz="4" w:space="0" w:color="auto"/>
              <w:bottom w:val="single" w:sz="4" w:space="0" w:color="auto"/>
              <w:right w:val="single" w:sz="4" w:space="0" w:color="auto"/>
            </w:tcBorders>
          </w:tcPr>
          <w:p w:rsidR="006F5B15" w:rsidRPr="00284C7A" w:rsidRDefault="006F5B15" w:rsidP="000D1027">
            <w:pPr>
              <w:rPr>
                <w:rFonts w:asciiTheme="majorBidi" w:hAnsiTheme="majorBidi" w:cstheme="majorBidi"/>
                <w:sz w:val="22"/>
                <w:szCs w:val="16"/>
              </w:rPr>
            </w:pPr>
            <w:r w:rsidRPr="00284C7A">
              <w:rPr>
                <w:rFonts w:asciiTheme="majorBidi" w:hAnsiTheme="majorBidi" w:cstheme="majorBidi"/>
                <w:sz w:val="22"/>
                <w:szCs w:val="16"/>
              </w:rPr>
              <w:t xml:space="preserve">IA </w:t>
            </w:r>
            <w:r w:rsidR="000D1027">
              <w:rPr>
                <w:rFonts w:asciiTheme="majorBidi" w:hAnsiTheme="majorBidi" w:cstheme="majorBidi"/>
                <w:sz w:val="22"/>
                <w:szCs w:val="16"/>
                <w:lang w:val="kk-KZ"/>
              </w:rPr>
              <w:t>4</w:t>
            </w:r>
            <w:r w:rsidRPr="00284C7A">
              <w:rPr>
                <w:rFonts w:asciiTheme="majorBidi" w:hAnsiTheme="majorBidi" w:cstheme="majorBidi"/>
                <w:sz w:val="22"/>
                <w:szCs w:val="16"/>
              </w:rPr>
              <w:t>308</w:t>
            </w:r>
          </w:p>
        </w:tc>
        <w:tc>
          <w:tcPr>
            <w:tcW w:w="4328"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jc w:val="both"/>
              <w:rPr>
                <w:rFonts w:asciiTheme="majorBidi" w:hAnsiTheme="majorBidi" w:cstheme="majorBidi"/>
                <w:sz w:val="22"/>
                <w:szCs w:val="16"/>
                <w:lang w:val="kk-KZ"/>
              </w:rPr>
            </w:pPr>
            <w:r w:rsidRPr="00284C7A">
              <w:rPr>
                <w:rFonts w:asciiTheme="majorBidi" w:hAnsiTheme="majorBidi" w:cstheme="majorBidi"/>
                <w:sz w:val="22"/>
                <w:szCs w:val="16"/>
                <w:lang w:val="kk-KZ"/>
              </w:rPr>
              <w:t>Ислам антропологиясы</w:t>
            </w:r>
          </w:p>
        </w:tc>
        <w:tc>
          <w:tcPr>
            <w:tcW w:w="1639" w:type="dxa"/>
            <w:vMerge/>
            <w:tcBorders>
              <w:left w:val="single" w:sz="4" w:space="0" w:color="auto"/>
              <w:bottom w:val="single" w:sz="4" w:space="0" w:color="auto"/>
              <w:right w:val="single" w:sz="4" w:space="0" w:color="auto"/>
            </w:tcBorders>
          </w:tcPr>
          <w:p w:rsidR="006F5B15" w:rsidRPr="00284C7A" w:rsidRDefault="006F5B15" w:rsidP="008A442B">
            <w:pPr>
              <w:jc w:val="center"/>
              <w:rPr>
                <w:sz w:val="22"/>
              </w:rPr>
            </w:pPr>
          </w:p>
        </w:tc>
        <w:tc>
          <w:tcPr>
            <w:tcW w:w="1156" w:type="dxa"/>
            <w:vMerge/>
            <w:tcBorders>
              <w:left w:val="single" w:sz="4" w:space="0" w:color="auto"/>
              <w:bottom w:val="single" w:sz="4" w:space="0" w:color="auto"/>
              <w:right w:val="single" w:sz="4" w:space="0" w:color="auto"/>
            </w:tcBorders>
          </w:tcPr>
          <w:p w:rsidR="006F5B15" w:rsidRPr="00284C7A" w:rsidRDefault="006F5B15" w:rsidP="008A442B">
            <w:pPr>
              <w:jc w:val="center"/>
              <w:rPr>
                <w:sz w:val="22"/>
              </w:rPr>
            </w:pPr>
          </w:p>
        </w:tc>
      </w:tr>
      <w:tr w:rsidR="006F5B15" w:rsidRPr="00284C7A" w:rsidTr="009C6671">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p>
        </w:tc>
        <w:tc>
          <w:tcPr>
            <w:tcW w:w="510"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en-US"/>
              </w:rPr>
            </w:pPr>
          </w:p>
        </w:tc>
        <w:tc>
          <w:tcPr>
            <w:tcW w:w="1810"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both"/>
              <w:rPr>
                <w:sz w:val="22"/>
                <w:szCs w:val="20"/>
                <w:lang w:val="en-US"/>
              </w:rPr>
            </w:pPr>
          </w:p>
        </w:tc>
        <w:tc>
          <w:tcPr>
            <w:tcW w:w="4328"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rPr>
                <w:sz w:val="22"/>
                <w:szCs w:val="20"/>
                <w:lang w:val="kk-KZ"/>
              </w:rPr>
            </w:pPr>
            <w:r w:rsidRPr="00284C7A">
              <w:rPr>
                <w:rFonts w:ascii="KZ Times New Roman" w:hAnsi="KZ Times New Roman"/>
                <w:b/>
                <w:sz w:val="22"/>
                <w:szCs w:val="20"/>
                <w:lang w:val="kk-KZ"/>
              </w:rPr>
              <w:t>Модуль  - Исламның негізгі ғылымдары І</w:t>
            </w:r>
            <w:r w:rsidRPr="00284C7A">
              <w:rPr>
                <w:rFonts w:ascii="KZ Times New Roman" w:hAnsi="KZ Times New Roman"/>
                <w:b/>
                <w:sz w:val="22"/>
                <w:szCs w:val="20"/>
                <w:lang w:val="en-US"/>
              </w:rPr>
              <w:t>І</w:t>
            </w:r>
            <w:r w:rsidRPr="00284C7A">
              <w:rPr>
                <w:rFonts w:ascii="KZ Times New Roman" w:hAnsi="KZ Times New Roman"/>
                <w:b/>
                <w:sz w:val="22"/>
                <w:szCs w:val="20"/>
                <w:lang w:val="kk-KZ"/>
              </w:rPr>
              <w:t>І</w:t>
            </w:r>
          </w:p>
        </w:tc>
        <w:tc>
          <w:tcPr>
            <w:tcW w:w="1639"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b/>
                <w:sz w:val="22"/>
                <w:szCs w:val="20"/>
                <w:lang w:val="kk-KZ"/>
              </w:rPr>
            </w:pPr>
            <w:r w:rsidRPr="00284C7A">
              <w:rPr>
                <w:b/>
                <w:sz w:val="22"/>
                <w:szCs w:val="20"/>
                <w:lang w:val="kk-KZ"/>
              </w:rPr>
              <w:t>15/450</w:t>
            </w:r>
          </w:p>
        </w:tc>
        <w:tc>
          <w:tcPr>
            <w:tcW w:w="1156"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p>
        </w:tc>
      </w:tr>
      <w:tr w:rsidR="006F5B15" w:rsidRPr="00284C7A" w:rsidTr="004864AB">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p>
        </w:tc>
        <w:tc>
          <w:tcPr>
            <w:tcW w:w="510"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r w:rsidRPr="00284C7A">
              <w:rPr>
                <w:sz w:val="22"/>
                <w:szCs w:val="20"/>
                <w:lang w:val="kk-KZ"/>
              </w:rPr>
              <w:t>1</w:t>
            </w:r>
          </w:p>
        </w:tc>
        <w:tc>
          <w:tcPr>
            <w:tcW w:w="1810"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rPr>
                <w:rFonts w:asciiTheme="majorBidi" w:hAnsiTheme="majorBidi" w:cstheme="majorBidi"/>
                <w:sz w:val="22"/>
                <w:szCs w:val="16"/>
              </w:rPr>
            </w:pPr>
            <w:r w:rsidRPr="00284C7A">
              <w:rPr>
                <w:rFonts w:asciiTheme="majorBidi" w:hAnsiTheme="majorBidi" w:cstheme="majorBidi"/>
                <w:sz w:val="22"/>
                <w:szCs w:val="16"/>
              </w:rPr>
              <w:t>Taf 4309</w:t>
            </w:r>
          </w:p>
        </w:tc>
        <w:tc>
          <w:tcPr>
            <w:tcW w:w="4328"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rPr>
                <w:rFonts w:asciiTheme="majorBidi" w:hAnsiTheme="majorBidi" w:cstheme="majorBidi"/>
                <w:sz w:val="22"/>
                <w:szCs w:val="16"/>
                <w:lang w:val="kk-KZ"/>
              </w:rPr>
            </w:pPr>
            <w:r w:rsidRPr="00284C7A">
              <w:rPr>
                <w:rFonts w:asciiTheme="majorBidi" w:hAnsiTheme="majorBidi" w:cstheme="majorBidi"/>
                <w:sz w:val="22"/>
                <w:szCs w:val="16"/>
                <w:lang w:val="kk-KZ"/>
              </w:rPr>
              <w:t>Тафсир</w:t>
            </w:r>
          </w:p>
        </w:tc>
        <w:tc>
          <w:tcPr>
            <w:tcW w:w="1639" w:type="dxa"/>
            <w:vMerge w:val="restart"/>
            <w:tcBorders>
              <w:top w:val="single" w:sz="4" w:space="0" w:color="auto"/>
              <w:left w:val="single" w:sz="4" w:space="0" w:color="auto"/>
              <w:right w:val="single" w:sz="4" w:space="0" w:color="auto"/>
            </w:tcBorders>
          </w:tcPr>
          <w:p w:rsidR="006F5B15" w:rsidRPr="00284C7A" w:rsidRDefault="006F5B15" w:rsidP="008A442B">
            <w:pPr>
              <w:jc w:val="center"/>
              <w:rPr>
                <w:sz w:val="22"/>
                <w:szCs w:val="20"/>
                <w:lang w:val="kk-KZ"/>
              </w:rPr>
            </w:pPr>
            <w:r w:rsidRPr="00284C7A">
              <w:rPr>
                <w:sz w:val="22"/>
                <w:szCs w:val="20"/>
                <w:lang w:val="kk-KZ"/>
              </w:rPr>
              <w:t>5/150</w:t>
            </w:r>
          </w:p>
        </w:tc>
        <w:tc>
          <w:tcPr>
            <w:tcW w:w="1156" w:type="dxa"/>
            <w:vMerge w:val="restart"/>
            <w:tcBorders>
              <w:top w:val="single" w:sz="4" w:space="0" w:color="auto"/>
              <w:left w:val="single" w:sz="4" w:space="0" w:color="auto"/>
              <w:right w:val="single" w:sz="4" w:space="0" w:color="auto"/>
            </w:tcBorders>
          </w:tcPr>
          <w:p w:rsidR="006F5B15" w:rsidRPr="00284C7A" w:rsidRDefault="006F5B15" w:rsidP="008A442B">
            <w:pPr>
              <w:jc w:val="center"/>
              <w:rPr>
                <w:sz w:val="22"/>
                <w:szCs w:val="20"/>
                <w:lang w:val="kk-KZ"/>
              </w:rPr>
            </w:pPr>
            <w:r w:rsidRPr="00284C7A">
              <w:rPr>
                <w:sz w:val="22"/>
                <w:szCs w:val="20"/>
                <w:lang w:val="en-US"/>
              </w:rPr>
              <w:t>V</w:t>
            </w:r>
            <w:r w:rsidRPr="00284C7A">
              <w:rPr>
                <w:sz w:val="22"/>
                <w:szCs w:val="20"/>
                <w:lang w:val="kk-KZ"/>
              </w:rPr>
              <w:t>ІІ</w:t>
            </w:r>
          </w:p>
        </w:tc>
      </w:tr>
      <w:tr w:rsidR="006F5B15" w:rsidRPr="00284C7A" w:rsidTr="004864AB">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p>
        </w:tc>
        <w:tc>
          <w:tcPr>
            <w:tcW w:w="510"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r w:rsidRPr="00284C7A">
              <w:rPr>
                <w:sz w:val="22"/>
                <w:szCs w:val="20"/>
                <w:lang w:val="kk-KZ"/>
              </w:rPr>
              <w:t>2</w:t>
            </w:r>
          </w:p>
        </w:tc>
        <w:tc>
          <w:tcPr>
            <w:tcW w:w="1810"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rPr>
                <w:rFonts w:asciiTheme="majorBidi" w:hAnsiTheme="majorBidi" w:cstheme="majorBidi"/>
                <w:sz w:val="22"/>
                <w:szCs w:val="16"/>
              </w:rPr>
            </w:pPr>
            <w:r w:rsidRPr="00284C7A">
              <w:rPr>
                <w:rFonts w:asciiTheme="majorBidi" w:hAnsiTheme="majorBidi" w:cstheme="majorBidi"/>
                <w:sz w:val="22"/>
                <w:szCs w:val="16"/>
              </w:rPr>
              <w:t>KIM 4310</w:t>
            </w:r>
          </w:p>
        </w:tc>
        <w:tc>
          <w:tcPr>
            <w:tcW w:w="4328"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rPr>
                <w:rFonts w:asciiTheme="majorBidi" w:hAnsiTheme="majorBidi" w:cstheme="majorBidi"/>
                <w:sz w:val="22"/>
                <w:szCs w:val="16"/>
                <w:lang w:val="kk-KZ"/>
              </w:rPr>
            </w:pPr>
            <w:r w:rsidRPr="00284C7A">
              <w:rPr>
                <w:rFonts w:asciiTheme="majorBidi" w:hAnsiTheme="majorBidi" w:cstheme="majorBidi"/>
                <w:sz w:val="22"/>
                <w:szCs w:val="16"/>
                <w:lang w:val="kk-KZ"/>
              </w:rPr>
              <w:t>Классикалық ислам мәтіндері</w:t>
            </w:r>
          </w:p>
        </w:tc>
        <w:tc>
          <w:tcPr>
            <w:tcW w:w="1639" w:type="dxa"/>
            <w:vMerge/>
            <w:tcBorders>
              <w:left w:val="single" w:sz="4" w:space="0" w:color="auto"/>
              <w:bottom w:val="single" w:sz="4" w:space="0" w:color="auto"/>
              <w:right w:val="single" w:sz="4" w:space="0" w:color="auto"/>
            </w:tcBorders>
          </w:tcPr>
          <w:p w:rsidR="006F5B15" w:rsidRPr="00284C7A" w:rsidRDefault="006F5B15" w:rsidP="008A442B">
            <w:pPr>
              <w:jc w:val="center"/>
              <w:rPr>
                <w:sz w:val="22"/>
                <w:szCs w:val="20"/>
                <w:lang w:val="kk-KZ"/>
              </w:rPr>
            </w:pPr>
          </w:p>
        </w:tc>
        <w:tc>
          <w:tcPr>
            <w:tcW w:w="1156" w:type="dxa"/>
            <w:vMerge/>
            <w:tcBorders>
              <w:left w:val="single" w:sz="4" w:space="0" w:color="auto"/>
              <w:bottom w:val="single" w:sz="4" w:space="0" w:color="auto"/>
              <w:right w:val="single" w:sz="4" w:space="0" w:color="auto"/>
            </w:tcBorders>
          </w:tcPr>
          <w:p w:rsidR="006F5B15" w:rsidRPr="00284C7A" w:rsidRDefault="006F5B15" w:rsidP="00A90DDA">
            <w:pPr>
              <w:rPr>
                <w:sz w:val="22"/>
                <w:szCs w:val="20"/>
                <w:lang w:val="kk-KZ"/>
              </w:rPr>
            </w:pPr>
          </w:p>
        </w:tc>
      </w:tr>
      <w:tr w:rsidR="006F5B15" w:rsidRPr="00284C7A" w:rsidTr="004864AB">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p>
        </w:tc>
        <w:tc>
          <w:tcPr>
            <w:tcW w:w="510"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r w:rsidRPr="00284C7A">
              <w:rPr>
                <w:sz w:val="22"/>
                <w:szCs w:val="20"/>
                <w:lang w:val="kk-KZ"/>
              </w:rPr>
              <w:t>3</w:t>
            </w:r>
          </w:p>
        </w:tc>
        <w:tc>
          <w:tcPr>
            <w:tcW w:w="1810"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rPr>
                <w:rFonts w:asciiTheme="majorBidi" w:hAnsiTheme="majorBidi" w:cstheme="majorBidi"/>
                <w:sz w:val="22"/>
                <w:szCs w:val="16"/>
              </w:rPr>
            </w:pPr>
            <w:r w:rsidRPr="00284C7A">
              <w:rPr>
                <w:rFonts w:asciiTheme="majorBidi" w:hAnsiTheme="majorBidi" w:cstheme="majorBidi"/>
                <w:sz w:val="22"/>
                <w:szCs w:val="16"/>
              </w:rPr>
              <w:t>Had 4311</w:t>
            </w:r>
          </w:p>
        </w:tc>
        <w:tc>
          <w:tcPr>
            <w:tcW w:w="4328"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rPr>
                <w:rFonts w:asciiTheme="majorBidi" w:hAnsiTheme="majorBidi" w:cstheme="majorBidi"/>
                <w:sz w:val="22"/>
                <w:szCs w:val="16"/>
                <w:lang w:val="kk-KZ"/>
              </w:rPr>
            </w:pPr>
            <w:r w:rsidRPr="00284C7A">
              <w:rPr>
                <w:rFonts w:asciiTheme="majorBidi" w:hAnsiTheme="majorBidi" w:cstheme="majorBidi"/>
                <w:sz w:val="22"/>
                <w:szCs w:val="16"/>
                <w:lang w:val="kk-KZ"/>
              </w:rPr>
              <w:t>Хадис</w:t>
            </w:r>
          </w:p>
        </w:tc>
        <w:tc>
          <w:tcPr>
            <w:tcW w:w="1639" w:type="dxa"/>
            <w:vMerge w:val="restart"/>
            <w:tcBorders>
              <w:top w:val="single" w:sz="4" w:space="0" w:color="auto"/>
              <w:left w:val="single" w:sz="4" w:space="0" w:color="auto"/>
              <w:right w:val="single" w:sz="4" w:space="0" w:color="auto"/>
            </w:tcBorders>
          </w:tcPr>
          <w:p w:rsidR="006F5B15" w:rsidRPr="00284C7A" w:rsidRDefault="006F5B15" w:rsidP="008A442B">
            <w:pPr>
              <w:jc w:val="center"/>
              <w:rPr>
                <w:sz w:val="22"/>
                <w:szCs w:val="20"/>
                <w:lang w:val="kk-KZ"/>
              </w:rPr>
            </w:pPr>
            <w:r w:rsidRPr="00284C7A">
              <w:rPr>
                <w:sz w:val="22"/>
                <w:szCs w:val="20"/>
                <w:lang w:val="kk-KZ"/>
              </w:rPr>
              <w:t>5/150</w:t>
            </w:r>
          </w:p>
        </w:tc>
        <w:tc>
          <w:tcPr>
            <w:tcW w:w="1156" w:type="dxa"/>
            <w:vMerge w:val="restart"/>
            <w:tcBorders>
              <w:top w:val="single" w:sz="4" w:space="0" w:color="auto"/>
              <w:left w:val="single" w:sz="4" w:space="0" w:color="auto"/>
              <w:right w:val="single" w:sz="4" w:space="0" w:color="auto"/>
            </w:tcBorders>
          </w:tcPr>
          <w:p w:rsidR="006F5B15" w:rsidRPr="00284C7A" w:rsidRDefault="006F5B15" w:rsidP="008A442B">
            <w:pPr>
              <w:jc w:val="center"/>
              <w:rPr>
                <w:sz w:val="22"/>
                <w:szCs w:val="20"/>
                <w:lang w:val="kk-KZ"/>
              </w:rPr>
            </w:pPr>
            <w:r w:rsidRPr="00284C7A">
              <w:rPr>
                <w:sz w:val="22"/>
                <w:szCs w:val="20"/>
                <w:lang w:val="en-US"/>
              </w:rPr>
              <w:t>V</w:t>
            </w:r>
            <w:r w:rsidRPr="00284C7A">
              <w:rPr>
                <w:sz w:val="22"/>
                <w:szCs w:val="20"/>
                <w:lang w:val="kk-KZ"/>
              </w:rPr>
              <w:t>ІІ</w:t>
            </w:r>
          </w:p>
        </w:tc>
      </w:tr>
      <w:tr w:rsidR="006F5B15" w:rsidRPr="00284C7A" w:rsidTr="004864AB">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p>
        </w:tc>
        <w:tc>
          <w:tcPr>
            <w:tcW w:w="510"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r w:rsidRPr="00284C7A">
              <w:rPr>
                <w:sz w:val="22"/>
                <w:szCs w:val="20"/>
                <w:lang w:val="kk-KZ"/>
              </w:rPr>
              <w:t>4</w:t>
            </w:r>
          </w:p>
        </w:tc>
        <w:tc>
          <w:tcPr>
            <w:tcW w:w="1810"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rPr>
                <w:rFonts w:asciiTheme="majorBidi" w:hAnsiTheme="majorBidi" w:cstheme="majorBidi"/>
                <w:sz w:val="22"/>
                <w:szCs w:val="16"/>
              </w:rPr>
            </w:pPr>
            <w:r w:rsidRPr="00284C7A">
              <w:rPr>
                <w:rFonts w:asciiTheme="majorBidi" w:hAnsiTheme="majorBidi" w:cstheme="majorBidi"/>
                <w:sz w:val="22"/>
                <w:szCs w:val="16"/>
              </w:rPr>
              <w:t>IE 4312</w:t>
            </w:r>
          </w:p>
        </w:tc>
        <w:tc>
          <w:tcPr>
            <w:tcW w:w="4328"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rPr>
                <w:rFonts w:asciiTheme="majorBidi" w:hAnsiTheme="majorBidi" w:cstheme="majorBidi"/>
                <w:sz w:val="22"/>
                <w:szCs w:val="16"/>
                <w:lang w:val="kk-KZ"/>
              </w:rPr>
            </w:pPr>
            <w:r w:rsidRPr="00284C7A">
              <w:rPr>
                <w:rFonts w:asciiTheme="majorBidi" w:hAnsiTheme="majorBidi" w:cstheme="majorBidi"/>
                <w:sz w:val="22"/>
                <w:szCs w:val="16"/>
                <w:lang w:val="kk-KZ"/>
              </w:rPr>
              <w:t>Ислам экономикасы</w:t>
            </w:r>
          </w:p>
        </w:tc>
        <w:tc>
          <w:tcPr>
            <w:tcW w:w="1639" w:type="dxa"/>
            <w:vMerge/>
            <w:tcBorders>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rPr>
            </w:pPr>
          </w:p>
        </w:tc>
        <w:tc>
          <w:tcPr>
            <w:tcW w:w="1156" w:type="dxa"/>
            <w:vMerge/>
            <w:tcBorders>
              <w:left w:val="single" w:sz="4" w:space="0" w:color="auto"/>
              <w:bottom w:val="single" w:sz="4" w:space="0" w:color="auto"/>
              <w:right w:val="single" w:sz="4" w:space="0" w:color="auto"/>
            </w:tcBorders>
          </w:tcPr>
          <w:p w:rsidR="006F5B15" w:rsidRPr="00284C7A" w:rsidRDefault="006F5B15" w:rsidP="008A442B">
            <w:pPr>
              <w:jc w:val="center"/>
              <w:rPr>
                <w:sz w:val="22"/>
                <w:szCs w:val="20"/>
                <w:lang w:val="kk-KZ"/>
              </w:rPr>
            </w:pPr>
          </w:p>
        </w:tc>
      </w:tr>
      <w:tr w:rsidR="006F5B15" w:rsidRPr="00284C7A" w:rsidTr="004864AB">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p>
        </w:tc>
        <w:tc>
          <w:tcPr>
            <w:tcW w:w="510"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r w:rsidRPr="00284C7A">
              <w:rPr>
                <w:sz w:val="22"/>
                <w:szCs w:val="20"/>
                <w:lang w:val="kk-KZ"/>
              </w:rPr>
              <w:t>5</w:t>
            </w:r>
          </w:p>
        </w:tc>
        <w:tc>
          <w:tcPr>
            <w:tcW w:w="1810"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rPr>
                <w:rFonts w:asciiTheme="majorBidi" w:hAnsiTheme="majorBidi" w:cstheme="majorBidi"/>
                <w:sz w:val="22"/>
                <w:szCs w:val="16"/>
              </w:rPr>
            </w:pPr>
            <w:r w:rsidRPr="00284C7A">
              <w:rPr>
                <w:rFonts w:asciiTheme="majorBidi" w:hAnsiTheme="majorBidi" w:cstheme="majorBidi"/>
                <w:sz w:val="22"/>
                <w:szCs w:val="16"/>
              </w:rPr>
              <w:t>SIF 4313</w:t>
            </w:r>
          </w:p>
        </w:tc>
        <w:tc>
          <w:tcPr>
            <w:tcW w:w="4328"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rPr>
                <w:rFonts w:asciiTheme="majorBidi" w:hAnsiTheme="majorBidi" w:cstheme="majorBidi"/>
                <w:sz w:val="22"/>
                <w:szCs w:val="16"/>
                <w:lang w:val="kk-KZ"/>
              </w:rPr>
            </w:pPr>
            <w:r w:rsidRPr="00284C7A">
              <w:rPr>
                <w:rFonts w:asciiTheme="majorBidi" w:hAnsiTheme="majorBidi" w:cstheme="majorBidi"/>
                <w:sz w:val="22"/>
                <w:szCs w:val="16"/>
                <w:lang w:val="kk-KZ"/>
              </w:rPr>
              <w:t>Салыстырмалы ислам фиқхы</w:t>
            </w:r>
          </w:p>
        </w:tc>
        <w:tc>
          <w:tcPr>
            <w:tcW w:w="1639" w:type="dxa"/>
            <w:vMerge w:val="restart"/>
            <w:tcBorders>
              <w:top w:val="single" w:sz="4" w:space="0" w:color="auto"/>
              <w:left w:val="single" w:sz="4" w:space="0" w:color="auto"/>
              <w:right w:val="single" w:sz="4" w:space="0" w:color="auto"/>
            </w:tcBorders>
          </w:tcPr>
          <w:p w:rsidR="006F5B15" w:rsidRPr="00284C7A" w:rsidRDefault="006F5B15" w:rsidP="008A442B">
            <w:pPr>
              <w:jc w:val="center"/>
              <w:rPr>
                <w:sz w:val="22"/>
                <w:szCs w:val="20"/>
                <w:lang w:val="kk-KZ"/>
              </w:rPr>
            </w:pPr>
            <w:r w:rsidRPr="00284C7A">
              <w:rPr>
                <w:sz w:val="22"/>
                <w:szCs w:val="20"/>
                <w:lang w:val="kk-KZ"/>
              </w:rPr>
              <w:t>5/150</w:t>
            </w:r>
          </w:p>
        </w:tc>
        <w:tc>
          <w:tcPr>
            <w:tcW w:w="1156" w:type="dxa"/>
            <w:vMerge w:val="restart"/>
            <w:tcBorders>
              <w:top w:val="single" w:sz="4" w:space="0" w:color="auto"/>
              <w:left w:val="single" w:sz="4" w:space="0" w:color="auto"/>
              <w:right w:val="single" w:sz="4" w:space="0" w:color="auto"/>
            </w:tcBorders>
          </w:tcPr>
          <w:p w:rsidR="006F5B15" w:rsidRPr="00284C7A" w:rsidRDefault="006F5B15" w:rsidP="008A442B">
            <w:pPr>
              <w:jc w:val="center"/>
              <w:rPr>
                <w:sz w:val="22"/>
                <w:szCs w:val="20"/>
                <w:lang w:val="kk-KZ"/>
              </w:rPr>
            </w:pPr>
            <w:r w:rsidRPr="00284C7A">
              <w:rPr>
                <w:sz w:val="22"/>
                <w:szCs w:val="20"/>
                <w:lang w:val="en-US"/>
              </w:rPr>
              <w:t>V</w:t>
            </w:r>
            <w:r w:rsidRPr="00284C7A">
              <w:rPr>
                <w:sz w:val="22"/>
                <w:szCs w:val="20"/>
                <w:lang w:val="kk-KZ"/>
              </w:rPr>
              <w:t>ІІ</w:t>
            </w:r>
          </w:p>
        </w:tc>
      </w:tr>
      <w:tr w:rsidR="006F5B15" w:rsidRPr="00284C7A" w:rsidTr="004864AB">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p>
        </w:tc>
        <w:tc>
          <w:tcPr>
            <w:tcW w:w="510"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r w:rsidRPr="00284C7A">
              <w:rPr>
                <w:sz w:val="22"/>
                <w:szCs w:val="20"/>
                <w:lang w:val="kk-KZ"/>
              </w:rPr>
              <w:t>6</w:t>
            </w:r>
          </w:p>
        </w:tc>
        <w:tc>
          <w:tcPr>
            <w:tcW w:w="1810"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rPr>
                <w:rFonts w:asciiTheme="majorBidi" w:hAnsiTheme="majorBidi" w:cstheme="majorBidi"/>
                <w:sz w:val="22"/>
                <w:szCs w:val="16"/>
              </w:rPr>
            </w:pPr>
            <w:r w:rsidRPr="00284C7A">
              <w:rPr>
                <w:rFonts w:asciiTheme="majorBidi" w:hAnsiTheme="majorBidi" w:cstheme="majorBidi"/>
                <w:sz w:val="22"/>
                <w:szCs w:val="16"/>
              </w:rPr>
              <w:t>TIT 4314</w:t>
            </w:r>
          </w:p>
        </w:tc>
        <w:tc>
          <w:tcPr>
            <w:tcW w:w="4328"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jc w:val="both"/>
              <w:rPr>
                <w:rFonts w:asciiTheme="majorBidi" w:hAnsiTheme="majorBidi" w:cstheme="majorBidi"/>
                <w:sz w:val="22"/>
                <w:szCs w:val="16"/>
                <w:lang w:val="kk-KZ"/>
              </w:rPr>
            </w:pPr>
            <w:r w:rsidRPr="00284C7A">
              <w:rPr>
                <w:rFonts w:asciiTheme="majorBidi" w:hAnsiTheme="majorBidi" w:cstheme="majorBidi"/>
                <w:sz w:val="22"/>
                <w:szCs w:val="16"/>
                <w:lang w:val="kk-KZ"/>
              </w:rPr>
              <w:t>Түркі ислам тарихы</w:t>
            </w:r>
          </w:p>
        </w:tc>
        <w:tc>
          <w:tcPr>
            <w:tcW w:w="1639" w:type="dxa"/>
            <w:vMerge/>
            <w:tcBorders>
              <w:left w:val="single" w:sz="4" w:space="0" w:color="auto"/>
              <w:bottom w:val="single" w:sz="4" w:space="0" w:color="auto"/>
              <w:right w:val="single" w:sz="4" w:space="0" w:color="auto"/>
            </w:tcBorders>
          </w:tcPr>
          <w:p w:rsidR="006F5B15" w:rsidRPr="00284C7A" w:rsidRDefault="006F5B15" w:rsidP="008A442B">
            <w:pPr>
              <w:jc w:val="center"/>
              <w:rPr>
                <w:sz w:val="22"/>
                <w:szCs w:val="20"/>
                <w:lang w:val="kk-KZ"/>
              </w:rPr>
            </w:pPr>
          </w:p>
        </w:tc>
        <w:tc>
          <w:tcPr>
            <w:tcW w:w="1156" w:type="dxa"/>
            <w:vMerge/>
            <w:tcBorders>
              <w:left w:val="single" w:sz="4" w:space="0" w:color="auto"/>
              <w:bottom w:val="single" w:sz="4" w:space="0" w:color="auto"/>
              <w:right w:val="single" w:sz="4" w:space="0" w:color="auto"/>
            </w:tcBorders>
          </w:tcPr>
          <w:p w:rsidR="006F5B15" w:rsidRPr="00284C7A" w:rsidRDefault="006F5B15" w:rsidP="00A90DDA">
            <w:pPr>
              <w:rPr>
                <w:sz w:val="22"/>
                <w:szCs w:val="20"/>
                <w:lang w:val="kk-KZ"/>
              </w:rPr>
            </w:pPr>
          </w:p>
        </w:tc>
      </w:tr>
      <w:tr w:rsidR="006F5B15" w:rsidRPr="00284C7A" w:rsidTr="009C6671">
        <w:trPr>
          <w:trHeight w:val="178"/>
          <w:jc w:val="center"/>
        </w:trPr>
        <w:tc>
          <w:tcPr>
            <w:tcW w:w="531"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p>
        </w:tc>
        <w:tc>
          <w:tcPr>
            <w:tcW w:w="510"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p>
        </w:tc>
        <w:tc>
          <w:tcPr>
            <w:tcW w:w="1810" w:type="dxa"/>
            <w:tcBorders>
              <w:top w:val="single" w:sz="4" w:space="0" w:color="auto"/>
              <w:left w:val="single" w:sz="4" w:space="0" w:color="auto"/>
              <w:bottom w:val="single" w:sz="4" w:space="0" w:color="auto"/>
              <w:right w:val="single" w:sz="4" w:space="0" w:color="auto"/>
            </w:tcBorders>
            <w:hideMark/>
          </w:tcPr>
          <w:p w:rsidR="006F5B15" w:rsidRPr="00284C7A" w:rsidRDefault="006F5B15" w:rsidP="008A442B">
            <w:pPr>
              <w:spacing w:line="256" w:lineRule="auto"/>
              <w:jc w:val="both"/>
              <w:rPr>
                <w:b/>
                <w:sz w:val="22"/>
                <w:szCs w:val="20"/>
                <w:lang w:val="kk-KZ"/>
              </w:rPr>
            </w:pPr>
            <w:r w:rsidRPr="00284C7A">
              <w:rPr>
                <w:b/>
                <w:sz w:val="22"/>
                <w:szCs w:val="20"/>
                <w:lang w:val="kk-KZ"/>
              </w:rPr>
              <w:t xml:space="preserve">     </w:t>
            </w:r>
          </w:p>
        </w:tc>
        <w:tc>
          <w:tcPr>
            <w:tcW w:w="4328"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both"/>
              <w:rPr>
                <w:b/>
                <w:sz w:val="22"/>
                <w:szCs w:val="20"/>
                <w:lang w:val="kk-KZ"/>
              </w:rPr>
            </w:pPr>
            <w:r w:rsidRPr="00284C7A">
              <w:rPr>
                <w:b/>
                <w:sz w:val="22"/>
                <w:szCs w:val="20"/>
                <w:lang w:val="kk-KZ"/>
              </w:rPr>
              <w:t>Барлығы</w:t>
            </w:r>
          </w:p>
        </w:tc>
        <w:tc>
          <w:tcPr>
            <w:tcW w:w="1639"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b/>
                <w:sz w:val="22"/>
                <w:szCs w:val="20"/>
              </w:rPr>
            </w:pPr>
            <w:r w:rsidRPr="00284C7A">
              <w:rPr>
                <w:b/>
                <w:sz w:val="22"/>
                <w:szCs w:val="20"/>
                <w:lang w:val="kk-KZ"/>
              </w:rPr>
              <w:t>60/1800</w:t>
            </w:r>
          </w:p>
        </w:tc>
        <w:tc>
          <w:tcPr>
            <w:tcW w:w="1156" w:type="dxa"/>
            <w:tcBorders>
              <w:top w:val="single" w:sz="4" w:space="0" w:color="auto"/>
              <w:left w:val="single" w:sz="4" w:space="0" w:color="auto"/>
              <w:bottom w:val="single" w:sz="4" w:space="0" w:color="auto"/>
              <w:right w:val="single" w:sz="4" w:space="0" w:color="auto"/>
            </w:tcBorders>
          </w:tcPr>
          <w:p w:rsidR="006F5B15" w:rsidRPr="00284C7A" w:rsidRDefault="006F5B15" w:rsidP="008A442B">
            <w:pPr>
              <w:spacing w:line="256" w:lineRule="auto"/>
              <w:jc w:val="center"/>
              <w:rPr>
                <w:sz w:val="22"/>
                <w:szCs w:val="20"/>
                <w:lang w:val="kk-KZ"/>
              </w:rPr>
            </w:pPr>
          </w:p>
        </w:tc>
      </w:tr>
    </w:tbl>
    <w:p w:rsidR="00BA6F49" w:rsidRPr="004A3E44" w:rsidRDefault="00BA6F49" w:rsidP="00BA6F49">
      <w:pPr>
        <w:jc w:val="center"/>
        <w:rPr>
          <w:b/>
          <w:sz w:val="20"/>
          <w:szCs w:val="20"/>
          <w:lang w:val="kk-KZ"/>
        </w:rPr>
      </w:pPr>
    </w:p>
    <w:p w:rsidR="00BA6F49" w:rsidRPr="004A3E44" w:rsidRDefault="00BA6F49" w:rsidP="00BA6F49">
      <w:pPr>
        <w:jc w:val="center"/>
        <w:rPr>
          <w:b/>
          <w:sz w:val="20"/>
          <w:szCs w:val="20"/>
          <w:lang w:val="kk-KZ"/>
        </w:rPr>
      </w:pPr>
    </w:p>
    <w:p w:rsidR="00BA6F49" w:rsidRPr="004A3E44" w:rsidRDefault="00BA6F49" w:rsidP="00BA6F49">
      <w:pPr>
        <w:jc w:val="center"/>
        <w:rPr>
          <w:b/>
          <w:sz w:val="20"/>
          <w:szCs w:val="20"/>
          <w:lang w:val="kk-KZ"/>
        </w:rPr>
      </w:pPr>
    </w:p>
    <w:p w:rsidR="00800FEC" w:rsidRDefault="00800FEC">
      <w:pPr>
        <w:rPr>
          <w:b/>
          <w:sz w:val="20"/>
          <w:szCs w:val="20"/>
          <w:lang w:val="kk-KZ"/>
        </w:rPr>
      </w:pPr>
      <w:r>
        <w:rPr>
          <w:b/>
          <w:sz w:val="20"/>
          <w:szCs w:val="20"/>
          <w:lang w:val="kk-KZ"/>
        </w:rPr>
        <w:br w:type="page"/>
      </w:r>
    </w:p>
    <w:p w:rsidR="00BA6F49" w:rsidRPr="00FA43EE" w:rsidRDefault="00BA6F49" w:rsidP="00580AAC">
      <w:pPr>
        <w:jc w:val="center"/>
        <w:rPr>
          <w:b/>
          <w:sz w:val="22"/>
          <w:szCs w:val="22"/>
          <w:lang w:val="kk-KZ"/>
        </w:rPr>
      </w:pPr>
      <w:r w:rsidRPr="00FA43EE">
        <w:rPr>
          <w:b/>
          <w:sz w:val="22"/>
          <w:szCs w:val="22"/>
          <w:lang w:val="kk-KZ"/>
        </w:rPr>
        <w:lastRenderedPageBreak/>
        <w:t>Жоғары білімнің біл</w:t>
      </w:r>
      <w:r w:rsidR="00D56271" w:rsidRPr="00FA43EE">
        <w:rPr>
          <w:b/>
          <w:sz w:val="22"/>
          <w:szCs w:val="22"/>
          <w:lang w:val="kk-KZ"/>
        </w:rPr>
        <w:t>ім беру бағдарламасы бойынша 202</w:t>
      </w:r>
      <w:r w:rsidR="008862A8">
        <w:rPr>
          <w:b/>
          <w:sz w:val="22"/>
          <w:szCs w:val="22"/>
          <w:lang w:val="kk-KZ"/>
        </w:rPr>
        <w:t>5</w:t>
      </w:r>
      <w:r w:rsidRPr="00FA43EE">
        <w:rPr>
          <w:b/>
          <w:sz w:val="22"/>
          <w:szCs w:val="22"/>
          <w:lang w:val="kk-KZ"/>
        </w:rPr>
        <w:t>-202</w:t>
      </w:r>
      <w:r w:rsidR="008862A8">
        <w:rPr>
          <w:b/>
          <w:sz w:val="22"/>
          <w:szCs w:val="22"/>
          <w:lang w:val="kk-KZ"/>
        </w:rPr>
        <w:t>9</w:t>
      </w:r>
      <w:r w:rsidRPr="00FA43EE">
        <w:rPr>
          <w:b/>
          <w:sz w:val="22"/>
          <w:szCs w:val="22"/>
          <w:lang w:val="kk-KZ"/>
        </w:rPr>
        <w:t xml:space="preserve"> оқу жылына арналған</w:t>
      </w:r>
    </w:p>
    <w:p w:rsidR="00D56271" w:rsidRPr="00FA43EE" w:rsidRDefault="00D56271" w:rsidP="00BA6F49">
      <w:pPr>
        <w:jc w:val="center"/>
        <w:rPr>
          <w:b/>
          <w:sz w:val="22"/>
          <w:szCs w:val="22"/>
          <w:lang w:val="kk-KZ"/>
        </w:rPr>
      </w:pPr>
    </w:p>
    <w:p w:rsidR="00BA6F49" w:rsidRPr="00FA43EE" w:rsidRDefault="00BA6F49" w:rsidP="000F7102">
      <w:pPr>
        <w:pStyle w:val="Default"/>
        <w:ind w:firstLine="1134"/>
        <w:rPr>
          <w:rFonts w:ascii="Times New Roman" w:hAnsi="Times New Roman"/>
          <w:b/>
          <w:bCs/>
          <w:color w:val="auto"/>
          <w:sz w:val="22"/>
          <w:szCs w:val="22"/>
          <w:lang w:val="kk-KZ"/>
        </w:rPr>
      </w:pPr>
      <w:r w:rsidRPr="00FA43EE">
        <w:rPr>
          <w:rFonts w:ascii="Times New Roman" w:hAnsi="Times New Roman"/>
          <w:b/>
          <w:color w:val="auto"/>
          <w:sz w:val="22"/>
          <w:szCs w:val="22"/>
          <w:lang w:val="kk-KZ"/>
        </w:rPr>
        <w:t>БББ атауы: 6В02</w:t>
      </w:r>
      <w:r w:rsidR="00D56271" w:rsidRPr="00FA43EE">
        <w:rPr>
          <w:rFonts w:ascii="Times New Roman" w:hAnsi="Times New Roman"/>
          <w:b/>
          <w:color w:val="auto"/>
          <w:sz w:val="22"/>
          <w:szCs w:val="22"/>
          <w:lang w:val="kk-KZ"/>
        </w:rPr>
        <w:t>2</w:t>
      </w:r>
      <w:r w:rsidR="00E3495C" w:rsidRPr="00FA43EE">
        <w:rPr>
          <w:rFonts w:ascii="Times New Roman" w:hAnsi="Times New Roman"/>
          <w:b/>
          <w:color w:val="auto"/>
          <w:sz w:val="22"/>
          <w:szCs w:val="22"/>
          <w:lang w:val="kk-KZ"/>
        </w:rPr>
        <w:t>66</w:t>
      </w:r>
      <w:r w:rsidR="00D56271" w:rsidRPr="00FA43EE">
        <w:rPr>
          <w:rFonts w:ascii="Times New Roman" w:hAnsi="Times New Roman"/>
          <w:b/>
          <w:color w:val="auto"/>
          <w:sz w:val="22"/>
          <w:szCs w:val="22"/>
          <w:lang w:val="kk-KZ"/>
        </w:rPr>
        <w:t>-</w:t>
      </w:r>
      <w:r w:rsidR="00E3495C" w:rsidRPr="00FA43EE">
        <w:rPr>
          <w:rFonts w:ascii="Times New Roman" w:hAnsi="Times New Roman"/>
          <w:b/>
          <w:color w:val="auto"/>
          <w:sz w:val="22"/>
          <w:szCs w:val="22"/>
          <w:lang w:val="kk-KZ"/>
        </w:rPr>
        <w:t>Исламтану</w:t>
      </w:r>
      <w:r w:rsidRPr="00FA43EE">
        <w:rPr>
          <w:rFonts w:ascii="Times New Roman" w:hAnsi="Times New Roman"/>
          <w:b/>
          <w:color w:val="auto"/>
          <w:sz w:val="22"/>
          <w:szCs w:val="22"/>
          <w:lang w:val="kk-KZ"/>
        </w:rPr>
        <w:t xml:space="preserve"> </w:t>
      </w:r>
      <w:r w:rsidRPr="00FA43EE">
        <w:rPr>
          <w:rFonts w:ascii="Times New Roman" w:hAnsi="Times New Roman"/>
          <w:b/>
          <w:bCs/>
          <w:color w:val="auto"/>
          <w:sz w:val="22"/>
          <w:szCs w:val="22"/>
          <w:lang w:val="kk-KZ"/>
        </w:rPr>
        <w:t xml:space="preserve">білім беру бағдарламасы </w:t>
      </w:r>
    </w:p>
    <w:p w:rsidR="00BA6F49" w:rsidRPr="00FA43EE" w:rsidRDefault="00BA6F49" w:rsidP="00BA6F49">
      <w:pPr>
        <w:pStyle w:val="Default"/>
        <w:jc w:val="center"/>
        <w:rPr>
          <w:rFonts w:ascii="Times New Roman" w:hAnsi="Times New Roman"/>
          <w:b/>
          <w:bCs/>
          <w:color w:val="auto"/>
          <w:sz w:val="22"/>
          <w:szCs w:val="22"/>
          <w:lang w:val="kk-KZ"/>
        </w:rPr>
      </w:pPr>
    </w:p>
    <w:p w:rsidR="00BA6F49" w:rsidRPr="00FA43EE" w:rsidRDefault="00BA6F49" w:rsidP="00BA6F49">
      <w:pPr>
        <w:jc w:val="center"/>
        <w:rPr>
          <w:b/>
          <w:spacing w:val="20"/>
          <w:sz w:val="22"/>
          <w:szCs w:val="22"/>
          <w:lang w:val="kk-KZ"/>
        </w:rPr>
      </w:pPr>
      <w:r w:rsidRPr="00FA43EE">
        <w:rPr>
          <w:b/>
          <w:spacing w:val="20"/>
          <w:sz w:val="22"/>
          <w:szCs w:val="22"/>
          <w:lang w:val="kk-KZ"/>
        </w:rPr>
        <w:t>ПӘНДЕР</w:t>
      </w:r>
      <w:r w:rsidRPr="00FA43EE">
        <w:rPr>
          <w:b/>
          <w:sz w:val="22"/>
          <w:szCs w:val="22"/>
          <w:lang w:val="kk-KZ"/>
        </w:rPr>
        <w:t xml:space="preserve"> </w:t>
      </w:r>
      <w:r w:rsidRPr="00FA43EE">
        <w:rPr>
          <w:b/>
          <w:spacing w:val="20"/>
          <w:sz w:val="22"/>
          <w:szCs w:val="22"/>
          <w:lang w:val="kk-KZ"/>
        </w:rPr>
        <w:t>СИПАТТАМАСЫ</w:t>
      </w:r>
    </w:p>
    <w:p w:rsidR="0053569C" w:rsidRPr="00FA43EE" w:rsidRDefault="0053569C" w:rsidP="00BA6F49">
      <w:pPr>
        <w:jc w:val="center"/>
        <w:rPr>
          <w:b/>
          <w:spacing w:val="20"/>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6"/>
        <w:gridCol w:w="2058"/>
        <w:gridCol w:w="4745"/>
      </w:tblGrid>
      <w:tr w:rsidR="0053569C" w:rsidRPr="00FA43EE" w:rsidTr="00FD7F69">
        <w:trPr>
          <w:trHeight w:val="277"/>
          <w:jc w:val="center"/>
        </w:trPr>
        <w:tc>
          <w:tcPr>
            <w:tcW w:w="2836" w:type="dxa"/>
          </w:tcPr>
          <w:p w:rsidR="0053569C" w:rsidRPr="00FA43EE" w:rsidRDefault="0053569C" w:rsidP="00FD7F69">
            <w:pPr>
              <w:rPr>
                <w:b/>
                <w:sz w:val="22"/>
                <w:szCs w:val="22"/>
                <w:lang w:val="kk-KZ"/>
              </w:rPr>
            </w:pPr>
            <w:r w:rsidRPr="00FA43EE">
              <w:rPr>
                <w:b/>
                <w:bCs/>
                <w:sz w:val="22"/>
                <w:szCs w:val="22"/>
                <w:lang w:val="kk-KZ"/>
              </w:rPr>
              <w:t xml:space="preserve">Пән коды және атауы </w:t>
            </w:r>
          </w:p>
        </w:tc>
        <w:tc>
          <w:tcPr>
            <w:tcW w:w="6803" w:type="dxa"/>
            <w:gridSpan w:val="2"/>
          </w:tcPr>
          <w:p w:rsidR="0053569C" w:rsidRPr="00FA43EE" w:rsidRDefault="001D5B7E" w:rsidP="0030582E">
            <w:pPr>
              <w:jc w:val="both"/>
              <w:rPr>
                <w:b/>
                <w:color w:val="000000"/>
                <w:sz w:val="22"/>
                <w:szCs w:val="22"/>
                <w:lang w:val="kk-KZ"/>
              </w:rPr>
            </w:pPr>
            <w:r w:rsidRPr="00FA43EE">
              <w:rPr>
                <w:b/>
                <w:sz w:val="22"/>
                <w:szCs w:val="22"/>
                <w:lang w:val="kk-KZ"/>
              </w:rPr>
              <w:t>Е</w:t>
            </w:r>
            <w:r w:rsidR="0053569C" w:rsidRPr="00FA43EE">
              <w:rPr>
                <w:b/>
                <w:sz w:val="22"/>
                <w:szCs w:val="22"/>
                <w:lang w:val="kk-KZ"/>
              </w:rPr>
              <w:t>KBN 21</w:t>
            </w:r>
            <w:r w:rsidR="000D1027">
              <w:rPr>
                <w:b/>
                <w:sz w:val="22"/>
                <w:szCs w:val="22"/>
                <w:lang w:val="kk-KZ"/>
              </w:rPr>
              <w:t>68</w:t>
            </w:r>
            <w:r w:rsidR="0053569C" w:rsidRPr="00FA43EE">
              <w:rPr>
                <w:b/>
                <w:sz w:val="22"/>
                <w:szCs w:val="22"/>
                <w:lang w:val="kk-KZ"/>
              </w:rPr>
              <w:t xml:space="preserve"> </w:t>
            </w:r>
            <w:r w:rsidR="0053569C" w:rsidRPr="00FA43EE">
              <w:rPr>
                <w:b/>
                <w:sz w:val="22"/>
                <w:szCs w:val="22"/>
              </w:rPr>
              <w:t>Экономика, кәсіпкерлік және бизнес</w:t>
            </w:r>
            <w:r w:rsidR="0053569C" w:rsidRPr="00FA43EE">
              <w:rPr>
                <w:b/>
                <w:sz w:val="22"/>
                <w:szCs w:val="22"/>
                <w:lang w:val="kk-KZ"/>
              </w:rPr>
              <w:t xml:space="preserve"> </w:t>
            </w:r>
            <w:r w:rsidR="0053569C" w:rsidRPr="00FA43EE">
              <w:rPr>
                <w:b/>
                <w:sz w:val="22"/>
                <w:szCs w:val="22"/>
              </w:rPr>
              <w:t>негіздері</w:t>
            </w:r>
          </w:p>
          <w:p w:rsidR="0053569C" w:rsidRPr="00FA43EE" w:rsidRDefault="0053569C" w:rsidP="00FD7F69">
            <w:pPr>
              <w:jc w:val="both"/>
              <w:rPr>
                <w:color w:val="000000"/>
                <w:sz w:val="22"/>
                <w:szCs w:val="22"/>
                <w:lang w:val="kk-KZ"/>
              </w:rPr>
            </w:pPr>
          </w:p>
        </w:tc>
      </w:tr>
      <w:tr w:rsidR="0053569C" w:rsidRPr="00FA43EE" w:rsidTr="00FD7F69">
        <w:trPr>
          <w:trHeight w:val="277"/>
          <w:jc w:val="center"/>
        </w:trPr>
        <w:tc>
          <w:tcPr>
            <w:tcW w:w="2836" w:type="dxa"/>
          </w:tcPr>
          <w:p w:rsidR="0053569C" w:rsidRPr="00FA43EE" w:rsidRDefault="0053569C" w:rsidP="00FD7F69">
            <w:pPr>
              <w:rPr>
                <w:b/>
                <w:sz w:val="22"/>
                <w:szCs w:val="22"/>
                <w:lang w:val="kk-KZ"/>
              </w:rPr>
            </w:pPr>
            <w:r w:rsidRPr="00FA43EE">
              <w:rPr>
                <w:b/>
                <w:sz w:val="22"/>
                <w:szCs w:val="22"/>
                <w:lang w:val="kk-KZ"/>
              </w:rPr>
              <w:t xml:space="preserve">Пәнге </w:t>
            </w:r>
            <w:r w:rsidRPr="00FA43EE">
              <w:rPr>
                <w:b/>
                <w:bCs/>
                <w:sz w:val="22"/>
                <w:szCs w:val="22"/>
              </w:rPr>
              <w:t xml:space="preserve">жауапты </w:t>
            </w:r>
            <w:r w:rsidRPr="00FA43EE">
              <w:rPr>
                <w:b/>
                <w:bCs/>
                <w:sz w:val="22"/>
                <w:szCs w:val="22"/>
                <w:lang w:val="kk-KZ"/>
              </w:rPr>
              <w:t>ОПҚ</w:t>
            </w:r>
          </w:p>
        </w:tc>
        <w:tc>
          <w:tcPr>
            <w:tcW w:w="6803" w:type="dxa"/>
            <w:gridSpan w:val="2"/>
          </w:tcPr>
          <w:p w:rsidR="0053569C" w:rsidRPr="00FA43EE" w:rsidRDefault="0053569C" w:rsidP="00FD7F69">
            <w:pPr>
              <w:jc w:val="both"/>
              <w:rPr>
                <w:sz w:val="22"/>
                <w:szCs w:val="22"/>
                <w:lang w:val="kk-KZ"/>
              </w:rPr>
            </w:pPr>
            <w:r w:rsidRPr="00FA43EE">
              <w:rPr>
                <w:sz w:val="22"/>
                <w:szCs w:val="22"/>
                <w:lang w:val="kk-KZ"/>
              </w:rPr>
              <w:t>Э.ғ.к., доцент м.а. Маханбетова Ұ.Р.</w:t>
            </w:r>
          </w:p>
        </w:tc>
      </w:tr>
      <w:tr w:rsidR="0053569C" w:rsidRPr="00FA43EE" w:rsidTr="00FD7F69">
        <w:trPr>
          <w:trHeight w:val="277"/>
          <w:jc w:val="center"/>
        </w:trPr>
        <w:tc>
          <w:tcPr>
            <w:tcW w:w="2836" w:type="dxa"/>
          </w:tcPr>
          <w:p w:rsidR="0053569C" w:rsidRPr="00FA43EE" w:rsidRDefault="0053569C" w:rsidP="00FD7F69">
            <w:pPr>
              <w:rPr>
                <w:b/>
                <w:sz w:val="22"/>
                <w:szCs w:val="22"/>
                <w:lang w:val="kk-KZ"/>
              </w:rPr>
            </w:pPr>
            <w:r w:rsidRPr="00FA43EE">
              <w:rPr>
                <w:b/>
                <w:bCs/>
                <w:sz w:val="22"/>
                <w:szCs w:val="22"/>
                <w:lang w:val="kk-KZ"/>
              </w:rPr>
              <w:t xml:space="preserve">Элективті пән циклы және түрі </w:t>
            </w:r>
          </w:p>
        </w:tc>
        <w:tc>
          <w:tcPr>
            <w:tcW w:w="6803" w:type="dxa"/>
            <w:gridSpan w:val="2"/>
          </w:tcPr>
          <w:p w:rsidR="0053569C" w:rsidRPr="00FA43EE" w:rsidRDefault="0053569C" w:rsidP="00FD7F69">
            <w:pPr>
              <w:jc w:val="both"/>
              <w:rPr>
                <w:sz w:val="22"/>
                <w:szCs w:val="22"/>
                <w:lang w:val="kk-KZ"/>
              </w:rPr>
            </w:pPr>
            <w:r w:rsidRPr="00FA43EE">
              <w:rPr>
                <w:sz w:val="22"/>
                <w:szCs w:val="22"/>
                <w:lang w:val="kk-KZ"/>
              </w:rPr>
              <w:t>ЖБП-ТК</w:t>
            </w:r>
          </w:p>
        </w:tc>
      </w:tr>
      <w:tr w:rsidR="0053569C" w:rsidRPr="00FA43EE" w:rsidTr="00FD7F69">
        <w:trPr>
          <w:trHeight w:val="277"/>
          <w:jc w:val="center"/>
        </w:trPr>
        <w:tc>
          <w:tcPr>
            <w:tcW w:w="2836" w:type="dxa"/>
          </w:tcPr>
          <w:p w:rsidR="0053569C" w:rsidRPr="00FA43EE" w:rsidRDefault="0053569C" w:rsidP="00FD7F69">
            <w:pPr>
              <w:rPr>
                <w:b/>
                <w:sz w:val="22"/>
                <w:szCs w:val="22"/>
              </w:rPr>
            </w:pPr>
            <w:r w:rsidRPr="00FA43EE">
              <w:rPr>
                <w:b/>
                <w:bCs/>
                <w:sz w:val="22"/>
                <w:szCs w:val="22"/>
                <w:lang w:val="kk-KZ"/>
              </w:rPr>
              <w:t>Академиялық д</w:t>
            </w:r>
            <w:r w:rsidRPr="00FA43EE">
              <w:rPr>
                <w:b/>
                <w:bCs/>
                <w:sz w:val="22"/>
                <w:szCs w:val="22"/>
              </w:rPr>
              <w:t xml:space="preserve">әрежесі </w:t>
            </w:r>
          </w:p>
        </w:tc>
        <w:tc>
          <w:tcPr>
            <w:tcW w:w="6803" w:type="dxa"/>
            <w:gridSpan w:val="2"/>
          </w:tcPr>
          <w:p w:rsidR="0053569C" w:rsidRPr="00FA43EE" w:rsidRDefault="0053569C" w:rsidP="00FD7F69">
            <w:pPr>
              <w:jc w:val="both"/>
              <w:rPr>
                <w:sz w:val="22"/>
                <w:szCs w:val="22"/>
                <w:lang w:val="kk-KZ"/>
              </w:rPr>
            </w:pPr>
            <w:r w:rsidRPr="00FA43EE">
              <w:rPr>
                <w:sz w:val="22"/>
                <w:szCs w:val="22"/>
                <w:lang w:val="kk-KZ"/>
              </w:rPr>
              <w:t>Бакалавриат</w:t>
            </w:r>
          </w:p>
        </w:tc>
      </w:tr>
      <w:tr w:rsidR="0053569C" w:rsidRPr="00FA43EE" w:rsidTr="00FD7F69">
        <w:trPr>
          <w:trHeight w:val="277"/>
          <w:jc w:val="center"/>
        </w:trPr>
        <w:tc>
          <w:tcPr>
            <w:tcW w:w="2836" w:type="dxa"/>
          </w:tcPr>
          <w:p w:rsidR="0053569C" w:rsidRPr="00FA43EE" w:rsidRDefault="0053569C" w:rsidP="00FD7F69">
            <w:pPr>
              <w:rPr>
                <w:b/>
                <w:sz w:val="22"/>
                <w:szCs w:val="22"/>
              </w:rPr>
            </w:pPr>
            <w:r w:rsidRPr="00FA43EE">
              <w:rPr>
                <w:b/>
                <w:bCs/>
                <w:sz w:val="22"/>
                <w:szCs w:val="22"/>
                <w:lang w:val="kk-KZ"/>
              </w:rPr>
              <w:t>Акад. кредиті/ акад.сағаты</w:t>
            </w:r>
          </w:p>
        </w:tc>
        <w:tc>
          <w:tcPr>
            <w:tcW w:w="6803" w:type="dxa"/>
            <w:gridSpan w:val="2"/>
          </w:tcPr>
          <w:p w:rsidR="0053569C" w:rsidRPr="00FA43EE" w:rsidRDefault="0053569C" w:rsidP="00FD7F69">
            <w:pPr>
              <w:jc w:val="both"/>
              <w:rPr>
                <w:sz w:val="22"/>
                <w:szCs w:val="22"/>
                <w:lang w:val="kk-KZ"/>
              </w:rPr>
            </w:pPr>
            <w:r w:rsidRPr="00FA43EE">
              <w:rPr>
                <w:sz w:val="22"/>
                <w:szCs w:val="22"/>
                <w:lang w:val="kk-KZ"/>
              </w:rPr>
              <w:t>5/150</w:t>
            </w:r>
          </w:p>
        </w:tc>
      </w:tr>
      <w:tr w:rsidR="0053569C" w:rsidRPr="00FA43EE" w:rsidTr="00FD7F69">
        <w:trPr>
          <w:trHeight w:val="277"/>
          <w:jc w:val="center"/>
        </w:trPr>
        <w:tc>
          <w:tcPr>
            <w:tcW w:w="2836" w:type="dxa"/>
          </w:tcPr>
          <w:p w:rsidR="0053569C" w:rsidRPr="00FA43EE" w:rsidRDefault="0053569C" w:rsidP="00FD7F69">
            <w:pPr>
              <w:rPr>
                <w:b/>
                <w:sz w:val="22"/>
                <w:szCs w:val="22"/>
              </w:rPr>
            </w:pPr>
            <w:r w:rsidRPr="00FA43EE">
              <w:rPr>
                <w:b/>
                <w:bCs/>
                <w:sz w:val="22"/>
                <w:szCs w:val="22"/>
              </w:rPr>
              <w:t xml:space="preserve">Оқу </w:t>
            </w:r>
            <w:r w:rsidRPr="00FA43EE">
              <w:rPr>
                <w:b/>
                <w:bCs/>
                <w:sz w:val="22"/>
                <w:szCs w:val="22"/>
                <w:lang w:val="kk-KZ"/>
              </w:rPr>
              <w:t>түрі</w:t>
            </w:r>
          </w:p>
        </w:tc>
        <w:tc>
          <w:tcPr>
            <w:tcW w:w="6803" w:type="dxa"/>
            <w:gridSpan w:val="2"/>
          </w:tcPr>
          <w:p w:rsidR="0053569C" w:rsidRPr="00FA43EE" w:rsidRDefault="0053569C" w:rsidP="00FD7F69">
            <w:pPr>
              <w:jc w:val="both"/>
              <w:rPr>
                <w:sz w:val="22"/>
                <w:szCs w:val="22"/>
                <w:lang w:val="kk-KZ"/>
              </w:rPr>
            </w:pPr>
            <w:r w:rsidRPr="00FA43EE">
              <w:rPr>
                <w:sz w:val="22"/>
                <w:szCs w:val="22"/>
                <w:lang w:val="kk-KZ"/>
              </w:rPr>
              <w:t>Күндізгі</w:t>
            </w:r>
          </w:p>
        </w:tc>
      </w:tr>
      <w:tr w:rsidR="0053569C" w:rsidRPr="00FA43EE" w:rsidTr="00FD7F69">
        <w:trPr>
          <w:trHeight w:val="277"/>
          <w:jc w:val="center"/>
        </w:trPr>
        <w:tc>
          <w:tcPr>
            <w:tcW w:w="2836" w:type="dxa"/>
          </w:tcPr>
          <w:p w:rsidR="0053569C" w:rsidRPr="00FA43EE" w:rsidRDefault="0053569C" w:rsidP="00FD7F69">
            <w:pPr>
              <w:rPr>
                <w:b/>
                <w:bCs/>
                <w:sz w:val="22"/>
                <w:szCs w:val="22"/>
                <w:lang w:val="kk-KZ"/>
              </w:rPr>
            </w:pPr>
            <w:r w:rsidRPr="00FA43EE">
              <w:rPr>
                <w:b/>
                <w:bCs/>
                <w:sz w:val="22"/>
                <w:szCs w:val="22"/>
              </w:rPr>
              <w:t>Семестр</w:t>
            </w:r>
            <w:r w:rsidRPr="00FA43EE">
              <w:rPr>
                <w:b/>
                <w:bCs/>
                <w:sz w:val="22"/>
                <w:szCs w:val="22"/>
                <w:lang w:val="kk-KZ"/>
              </w:rPr>
              <w:t>і</w:t>
            </w:r>
          </w:p>
        </w:tc>
        <w:tc>
          <w:tcPr>
            <w:tcW w:w="6803" w:type="dxa"/>
            <w:gridSpan w:val="2"/>
          </w:tcPr>
          <w:p w:rsidR="0053569C" w:rsidRPr="00FA43EE" w:rsidRDefault="0053569C" w:rsidP="00FD7F69">
            <w:pPr>
              <w:jc w:val="both"/>
              <w:rPr>
                <w:sz w:val="22"/>
                <w:szCs w:val="22"/>
                <w:lang w:val="kk-KZ"/>
              </w:rPr>
            </w:pPr>
            <w:r w:rsidRPr="00FA43EE">
              <w:rPr>
                <w:sz w:val="22"/>
                <w:szCs w:val="22"/>
                <w:lang w:val="kk-KZ"/>
              </w:rPr>
              <w:t>І</w:t>
            </w:r>
            <w:r w:rsidR="000D1027" w:rsidRPr="00284C7A">
              <w:rPr>
                <w:sz w:val="22"/>
                <w:szCs w:val="20"/>
                <w:lang w:val="en-US"/>
              </w:rPr>
              <w:t>V</w:t>
            </w:r>
          </w:p>
        </w:tc>
      </w:tr>
      <w:tr w:rsidR="0053569C" w:rsidRPr="00FA43EE" w:rsidTr="00FD7F69">
        <w:trPr>
          <w:trHeight w:val="277"/>
          <w:jc w:val="center"/>
        </w:trPr>
        <w:tc>
          <w:tcPr>
            <w:tcW w:w="2836" w:type="dxa"/>
          </w:tcPr>
          <w:p w:rsidR="0053569C" w:rsidRPr="00FA43EE" w:rsidRDefault="0053569C" w:rsidP="00FD7F69">
            <w:pPr>
              <w:rPr>
                <w:b/>
                <w:sz w:val="22"/>
                <w:szCs w:val="22"/>
                <w:lang w:val="kk-KZ"/>
              </w:rPr>
            </w:pPr>
            <w:r w:rsidRPr="00FA43EE">
              <w:rPr>
                <w:b/>
                <w:bCs/>
                <w:sz w:val="22"/>
                <w:szCs w:val="22"/>
                <w:lang w:val="kk-KZ"/>
              </w:rPr>
              <w:t xml:space="preserve">Пәннің </w:t>
            </w:r>
            <w:r w:rsidRPr="00FA43EE">
              <w:rPr>
                <w:b/>
                <w:sz w:val="22"/>
                <w:szCs w:val="22"/>
                <w:lang w:val="kk-KZ"/>
              </w:rPr>
              <w:t>п</w:t>
            </w:r>
            <w:r w:rsidRPr="00FA43EE">
              <w:rPr>
                <w:b/>
                <w:sz w:val="22"/>
                <w:szCs w:val="22"/>
              </w:rPr>
              <w:t>ререквизит</w:t>
            </w:r>
            <w:r w:rsidRPr="00FA43EE">
              <w:rPr>
                <w:b/>
                <w:sz w:val="22"/>
                <w:szCs w:val="22"/>
                <w:lang w:val="kk-KZ"/>
              </w:rPr>
              <w:t>тері</w:t>
            </w:r>
          </w:p>
        </w:tc>
        <w:tc>
          <w:tcPr>
            <w:tcW w:w="6803" w:type="dxa"/>
            <w:gridSpan w:val="2"/>
          </w:tcPr>
          <w:p w:rsidR="0053569C" w:rsidRPr="00FA43EE" w:rsidRDefault="0053569C" w:rsidP="00FD7F69">
            <w:pPr>
              <w:jc w:val="both"/>
              <w:rPr>
                <w:sz w:val="22"/>
                <w:szCs w:val="22"/>
                <w:lang w:val="kk-KZ"/>
              </w:rPr>
            </w:pPr>
            <w:r w:rsidRPr="00FA43EE">
              <w:rPr>
                <w:sz w:val="22"/>
                <w:szCs w:val="22"/>
                <w:lang w:val="kk-KZ"/>
              </w:rPr>
              <w:t>-</w:t>
            </w:r>
          </w:p>
        </w:tc>
      </w:tr>
      <w:tr w:rsidR="0053569C" w:rsidRPr="00FA43EE" w:rsidTr="00FD7F69">
        <w:trPr>
          <w:trHeight w:val="277"/>
          <w:jc w:val="center"/>
        </w:trPr>
        <w:tc>
          <w:tcPr>
            <w:tcW w:w="2836" w:type="dxa"/>
          </w:tcPr>
          <w:p w:rsidR="0053569C" w:rsidRPr="00FA43EE" w:rsidRDefault="0053569C" w:rsidP="00FD7F69">
            <w:pPr>
              <w:rPr>
                <w:b/>
                <w:sz w:val="22"/>
                <w:szCs w:val="22"/>
                <w:lang w:val="kk-KZ"/>
              </w:rPr>
            </w:pPr>
            <w:r w:rsidRPr="00FA43EE">
              <w:rPr>
                <w:b/>
                <w:bCs/>
                <w:sz w:val="22"/>
                <w:szCs w:val="22"/>
                <w:lang w:val="kk-KZ"/>
              </w:rPr>
              <w:t xml:space="preserve">Пәннің </w:t>
            </w:r>
            <w:r w:rsidRPr="00FA43EE">
              <w:rPr>
                <w:b/>
                <w:sz w:val="22"/>
                <w:szCs w:val="22"/>
                <w:lang w:val="kk-KZ"/>
              </w:rPr>
              <w:t>пострек</w:t>
            </w:r>
            <w:r w:rsidRPr="00FA43EE">
              <w:rPr>
                <w:b/>
                <w:sz w:val="22"/>
                <w:szCs w:val="22"/>
              </w:rPr>
              <w:t>визит</w:t>
            </w:r>
            <w:r w:rsidRPr="00FA43EE">
              <w:rPr>
                <w:b/>
                <w:sz w:val="22"/>
                <w:szCs w:val="22"/>
                <w:lang w:val="kk-KZ"/>
              </w:rPr>
              <w:t>тері</w:t>
            </w:r>
          </w:p>
        </w:tc>
        <w:tc>
          <w:tcPr>
            <w:tcW w:w="6803" w:type="dxa"/>
            <w:gridSpan w:val="2"/>
          </w:tcPr>
          <w:p w:rsidR="0053569C" w:rsidRPr="00111409" w:rsidRDefault="00111409" w:rsidP="00FD7F69">
            <w:pPr>
              <w:jc w:val="both"/>
              <w:rPr>
                <w:sz w:val="22"/>
                <w:szCs w:val="22"/>
                <w:lang w:val="en-US"/>
              </w:rPr>
            </w:pPr>
            <w:r>
              <w:rPr>
                <w:sz w:val="22"/>
                <w:szCs w:val="22"/>
                <w:lang w:val="en-US"/>
              </w:rPr>
              <w:t>-</w:t>
            </w:r>
          </w:p>
        </w:tc>
      </w:tr>
      <w:tr w:rsidR="0053569C" w:rsidRPr="008D4008" w:rsidTr="00FD7F69">
        <w:trPr>
          <w:trHeight w:val="277"/>
          <w:jc w:val="center"/>
        </w:trPr>
        <w:tc>
          <w:tcPr>
            <w:tcW w:w="2836" w:type="dxa"/>
          </w:tcPr>
          <w:p w:rsidR="0053569C" w:rsidRPr="00FA43EE" w:rsidRDefault="0053569C" w:rsidP="00FD7F69">
            <w:pPr>
              <w:rPr>
                <w:b/>
                <w:sz w:val="22"/>
                <w:szCs w:val="22"/>
              </w:rPr>
            </w:pPr>
            <w:r w:rsidRPr="00FA43EE">
              <w:rPr>
                <w:b/>
                <w:bCs/>
                <w:sz w:val="22"/>
                <w:szCs w:val="22"/>
                <w:lang w:val="kk-KZ"/>
              </w:rPr>
              <w:t xml:space="preserve">Пәннің қысқаша </w:t>
            </w:r>
            <w:r w:rsidRPr="00FA43EE">
              <w:rPr>
                <w:b/>
                <w:bCs/>
                <w:sz w:val="22"/>
                <w:szCs w:val="22"/>
              </w:rPr>
              <w:t xml:space="preserve">мазмұны </w:t>
            </w:r>
          </w:p>
        </w:tc>
        <w:tc>
          <w:tcPr>
            <w:tcW w:w="6803" w:type="dxa"/>
            <w:gridSpan w:val="2"/>
          </w:tcPr>
          <w:p w:rsidR="0053569C" w:rsidRPr="00FA43EE" w:rsidRDefault="001A4584" w:rsidP="00FD7F69">
            <w:pPr>
              <w:jc w:val="both"/>
              <w:rPr>
                <w:sz w:val="22"/>
                <w:szCs w:val="22"/>
                <w:lang w:val="kk-KZ"/>
              </w:rPr>
            </w:pPr>
            <w:r w:rsidRPr="00FA43EE">
              <w:rPr>
                <w:rStyle w:val="markedcontent"/>
                <w:noProof/>
                <w:sz w:val="22"/>
                <w:szCs w:val="22"/>
                <w:lang w:val="kk-KZ"/>
              </w:rPr>
              <w:t>Пән</w:t>
            </w:r>
            <w:r w:rsidRPr="00FA43EE">
              <w:rPr>
                <w:sz w:val="22"/>
                <w:szCs w:val="22"/>
                <w:lang w:val="kk-KZ"/>
              </w:rPr>
              <w:t xml:space="preserve"> экономикалық білімді қалыптастырады, кәсіпкерлік жүргізудің ғылыми негіздерін зерттейді. Кәсіпкерлік іс-әрекетті меңгеру барысында білімгер цифрлық технологияларды қолдана отырып мәліметтерді жинақтайды, бизнестің қыр сырын меңгере отырып, өз бетінше басқарушылық мәселелерді шешеді, алдында тұрған мақсаттарға қол жеткізу дағдыларын қалыптастыру арқылы көшбасшылық қабілетін көрсетеді. Білім алушы   кәсіпті жүзеге асыру әдістерімен танысады, бизнесті ұйымдастыру мен басқару шешімдерін қабылдауға дағыдаланады.</w:t>
            </w:r>
          </w:p>
        </w:tc>
      </w:tr>
      <w:tr w:rsidR="00C040C6" w:rsidRPr="008D4008" w:rsidTr="00C040C6">
        <w:trPr>
          <w:trHeight w:val="923"/>
          <w:jc w:val="center"/>
        </w:trPr>
        <w:tc>
          <w:tcPr>
            <w:tcW w:w="2836" w:type="dxa"/>
            <w:vMerge w:val="restart"/>
          </w:tcPr>
          <w:p w:rsidR="00C040C6" w:rsidRPr="00FA43EE" w:rsidRDefault="00C040C6" w:rsidP="00FD7F69">
            <w:pPr>
              <w:rPr>
                <w:b/>
                <w:bCs/>
                <w:sz w:val="22"/>
                <w:szCs w:val="22"/>
              </w:rPr>
            </w:pPr>
            <w:r w:rsidRPr="00FA43EE">
              <w:rPr>
                <w:b/>
                <w:bCs/>
                <w:sz w:val="22"/>
                <w:szCs w:val="22"/>
                <w:lang w:val="kk-KZ"/>
              </w:rPr>
              <w:t>Құзыреттер және о</w:t>
            </w:r>
            <w:r w:rsidRPr="00FA43EE">
              <w:rPr>
                <w:b/>
                <w:bCs/>
                <w:sz w:val="22"/>
                <w:szCs w:val="22"/>
              </w:rPr>
              <w:t>қ</w:t>
            </w:r>
            <w:r w:rsidRPr="00FA43EE">
              <w:rPr>
                <w:b/>
                <w:bCs/>
                <w:sz w:val="22"/>
                <w:szCs w:val="22"/>
                <w:lang w:val="kk-KZ"/>
              </w:rPr>
              <w:t>ыт</w:t>
            </w:r>
            <w:r w:rsidRPr="00FA43EE">
              <w:rPr>
                <w:b/>
                <w:bCs/>
                <w:sz w:val="22"/>
                <w:szCs w:val="22"/>
              </w:rPr>
              <w:t xml:space="preserve">у нәтижелері </w:t>
            </w:r>
          </w:p>
          <w:p w:rsidR="00C040C6" w:rsidRPr="00FA43EE" w:rsidRDefault="00C040C6" w:rsidP="00FD7F69">
            <w:pPr>
              <w:rPr>
                <w:b/>
                <w:bCs/>
                <w:sz w:val="22"/>
                <w:szCs w:val="22"/>
              </w:rPr>
            </w:pPr>
          </w:p>
          <w:p w:rsidR="00C040C6" w:rsidRPr="00FA43EE" w:rsidRDefault="00C040C6" w:rsidP="00FD7F69">
            <w:pPr>
              <w:rPr>
                <w:b/>
                <w:bCs/>
                <w:sz w:val="22"/>
                <w:szCs w:val="22"/>
              </w:rPr>
            </w:pPr>
          </w:p>
          <w:p w:rsidR="00C040C6" w:rsidRPr="00FA43EE" w:rsidRDefault="00C040C6" w:rsidP="00FD7F69">
            <w:pPr>
              <w:rPr>
                <w:b/>
                <w:bCs/>
                <w:sz w:val="22"/>
                <w:szCs w:val="22"/>
              </w:rPr>
            </w:pPr>
          </w:p>
          <w:p w:rsidR="00C040C6" w:rsidRPr="00FA43EE" w:rsidRDefault="00C040C6" w:rsidP="00FD7F69">
            <w:pPr>
              <w:rPr>
                <w:b/>
                <w:bCs/>
                <w:sz w:val="22"/>
                <w:szCs w:val="22"/>
                <w:lang w:val="kk-KZ"/>
              </w:rPr>
            </w:pPr>
          </w:p>
        </w:tc>
        <w:tc>
          <w:tcPr>
            <w:tcW w:w="2058" w:type="dxa"/>
            <w:vMerge w:val="restart"/>
            <w:tcBorders>
              <w:right w:val="single" w:sz="4" w:space="0" w:color="auto"/>
            </w:tcBorders>
          </w:tcPr>
          <w:p w:rsidR="00C040C6" w:rsidRPr="00FA43EE" w:rsidRDefault="00C040C6" w:rsidP="001C3011">
            <w:pPr>
              <w:tabs>
                <w:tab w:val="left" w:pos="709"/>
              </w:tabs>
              <w:rPr>
                <w:b/>
                <w:bCs/>
                <w:kern w:val="24"/>
                <w:sz w:val="22"/>
                <w:szCs w:val="22"/>
                <w:lang w:val="kk-KZ"/>
              </w:rPr>
            </w:pPr>
            <w:r w:rsidRPr="00FA43EE">
              <w:rPr>
                <w:b/>
                <w:bCs/>
                <w:kern w:val="24"/>
                <w:sz w:val="22"/>
                <w:szCs w:val="22"/>
                <w:lang w:val="kk-KZ"/>
              </w:rPr>
              <w:t>Б1.Әлеуметтік ортада адамды қалыптастыру және анықтау қабілеті</w:t>
            </w:r>
          </w:p>
          <w:p w:rsidR="00C040C6" w:rsidRPr="00FA43EE" w:rsidRDefault="00C040C6" w:rsidP="00FD7F69">
            <w:pPr>
              <w:rPr>
                <w:sz w:val="22"/>
                <w:szCs w:val="22"/>
                <w:lang w:val="kk-KZ"/>
              </w:rPr>
            </w:pPr>
          </w:p>
        </w:tc>
        <w:tc>
          <w:tcPr>
            <w:tcW w:w="4745" w:type="dxa"/>
            <w:tcBorders>
              <w:left w:val="single" w:sz="4" w:space="0" w:color="auto"/>
            </w:tcBorders>
          </w:tcPr>
          <w:p w:rsidR="00C040C6" w:rsidRPr="00FA43EE" w:rsidRDefault="001A4584" w:rsidP="00C70D72">
            <w:pPr>
              <w:jc w:val="both"/>
              <w:rPr>
                <w:sz w:val="22"/>
                <w:szCs w:val="22"/>
                <w:lang w:val="kk-KZ"/>
              </w:rPr>
            </w:pPr>
            <w:r w:rsidRPr="00FA43EE">
              <w:rPr>
                <w:sz w:val="22"/>
                <w:szCs w:val="22"/>
                <w:lang w:val="kk-KZ"/>
              </w:rPr>
              <w:t xml:space="preserve">- Зерттелетін салада мәліметтерді  жинақтау және сыни көзқараспен талдау нәтижесінде өз бетінше шешімдер қабылдау арқылы көшбасшылық қабілетті қалыптастырады </w:t>
            </w:r>
            <w:r w:rsidR="00C040C6" w:rsidRPr="00FA43EE">
              <w:rPr>
                <w:sz w:val="22"/>
                <w:szCs w:val="22"/>
                <w:lang w:val="kk-KZ"/>
              </w:rPr>
              <w:t>(ОН1);</w:t>
            </w:r>
          </w:p>
        </w:tc>
      </w:tr>
      <w:tr w:rsidR="00C040C6" w:rsidRPr="008D4008" w:rsidTr="005822CF">
        <w:trPr>
          <w:trHeight w:val="764"/>
          <w:jc w:val="center"/>
        </w:trPr>
        <w:tc>
          <w:tcPr>
            <w:tcW w:w="2836" w:type="dxa"/>
            <w:vMerge/>
          </w:tcPr>
          <w:p w:rsidR="00C040C6" w:rsidRPr="00FA43EE" w:rsidRDefault="00C040C6" w:rsidP="00FD7F69">
            <w:pPr>
              <w:rPr>
                <w:b/>
                <w:bCs/>
                <w:sz w:val="22"/>
                <w:szCs w:val="22"/>
                <w:lang w:val="kk-KZ"/>
              </w:rPr>
            </w:pPr>
          </w:p>
        </w:tc>
        <w:tc>
          <w:tcPr>
            <w:tcW w:w="2058" w:type="dxa"/>
            <w:vMerge/>
            <w:tcBorders>
              <w:right w:val="single" w:sz="4" w:space="0" w:color="auto"/>
            </w:tcBorders>
          </w:tcPr>
          <w:p w:rsidR="00C040C6" w:rsidRPr="00FA43EE" w:rsidRDefault="00C040C6" w:rsidP="001C3011">
            <w:pPr>
              <w:tabs>
                <w:tab w:val="left" w:pos="709"/>
              </w:tabs>
              <w:rPr>
                <w:b/>
                <w:bCs/>
                <w:kern w:val="24"/>
                <w:sz w:val="22"/>
                <w:szCs w:val="22"/>
                <w:lang w:val="kk-KZ"/>
              </w:rPr>
            </w:pPr>
          </w:p>
        </w:tc>
        <w:tc>
          <w:tcPr>
            <w:tcW w:w="4745" w:type="dxa"/>
            <w:tcBorders>
              <w:left w:val="single" w:sz="4" w:space="0" w:color="auto"/>
            </w:tcBorders>
          </w:tcPr>
          <w:p w:rsidR="00C040C6" w:rsidRPr="00FA43EE" w:rsidRDefault="001A4584" w:rsidP="00C040C6">
            <w:pPr>
              <w:jc w:val="both"/>
              <w:rPr>
                <w:sz w:val="22"/>
                <w:szCs w:val="22"/>
                <w:lang w:val="kk-KZ"/>
              </w:rPr>
            </w:pPr>
            <w:r w:rsidRPr="00FA43EE">
              <w:rPr>
                <w:sz w:val="22"/>
                <w:szCs w:val="22"/>
                <w:lang w:val="kk-KZ"/>
              </w:rPr>
              <w:t xml:space="preserve">- Кәсіби қызметінде қоғамның рухани құндылықтарын және экономикалық, экологиялық, құқықтық және сыбайлас жемқорлыққа қарсы қағидаттарды сақтайды  </w:t>
            </w:r>
            <w:r w:rsidR="000D1027">
              <w:rPr>
                <w:sz w:val="22"/>
                <w:szCs w:val="22"/>
                <w:lang w:val="kk-KZ"/>
              </w:rPr>
              <w:t>(ОН4</w:t>
            </w:r>
            <w:r w:rsidR="00C040C6" w:rsidRPr="00FA43EE">
              <w:rPr>
                <w:sz w:val="22"/>
                <w:szCs w:val="22"/>
                <w:lang w:val="kk-KZ"/>
              </w:rPr>
              <w:t>);</w:t>
            </w:r>
          </w:p>
        </w:tc>
      </w:tr>
      <w:tr w:rsidR="0053569C" w:rsidRPr="00FA43EE" w:rsidTr="00FD7F69">
        <w:trPr>
          <w:trHeight w:val="277"/>
          <w:jc w:val="center"/>
        </w:trPr>
        <w:tc>
          <w:tcPr>
            <w:tcW w:w="2836" w:type="dxa"/>
          </w:tcPr>
          <w:p w:rsidR="0053569C" w:rsidRPr="00FA43EE" w:rsidRDefault="0053569C" w:rsidP="00FD7F69">
            <w:pPr>
              <w:rPr>
                <w:b/>
                <w:sz w:val="22"/>
                <w:szCs w:val="22"/>
                <w:lang w:val="kk-KZ"/>
              </w:rPr>
            </w:pPr>
            <w:r w:rsidRPr="00FA43EE">
              <w:rPr>
                <w:b/>
                <w:sz w:val="22"/>
                <w:szCs w:val="22"/>
                <w:lang w:val="kk-KZ"/>
              </w:rPr>
              <w:t xml:space="preserve">Қорытынды бақылау </w:t>
            </w:r>
          </w:p>
        </w:tc>
        <w:tc>
          <w:tcPr>
            <w:tcW w:w="6803" w:type="dxa"/>
            <w:gridSpan w:val="2"/>
          </w:tcPr>
          <w:p w:rsidR="0053569C" w:rsidRPr="00FA43EE" w:rsidRDefault="0053569C" w:rsidP="00FD7F69">
            <w:pPr>
              <w:jc w:val="both"/>
              <w:rPr>
                <w:sz w:val="22"/>
                <w:szCs w:val="22"/>
                <w:lang w:val="kk-KZ"/>
              </w:rPr>
            </w:pPr>
            <w:r w:rsidRPr="00FA43EE">
              <w:rPr>
                <w:sz w:val="22"/>
                <w:szCs w:val="22"/>
                <w:lang w:val="kk-KZ"/>
              </w:rPr>
              <w:t>Емтихан</w:t>
            </w:r>
          </w:p>
        </w:tc>
      </w:tr>
      <w:tr w:rsidR="0053569C" w:rsidRPr="00FA43EE" w:rsidTr="00FD7F69">
        <w:trPr>
          <w:trHeight w:val="277"/>
          <w:jc w:val="center"/>
        </w:trPr>
        <w:tc>
          <w:tcPr>
            <w:tcW w:w="2836" w:type="dxa"/>
          </w:tcPr>
          <w:p w:rsidR="0053569C" w:rsidRPr="00FA43EE" w:rsidRDefault="0053569C" w:rsidP="00FD7F69">
            <w:pPr>
              <w:rPr>
                <w:b/>
                <w:sz w:val="22"/>
                <w:szCs w:val="22"/>
                <w:lang w:val="kk-KZ"/>
              </w:rPr>
            </w:pPr>
            <w:r w:rsidRPr="00FA43EE">
              <w:rPr>
                <w:b/>
                <w:bCs/>
                <w:sz w:val="22"/>
                <w:szCs w:val="22"/>
                <w:lang w:val="kk-KZ"/>
              </w:rPr>
              <w:t xml:space="preserve">Кредиттерді алу шарты </w:t>
            </w:r>
          </w:p>
        </w:tc>
        <w:tc>
          <w:tcPr>
            <w:tcW w:w="6803" w:type="dxa"/>
            <w:gridSpan w:val="2"/>
          </w:tcPr>
          <w:p w:rsidR="0053569C" w:rsidRPr="00FA43EE" w:rsidRDefault="0053569C" w:rsidP="00FD7F69">
            <w:pPr>
              <w:jc w:val="both"/>
              <w:rPr>
                <w:sz w:val="22"/>
                <w:szCs w:val="22"/>
                <w:lang w:val="kk-KZ"/>
              </w:rPr>
            </w:pPr>
            <w:r w:rsidRPr="00FA43EE">
              <w:rPr>
                <w:sz w:val="22"/>
                <w:szCs w:val="22"/>
                <w:lang w:val="kk-KZ"/>
              </w:rPr>
              <w:t>лекция, БӨЖ, үй тапсырмасын орындау</w:t>
            </w:r>
          </w:p>
        </w:tc>
      </w:tr>
      <w:tr w:rsidR="0053569C" w:rsidRPr="00FA43EE" w:rsidTr="00FD7F69">
        <w:trPr>
          <w:trHeight w:val="277"/>
          <w:jc w:val="center"/>
        </w:trPr>
        <w:tc>
          <w:tcPr>
            <w:tcW w:w="2836" w:type="dxa"/>
          </w:tcPr>
          <w:p w:rsidR="0053569C" w:rsidRPr="00FA43EE" w:rsidRDefault="0053569C" w:rsidP="00FD7F69">
            <w:pPr>
              <w:rPr>
                <w:b/>
                <w:sz w:val="22"/>
                <w:szCs w:val="22"/>
              </w:rPr>
            </w:pPr>
            <w:r w:rsidRPr="00FA43EE">
              <w:rPr>
                <w:b/>
                <w:bCs/>
                <w:sz w:val="22"/>
                <w:szCs w:val="22"/>
                <w:lang w:val="kk-KZ"/>
              </w:rPr>
              <w:t>Пәннің</w:t>
            </w:r>
            <w:r w:rsidRPr="00FA43EE">
              <w:rPr>
                <w:b/>
                <w:bCs/>
                <w:sz w:val="22"/>
                <w:szCs w:val="22"/>
              </w:rPr>
              <w:t xml:space="preserve"> ұзақтығы</w:t>
            </w:r>
          </w:p>
        </w:tc>
        <w:tc>
          <w:tcPr>
            <w:tcW w:w="6803" w:type="dxa"/>
            <w:gridSpan w:val="2"/>
          </w:tcPr>
          <w:p w:rsidR="0053569C" w:rsidRPr="00FA43EE" w:rsidRDefault="0053569C" w:rsidP="00FD7F69">
            <w:pPr>
              <w:jc w:val="both"/>
              <w:rPr>
                <w:sz w:val="22"/>
                <w:szCs w:val="22"/>
                <w:lang w:val="kk-KZ"/>
              </w:rPr>
            </w:pPr>
            <w:r w:rsidRPr="00FA43EE">
              <w:rPr>
                <w:sz w:val="22"/>
                <w:szCs w:val="22"/>
                <w:lang w:val="kk-KZ"/>
              </w:rPr>
              <w:t>1</w:t>
            </w:r>
            <w:r w:rsidRPr="00FA43EE">
              <w:rPr>
                <w:sz w:val="22"/>
                <w:szCs w:val="22"/>
                <w:lang w:val="en-US"/>
              </w:rPr>
              <w:t xml:space="preserve"> </w:t>
            </w:r>
            <w:r w:rsidRPr="00FA43EE">
              <w:rPr>
                <w:sz w:val="22"/>
                <w:szCs w:val="22"/>
                <w:lang w:val="kk-KZ"/>
              </w:rPr>
              <w:t xml:space="preserve">семестр </w:t>
            </w:r>
          </w:p>
        </w:tc>
      </w:tr>
      <w:tr w:rsidR="0053569C" w:rsidRPr="00FA43EE" w:rsidTr="002108AC">
        <w:trPr>
          <w:trHeight w:val="557"/>
          <w:jc w:val="center"/>
        </w:trPr>
        <w:tc>
          <w:tcPr>
            <w:tcW w:w="2836" w:type="dxa"/>
          </w:tcPr>
          <w:p w:rsidR="0053569C" w:rsidRPr="00FA43EE" w:rsidRDefault="0053569C" w:rsidP="00FD7F69">
            <w:pPr>
              <w:rPr>
                <w:b/>
                <w:sz w:val="22"/>
                <w:szCs w:val="22"/>
              </w:rPr>
            </w:pPr>
            <w:r w:rsidRPr="00FA43EE">
              <w:rPr>
                <w:b/>
                <w:bCs/>
                <w:sz w:val="22"/>
                <w:szCs w:val="22"/>
              </w:rPr>
              <w:t xml:space="preserve">Әдебиет </w:t>
            </w:r>
          </w:p>
        </w:tc>
        <w:tc>
          <w:tcPr>
            <w:tcW w:w="6803" w:type="dxa"/>
            <w:gridSpan w:val="2"/>
          </w:tcPr>
          <w:p w:rsidR="002108AC" w:rsidRPr="00FA43EE" w:rsidRDefault="002108AC" w:rsidP="002108AC">
            <w:pPr>
              <w:tabs>
                <w:tab w:val="left" w:pos="9720"/>
              </w:tabs>
              <w:jc w:val="both"/>
              <w:rPr>
                <w:sz w:val="22"/>
                <w:szCs w:val="22"/>
                <w:lang w:val="kk-KZ"/>
              </w:rPr>
            </w:pPr>
            <w:r w:rsidRPr="00FA43EE">
              <w:rPr>
                <w:sz w:val="22"/>
                <w:szCs w:val="22"/>
                <w:lang w:val="kk-KZ"/>
              </w:rPr>
              <w:t>1.Дональб Ф.Куратко., Кәсіпкерлік: теория, процесс, практика 10-басылым. Астана-2018</w:t>
            </w:r>
          </w:p>
          <w:p w:rsidR="002108AC" w:rsidRPr="00FA43EE" w:rsidRDefault="002108AC" w:rsidP="002108AC">
            <w:pPr>
              <w:tabs>
                <w:tab w:val="left" w:pos="9720"/>
              </w:tabs>
              <w:jc w:val="both"/>
              <w:rPr>
                <w:sz w:val="22"/>
                <w:szCs w:val="22"/>
                <w:lang w:val="kk-KZ"/>
              </w:rPr>
            </w:pPr>
            <w:r w:rsidRPr="00FA43EE">
              <w:rPr>
                <w:sz w:val="22"/>
                <w:szCs w:val="22"/>
                <w:lang w:val="kk-KZ"/>
              </w:rPr>
              <w:t xml:space="preserve"> 2. “Бастау бизнес” жобасы аясында кәсіпкерлік негіздерін оқыту бойынша оқу құралы./ “Атамекен” ҰКП,-Астана,2018.</w:t>
            </w:r>
          </w:p>
          <w:p w:rsidR="002108AC" w:rsidRPr="00FA43EE" w:rsidRDefault="002108AC" w:rsidP="002108AC">
            <w:pPr>
              <w:tabs>
                <w:tab w:val="left" w:pos="9720"/>
              </w:tabs>
              <w:jc w:val="both"/>
              <w:rPr>
                <w:sz w:val="22"/>
                <w:szCs w:val="22"/>
                <w:lang w:val="kk-KZ"/>
              </w:rPr>
            </w:pPr>
            <w:r w:rsidRPr="00FA43EE">
              <w:rPr>
                <w:sz w:val="22"/>
                <w:szCs w:val="22"/>
                <w:lang w:val="kk-KZ"/>
              </w:rPr>
              <w:t>3. Экономика және бизнеске арналған экономика. 2016. 2д</w:t>
            </w:r>
          </w:p>
          <w:p w:rsidR="002108AC" w:rsidRPr="00FA43EE" w:rsidRDefault="002108AC" w:rsidP="002108AC">
            <w:pPr>
              <w:tabs>
                <w:tab w:val="left" w:pos="9720"/>
              </w:tabs>
              <w:jc w:val="both"/>
              <w:rPr>
                <w:sz w:val="22"/>
                <w:szCs w:val="22"/>
                <w:lang w:val="kk-KZ"/>
              </w:rPr>
            </w:pPr>
            <w:r w:rsidRPr="00FA43EE">
              <w:rPr>
                <w:sz w:val="22"/>
                <w:szCs w:val="22"/>
                <w:lang w:val="kk-KZ"/>
              </w:rPr>
              <w:t>4.Грант. М.Ро</w:t>
            </w:r>
            <w:r w:rsidRPr="00FA43EE">
              <w:rPr>
                <w:sz w:val="22"/>
                <w:szCs w:val="22"/>
              </w:rPr>
              <w:t>берт.,Заманауи стратегиялық талдау. 2016ж 20д</w:t>
            </w:r>
          </w:p>
          <w:p w:rsidR="002108AC" w:rsidRPr="00FA43EE" w:rsidRDefault="002108AC" w:rsidP="002108AC">
            <w:pPr>
              <w:jc w:val="both"/>
              <w:rPr>
                <w:sz w:val="22"/>
                <w:szCs w:val="22"/>
                <w:lang w:val="kk-KZ"/>
              </w:rPr>
            </w:pPr>
            <w:r w:rsidRPr="00FA43EE">
              <w:rPr>
                <w:sz w:val="22"/>
                <w:szCs w:val="22"/>
                <w:lang w:val="kk-KZ"/>
              </w:rPr>
              <w:t>5. Əбілқасым А.Б. Кəсіпкерлік іс əрекетті ұйымдастыру 2016, 1д</w:t>
            </w:r>
          </w:p>
          <w:p w:rsidR="002108AC" w:rsidRPr="00FA43EE" w:rsidRDefault="002108AC" w:rsidP="002108AC">
            <w:pPr>
              <w:jc w:val="both"/>
              <w:rPr>
                <w:color w:val="000000"/>
                <w:sz w:val="22"/>
                <w:szCs w:val="22"/>
                <w:lang w:val="kk-KZ"/>
              </w:rPr>
            </w:pPr>
            <w:r w:rsidRPr="00FA43EE">
              <w:rPr>
                <w:color w:val="000000"/>
                <w:sz w:val="22"/>
                <w:szCs w:val="22"/>
                <w:shd w:val="clear" w:color="auto" w:fill="FFFFFF"/>
                <w:lang w:val="kk-KZ"/>
              </w:rPr>
              <w:t>6. Бизнес және заң [Текст] : оқулық / Н.</w:t>
            </w:r>
            <w:r w:rsidRPr="00FA43EE">
              <w:rPr>
                <w:rStyle w:val="apple-converted-space"/>
                <w:color w:val="000000"/>
                <w:sz w:val="22"/>
                <w:szCs w:val="22"/>
                <w:shd w:val="clear" w:color="auto" w:fill="FFFFFF"/>
                <w:lang w:val="kk-KZ"/>
              </w:rPr>
              <w:t> </w:t>
            </w:r>
            <w:r w:rsidRPr="00FA43EE">
              <w:rPr>
                <w:color w:val="000000"/>
                <w:sz w:val="22"/>
                <w:szCs w:val="22"/>
                <w:shd w:val="clear" w:color="auto" w:fill="FFFFFF"/>
                <w:lang w:val="kk-KZ"/>
              </w:rPr>
              <w:t>Джеймс. - Алматы : ЖШС РПБК "Дәуір", 2017 -Т. 1</w:t>
            </w:r>
            <w:r w:rsidRPr="00FA43EE">
              <w:rPr>
                <w:rStyle w:val="apple-converted-space"/>
                <w:color w:val="000000"/>
                <w:sz w:val="22"/>
                <w:szCs w:val="22"/>
                <w:shd w:val="clear" w:color="auto" w:fill="FFFFFF"/>
                <w:lang w:val="kk-KZ"/>
              </w:rPr>
              <w:t> </w:t>
            </w:r>
            <w:r w:rsidRPr="00FA43EE">
              <w:rPr>
                <w:color w:val="000000"/>
                <w:sz w:val="22"/>
                <w:szCs w:val="22"/>
                <w:shd w:val="clear" w:color="auto" w:fill="FFFFFF"/>
                <w:lang w:val="kk-KZ"/>
              </w:rPr>
              <w:t>/ Н.</w:t>
            </w:r>
            <w:r w:rsidRPr="00FA43EE">
              <w:rPr>
                <w:rStyle w:val="apple-converted-space"/>
                <w:color w:val="000000"/>
                <w:sz w:val="22"/>
                <w:szCs w:val="22"/>
                <w:shd w:val="clear" w:color="auto" w:fill="FFFFFF"/>
                <w:lang w:val="kk-KZ"/>
              </w:rPr>
              <w:t> </w:t>
            </w:r>
            <w:r w:rsidRPr="00FA43EE">
              <w:rPr>
                <w:color w:val="000000"/>
                <w:sz w:val="22"/>
                <w:szCs w:val="22"/>
                <w:shd w:val="clear" w:color="auto" w:fill="FFFFFF"/>
                <w:lang w:val="kk-KZ"/>
              </w:rPr>
              <w:t>Джеймс</w:t>
            </w:r>
            <w:r w:rsidRPr="00FA43EE">
              <w:rPr>
                <w:rStyle w:val="apple-converted-space"/>
                <w:color w:val="000000"/>
                <w:sz w:val="22"/>
                <w:szCs w:val="22"/>
                <w:shd w:val="clear" w:color="auto" w:fill="FFFFFF"/>
                <w:lang w:val="kk-KZ"/>
              </w:rPr>
              <w:t> </w:t>
            </w:r>
            <w:r w:rsidRPr="00FA43EE">
              <w:rPr>
                <w:color w:val="000000"/>
                <w:sz w:val="22"/>
                <w:szCs w:val="22"/>
                <w:shd w:val="clear" w:color="auto" w:fill="FFFFFF"/>
                <w:lang w:val="kk-KZ"/>
              </w:rPr>
              <w:t>; Қазақстан Республикасы Білім және ғылым министрлігі. - 3-басылым. - 468 б.</w:t>
            </w:r>
          </w:p>
          <w:p w:rsidR="002108AC" w:rsidRPr="00FA43EE" w:rsidRDefault="002108AC" w:rsidP="002108AC">
            <w:pPr>
              <w:jc w:val="both"/>
              <w:rPr>
                <w:sz w:val="22"/>
                <w:szCs w:val="22"/>
              </w:rPr>
            </w:pPr>
            <w:r w:rsidRPr="00FA43EE">
              <w:rPr>
                <w:sz w:val="22"/>
                <w:szCs w:val="22"/>
                <w:lang w:val="kk-KZ"/>
              </w:rPr>
              <w:t xml:space="preserve">7. </w:t>
            </w:r>
            <w:r w:rsidRPr="00FA43EE">
              <w:rPr>
                <w:sz w:val="22"/>
                <w:szCs w:val="22"/>
              </w:rPr>
              <w:t>Организация коммерческой деятельности : уч</w:t>
            </w:r>
            <w:r w:rsidR="00BC4411" w:rsidRPr="00FA43EE">
              <w:rPr>
                <w:sz w:val="22"/>
                <w:szCs w:val="22"/>
              </w:rPr>
              <w:t xml:space="preserve">ебник и практикум для СПО </w:t>
            </w:r>
          </w:p>
          <w:p w:rsidR="002108AC" w:rsidRPr="00FA43EE" w:rsidRDefault="002108AC" w:rsidP="002108AC">
            <w:pPr>
              <w:autoSpaceDE w:val="0"/>
              <w:autoSpaceDN w:val="0"/>
              <w:adjustRightInd w:val="0"/>
              <w:rPr>
                <w:sz w:val="22"/>
                <w:szCs w:val="22"/>
                <w:lang w:val="kk-KZ"/>
              </w:rPr>
            </w:pPr>
            <w:r w:rsidRPr="00FA43EE">
              <w:rPr>
                <w:sz w:val="22"/>
                <w:szCs w:val="22"/>
              </w:rPr>
              <w:t>О. С. Боброва, С. И. Цыбуков, И. А. Бобров. — М. : Издательство Юрайт, 2016. —330 с.</w:t>
            </w:r>
          </w:p>
          <w:p w:rsidR="002108AC" w:rsidRPr="00FA43EE" w:rsidRDefault="002108AC" w:rsidP="002108AC">
            <w:pPr>
              <w:jc w:val="both"/>
              <w:rPr>
                <w:rFonts w:eastAsia="MinionPro-Regular"/>
                <w:sz w:val="22"/>
                <w:szCs w:val="22"/>
                <w:lang w:val="kk-KZ"/>
              </w:rPr>
            </w:pPr>
            <w:r w:rsidRPr="00FA43EE">
              <w:rPr>
                <w:sz w:val="22"/>
                <w:szCs w:val="22"/>
                <w:lang w:val="kk-KZ"/>
              </w:rPr>
              <w:t xml:space="preserve">8. </w:t>
            </w:r>
            <w:r w:rsidRPr="00FA43EE">
              <w:rPr>
                <w:sz w:val="22"/>
                <w:szCs w:val="22"/>
              </w:rPr>
              <w:t xml:space="preserve">Основы предпринимательства </w:t>
            </w:r>
            <w:r w:rsidRPr="00FA43EE">
              <w:rPr>
                <w:rFonts w:eastAsia="MinionPro-Regular"/>
                <w:sz w:val="22"/>
                <w:szCs w:val="22"/>
              </w:rPr>
              <w:t>[Текст] : учебное пособие / К. А. Гулин,</w:t>
            </w:r>
            <w:r w:rsidRPr="00FA43EE">
              <w:rPr>
                <w:rFonts w:eastAsia="MinionPro-Regular"/>
                <w:sz w:val="22"/>
                <w:szCs w:val="22"/>
                <w:lang w:val="kk-KZ"/>
              </w:rPr>
              <w:t xml:space="preserve"> </w:t>
            </w:r>
            <w:r w:rsidRPr="00FA43EE">
              <w:rPr>
                <w:rFonts w:eastAsia="MinionPro-Regular"/>
                <w:sz w:val="22"/>
                <w:szCs w:val="22"/>
              </w:rPr>
              <w:t>А. Е. Кремин. – Вологда : ИСЭРТ РАН, 2017. – 106 с.</w:t>
            </w:r>
          </w:p>
          <w:p w:rsidR="0053569C" w:rsidRPr="00FA43EE" w:rsidRDefault="002108AC" w:rsidP="002108AC">
            <w:pPr>
              <w:tabs>
                <w:tab w:val="left" w:pos="9720"/>
              </w:tabs>
              <w:jc w:val="both"/>
              <w:rPr>
                <w:sz w:val="22"/>
                <w:szCs w:val="22"/>
                <w:lang w:val="kk-KZ"/>
              </w:rPr>
            </w:pPr>
            <w:r w:rsidRPr="00FA43EE">
              <w:rPr>
                <w:rFonts w:eastAsia="MinionPro-Regular"/>
                <w:sz w:val="22"/>
                <w:szCs w:val="22"/>
                <w:lang w:val="kk-KZ"/>
              </w:rPr>
              <w:lastRenderedPageBreak/>
              <w:t xml:space="preserve">9. </w:t>
            </w:r>
            <w:r w:rsidRPr="00FA43EE">
              <w:rPr>
                <w:sz w:val="22"/>
                <w:szCs w:val="22"/>
              </w:rPr>
              <w:t>Семенычева Е.А. Методические рекомендации для самостоятельной работы обучающихся по дисциплине «Организация коммерческой деятельности</w:t>
            </w:r>
            <w:r w:rsidRPr="00FA43EE">
              <w:rPr>
                <w:b/>
                <w:bCs/>
                <w:sz w:val="22"/>
                <w:szCs w:val="22"/>
              </w:rPr>
              <w:t>»</w:t>
            </w:r>
            <w:r w:rsidRPr="00FA43EE">
              <w:rPr>
                <w:sz w:val="22"/>
                <w:szCs w:val="22"/>
              </w:rPr>
              <w:t>: учебно-методическое пособие. - Нижний Новгород: Нижегородский госуниверситет, 2017. – 19 с.</w:t>
            </w:r>
          </w:p>
        </w:tc>
      </w:tr>
      <w:tr w:rsidR="0053569C" w:rsidRPr="00FA43EE" w:rsidTr="00FD7F69">
        <w:trPr>
          <w:trHeight w:val="277"/>
          <w:jc w:val="center"/>
        </w:trPr>
        <w:tc>
          <w:tcPr>
            <w:tcW w:w="2836" w:type="dxa"/>
          </w:tcPr>
          <w:p w:rsidR="0053569C" w:rsidRPr="00FA43EE" w:rsidRDefault="0053569C" w:rsidP="00FD7F69">
            <w:pPr>
              <w:jc w:val="both"/>
              <w:rPr>
                <w:sz w:val="22"/>
                <w:szCs w:val="22"/>
              </w:rPr>
            </w:pPr>
            <w:r w:rsidRPr="00FA43EE">
              <w:rPr>
                <w:bCs/>
                <w:sz w:val="22"/>
                <w:szCs w:val="22"/>
              </w:rPr>
              <w:lastRenderedPageBreak/>
              <w:t xml:space="preserve">Жаңартылған мерзімі </w:t>
            </w:r>
          </w:p>
        </w:tc>
        <w:tc>
          <w:tcPr>
            <w:tcW w:w="6803" w:type="dxa"/>
            <w:gridSpan w:val="2"/>
          </w:tcPr>
          <w:p w:rsidR="0053569C" w:rsidRPr="00FA43EE" w:rsidRDefault="0053569C" w:rsidP="00FD7F69">
            <w:pPr>
              <w:jc w:val="both"/>
              <w:rPr>
                <w:sz w:val="22"/>
                <w:szCs w:val="22"/>
                <w:lang w:val="kk-KZ"/>
              </w:rPr>
            </w:pPr>
          </w:p>
        </w:tc>
      </w:tr>
    </w:tbl>
    <w:p w:rsidR="00BA6F49" w:rsidRPr="00FA43EE" w:rsidRDefault="00BA6F49" w:rsidP="00E11256">
      <w:pPr>
        <w:rPr>
          <w:b/>
          <w:spacing w:val="20"/>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3"/>
        <w:gridCol w:w="2488"/>
        <w:gridCol w:w="4418"/>
      </w:tblGrid>
      <w:tr w:rsidR="0053569C" w:rsidRPr="008D4008" w:rsidTr="00FD7F69">
        <w:trPr>
          <w:trHeight w:val="277"/>
          <w:jc w:val="center"/>
        </w:trPr>
        <w:tc>
          <w:tcPr>
            <w:tcW w:w="2733" w:type="dxa"/>
          </w:tcPr>
          <w:p w:rsidR="0053569C" w:rsidRPr="00FA43EE" w:rsidRDefault="0053569C" w:rsidP="00FD7F69">
            <w:pPr>
              <w:rPr>
                <w:b/>
                <w:sz w:val="22"/>
                <w:szCs w:val="22"/>
                <w:lang w:val="kk-KZ"/>
              </w:rPr>
            </w:pPr>
            <w:r w:rsidRPr="00FA43EE">
              <w:rPr>
                <w:b/>
                <w:bCs/>
                <w:sz w:val="22"/>
                <w:szCs w:val="22"/>
                <w:lang w:val="kk-KZ"/>
              </w:rPr>
              <w:t xml:space="preserve">Пән коды және атауы </w:t>
            </w:r>
          </w:p>
        </w:tc>
        <w:tc>
          <w:tcPr>
            <w:tcW w:w="6906" w:type="dxa"/>
            <w:gridSpan w:val="2"/>
          </w:tcPr>
          <w:p w:rsidR="0053569C" w:rsidRPr="00FA43EE" w:rsidRDefault="001D5B7E" w:rsidP="0030582E">
            <w:pPr>
              <w:jc w:val="both"/>
              <w:rPr>
                <w:b/>
                <w:sz w:val="22"/>
                <w:szCs w:val="22"/>
                <w:lang w:val="kk-KZ"/>
              </w:rPr>
            </w:pPr>
            <w:r w:rsidRPr="00FA43EE">
              <w:rPr>
                <w:b/>
                <w:sz w:val="22"/>
                <w:szCs w:val="22"/>
                <w:shd w:val="clear" w:color="auto" w:fill="FFFFFF" w:themeFill="background1"/>
                <w:lang w:val="kk-KZ"/>
              </w:rPr>
              <w:t>EOK 21</w:t>
            </w:r>
            <w:r w:rsidR="00060BE3">
              <w:rPr>
                <w:b/>
                <w:sz w:val="22"/>
                <w:szCs w:val="22"/>
                <w:shd w:val="clear" w:color="auto" w:fill="FFFFFF" w:themeFill="background1"/>
                <w:lang w:val="kk-KZ"/>
              </w:rPr>
              <w:t>69</w:t>
            </w:r>
            <w:r w:rsidRPr="00FA43EE">
              <w:rPr>
                <w:b/>
                <w:sz w:val="22"/>
                <w:szCs w:val="22"/>
                <w:shd w:val="clear" w:color="auto" w:fill="FFFFFF" w:themeFill="background1"/>
                <w:lang w:val="kk-KZ"/>
              </w:rPr>
              <w:t xml:space="preserve"> </w:t>
            </w:r>
            <w:r w:rsidR="008B3A5B" w:rsidRPr="00FA43EE">
              <w:rPr>
                <w:b/>
                <w:sz w:val="22"/>
                <w:szCs w:val="22"/>
                <w:lang w:val="kk-KZ"/>
              </w:rPr>
              <w:t>Экология және өмір қауіпсіздігі</w:t>
            </w:r>
          </w:p>
        </w:tc>
      </w:tr>
      <w:tr w:rsidR="0053569C" w:rsidRPr="008D4008" w:rsidTr="00FD7F69">
        <w:trPr>
          <w:trHeight w:val="277"/>
          <w:jc w:val="center"/>
        </w:trPr>
        <w:tc>
          <w:tcPr>
            <w:tcW w:w="2733" w:type="dxa"/>
          </w:tcPr>
          <w:p w:rsidR="0053569C" w:rsidRPr="00FA43EE" w:rsidRDefault="0053569C" w:rsidP="00FD7F69">
            <w:pPr>
              <w:rPr>
                <w:b/>
                <w:sz w:val="22"/>
                <w:szCs w:val="22"/>
                <w:lang w:val="kk-KZ"/>
              </w:rPr>
            </w:pPr>
            <w:r w:rsidRPr="00FA43EE">
              <w:rPr>
                <w:b/>
                <w:sz w:val="22"/>
                <w:szCs w:val="22"/>
                <w:lang w:val="kk-KZ"/>
              </w:rPr>
              <w:t xml:space="preserve">Пәнге </w:t>
            </w:r>
            <w:r w:rsidRPr="00FA43EE">
              <w:rPr>
                <w:b/>
                <w:bCs/>
                <w:sz w:val="22"/>
                <w:szCs w:val="22"/>
              </w:rPr>
              <w:t xml:space="preserve">жауапты </w:t>
            </w:r>
            <w:r w:rsidRPr="00FA43EE">
              <w:rPr>
                <w:b/>
                <w:bCs/>
                <w:sz w:val="22"/>
                <w:szCs w:val="22"/>
                <w:lang w:val="kk-KZ"/>
              </w:rPr>
              <w:t>ОПҚ</w:t>
            </w:r>
          </w:p>
        </w:tc>
        <w:tc>
          <w:tcPr>
            <w:tcW w:w="6906" w:type="dxa"/>
            <w:gridSpan w:val="2"/>
          </w:tcPr>
          <w:p w:rsidR="0053569C" w:rsidRPr="00FA43EE" w:rsidRDefault="0053569C" w:rsidP="00FD7F69">
            <w:pPr>
              <w:tabs>
                <w:tab w:val="left" w:pos="4820"/>
              </w:tabs>
              <w:jc w:val="both"/>
              <w:rPr>
                <w:b/>
                <w:sz w:val="22"/>
                <w:szCs w:val="22"/>
                <w:lang w:val="kk-KZ"/>
              </w:rPr>
            </w:pPr>
            <w:r w:rsidRPr="00FA43EE">
              <w:rPr>
                <w:sz w:val="22"/>
                <w:szCs w:val="22"/>
                <w:lang w:val="kk-KZ"/>
              </w:rPr>
              <w:t>Х.ғ.к., доцент м.а. Сарбаева Қ.Т., PhD, доцент м.а. Тойчибекова Ғ.Б.</w:t>
            </w:r>
          </w:p>
        </w:tc>
      </w:tr>
      <w:tr w:rsidR="0053569C" w:rsidRPr="00FA43EE" w:rsidTr="00FD7F69">
        <w:trPr>
          <w:trHeight w:val="277"/>
          <w:jc w:val="center"/>
        </w:trPr>
        <w:tc>
          <w:tcPr>
            <w:tcW w:w="2733" w:type="dxa"/>
          </w:tcPr>
          <w:p w:rsidR="0053569C" w:rsidRPr="00FA43EE" w:rsidRDefault="0053569C" w:rsidP="00FD7F69">
            <w:pPr>
              <w:rPr>
                <w:b/>
                <w:sz w:val="22"/>
                <w:szCs w:val="22"/>
                <w:lang w:val="kk-KZ"/>
              </w:rPr>
            </w:pPr>
            <w:r w:rsidRPr="00FA43EE">
              <w:rPr>
                <w:b/>
                <w:bCs/>
                <w:sz w:val="22"/>
                <w:szCs w:val="22"/>
                <w:lang w:val="kk-KZ"/>
              </w:rPr>
              <w:t xml:space="preserve">Элективті пән циклы және түрі </w:t>
            </w:r>
          </w:p>
        </w:tc>
        <w:tc>
          <w:tcPr>
            <w:tcW w:w="6906" w:type="dxa"/>
            <w:gridSpan w:val="2"/>
          </w:tcPr>
          <w:p w:rsidR="0053569C" w:rsidRPr="00FA43EE" w:rsidRDefault="0053569C" w:rsidP="00FD7F69">
            <w:pPr>
              <w:jc w:val="both"/>
              <w:rPr>
                <w:sz w:val="22"/>
                <w:szCs w:val="22"/>
                <w:lang w:val="kk-KZ"/>
              </w:rPr>
            </w:pPr>
            <w:r w:rsidRPr="00FA43EE">
              <w:rPr>
                <w:sz w:val="22"/>
                <w:szCs w:val="22"/>
                <w:lang w:val="kk-KZ"/>
              </w:rPr>
              <w:t>ЖБП-ТК</w:t>
            </w:r>
          </w:p>
        </w:tc>
      </w:tr>
      <w:tr w:rsidR="0053569C" w:rsidRPr="00FA43EE" w:rsidTr="00FD7F69">
        <w:trPr>
          <w:trHeight w:val="277"/>
          <w:jc w:val="center"/>
        </w:trPr>
        <w:tc>
          <w:tcPr>
            <w:tcW w:w="2733" w:type="dxa"/>
          </w:tcPr>
          <w:p w:rsidR="0053569C" w:rsidRPr="00FA43EE" w:rsidRDefault="0053569C" w:rsidP="00FD7F69">
            <w:pPr>
              <w:rPr>
                <w:b/>
                <w:sz w:val="22"/>
                <w:szCs w:val="22"/>
              </w:rPr>
            </w:pPr>
            <w:r w:rsidRPr="00FA43EE">
              <w:rPr>
                <w:b/>
                <w:bCs/>
                <w:sz w:val="22"/>
                <w:szCs w:val="22"/>
                <w:lang w:val="kk-KZ"/>
              </w:rPr>
              <w:t>Академиялық д</w:t>
            </w:r>
            <w:r w:rsidRPr="00FA43EE">
              <w:rPr>
                <w:b/>
                <w:bCs/>
                <w:sz w:val="22"/>
                <w:szCs w:val="22"/>
              </w:rPr>
              <w:t xml:space="preserve">әрежесі </w:t>
            </w:r>
          </w:p>
        </w:tc>
        <w:tc>
          <w:tcPr>
            <w:tcW w:w="6906" w:type="dxa"/>
            <w:gridSpan w:val="2"/>
          </w:tcPr>
          <w:p w:rsidR="0053569C" w:rsidRPr="00FA43EE" w:rsidRDefault="0053569C" w:rsidP="00FD7F69">
            <w:pPr>
              <w:jc w:val="both"/>
              <w:rPr>
                <w:sz w:val="22"/>
                <w:szCs w:val="22"/>
                <w:lang w:val="kk-KZ"/>
              </w:rPr>
            </w:pPr>
            <w:r w:rsidRPr="00FA43EE">
              <w:rPr>
                <w:sz w:val="22"/>
                <w:szCs w:val="22"/>
                <w:lang w:val="kk-KZ"/>
              </w:rPr>
              <w:t>Бакалавриат</w:t>
            </w:r>
          </w:p>
        </w:tc>
      </w:tr>
      <w:tr w:rsidR="0053569C" w:rsidRPr="00FA43EE" w:rsidTr="00FD7F69">
        <w:trPr>
          <w:trHeight w:val="277"/>
          <w:jc w:val="center"/>
        </w:trPr>
        <w:tc>
          <w:tcPr>
            <w:tcW w:w="2733" w:type="dxa"/>
          </w:tcPr>
          <w:p w:rsidR="0053569C" w:rsidRPr="00FA43EE" w:rsidRDefault="0053569C" w:rsidP="00FD7F69">
            <w:pPr>
              <w:rPr>
                <w:b/>
                <w:sz w:val="22"/>
                <w:szCs w:val="22"/>
              </w:rPr>
            </w:pPr>
            <w:r w:rsidRPr="00FA43EE">
              <w:rPr>
                <w:b/>
                <w:bCs/>
                <w:sz w:val="22"/>
                <w:szCs w:val="22"/>
                <w:lang w:val="kk-KZ"/>
              </w:rPr>
              <w:t>Акад. кредиті/ акад.сағаты</w:t>
            </w:r>
          </w:p>
        </w:tc>
        <w:tc>
          <w:tcPr>
            <w:tcW w:w="6906" w:type="dxa"/>
            <w:gridSpan w:val="2"/>
          </w:tcPr>
          <w:p w:rsidR="0053569C" w:rsidRPr="00FA43EE" w:rsidRDefault="0053569C" w:rsidP="00FD7F69">
            <w:pPr>
              <w:jc w:val="both"/>
              <w:rPr>
                <w:sz w:val="22"/>
                <w:szCs w:val="22"/>
                <w:lang w:val="kk-KZ"/>
              </w:rPr>
            </w:pPr>
            <w:r w:rsidRPr="00FA43EE">
              <w:rPr>
                <w:sz w:val="22"/>
                <w:szCs w:val="22"/>
                <w:lang w:val="kk-KZ"/>
              </w:rPr>
              <w:t>5/150</w:t>
            </w:r>
          </w:p>
        </w:tc>
      </w:tr>
      <w:tr w:rsidR="0053569C" w:rsidRPr="00FA43EE" w:rsidTr="00FD7F69">
        <w:trPr>
          <w:trHeight w:val="277"/>
          <w:jc w:val="center"/>
        </w:trPr>
        <w:tc>
          <w:tcPr>
            <w:tcW w:w="2733" w:type="dxa"/>
          </w:tcPr>
          <w:p w:rsidR="0053569C" w:rsidRPr="00FA43EE" w:rsidRDefault="0053569C" w:rsidP="00FD7F69">
            <w:pPr>
              <w:rPr>
                <w:b/>
                <w:sz w:val="22"/>
                <w:szCs w:val="22"/>
              </w:rPr>
            </w:pPr>
            <w:r w:rsidRPr="00FA43EE">
              <w:rPr>
                <w:b/>
                <w:bCs/>
                <w:sz w:val="22"/>
                <w:szCs w:val="22"/>
              </w:rPr>
              <w:t xml:space="preserve">Оқу </w:t>
            </w:r>
            <w:r w:rsidRPr="00FA43EE">
              <w:rPr>
                <w:b/>
                <w:bCs/>
                <w:sz w:val="22"/>
                <w:szCs w:val="22"/>
                <w:lang w:val="kk-KZ"/>
              </w:rPr>
              <w:t>түрі</w:t>
            </w:r>
          </w:p>
        </w:tc>
        <w:tc>
          <w:tcPr>
            <w:tcW w:w="6906" w:type="dxa"/>
            <w:gridSpan w:val="2"/>
          </w:tcPr>
          <w:p w:rsidR="0053569C" w:rsidRPr="00FA43EE" w:rsidRDefault="0053569C" w:rsidP="00FD7F69">
            <w:pPr>
              <w:jc w:val="both"/>
              <w:rPr>
                <w:sz w:val="22"/>
                <w:szCs w:val="22"/>
                <w:lang w:val="kk-KZ"/>
              </w:rPr>
            </w:pPr>
            <w:r w:rsidRPr="00FA43EE">
              <w:rPr>
                <w:sz w:val="22"/>
                <w:szCs w:val="22"/>
                <w:lang w:val="kk-KZ"/>
              </w:rPr>
              <w:t>Күндізгі</w:t>
            </w:r>
          </w:p>
        </w:tc>
      </w:tr>
      <w:tr w:rsidR="0053569C" w:rsidRPr="00FA43EE" w:rsidTr="00FD7F69">
        <w:trPr>
          <w:trHeight w:val="277"/>
          <w:jc w:val="center"/>
        </w:trPr>
        <w:tc>
          <w:tcPr>
            <w:tcW w:w="2733" w:type="dxa"/>
          </w:tcPr>
          <w:p w:rsidR="0053569C" w:rsidRPr="00FA43EE" w:rsidRDefault="0053569C" w:rsidP="00FD7F69">
            <w:pPr>
              <w:rPr>
                <w:b/>
                <w:bCs/>
                <w:sz w:val="22"/>
                <w:szCs w:val="22"/>
                <w:lang w:val="kk-KZ"/>
              </w:rPr>
            </w:pPr>
            <w:r w:rsidRPr="00FA43EE">
              <w:rPr>
                <w:b/>
                <w:bCs/>
                <w:sz w:val="22"/>
                <w:szCs w:val="22"/>
              </w:rPr>
              <w:t>Семестр</w:t>
            </w:r>
            <w:r w:rsidRPr="00FA43EE">
              <w:rPr>
                <w:b/>
                <w:bCs/>
                <w:sz w:val="22"/>
                <w:szCs w:val="22"/>
                <w:lang w:val="kk-KZ"/>
              </w:rPr>
              <w:t>і</w:t>
            </w:r>
          </w:p>
        </w:tc>
        <w:tc>
          <w:tcPr>
            <w:tcW w:w="6906" w:type="dxa"/>
            <w:gridSpan w:val="2"/>
          </w:tcPr>
          <w:p w:rsidR="0053569C" w:rsidRPr="00FA43EE" w:rsidRDefault="00060BE3" w:rsidP="00FD7F69">
            <w:pPr>
              <w:jc w:val="both"/>
              <w:rPr>
                <w:sz w:val="22"/>
                <w:szCs w:val="22"/>
                <w:lang w:val="kk-KZ"/>
              </w:rPr>
            </w:pPr>
            <w:r w:rsidRPr="00FA43EE">
              <w:rPr>
                <w:sz w:val="22"/>
                <w:szCs w:val="22"/>
                <w:lang w:val="kk-KZ"/>
              </w:rPr>
              <w:t>І</w:t>
            </w:r>
            <w:r w:rsidRPr="00284C7A">
              <w:rPr>
                <w:sz w:val="22"/>
                <w:szCs w:val="20"/>
                <w:lang w:val="en-US"/>
              </w:rPr>
              <w:t>V</w:t>
            </w:r>
          </w:p>
        </w:tc>
      </w:tr>
      <w:tr w:rsidR="0053569C" w:rsidRPr="00FA43EE" w:rsidTr="00FD7F69">
        <w:trPr>
          <w:trHeight w:val="277"/>
          <w:jc w:val="center"/>
        </w:trPr>
        <w:tc>
          <w:tcPr>
            <w:tcW w:w="2733" w:type="dxa"/>
          </w:tcPr>
          <w:p w:rsidR="0053569C" w:rsidRPr="00FA43EE" w:rsidRDefault="0053569C" w:rsidP="00FD7F69">
            <w:pPr>
              <w:rPr>
                <w:b/>
                <w:sz w:val="22"/>
                <w:szCs w:val="22"/>
                <w:lang w:val="kk-KZ"/>
              </w:rPr>
            </w:pPr>
            <w:r w:rsidRPr="00FA43EE">
              <w:rPr>
                <w:b/>
                <w:bCs/>
                <w:sz w:val="22"/>
                <w:szCs w:val="22"/>
                <w:lang w:val="kk-KZ"/>
              </w:rPr>
              <w:t xml:space="preserve">Пәннің </w:t>
            </w:r>
            <w:r w:rsidRPr="00FA43EE">
              <w:rPr>
                <w:b/>
                <w:sz w:val="22"/>
                <w:szCs w:val="22"/>
                <w:lang w:val="kk-KZ"/>
              </w:rPr>
              <w:t>п</w:t>
            </w:r>
            <w:r w:rsidRPr="00FA43EE">
              <w:rPr>
                <w:b/>
                <w:sz w:val="22"/>
                <w:szCs w:val="22"/>
              </w:rPr>
              <w:t>ререквизит</w:t>
            </w:r>
            <w:r w:rsidRPr="00FA43EE">
              <w:rPr>
                <w:b/>
                <w:sz w:val="22"/>
                <w:szCs w:val="22"/>
                <w:lang w:val="kk-KZ"/>
              </w:rPr>
              <w:t>тері</w:t>
            </w:r>
          </w:p>
        </w:tc>
        <w:tc>
          <w:tcPr>
            <w:tcW w:w="6906" w:type="dxa"/>
            <w:gridSpan w:val="2"/>
          </w:tcPr>
          <w:p w:rsidR="0053569C" w:rsidRPr="00FA43EE" w:rsidRDefault="0053569C" w:rsidP="00FD7F69">
            <w:pPr>
              <w:jc w:val="both"/>
              <w:rPr>
                <w:sz w:val="22"/>
                <w:szCs w:val="22"/>
                <w:lang w:val="kk-KZ"/>
              </w:rPr>
            </w:pPr>
            <w:r w:rsidRPr="00FA43EE">
              <w:rPr>
                <w:sz w:val="22"/>
                <w:szCs w:val="22"/>
                <w:lang w:val="kk-KZ"/>
              </w:rPr>
              <w:t>-</w:t>
            </w:r>
          </w:p>
        </w:tc>
      </w:tr>
      <w:tr w:rsidR="0053569C" w:rsidRPr="00FA43EE" w:rsidTr="00FD7F69">
        <w:trPr>
          <w:trHeight w:val="277"/>
          <w:jc w:val="center"/>
        </w:trPr>
        <w:tc>
          <w:tcPr>
            <w:tcW w:w="2733" w:type="dxa"/>
          </w:tcPr>
          <w:p w:rsidR="0053569C" w:rsidRPr="00FA43EE" w:rsidRDefault="0053569C" w:rsidP="00FD7F69">
            <w:pPr>
              <w:rPr>
                <w:b/>
                <w:sz w:val="22"/>
                <w:szCs w:val="22"/>
                <w:lang w:val="kk-KZ"/>
              </w:rPr>
            </w:pPr>
            <w:r w:rsidRPr="00FA43EE">
              <w:rPr>
                <w:b/>
                <w:bCs/>
                <w:sz w:val="22"/>
                <w:szCs w:val="22"/>
                <w:lang w:val="kk-KZ"/>
              </w:rPr>
              <w:t xml:space="preserve">Пәннің </w:t>
            </w:r>
            <w:r w:rsidRPr="00FA43EE">
              <w:rPr>
                <w:b/>
                <w:sz w:val="22"/>
                <w:szCs w:val="22"/>
                <w:lang w:val="kk-KZ"/>
              </w:rPr>
              <w:t>пострек</w:t>
            </w:r>
            <w:r w:rsidRPr="00FA43EE">
              <w:rPr>
                <w:b/>
                <w:sz w:val="22"/>
                <w:szCs w:val="22"/>
              </w:rPr>
              <w:t>визит</w:t>
            </w:r>
            <w:r w:rsidRPr="00FA43EE">
              <w:rPr>
                <w:b/>
                <w:sz w:val="22"/>
                <w:szCs w:val="22"/>
                <w:lang w:val="kk-KZ"/>
              </w:rPr>
              <w:t>тері</w:t>
            </w:r>
          </w:p>
        </w:tc>
        <w:tc>
          <w:tcPr>
            <w:tcW w:w="6906" w:type="dxa"/>
            <w:gridSpan w:val="2"/>
          </w:tcPr>
          <w:p w:rsidR="0053569C" w:rsidRPr="00FA43EE" w:rsidRDefault="0053569C" w:rsidP="00FD7F69">
            <w:pPr>
              <w:jc w:val="both"/>
              <w:rPr>
                <w:sz w:val="22"/>
                <w:szCs w:val="22"/>
                <w:lang w:val="kk-KZ"/>
              </w:rPr>
            </w:pPr>
            <w:r w:rsidRPr="00FA43EE">
              <w:rPr>
                <w:sz w:val="22"/>
                <w:szCs w:val="22"/>
                <w:lang w:val="kk-KZ"/>
              </w:rPr>
              <w:t>-</w:t>
            </w:r>
          </w:p>
        </w:tc>
      </w:tr>
      <w:tr w:rsidR="0053569C" w:rsidRPr="008D4008" w:rsidTr="00FD7F69">
        <w:trPr>
          <w:trHeight w:val="277"/>
          <w:jc w:val="center"/>
        </w:trPr>
        <w:tc>
          <w:tcPr>
            <w:tcW w:w="2733" w:type="dxa"/>
          </w:tcPr>
          <w:p w:rsidR="0053569C" w:rsidRPr="00FA43EE" w:rsidRDefault="0053569C" w:rsidP="00FD7F69">
            <w:pPr>
              <w:rPr>
                <w:b/>
                <w:sz w:val="22"/>
                <w:szCs w:val="22"/>
              </w:rPr>
            </w:pPr>
            <w:r w:rsidRPr="00FA43EE">
              <w:rPr>
                <w:b/>
                <w:bCs/>
                <w:sz w:val="22"/>
                <w:szCs w:val="22"/>
                <w:lang w:val="kk-KZ"/>
              </w:rPr>
              <w:t xml:space="preserve">Пәннің қысқаша </w:t>
            </w:r>
            <w:r w:rsidRPr="00FA43EE">
              <w:rPr>
                <w:b/>
                <w:bCs/>
                <w:sz w:val="22"/>
                <w:szCs w:val="22"/>
              </w:rPr>
              <w:t xml:space="preserve">мазмұны </w:t>
            </w:r>
          </w:p>
        </w:tc>
        <w:tc>
          <w:tcPr>
            <w:tcW w:w="6906" w:type="dxa"/>
            <w:gridSpan w:val="2"/>
          </w:tcPr>
          <w:p w:rsidR="008B3A5B" w:rsidRPr="00FA43EE" w:rsidRDefault="001A4584" w:rsidP="00315DA9">
            <w:pPr>
              <w:tabs>
                <w:tab w:val="left" w:pos="4820"/>
              </w:tabs>
              <w:jc w:val="both"/>
              <w:rPr>
                <w:sz w:val="22"/>
                <w:szCs w:val="22"/>
                <w:lang w:val="kk-KZ"/>
              </w:rPr>
            </w:pPr>
            <w:r w:rsidRPr="00FA43EE">
              <w:rPr>
                <w:rStyle w:val="markedcontent"/>
                <w:noProof/>
                <w:sz w:val="22"/>
                <w:szCs w:val="22"/>
                <w:lang w:val="kk-KZ"/>
              </w:rPr>
              <w:t>Пән э</w:t>
            </w:r>
            <w:r w:rsidRPr="00FA43EE">
              <w:rPr>
                <w:noProof/>
                <w:sz w:val="22"/>
                <w:szCs w:val="22"/>
                <w:lang w:val="kk-KZ"/>
              </w:rPr>
              <w:t xml:space="preserve">кологиялық танымды </w:t>
            </w:r>
            <w:r w:rsidRPr="00FA43EE">
              <w:rPr>
                <w:rStyle w:val="markedcontent"/>
                <w:noProof/>
                <w:sz w:val="22"/>
                <w:szCs w:val="22"/>
                <w:lang w:val="kk-KZ"/>
              </w:rPr>
              <w:t>қалыптастырады, қоршаған ортаның жай-күйін және қауіпті факторлардың адамға әсер ету дәрежесін бағалау және табиғатты ұтымды пайдалану аспектілерін қолдануды үйретеді. Курс барысында білімгер экологиялық проблемалар бойынша мәліметтерді цифрлық технологияларды қолдана отырып жинауға, оларды сыни көзқараспен талдауға, өз бетінше шешімдер қабылдауға машықтанып, экологиялық қағидаттарды сақтай отырып, командада жұмыс істеу қабілеттілігін қалыптастырады.</w:t>
            </w:r>
          </w:p>
        </w:tc>
      </w:tr>
      <w:tr w:rsidR="001A4584" w:rsidRPr="008D4008" w:rsidTr="00BC4411">
        <w:trPr>
          <w:trHeight w:val="1140"/>
          <w:jc w:val="center"/>
        </w:trPr>
        <w:tc>
          <w:tcPr>
            <w:tcW w:w="2733" w:type="dxa"/>
            <w:vMerge w:val="restart"/>
          </w:tcPr>
          <w:p w:rsidR="001A4584" w:rsidRPr="00FA43EE" w:rsidRDefault="001A4584" w:rsidP="001A4584">
            <w:pPr>
              <w:tabs>
                <w:tab w:val="left" w:pos="4820"/>
              </w:tabs>
              <w:jc w:val="both"/>
              <w:rPr>
                <w:b/>
                <w:sz w:val="22"/>
                <w:szCs w:val="22"/>
                <w:lang w:val="kk-KZ"/>
              </w:rPr>
            </w:pPr>
            <w:r w:rsidRPr="00FA43EE">
              <w:rPr>
                <w:b/>
                <w:bCs/>
                <w:sz w:val="22"/>
                <w:szCs w:val="22"/>
                <w:lang w:val="kk-KZ"/>
              </w:rPr>
              <w:t>Құзыреттер және оқыт</w:t>
            </w:r>
            <w:r w:rsidRPr="00FA43EE">
              <w:rPr>
                <w:b/>
                <w:bCs/>
                <w:sz w:val="22"/>
                <w:szCs w:val="22"/>
              </w:rPr>
              <w:t>у н</w:t>
            </w:r>
            <w:r w:rsidRPr="00FA43EE">
              <w:rPr>
                <w:b/>
                <w:bCs/>
                <w:sz w:val="22"/>
                <w:szCs w:val="22"/>
                <w:lang w:val="kk-KZ"/>
              </w:rPr>
              <w:t>ә</w:t>
            </w:r>
            <w:r w:rsidRPr="00FA43EE">
              <w:rPr>
                <w:b/>
                <w:bCs/>
                <w:sz w:val="22"/>
                <w:szCs w:val="22"/>
              </w:rPr>
              <w:t>тижелері</w:t>
            </w:r>
          </w:p>
        </w:tc>
        <w:tc>
          <w:tcPr>
            <w:tcW w:w="2488" w:type="dxa"/>
            <w:vMerge w:val="restart"/>
          </w:tcPr>
          <w:p w:rsidR="001A4584" w:rsidRPr="00FA43EE" w:rsidRDefault="001A4584" w:rsidP="001A4584">
            <w:pPr>
              <w:tabs>
                <w:tab w:val="left" w:pos="709"/>
              </w:tabs>
              <w:rPr>
                <w:b/>
                <w:bCs/>
                <w:kern w:val="24"/>
                <w:sz w:val="22"/>
                <w:szCs w:val="22"/>
                <w:lang w:val="kk-KZ"/>
              </w:rPr>
            </w:pPr>
            <w:r w:rsidRPr="00FA43EE">
              <w:rPr>
                <w:b/>
                <w:bCs/>
                <w:kern w:val="24"/>
                <w:sz w:val="22"/>
                <w:szCs w:val="22"/>
                <w:lang w:val="kk-KZ"/>
              </w:rPr>
              <w:t>Б1.Әлеуметтік ортада адамды қалыптастыру және анықтау қабілеті</w:t>
            </w:r>
          </w:p>
          <w:p w:rsidR="001A4584" w:rsidRPr="00FA43EE" w:rsidRDefault="001A4584" w:rsidP="001A4584">
            <w:pPr>
              <w:jc w:val="both"/>
              <w:rPr>
                <w:sz w:val="22"/>
                <w:szCs w:val="22"/>
                <w:lang w:val="kk-KZ"/>
              </w:rPr>
            </w:pPr>
          </w:p>
        </w:tc>
        <w:tc>
          <w:tcPr>
            <w:tcW w:w="4418" w:type="dxa"/>
          </w:tcPr>
          <w:p w:rsidR="001A4584" w:rsidRPr="00FA43EE" w:rsidRDefault="001A4584" w:rsidP="001A4584">
            <w:pPr>
              <w:jc w:val="both"/>
              <w:rPr>
                <w:sz w:val="22"/>
                <w:szCs w:val="22"/>
                <w:lang w:val="kk-KZ"/>
              </w:rPr>
            </w:pPr>
            <w:r w:rsidRPr="00FA43EE">
              <w:rPr>
                <w:sz w:val="22"/>
                <w:szCs w:val="22"/>
                <w:lang w:val="kk-KZ"/>
              </w:rPr>
              <w:t>- Зерттелетін салада мәліметтерді  жинақтау және сыни көзқараспен талдау нәтижесінде өз бетінше шешімдер қабылдау арқылы көшбасшылық қабілетті қалыптастырады (ОН1);</w:t>
            </w:r>
          </w:p>
        </w:tc>
      </w:tr>
      <w:tr w:rsidR="001A4584" w:rsidRPr="008D4008" w:rsidTr="00E32F23">
        <w:trPr>
          <w:trHeight w:val="1140"/>
          <w:jc w:val="center"/>
        </w:trPr>
        <w:tc>
          <w:tcPr>
            <w:tcW w:w="2733" w:type="dxa"/>
            <w:vMerge/>
          </w:tcPr>
          <w:p w:rsidR="001A4584" w:rsidRPr="00FA43EE" w:rsidRDefault="001A4584" w:rsidP="001A4584">
            <w:pPr>
              <w:tabs>
                <w:tab w:val="left" w:pos="4820"/>
              </w:tabs>
              <w:jc w:val="both"/>
              <w:rPr>
                <w:b/>
                <w:bCs/>
                <w:sz w:val="22"/>
                <w:szCs w:val="22"/>
                <w:lang w:val="kk-KZ"/>
              </w:rPr>
            </w:pPr>
          </w:p>
        </w:tc>
        <w:tc>
          <w:tcPr>
            <w:tcW w:w="2488" w:type="dxa"/>
            <w:vMerge/>
          </w:tcPr>
          <w:p w:rsidR="001A4584" w:rsidRPr="00FA43EE" w:rsidRDefault="001A4584" w:rsidP="001A4584">
            <w:pPr>
              <w:tabs>
                <w:tab w:val="left" w:pos="709"/>
              </w:tabs>
              <w:rPr>
                <w:b/>
                <w:bCs/>
                <w:kern w:val="24"/>
                <w:sz w:val="22"/>
                <w:szCs w:val="22"/>
                <w:lang w:val="kk-KZ"/>
              </w:rPr>
            </w:pPr>
          </w:p>
        </w:tc>
        <w:tc>
          <w:tcPr>
            <w:tcW w:w="4418" w:type="dxa"/>
          </w:tcPr>
          <w:p w:rsidR="001A4584" w:rsidRPr="00FA43EE" w:rsidRDefault="001A4584" w:rsidP="001A4584">
            <w:pPr>
              <w:jc w:val="both"/>
              <w:rPr>
                <w:sz w:val="22"/>
                <w:szCs w:val="22"/>
                <w:lang w:val="kk-KZ"/>
              </w:rPr>
            </w:pPr>
            <w:r w:rsidRPr="00FA43EE">
              <w:rPr>
                <w:sz w:val="22"/>
                <w:szCs w:val="22"/>
                <w:lang w:val="kk-KZ"/>
              </w:rPr>
              <w:t>- Кәсіби қызметінде қоғамның рухани құндылықтарын және экономикалық, экологиялық, құқықтық және сыбайлас жемқорлыққа қ</w:t>
            </w:r>
            <w:r w:rsidR="00060BE3">
              <w:rPr>
                <w:sz w:val="22"/>
                <w:szCs w:val="22"/>
                <w:lang w:val="kk-KZ"/>
              </w:rPr>
              <w:t>арсы қағидаттарды сақтайды  (ОН4</w:t>
            </w:r>
            <w:r w:rsidRPr="00FA43EE">
              <w:rPr>
                <w:sz w:val="22"/>
                <w:szCs w:val="22"/>
                <w:lang w:val="kk-KZ"/>
              </w:rPr>
              <w:t>);</w:t>
            </w:r>
          </w:p>
        </w:tc>
      </w:tr>
      <w:tr w:rsidR="00BC4411" w:rsidRPr="00FA43EE" w:rsidTr="00FD7F69">
        <w:trPr>
          <w:trHeight w:val="277"/>
          <w:jc w:val="center"/>
        </w:trPr>
        <w:tc>
          <w:tcPr>
            <w:tcW w:w="2733" w:type="dxa"/>
          </w:tcPr>
          <w:p w:rsidR="00BC4411" w:rsidRPr="00FA43EE" w:rsidRDefault="00BC4411" w:rsidP="00BC4411">
            <w:pPr>
              <w:tabs>
                <w:tab w:val="left" w:pos="4820"/>
              </w:tabs>
              <w:jc w:val="both"/>
              <w:rPr>
                <w:b/>
                <w:sz w:val="22"/>
                <w:szCs w:val="22"/>
                <w:lang w:val="kk-KZ"/>
              </w:rPr>
            </w:pPr>
            <w:r w:rsidRPr="00FA43EE">
              <w:rPr>
                <w:b/>
                <w:sz w:val="22"/>
                <w:szCs w:val="22"/>
                <w:lang w:val="kk-KZ"/>
              </w:rPr>
              <w:t>Қ</w:t>
            </w:r>
            <w:r w:rsidRPr="00FA43EE">
              <w:rPr>
                <w:b/>
                <w:sz w:val="22"/>
                <w:szCs w:val="22"/>
              </w:rPr>
              <w:t>орытынды</w:t>
            </w:r>
            <w:r w:rsidRPr="00FA43EE">
              <w:rPr>
                <w:b/>
                <w:sz w:val="22"/>
                <w:szCs w:val="22"/>
                <w:lang w:val="kk-KZ"/>
              </w:rPr>
              <w:t xml:space="preserve"> </w:t>
            </w:r>
            <w:r w:rsidRPr="00FA43EE">
              <w:rPr>
                <w:b/>
                <w:sz w:val="22"/>
                <w:szCs w:val="22"/>
              </w:rPr>
              <w:t>ба</w:t>
            </w:r>
            <w:r w:rsidRPr="00FA43EE">
              <w:rPr>
                <w:b/>
                <w:sz w:val="22"/>
                <w:szCs w:val="22"/>
                <w:lang w:val="kk-KZ"/>
              </w:rPr>
              <w:t>қ</w:t>
            </w:r>
            <w:r w:rsidRPr="00FA43EE">
              <w:rPr>
                <w:b/>
                <w:sz w:val="22"/>
                <w:szCs w:val="22"/>
              </w:rPr>
              <w:t>ылау</w:t>
            </w:r>
          </w:p>
        </w:tc>
        <w:tc>
          <w:tcPr>
            <w:tcW w:w="6906" w:type="dxa"/>
            <w:gridSpan w:val="2"/>
          </w:tcPr>
          <w:p w:rsidR="00BC4411" w:rsidRPr="00FA43EE" w:rsidRDefault="00BC4411" w:rsidP="00BC4411">
            <w:pPr>
              <w:tabs>
                <w:tab w:val="left" w:pos="4820"/>
              </w:tabs>
              <w:jc w:val="both"/>
              <w:rPr>
                <w:sz w:val="22"/>
                <w:szCs w:val="22"/>
                <w:lang w:val="kk-KZ"/>
              </w:rPr>
            </w:pPr>
            <w:r w:rsidRPr="00FA43EE">
              <w:rPr>
                <w:sz w:val="22"/>
                <w:szCs w:val="22"/>
                <w:lang w:val="kk-KZ"/>
              </w:rPr>
              <w:t>Е</w:t>
            </w:r>
            <w:r w:rsidRPr="00FA43EE">
              <w:rPr>
                <w:sz w:val="22"/>
                <w:szCs w:val="22"/>
              </w:rPr>
              <w:t>мтихан</w:t>
            </w:r>
          </w:p>
        </w:tc>
      </w:tr>
      <w:tr w:rsidR="00BC4411" w:rsidRPr="00FA43EE" w:rsidTr="00FD7F69">
        <w:trPr>
          <w:trHeight w:val="277"/>
          <w:jc w:val="center"/>
        </w:trPr>
        <w:tc>
          <w:tcPr>
            <w:tcW w:w="2733" w:type="dxa"/>
          </w:tcPr>
          <w:p w:rsidR="00BC4411" w:rsidRPr="00FA43EE" w:rsidRDefault="00BC4411" w:rsidP="00BC4411">
            <w:pPr>
              <w:tabs>
                <w:tab w:val="left" w:pos="4820"/>
              </w:tabs>
              <w:jc w:val="both"/>
              <w:rPr>
                <w:b/>
                <w:sz w:val="22"/>
                <w:szCs w:val="22"/>
              </w:rPr>
            </w:pPr>
            <w:r w:rsidRPr="00FA43EE">
              <w:rPr>
                <w:b/>
                <w:bCs/>
                <w:sz w:val="22"/>
                <w:szCs w:val="22"/>
              </w:rPr>
              <w:t>Кредиттерді</w:t>
            </w:r>
            <w:r w:rsidRPr="00FA43EE">
              <w:rPr>
                <w:b/>
                <w:bCs/>
                <w:sz w:val="22"/>
                <w:szCs w:val="22"/>
                <w:lang w:val="kk-KZ"/>
              </w:rPr>
              <w:t xml:space="preserve"> </w:t>
            </w:r>
            <w:r w:rsidRPr="00FA43EE">
              <w:rPr>
                <w:b/>
                <w:bCs/>
                <w:sz w:val="22"/>
                <w:szCs w:val="22"/>
              </w:rPr>
              <w:t>алу</w:t>
            </w:r>
            <w:r w:rsidRPr="00FA43EE">
              <w:rPr>
                <w:b/>
                <w:bCs/>
                <w:sz w:val="22"/>
                <w:szCs w:val="22"/>
                <w:lang w:val="kk-KZ"/>
              </w:rPr>
              <w:t xml:space="preserve"> </w:t>
            </w:r>
            <w:r w:rsidRPr="00FA43EE">
              <w:rPr>
                <w:b/>
                <w:bCs/>
                <w:sz w:val="22"/>
                <w:szCs w:val="22"/>
              </w:rPr>
              <w:t>шарты</w:t>
            </w:r>
          </w:p>
        </w:tc>
        <w:tc>
          <w:tcPr>
            <w:tcW w:w="6906" w:type="dxa"/>
            <w:gridSpan w:val="2"/>
          </w:tcPr>
          <w:p w:rsidR="00BC4411" w:rsidRPr="00FA43EE" w:rsidRDefault="00BC4411" w:rsidP="00BC4411">
            <w:pPr>
              <w:tabs>
                <w:tab w:val="left" w:pos="4820"/>
              </w:tabs>
              <w:jc w:val="both"/>
              <w:rPr>
                <w:sz w:val="22"/>
                <w:szCs w:val="22"/>
                <w:lang w:val="kk-KZ"/>
              </w:rPr>
            </w:pPr>
            <w:r w:rsidRPr="00FA43EE">
              <w:rPr>
                <w:sz w:val="22"/>
                <w:szCs w:val="22"/>
                <w:lang w:val="kk-KZ"/>
              </w:rPr>
              <w:t>Лекция, семинар сабақтар, БӨЖ, үй тапсырмасын орындау</w:t>
            </w:r>
          </w:p>
        </w:tc>
      </w:tr>
      <w:tr w:rsidR="00BC4411" w:rsidRPr="00FA43EE" w:rsidTr="00FD7F69">
        <w:trPr>
          <w:trHeight w:val="277"/>
          <w:jc w:val="center"/>
        </w:trPr>
        <w:tc>
          <w:tcPr>
            <w:tcW w:w="2733" w:type="dxa"/>
          </w:tcPr>
          <w:p w:rsidR="00BC4411" w:rsidRPr="00FA43EE" w:rsidRDefault="00BC4411" w:rsidP="00BC4411">
            <w:pPr>
              <w:tabs>
                <w:tab w:val="left" w:pos="4820"/>
              </w:tabs>
              <w:jc w:val="both"/>
              <w:rPr>
                <w:b/>
                <w:sz w:val="22"/>
                <w:szCs w:val="22"/>
              </w:rPr>
            </w:pPr>
            <w:r w:rsidRPr="00FA43EE">
              <w:rPr>
                <w:b/>
                <w:bCs/>
                <w:sz w:val="22"/>
                <w:szCs w:val="22"/>
                <w:lang w:val="kk-KZ"/>
              </w:rPr>
              <w:t xml:space="preserve">Пәннің </w:t>
            </w:r>
            <w:r w:rsidRPr="00FA43EE">
              <w:rPr>
                <w:b/>
                <w:bCs/>
                <w:sz w:val="22"/>
                <w:szCs w:val="22"/>
              </w:rPr>
              <w:t>ұзақтығы</w:t>
            </w:r>
          </w:p>
        </w:tc>
        <w:tc>
          <w:tcPr>
            <w:tcW w:w="6906" w:type="dxa"/>
            <w:gridSpan w:val="2"/>
          </w:tcPr>
          <w:p w:rsidR="00BC4411" w:rsidRPr="00FA43EE" w:rsidRDefault="00BC4411" w:rsidP="00BC4411">
            <w:pPr>
              <w:tabs>
                <w:tab w:val="left" w:pos="4820"/>
              </w:tabs>
              <w:jc w:val="both"/>
              <w:rPr>
                <w:sz w:val="22"/>
                <w:szCs w:val="22"/>
                <w:lang w:val="kk-KZ"/>
              </w:rPr>
            </w:pPr>
            <w:r w:rsidRPr="00FA43EE">
              <w:rPr>
                <w:sz w:val="22"/>
                <w:szCs w:val="22"/>
                <w:lang w:val="en-US"/>
              </w:rPr>
              <w:t xml:space="preserve">1 </w:t>
            </w:r>
            <w:r w:rsidRPr="00FA43EE">
              <w:rPr>
                <w:sz w:val="22"/>
                <w:szCs w:val="22"/>
                <w:lang w:val="kk-KZ"/>
              </w:rPr>
              <w:t>семестр</w:t>
            </w:r>
          </w:p>
        </w:tc>
      </w:tr>
      <w:tr w:rsidR="00BC4411" w:rsidRPr="008D4008" w:rsidTr="00FD7F69">
        <w:trPr>
          <w:trHeight w:val="277"/>
          <w:jc w:val="center"/>
        </w:trPr>
        <w:tc>
          <w:tcPr>
            <w:tcW w:w="2733" w:type="dxa"/>
          </w:tcPr>
          <w:p w:rsidR="00BC4411" w:rsidRPr="00FA43EE" w:rsidRDefault="00BC4411" w:rsidP="00BC4411">
            <w:pPr>
              <w:tabs>
                <w:tab w:val="left" w:pos="4820"/>
              </w:tabs>
              <w:jc w:val="both"/>
              <w:rPr>
                <w:b/>
                <w:sz w:val="22"/>
                <w:szCs w:val="22"/>
                <w:lang w:val="kk-KZ"/>
              </w:rPr>
            </w:pPr>
            <w:r w:rsidRPr="00FA43EE">
              <w:rPr>
                <w:b/>
                <w:bCs/>
                <w:sz w:val="22"/>
                <w:szCs w:val="22"/>
                <w:lang w:val="kk-KZ"/>
              </w:rPr>
              <w:t>Ә</w:t>
            </w:r>
            <w:r w:rsidRPr="00FA43EE">
              <w:rPr>
                <w:b/>
                <w:bCs/>
                <w:sz w:val="22"/>
                <w:szCs w:val="22"/>
              </w:rPr>
              <w:t>дебиет</w:t>
            </w:r>
            <w:r w:rsidRPr="00FA43EE">
              <w:rPr>
                <w:b/>
                <w:bCs/>
                <w:sz w:val="22"/>
                <w:szCs w:val="22"/>
                <w:lang w:val="kk-KZ"/>
              </w:rPr>
              <w:t>тер</w:t>
            </w:r>
          </w:p>
        </w:tc>
        <w:tc>
          <w:tcPr>
            <w:tcW w:w="6906" w:type="dxa"/>
            <w:gridSpan w:val="2"/>
          </w:tcPr>
          <w:p w:rsidR="00BC4411" w:rsidRPr="00FA43EE" w:rsidRDefault="00BC4411" w:rsidP="00BC4411">
            <w:pPr>
              <w:numPr>
                <w:ilvl w:val="0"/>
                <w:numId w:val="1"/>
              </w:numPr>
              <w:autoSpaceDE w:val="0"/>
              <w:autoSpaceDN w:val="0"/>
              <w:jc w:val="both"/>
              <w:rPr>
                <w:sz w:val="22"/>
                <w:szCs w:val="22"/>
                <w:lang w:val="kk-KZ"/>
              </w:rPr>
            </w:pPr>
            <w:r w:rsidRPr="00FA43EE">
              <w:rPr>
                <w:sz w:val="22"/>
                <w:szCs w:val="22"/>
                <w:lang w:val="kk-KZ"/>
              </w:rPr>
              <w:t>Ақбасова А.Ж., Саинова Г.Ә. Экология практикумы. Оқу құралы. –Алматы: «Нұрлы Әлем», 2014. -236 б.</w:t>
            </w:r>
          </w:p>
          <w:p w:rsidR="00BC4411" w:rsidRPr="00FA43EE" w:rsidRDefault="00BC4411" w:rsidP="00BC4411">
            <w:pPr>
              <w:pStyle w:val="af3"/>
              <w:numPr>
                <w:ilvl w:val="0"/>
                <w:numId w:val="1"/>
              </w:numPr>
              <w:rPr>
                <w:sz w:val="22"/>
                <w:szCs w:val="22"/>
                <w:lang w:val="kk-KZ"/>
              </w:rPr>
            </w:pPr>
            <w:r w:rsidRPr="00FA43EE">
              <w:rPr>
                <w:sz w:val="22"/>
                <w:szCs w:val="22"/>
                <w:lang w:val="kk-KZ"/>
              </w:rPr>
              <w:t>D.K.Abell Р.Л.Мссonel, Қоршаған ортаны қорғау мәселелрі: Тұрақты болашаққа көзқарас, Алматы 2017, Дәуір</w:t>
            </w:r>
          </w:p>
          <w:p w:rsidR="00BC4411" w:rsidRPr="00FA43EE" w:rsidRDefault="00BC4411" w:rsidP="00BC4411">
            <w:pPr>
              <w:numPr>
                <w:ilvl w:val="0"/>
                <w:numId w:val="1"/>
              </w:numPr>
              <w:jc w:val="both"/>
              <w:rPr>
                <w:sz w:val="22"/>
                <w:szCs w:val="22"/>
                <w:lang w:val="kk-KZ"/>
              </w:rPr>
            </w:pPr>
            <w:r w:rsidRPr="00FA43EE">
              <w:rPr>
                <w:sz w:val="22"/>
                <w:szCs w:val="22"/>
                <w:lang w:val="kk-KZ"/>
              </w:rPr>
              <w:t>Қ.Т.Абдраимова, Қоршаған орта туралы ілім, Шымкент 2015.</w:t>
            </w:r>
          </w:p>
          <w:p w:rsidR="00BC4411" w:rsidRPr="00060BE3" w:rsidRDefault="00BC4411" w:rsidP="00060BE3">
            <w:pPr>
              <w:pStyle w:val="af3"/>
              <w:numPr>
                <w:ilvl w:val="0"/>
                <w:numId w:val="1"/>
              </w:numPr>
              <w:jc w:val="both"/>
              <w:rPr>
                <w:sz w:val="22"/>
                <w:szCs w:val="22"/>
                <w:lang w:val="kk-KZ"/>
              </w:rPr>
            </w:pPr>
            <w:r w:rsidRPr="00FA43EE">
              <w:rPr>
                <w:sz w:val="22"/>
                <w:szCs w:val="22"/>
                <w:lang w:val="kk-KZ"/>
              </w:rPr>
              <w:t>Г.С.Сатбаева , А.Ж.Божбанов, Әлеуметтік экология және тұрақты даму, Алматы 2016 экономика</w:t>
            </w:r>
          </w:p>
        </w:tc>
      </w:tr>
      <w:tr w:rsidR="00BC4411" w:rsidRPr="00FA43EE" w:rsidTr="00FD7F69">
        <w:trPr>
          <w:trHeight w:val="277"/>
          <w:jc w:val="center"/>
        </w:trPr>
        <w:tc>
          <w:tcPr>
            <w:tcW w:w="2733" w:type="dxa"/>
          </w:tcPr>
          <w:p w:rsidR="00BC4411" w:rsidRPr="00FA43EE" w:rsidRDefault="00BC4411" w:rsidP="00BC4411">
            <w:pPr>
              <w:tabs>
                <w:tab w:val="left" w:pos="4820"/>
              </w:tabs>
              <w:jc w:val="both"/>
              <w:rPr>
                <w:b/>
                <w:sz w:val="22"/>
                <w:szCs w:val="22"/>
              </w:rPr>
            </w:pPr>
            <w:r w:rsidRPr="00FA43EE">
              <w:rPr>
                <w:b/>
                <w:bCs/>
                <w:sz w:val="22"/>
                <w:szCs w:val="22"/>
              </w:rPr>
              <w:t>Жа</w:t>
            </w:r>
            <w:r w:rsidRPr="00FA43EE">
              <w:rPr>
                <w:b/>
                <w:bCs/>
                <w:sz w:val="22"/>
                <w:szCs w:val="22"/>
                <w:lang w:val="kk-KZ"/>
              </w:rPr>
              <w:t>ң</w:t>
            </w:r>
            <w:r w:rsidRPr="00FA43EE">
              <w:rPr>
                <w:b/>
                <w:bCs/>
                <w:sz w:val="22"/>
                <w:szCs w:val="22"/>
              </w:rPr>
              <w:t>артыл</w:t>
            </w:r>
            <w:r w:rsidRPr="00FA43EE">
              <w:rPr>
                <w:b/>
                <w:bCs/>
                <w:sz w:val="22"/>
                <w:szCs w:val="22"/>
                <w:lang w:val="kk-KZ"/>
              </w:rPr>
              <w:t>ғ</w:t>
            </w:r>
            <w:r w:rsidRPr="00FA43EE">
              <w:rPr>
                <w:b/>
                <w:bCs/>
                <w:sz w:val="22"/>
                <w:szCs w:val="22"/>
              </w:rPr>
              <w:t>ан</w:t>
            </w:r>
            <w:r w:rsidRPr="00FA43EE">
              <w:rPr>
                <w:b/>
                <w:bCs/>
                <w:sz w:val="22"/>
                <w:szCs w:val="22"/>
                <w:lang w:val="kk-KZ"/>
              </w:rPr>
              <w:t xml:space="preserve"> </w:t>
            </w:r>
            <w:r w:rsidRPr="00FA43EE">
              <w:rPr>
                <w:b/>
                <w:bCs/>
                <w:sz w:val="22"/>
                <w:szCs w:val="22"/>
              </w:rPr>
              <w:t>мерзімі</w:t>
            </w:r>
          </w:p>
        </w:tc>
        <w:tc>
          <w:tcPr>
            <w:tcW w:w="6906" w:type="dxa"/>
            <w:gridSpan w:val="2"/>
          </w:tcPr>
          <w:p w:rsidR="00BC4411" w:rsidRPr="00FA43EE" w:rsidRDefault="00BC4411" w:rsidP="00BC4411">
            <w:pPr>
              <w:tabs>
                <w:tab w:val="left" w:pos="4820"/>
              </w:tabs>
              <w:jc w:val="both"/>
              <w:rPr>
                <w:sz w:val="22"/>
                <w:szCs w:val="22"/>
                <w:lang w:val="kk-KZ"/>
              </w:rPr>
            </w:pPr>
          </w:p>
        </w:tc>
      </w:tr>
    </w:tbl>
    <w:p w:rsidR="0053569C" w:rsidRPr="00FA43EE" w:rsidRDefault="0053569C" w:rsidP="00E11256">
      <w:pPr>
        <w:rPr>
          <w:b/>
          <w:spacing w:val="20"/>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3"/>
        <w:gridCol w:w="2488"/>
        <w:gridCol w:w="4418"/>
      </w:tblGrid>
      <w:tr w:rsidR="00110DA4" w:rsidRPr="00FA43EE" w:rsidTr="00FD7F69">
        <w:trPr>
          <w:trHeight w:val="277"/>
          <w:jc w:val="center"/>
        </w:trPr>
        <w:tc>
          <w:tcPr>
            <w:tcW w:w="2733" w:type="dxa"/>
          </w:tcPr>
          <w:p w:rsidR="00110DA4" w:rsidRPr="00FA43EE" w:rsidRDefault="00110DA4" w:rsidP="00FD7F69">
            <w:pPr>
              <w:rPr>
                <w:b/>
                <w:sz w:val="22"/>
                <w:szCs w:val="22"/>
                <w:lang w:val="kk-KZ"/>
              </w:rPr>
            </w:pPr>
            <w:r w:rsidRPr="00FA43EE">
              <w:rPr>
                <w:b/>
                <w:bCs/>
                <w:sz w:val="22"/>
                <w:szCs w:val="22"/>
                <w:lang w:val="kk-KZ"/>
              </w:rPr>
              <w:t xml:space="preserve">Пән коды және атауы </w:t>
            </w:r>
          </w:p>
        </w:tc>
        <w:tc>
          <w:tcPr>
            <w:tcW w:w="6906" w:type="dxa"/>
            <w:gridSpan w:val="2"/>
          </w:tcPr>
          <w:p w:rsidR="00110DA4" w:rsidRPr="00FA43EE" w:rsidRDefault="00063E08" w:rsidP="0030582E">
            <w:pPr>
              <w:jc w:val="both"/>
              <w:rPr>
                <w:b/>
                <w:sz w:val="22"/>
                <w:szCs w:val="22"/>
                <w:lang w:val="kk-KZ"/>
              </w:rPr>
            </w:pPr>
            <w:r w:rsidRPr="00FA43EE">
              <w:rPr>
                <w:b/>
                <w:sz w:val="22"/>
                <w:szCs w:val="22"/>
                <w:lang w:val="kk-KZ"/>
              </w:rPr>
              <w:t>К</w:t>
            </w:r>
            <w:r w:rsidR="00110DA4" w:rsidRPr="00FA43EE">
              <w:rPr>
                <w:b/>
                <w:sz w:val="22"/>
                <w:szCs w:val="22"/>
                <w:lang w:val="kk-KZ"/>
              </w:rPr>
              <w:t>T 21</w:t>
            </w:r>
            <w:r w:rsidR="00060BE3">
              <w:rPr>
                <w:b/>
                <w:sz w:val="22"/>
                <w:szCs w:val="22"/>
                <w:lang w:val="kk-KZ"/>
              </w:rPr>
              <w:t>7</w:t>
            </w:r>
            <w:r w:rsidR="001A4584" w:rsidRPr="00FA43EE">
              <w:rPr>
                <w:b/>
                <w:sz w:val="22"/>
                <w:szCs w:val="22"/>
                <w:lang w:val="en-US"/>
              </w:rPr>
              <w:t>3</w:t>
            </w:r>
            <w:r w:rsidR="00110DA4" w:rsidRPr="00FA43EE">
              <w:rPr>
                <w:b/>
                <w:sz w:val="22"/>
                <w:szCs w:val="22"/>
                <w:lang w:val="kk-KZ"/>
              </w:rPr>
              <w:t xml:space="preserve"> Көшбасшылық теориясы</w:t>
            </w:r>
          </w:p>
        </w:tc>
      </w:tr>
      <w:tr w:rsidR="00110DA4" w:rsidRPr="000D4173" w:rsidTr="00FD7F69">
        <w:trPr>
          <w:trHeight w:val="277"/>
          <w:jc w:val="center"/>
        </w:trPr>
        <w:tc>
          <w:tcPr>
            <w:tcW w:w="2733" w:type="dxa"/>
          </w:tcPr>
          <w:p w:rsidR="00110DA4" w:rsidRPr="00FA43EE" w:rsidRDefault="00110DA4" w:rsidP="00FD7F69">
            <w:pPr>
              <w:rPr>
                <w:b/>
                <w:sz w:val="22"/>
                <w:szCs w:val="22"/>
                <w:lang w:val="kk-KZ"/>
              </w:rPr>
            </w:pPr>
            <w:r w:rsidRPr="00FA43EE">
              <w:rPr>
                <w:b/>
                <w:sz w:val="22"/>
                <w:szCs w:val="22"/>
                <w:lang w:val="kk-KZ"/>
              </w:rPr>
              <w:t xml:space="preserve">Пәнге </w:t>
            </w:r>
            <w:r w:rsidRPr="00FA43EE">
              <w:rPr>
                <w:b/>
                <w:bCs/>
                <w:sz w:val="22"/>
                <w:szCs w:val="22"/>
              </w:rPr>
              <w:t xml:space="preserve">жауапты </w:t>
            </w:r>
            <w:r w:rsidRPr="00FA43EE">
              <w:rPr>
                <w:b/>
                <w:bCs/>
                <w:sz w:val="22"/>
                <w:szCs w:val="22"/>
                <w:lang w:val="kk-KZ"/>
              </w:rPr>
              <w:t>ОПҚ</w:t>
            </w:r>
          </w:p>
        </w:tc>
        <w:tc>
          <w:tcPr>
            <w:tcW w:w="6906" w:type="dxa"/>
            <w:gridSpan w:val="2"/>
          </w:tcPr>
          <w:p w:rsidR="00110DA4" w:rsidRPr="002A1E7A" w:rsidRDefault="000D4173" w:rsidP="00FD7F69">
            <w:pPr>
              <w:tabs>
                <w:tab w:val="left" w:pos="4820"/>
              </w:tabs>
              <w:jc w:val="both"/>
              <w:rPr>
                <w:bCs/>
                <w:sz w:val="22"/>
                <w:szCs w:val="22"/>
                <w:lang w:val="kk-KZ"/>
              </w:rPr>
            </w:pPr>
            <w:r>
              <w:rPr>
                <w:bCs/>
                <w:sz w:val="22"/>
                <w:szCs w:val="22"/>
                <w:lang w:val="kk-KZ"/>
              </w:rPr>
              <w:t>С.Оразбай</w:t>
            </w:r>
            <w:r w:rsidR="002A1E7A" w:rsidRPr="002A1E7A">
              <w:rPr>
                <w:bCs/>
                <w:sz w:val="22"/>
                <w:szCs w:val="22"/>
                <w:lang w:val="kk-KZ"/>
              </w:rPr>
              <w:t>, Ж.Нурматов</w:t>
            </w:r>
          </w:p>
        </w:tc>
      </w:tr>
      <w:tr w:rsidR="00110DA4" w:rsidRPr="000D4173" w:rsidTr="00FD7F69">
        <w:trPr>
          <w:trHeight w:val="277"/>
          <w:jc w:val="center"/>
        </w:trPr>
        <w:tc>
          <w:tcPr>
            <w:tcW w:w="2733" w:type="dxa"/>
          </w:tcPr>
          <w:p w:rsidR="00110DA4" w:rsidRPr="00FA43EE" w:rsidRDefault="00110DA4" w:rsidP="00FD7F69">
            <w:pPr>
              <w:rPr>
                <w:b/>
                <w:sz w:val="22"/>
                <w:szCs w:val="22"/>
                <w:lang w:val="kk-KZ"/>
              </w:rPr>
            </w:pPr>
            <w:r w:rsidRPr="00FA43EE">
              <w:rPr>
                <w:b/>
                <w:bCs/>
                <w:sz w:val="22"/>
                <w:szCs w:val="22"/>
                <w:lang w:val="kk-KZ"/>
              </w:rPr>
              <w:t xml:space="preserve">Элективті пән циклы және түрі </w:t>
            </w:r>
          </w:p>
        </w:tc>
        <w:tc>
          <w:tcPr>
            <w:tcW w:w="6906" w:type="dxa"/>
            <w:gridSpan w:val="2"/>
          </w:tcPr>
          <w:p w:rsidR="00110DA4" w:rsidRPr="00FA43EE" w:rsidRDefault="00110DA4" w:rsidP="00FD7F69">
            <w:pPr>
              <w:jc w:val="both"/>
              <w:rPr>
                <w:sz w:val="22"/>
                <w:szCs w:val="22"/>
                <w:lang w:val="kk-KZ"/>
              </w:rPr>
            </w:pPr>
            <w:r w:rsidRPr="00FA43EE">
              <w:rPr>
                <w:sz w:val="22"/>
                <w:szCs w:val="22"/>
                <w:lang w:val="kk-KZ"/>
              </w:rPr>
              <w:t>ЖБП-ТК</w:t>
            </w:r>
          </w:p>
        </w:tc>
      </w:tr>
      <w:tr w:rsidR="00110DA4" w:rsidRPr="000D4173" w:rsidTr="00FD7F69">
        <w:trPr>
          <w:trHeight w:val="277"/>
          <w:jc w:val="center"/>
        </w:trPr>
        <w:tc>
          <w:tcPr>
            <w:tcW w:w="2733" w:type="dxa"/>
          </w:tcPr>
          <w:p w:rsidR="00110DA4" w:rsidRPr="002A1E7A" w:rsidRDefault="00110DA4" w:rsidP="00FD7F69">
            <w:pPr>
              <w:rPr>
                <w:b/>
                <w:sz w:val="22"/>
                <w:szCs w:val="22"/>
                <w:lang w:val="kk-KZ"/>
              </w:rPr>
            </w:pPr>
            <w:r w:rsidRPr="00FA43EE">
              <w:rPr>
                <w:b/>
                <w:bCs/>
                <w:sz w:val="22"/>
                <w:szCs w:val="22"/>
                <w:lang w:val="kk-KZ"/>
              </w:rPr>
              <w:t>Академиялық д</w:t>
            </w:r>
            <w:r w:rsidRPr="002A1E7A">
              <w:rPr>
                <w:b/>
                <w:bCs/>
                <w:sz w:val="22"/>
                <w:szCs w:val="22"/>
                <w:lang w:val="kk-KZ"/>
              </w:rPr>
              <w:t xml:space="preserve">әрежесі </w:t>
            </w:r>
          </w:p>
        </w:tc>
        <w:tc>
          <w:tcPr>
            <w:tcW w:w="6906" w:type="dxa"/>
            <w:gridSpan w:val="2"/>
          </w:tcPr>
          <w:p w:rsidR="00110DA4" w:rsidRPr="00FA43EE" w:rsidRDefault="00110DA4" w:rsidP="00FD7F69">
            <w:pPr>
              <w:jc w:val="both"/>
              <w:rPr>
                <w:sz w:val="22"/>
                <w:szCs w:val="22"/>
                <w:lang w:val="kk-KZ"/>
              </w:rPr>
            </w:pPr>
            <w:r w:rsidRPr="00FA43EE">
              <w:rPr>
                <w:sz w:val="22"/>
                <w:szCs w:val="22"/>
                <w:lang w:val="kk-KZ"/>
              </w:rPr>
              <w:t>Бакалавриат</w:t>
            </w:r>
          </w:p>
        </w:tc>
      </w:tr>
      <w:tr w:rsidR="00110DA4" w:rsidRPr="000D4173" w:rsidTr="00FD7F69">
        <w:trPr>
          <w:trHeight w:val="277"/>
          <w:jc w:val="center"/>
        </w:trPr>
        <w:tc>
          <w:tcPr>
            <w:tcW w:w="2733" w:type="dxa"/>
          </w:tcPr>
          <w:p w:rsidR="00110DA4" w:rsidRPr="002A1E7A" w:rsidRDefault="00110DA4" w:rsidP="00FD7F69">
            <w:pPr>
              <w:rPr>
                <w:b/>
                <w:sz w:val="22"/>
                <w:szCs w:val="22"/>
                <w:lang w:val="kk-KZ"/>
              </w:rPr>
            </w:pPr>
            <w:r w:rsidRPr="00FA43EE">
              <w:rPr>
                <w:b/>
                <w:bCs/>
                <w:sz w:val="22"/>
                <w:szCs w:val="22"/>
                <w:lang w:val="kk-KZ"/>
              </w:rPr>
              <w:t>Акад. кредиті/ акад.сағаты</w:t>
            </w:r>
          </w:p>
        </w:tc>
        <w:tc>
          <w:tcPr>
            <w:tcW w:w="6906" w:type="dxa"/>
            <w:gridSpan w:val="2"/>
          </w:tcPr>
          <w:p w:rsidR="00110DA4" w:rsidRPr="00FA43EE" w:rsidRDefault="00110DA4" w:rsidP="00FD7F69">
            <w:pPr>
              <w:jc w:val="both"/>
              <w:rPr>
                <w:sz w:val="22"/>
                <w:szCs w:val="22"/>
                <w:lang w:val="kk-KZ"/>
              </w:rPr>
            </w:pPr>
            <w:r w:rsidRPr="00FA43EE">
              <w:rPr>
                <w:sz w:val="22"/>
                <w:szCs w:val="22"/>
                <w:lang w:val="kk-KZ"/>
              </w:rPr>
              <w:t>5/150</w:t>
            </w:r>
          </w:p>
        </w:tc>
      </w:tr>
      <w:tr w:rsidR="00110DA4" w:rsidRPr="000D4173" w:rsidTr="00FD7F69">
        <w:trPr>
          <w:trHeight w:val="277"/>
          <w:jc w:val="center"/>
        </w:trPr>
        <w:tc>
          <w:tcPr>
            <w:tcW w:w="2733" w:type="dxa"/>
          </w:tcPr>
          <w:p w:rsidR="00110DA4" w:rsidRPr="002A1E7A" w:rsidRDefault="00110DA4" w:rsidP="00FD7F69">
            <w:pPr>
              <w:rPr>
                <w:b/>
                <w:sz w:val="22"/>
                <w:szCs w:val="22"/>
                <w:lang w:val="kk-KZ"/>
              </w:rPr>
            </w:pPr>
            <w:r w:rsidRPr="002A1E7A">
              <w:rPr>
                <w:b/>
                <w:bCs/>
                <w:sz w:val="22"/>
                <w:szCs w:val="22"/>
                <w:lang w:val="kk-KZ"/>
              </w:rPr>
              <w:lastRenderedPageBreak/>
              <w:t xml:space="preserve">Оқу </w:t>
            </w:r>
            <w:r w:rsidRPr="00FA43EE">
              <w:rPr>
                <w:b/>
                <w:bCs/>
                <w:sz w:val="22"/>
                <w:szCs w:val="22"/>
                <w:lang w:val="kk-KZ"/>
              </w:rPr>
              <w:t>түрі</w:t>
            </w:r>
          </w:p>
        </w:tc>
        <w:tc>
          <w:tcPr>
            <w:tcW w:w="6906" w:type="dxa"/>
            <w:gridSpan w:val="2"/>
          </w:tcPr>
          <w:p w:rsidR="00110DA4" w:rsidRPr="00FA43EE" w:rsidRDefault="00110DA4" w:rsidP="00FD7F69">
            <w:pPr>
              <w:jc w:val="both"/>
              <w:rPr>
                <w:sz w:val="22"/>
                <w:szCs w:val="22"/>
                <w:lang w:val="kk-KZ"/>
              </w:rPr>
            </w:pPr>
            <w:r w:rsidRPr="00FA43EE">
              <w:rPr>
                <w:sz w:val="22"/>
                <w:szCs w:val="22"/>
                <w:lang w:val="kk-KZ"/>
              </w:rPr>
              <w:t>Күндізгі</w:t>
            </w:r>
          </w:p>
        </w:tc>
      </w:tr>
      <w:tr w:rsidR="00110DA4" w:rsidRPr="00FA43EE" w:rsidTr="00FD7F69">
        <w:trPr>
          <w:trHeight w:val="277"/>
          <w:jc w:val="center"/>
        </w:trPr>
        <w:tc>
          <w:tcPr>
            <w:tcW w:w="2733" w:type="dxa"/>
          </w:tcPr>
          <w:p w:rsidR="00110DA4" w:rsidRPr="00FA43EE" w:rsidRDefault="00110DA4" w:rsidP="00FD7F69">
            <w:pPr>
              <w:rPr>
                <w:b/>
                <w:bCs/>
                <w:sz w:val="22"/>
                <w:szCs w:val="22"/>
                <w:lang w:val="kk-KZ"/>
              </w:rPr>
            </w:pPr>
            <w:r w:rsidRPr="00FA43EE">
              <w:rPr>
                <w:b/>
                <w:bCs/>
                <w:sz w:val="22"/>
                <w:szCs w:val="22"/>
              </w:rPr>
              <w:t>Семестр</w:t>
            </w:r>
            <w:r w:rsidRPr="00FA43EE">
              <w:rPr>
                <w:b/>
                <w:bCs/>
                <w:sz w:val="22"/>
                <w:szCs w:val="22"/>
                <w:lang w:val="kk-KZ"/>
              </w:rPr>
              <w:t>і</w:t>
            </w:r>
          </w:p>
        </w:tc>
        <w:tc>
          <w:tcPr>
            <w:tcW w:w="6906" w:type="dxa"/>
            <w:gridSpan w:val="2"/>
          </w:tcPr>
          <w:p w:rsidR="00110DA4" w:rsidRPr="00FA43EE" w:rsidRDefault="000D4173" w:rsidP="00FD7F69">
            <w:pPr>
              <w:jc w:val="both"/>
              <w:rPr>
                <w:sz w:val="22"/>
                <w:szCs w:val="22"/>
                <w:lang w:val="kk-KZ"/>
              </w:rPr>
            </w:pPr>
            <w:r w:rsidRPr="00FA43EE">
              <w:rPr>
                <w:sz w:val="22"/>
                <w:szCs w:val="22"/>
                <w:lang w:val="kk-KZ"/>
              </w:rPr>
              <w:t>І</w:t>
            </w:r>
            <w:r w:rsidRPr="00284C7A">
              <w:rPr>
                <w:sz w:val="22"/>
                <w:szCs w:val="20"/>
                <w:lang w:val="en-US"/>
              </w:rPr>
              <w:t>V</w:t>
            </w:r>
          </w:p>
        </w:tc>
      </w:tr>
      <w:tr w:rsidR="00110DA4" w:rsidRPr="00FA43EE" w:rsidTr="00FD7F69">
        <w:trPr>
          <w:trHeight w:val="277"/>
          <w:jc w:val="center"/>
        </w:trPr>
        <w:tc>
          <w:tcPr>
            <w:tcW w:w="2733" w:type="dxa"/>
          </w:tcPr>
          <w:p w:rsidR="00110DA4" w:rsidRPr="00FA43EE" w:rsidRDefault="00110DA4" w:rsidP="00FD7F69">
            <w:pPr>
              <w:rPr>
                <w:b/>
                <w:sz w:val="22"/>
                <w:szCs w:val="22"/>
                <w:lang w:val="kk-KZ"/>
              </w:rPr>
            </w:pPr>
            <w:r w:rsidRPr="00FA43EE">
              <w:rPr>
                <w:b/>
                <w:bCs/>
                <w:sz w:val="22"/>
                <w:szCs w:val="22"/>
                <w:lang w:val="kk-KZ"/>
              </w:rPr>
              <w:t xml:space="preserve">Пәннің </w:t>
            </w:r>
            <w:r w:rsidRPr="00FA43EE">
              <w:rPr>
                <w:b/>
                <w:sz w:val="22"/>
                <w:szCs w:val="22"/>
                <w:lang w:val="kk-KZ"/>
              </w:rPr>
              <w:t>п</w:t>
            </w:r>
            <w:r w:rsidRPr="00FA43EE">
              <w:rPr>
                <w:b/>
                <w:sz w:val="22"/>
                <w:szCs w:val="22"/>
              </w:rPr>
              <w:t>ререквизит</w:t>
            </w:r>
            <w:r w:rsidRPr="00FA43EE">
              <w:rPr>
                <w:b/>
                <w:sz w:val="22"/>
                <w:szCs w:val="22"/>
                <w:lang w:val="kk-KZ"/>
              </w:rPr>
              <w:t>тері</w:t>
            </w:r>
          </w:p>
        </w:tc>
        <w:tc>
          <w:tcPr>
            <w:tcW w:w="6906" w:type="dxa"/>
            <w:gridSpan w:val="2"/>
          </w:tcPr>
          <w:p w:rsidR="00110DA4" w:rsidRPr="00FA43EE" w:rsidRDefault="00110DA4" w:rsidP="00FD7F69">
            <w:pPr>
              <w:jc w:val="both"/>
              <w:rPr>
                <w:sz w:val="22"/>
                <w:szCs w:val="22"/>
                <w:lang w:val="kk-KZ"/>
              </w:rPr>
            </w:pPr>
            <w:r w:rsidRPr="00FA43EE">
              <w:rPr>
                <w:sz w:val="22"/>
                <w:szCs w:val="22"/>
                <w:lang w:val="kk-KZ"/>
              </w:rPr>
              <w:t>-</w:t>
            </w:r>
          </w:p>
        </w:tc>
      </w:tr>
      <w:tr w:rsidR="00110DA4" w:rsidRPr="00FA43EE" w:rsidTr="00FD7F69">
        <w:trPr>
          <w:trHeight w:val="277"/>
          <w:jc w:val="center"/>
        </w:trPr>
        <w:tc>
          <w:tcPr>
            <w:tcW w:w="2733" w:type="dxa"/>
          </w:tcPr>
          <w:p w:rsidR="00110DA4" w:rsidRPr="00FA43EE" w:rsidRDefault="00110DA4" w:rsidP="00FD7F69">
            <w:pPr>
              <w:rPr>
                <w:b/>
                <w:sz w:val="22"/>
                <w:szCs w:val="22"/>
                <w:lang w:val="kk-KZ"/>
              </w:rPr>
            </w:pPr>
            <w:r w:rsidRPr="00FA43EE">
              <w:rPr>
                <w:b/>
                <w:bCs/>
                <w:sz w:val="22"/>
                <w:szCs w:val="22"/>
                <w:lang w:val="kk-KZ"/>
              </w:rPr>
              <w:t xml:space="preserve">Пәннің </w:t>
            </w:r>
            <w:r w:rsidRPr="00FA43EE">
              <w:rPr>
                <w:b/>
                <w:sz w:val="22"/>
                <w:szCs w:val="22"/>
                <w:lang w:val="kk-KZ"/>
              </w:rPr>
              <w:t>пострек</w:t>
            </w:r>
            <w:r w:rsidRPr="00FA43EE">
              <w:rPr>
                <w:b/>
                <w:sz w:val="22"/>
                <w:szCs w:val="22"/>
              </w:rPr>
              <w:t>визит</w:t>
            </w:r>
            <w:r w:rsidRPr="00FA43EE">
              <w:rPr>
                <w:b/>
                <w:sz w:val="22"/>
                <w:szCs w:val="22"/>
                <w:lang w:val="kk-KZ"/>
              </w:rPr>
              <w:t>тері</w:t>
            </w:r>
          </w:p>
        </w:tc>
        <w:tc>
          <w:tcPr>
            <w:tcW w:w="6906" w:type="dxa"/>
            <w:gridSpan w:val="2"/>
          </w:tcPr>
          <w:p w:rsidR="00110DA4" w:rsidRPr="00111409" w:rsidRDefault="00111409" w:rsidP="00FD7F69">
            <w:pPr>
              <w:jc w:val="both"/>
              <w:rPr>
                <w:sz w:val="22"/>
                <w:szCs w:val="22"/>
                <w:lang w:val="en-US"/>
              </w:rPr>
            </w:pPr>
            <w:r>
              <w:rPr>
                <w:sz w:val="22"/>
                <w:szCs w:val="22"/>
                <w:lang w:val="en-US"/>
              </w:rPr>
              <w:t>-</w:t>
            </w:r>
          </w:p>
        </w:tc>
      </w:tr>
      <w:tr w:rsidR="00110DA4" w:rsidRPr="00FA43EE" w:rsidTr="00FD7F69">
        <w:trPr>
          <w:trHeight w:val="277"/>
          <w:jc w:val="center"/>
        </w:trPr>
        <w:tc>
          <w:tcPr>
            <w:tcW w:w="2733" w:type="dxa"/>
          </w:tcPr>
          <w:p w:rsidR="00110DA4" w:rsidRPr="00FA43EE" w:rsidRDefault="00110DA4" w:rsidP="00FD7F69">
            <w:pPr>
              <w:rPr>
                <w:b/>
                <w:sz w:val="22"/>
                <w:szCs w:val="22"/>
              </w:rPr>
            </w:pPr>
            <w:r w:rsidRPr="00FA43EE">
              <w:rPr>
                <w:b/>
                <w:bCs/>
                <w:sz w:val="22"/>
                <w:szCs w:val="22"/>
                <w:lang w:val="kk-KZ"/>
              </w:rPr>
              <w:t xml:space="preserve">Пәннің қысқаша </w:t>
            </w:r>
            <w:r w:rsidRPr="00FA43EE">
              <w:rPr>
                <w:b/>
                <w:bCs/>
                <w:sz w:val="22"/>
                <w:szCs w:val="22"/>
              </w:rPr>
              <w:t xml:space="preserve">мазмұны </w:t>
            </w:r>
          </w:p>
        </w:tc>
        <w:tc>
          <w:tcPr>
            <w:tcW w:w="6906" w:type="dxa"/>
            <w:gridSpan w:val="2"/>
          </w:tcPr>
          <w:p w:rsidR="00110DA4" w:rsidRPr="00FA43EE" w:rsidRDefault="001A4584" w:rsidP="00FD7F69">
            <w:pPr>
              <w:tabs>
                <w:tab w:val="left" w:pos="4820"/>
              </w:tabs>
              <w:jc w:val="both"/>
              <w:rPr>
                <w:sz w:val="22"/>
                <w:szCs w:val="22"/>
                <w:lang w:val="kk-KZ"/>
              </w:rPr>
            </w:pPr>
            <w:r w:rsidRPr="00FA43EE">
              <w:rPr>
                <w:rStyle w:val="markedcontent"/>
                <w:noProof/>
                <w:sz w:val="22"/>
                <w:szCs w:val="22"/>
              </w:rPr>
              <w:t>Пән көшбасшылық қасиеттерді, стильдерді, әсер ету әдістерін тиімді қолдану арқылы адамдардың мінез-құлқы мен өзара әрекетін тиімді басқару әдістемесі мен практикасын қарастырады. Білімгер өзінің күшті жақтары мен ортаның мүмкіндіктерін ұтымды пайдаланып, қызметінде кәсіби, академиялық, ғылыми және әлеуметтік қарым-қатынастар орнату дағдыларын меңгереді. Оқу курсында басты назар басшылықтың тиімділігін, оның кәсіби мінез-құлқының икемділігі мен барабарлығын арттыру, басқару құралдарын толық пайдалануды үйренеді.</w:t>
            </w:r>
          </w:p>
        </w:tc>
      </w:tr>
      <w:tr w:rsidR="001A4584" w:rsidRPr="008D4008" w:rsidTr="001A4584">
        <w:trPr>
          <w:trHeight w:val="955"/>
          <w:jc w:val="center"/>
        </w:trPr>
        <w:tc>
          <w:tcPr>
            <w:tcW w:w="2733" w:type="dxa"/>
            <w:vMerge w:val="restart"/>
          </w:tcPr>
          <w:p w:rsidR="001A4584" w:rsidRPr="00FA43EE" w:rsidRDefault="001A4584" w:rsidP="001A4584">
            <w:pPr>
              <w:tabs>
                <w:tab w:val="left" w:pos="4820"/>
              </w:tabs>
              <w:jc w:val="both"/>
              <w:rPr>
                <w:b/>
                <w:sz w:val="22"/>
                <w:szCs w:val="22"/>
                <w:lang w:val="kk-KZ"/>
              </w:rPr>
            </w:pPr>
            <w:r w:rsidRPr="00FA43EE">
              <w:rPr>
                <w:b/>
                <w:bCs/>
                <w:sz w:val="22"/>
                <w:szCs w:val="22"/>
                <w:lang w:val="kk-KZ"/>
              </w:rPr>
              <w:t>Құзыреттер және оқыт</w:t>
            </w:r>
            <w:r w:rsidRPr="00FA43EE">
              <w:rPr>
                <w:b/>
                <w:bCs/>
                <w:sz w:val="22"/>
                <w:szCs w:val="22"/>
              </w:rPr>
              <w:t>у н</w:t>
            </w:r>
            <w:r w:rsidRPr="00FA43EE">
              <w:rPr>
                <w:b/>
                <w:bCs/>
                <w:sz w:val="22"/>
                <w:szCs w:val="22"/>
                <w:lang w:val="kk-KZ"/>
              </w:rPr>
              <w:t>ә</w:t>
            </w:r>
            <w:r w:rsidRPr="00FA43EE">
              <w:rPr>
                <w:b/>
                <w:bCs/>
                <w:sz w:val="22"/>
                <w:szCs w:val="22"/>
              </w:rPr>
              <w:t>тижелері</w:t>
            </w:r>
          </w:p>
        </w:tc>
        <w:tc>
          <w:tcPr>
            <w:tcW w:w="2488" w:type="dxa"/>
            <w:vMerge w:val="restart"/>
          </w:tcPr>
          <w:p w:rsidR="001A4584" w:rsidRPr="00FA43EE" w:rsidRDefault="001A4584" w:rsidP="001A4584">
            <w:pPr>
              <w:tabs>
                <w:tab w:val="left" w:pos="709"/>
              </w:tabs>
              <w:rPr>
                <w:b/>
                <w:bCs/>
                <w:kern w:val="24"/>
                <w:sz w:val="22"/>
                <w:szCs w:val="22"/>
                <w:lang w:val="kk-KZ"/>
              </w:rPr>
            </w:pPr>
            <w:r w:rsidRPr="00FA43EE">
              <w:rPr>
                <w:b/>
                <w:bCs/>
                <w:kern w:val="24"/>
                <w:sz w:val="22"/>
                <w:szCs w:val="22"/>
                <w:lang w:val="kk-KZ"/>
              </w:rPr>
              <w:t>Б1.Әлеуметтік ортада адамды қалыптастыру және анықтау қабілеті</w:t>
            </w:r>
          </w:p>
          <w:p w:rsidR="001A4584" w:rsidRPr="00FA43EE" w:rsidRDefault="001A4584" w:rsidP="001A4584">
            <w:pPr>
              <w:tabs>
                <w:tab w:val="left" w:pos="709"/>
              </w:tabs>
              <w:rPr>
                <w:sz w:val="22"/>
                <w:szCs w:val="22"/>
                <w:lang w:val="kk-KZ"/>
              </w:rPr>
            </w:pPr>
          </w:p>
        </w:tc>
        <w:tc>
          <w:tcPr>
            <w:tcW w:w="4418" w:type="dxa"/>
          </w:tcPr>
          <w:p w:rsidR="001A4584" w:rsidRPr="00FA43EE" w:rsidRDefault="001A4584" w:rsidP="001A4584">
            <w:pPr>
              <w:jc w:val="both"/>
              <w:rPr>
                <w:sz w:val="22"/>
                <w:szCs w:val="22"/>
                <w:lang w:val="kk-KZ"/>
              </w:rPr>
            </w:pPr>
            <w:r w:rsidRPr="00FA43EE">
              <w:rPr>
                <w:sz w:val="22"/>
                <w:szCs w:val="22"/>
                <w:lang w:val="kk-KZ"/>
              </w:rPr>
              <w:t>- Зерттелетін салада мәліметтерді  жинақтау және сыни көзқараспен талдау нәтижесінде өз бетінше шешімдер қабылдау арқылы көшбасшылық қабілетті қалыптастырады (ОН1);</w:t>
            </w:r>
          </w:p>
        </w:tc>
      </w:tr>
      <w:tr w:rsidR="000D4173" w:rsidRPr="008D4008" w:rsidTr="000D4173">
        <w:trPr>
          <w:trHeight w:val="1090"/>
          <w:jc w:val="center"/>
        </w:trPr>
        <w:tc>
          <w:tcPr>
            <w:tcW w:w="2733" w:type="dxa"/>
            <w:vMerge/>
          </w:tcPr>
          <w:p w:rsidR="000D4173" w:rsidRPr="00FA43EE" w:rsidRDefault="000D4173" w:rsidP="00E60861">
            <w:pPr>
              <w:tabs>
                <w:tab w:val="left" w:pos="4820"/>
              </w:tabs>
              <w:jc w:val="both"/>
              <w:rPr>
                <w:b/>
                <w:bCs/>
                <w:sz w:val="22"/>
                <w:szCs w:val="22"/>
                <w:lang w:val="kk-KZ"/>
              </w:rPr>
            </w:pPr>
          </w:p>
        </w:tc>
        <w:tc>
          <w:tcPr>
            <w:tcW w:w="2488" w:type="dxa"/>
            <w:vMerge/>
          </w:tcPr>
          <w:p w:rsidR="000D4173" w:rsidRPr="00FA43EE" w:rsidRDefault="000D4173" w:rsidP="001A4584">
            <w:pPr>
              <w:tabs>
                <w:tab w:val="left" w:pos="709"/>
              </w:tabs>
              <w:rPr>
                <w:b/>
                <w:bCs/>
                <w:kern w:val="24"/>
                <w:sz w:val="22"/>
                <w:szCs w:val="22"/>
                <w:lang w:val="kk-KZ"/>
              </w:rPr>
            </w:pPr>
          </w:p>
        </w:tc>
        <w:tc>
          <w:tcPr>
            <w:tcW w:w="4418" w:type="dxa"/>
          </w:tcPr>
          <w:p w:rsidR="000D4173" w:rsidRPr="00FA43EE" w:rsidRDefault="000D4173" w:rsidP="001A4584">
            <w:pPr>
              <w:jc w:val="both"/>
              <w:rPr>
                <w:b/>
                <w:sz w:val="22"/>
                <w:szCs w:val="22"/>
                <w:lang w:val="kk-KZ"/>
              </w:rPr>
            </w:pPr>
            <w:r w:rsidRPr="00FA43EE">
              <w:rPr>
                <w:sz w:val="22"/>
                <w:szCs w:val="22"/>
                <w:lang w:val="kk-KZ"/>
              </w:rPr>
              <w:t>- Интернационалдық ортада мемлекеттік және шет тілдерінде кәсіби, академиялық, ғылыми және әлеуметтік қарым-қатынас жасайды (ОН2);</w:t>
            </w:r>
          </w:p>
        </w:tc>
      </w:tr>
      <w:tr w:rsidR="00E60861" w:rsidRPr="00FA43EE" w:rsidTr="00FD7F69">
        <w:trPr>
          <w:trHeight w:val="277"/>
          <w:jc w:val="center"/>
        </w:trPr>
        <w:tc>
          <w:tcPr>
            <w:tcW w:w="2733" w:type="dxa"/>
          </w:tcPr>
          <w:p w:rsidR="00E60861" w:rsidRPr="00FA43EE" w:rsidRDefault="00E60861" w:rsidP="00E60861">
            <w:pPr>
              <w:tabs>
                <w:tab w:val="left" w:pos="4820"/>
              </w:tabs>
              <w:jc w:val="both"/>
              <w:rPr>
                <w:b/>
                <w:sz w:val="22"/>
                <w:szCs w:val="22"/>
                <w:lang w:val="kk-KZ"/>
              </w:rPr>
            </w:pPr>
            <w:r w:rsidRPr="00FA43EE">
              <w:rPr>
                <w:b/>
                <w:sz w:val="22"/>
                <w:szCs w:val="22"/>
                <w:lang w:val="kk-KZ"/>
              </w:rPr>
              <w:t>Қ</w:t>
            </w:r>
            <w:r w:rsidRPr="00FA43EE">
              <w:rPr>
                <w:b/>
                <w:sz w:val="22"/>
                <w:szCs w:val="22"/>
              </w:rPr>
              <w:t>орытынды</w:t>
            </w:r>
            <w:r w:rsidRPr="00FA43EE">
              <w:rPr>
                <w:b/>
                <w:sz w:val="22"/>
                <w:szCs w:val="22"/>
                <w:lang w:val="kk-KZ"/>
              </w:rPr>
              <w:t xml:space="preserve"> </w:t>
            </w:r>
            <w:r w:rsidRPr="00FA43EE">
              <w:rPr>
                <w:b/>
                <w:sz w:val="22"/>
                <w:szCs w:val="22"/>
              </w:rPr>
              <w:t>ба</w:t>
            </w:r>
            <w:r w:rsidRPr="00FA43EE">
              <w:rPr>
                <w:b/>
                <w:sz w:val="22"/>
                <w:szCs w:val="22"/>
                <w:lang w:val="kk-KZ"/>
              </w:rPr>
              <w:t>қ</w:t>
            </w:r>
            <w:r w:rsidRPr="00FA43EE">
              <w:rPr>
                <w:b/>
                <w:sz w:val="22"/>
                <w:szCs w:val="22"/>
              </w:rPr>
              <w:t>ылау</w:t>
            </w:r>
          </w:p>
        </w:tc>
        <w:tc>
          <w:tcPr>
            <w:tcW w:w="6906" w:type="dxa"/>
            <w:gridSpan w:val="2"/>
          </w:tcPr>
          <w:p w:rsidR="00E60861" w:rsidRPr="00FA43EE" w:rsidRDefault="00E60861" w:rsidP="00E60861">
            <w:pPr>
              <w:tabs>
                <w:tab w:val="left" w:pos="4820"/>
              </w:tabs>
              <w:jc w:val="both"/>
              <w:rPr>
                <w:sz w:val="22"/>
                <w:szCs w:val="22"/>
                <w:lang w:val="kk-KZ"/>
              </w:rPr>
            </w:pPr>
            <w:r w:rsidRPr="00FA43EE">
              <w:rPr>
                <w:sz w:val="22"/>
                <w:szCs w:val="22"/>
                <w:lang w:val="kk-KZ"/>
              </w:rPr>
              <w:t>Е</w:t>
            </w:r>
            <w:r w:rsidRPr="00FA43EE">
              <w:rPr>
                <w:sz w:val="22"/>
                <w:szCs w:val="22"/>
              </w:rPr>
              <w:t>мтихан</w:t>
            </w:r>
          </w:p>
        </w:tc>
      </w:tr>
      <w:tr w:rsidR="00E60861" w:rsidRPr="00FA43EE" w:rsidTr="00FD7F69">
        <w:trPr>
          <w:trHeight w:val="277"/>
          <w:jc w:val="center"/>
        </w:trPr>
        <w:tc>
          <w:tcPr>
            <w:tcW w:w="2733" w:type="dxa"/>
          </w:tcPr>
          <w:p w:rsidR="00E60861" w:rsidRPr="00FA43EE" w:rsidRDefault="00E60861" w:rsidP="00E60861">
            <w:pPr>
              <w:tabs>
                <w:tab w:val="left" w:pos="4820"/>
              </w:tabs>
              <w:jc w:val="both"/>
              <w:rPr>
                <w:b/>
                <w:sz w:val="22"/>
                <w:szCs w:val="22"/>
              </w:rPr>
            </w:pPr>
            <w:r w:rsidRPr="00FA43EE">
              <w:rPr>
                <w:b/>
                <w:bCs/>
                <w:sz w:val="22"/>
                <w:szCs w:val="22"/>
              </w:rPr>
              <w:t>Кредиттерді</w:t>
            </w:r>
            <w:r w:rsidRPr="00FA43EE">
              <w:rPr>
                <w:b/>
                <w:bCs/>
                <w:sz w:val="22"/>
                <w:szCs w:val="22"/>
                <w:lang w:val="kk-KZ"/>
              </w:rPr>
              <w:t xml:space="preserve"> </w:t>
            </w:r>
            <w:r w:rsidRPr="00FA43EE">
              <w:rPr>
                <w:b/>
                <w:bCs/>
                <w:sz w:val="22"/>
                <w:szCs w:val="22"/>
              </w:rPr>
              <w:t>алу</w:t>
            </w:r>
            <w:r w:rsidRPr="00FA43EE">
              <w:rPr>
                <w:b/>
                <w:bCs/>
                <w:sz w:val="22"/>
                <w:szCs w:val="22"/>
                <w:lang w:val="kk-KZ"/>
              </w:rPr>
              <w:t xml:space="preserve"> </w:t>
            </w:r>
            <w:r w:rsidRPr="00FA43EE">
              <w:rPr>
                <w:b/>
                <w:bCs/>
                <w:sz w:val="22"/>
                <w:szCs w:val="22"/>
              </w:rPr>
              <w:t>шарты</w:t>
            </w:r>
          </w:p>
        </w:tc>
        <w:tc>
          <w:tcPr>
            <w:tcW w:w="6906" w:type="dxa"/>
            <w:gridSpan w:val="2"/>
          </w:tcPr>
          <w:p w:rsidR="00E60861" w:rsidRPr="00FA43EE" w:rsidRDefault="00E60861" w:rsidP="00E60861">
            <w:pPr>
              <w:tabs>
                <w:tab w:val="left" w:pos="4820"/>
              </w:tabs>
              <w:jc w:val="both"/>
              <w:rPr>
                <w:sz w:val="22"/>
                <w:szCs w:val="22"/>
                <w:lang w:val="kk-KZ"/>
              </w:rPr>
            </w:pPr>
            <w:r w:rsidRPr="00FA43EE">
              <w:rPr>
                <w:sz w:val="22"/>
                <w:szCs w:val="22"/>
                <w:lang w:val="kk-KZ"/>
              </w:rPr>
              <w:t>Лекция, семинар сабақтар, БӨЖ, үй тапсырмасын орындау</w:t>
            </w:r>
          </w:p>
        </w:tc>
      </w:tr>
      <w:tr w:rsidR="00E60861" w:rsidRPr="00FA43EE" w:rsidTr="00FD7F69">
        <w:trPr>
          <w:trHeight w:val="277"/>
          <w:jc w:val="center"/>
        </w:trPr>
        <w:tc>
          <w:tcPr>
            <w:tcW w:w="2733" w:type="dxa"/>
          </w:tcPr>
          <w:p w:rsidR="00E60861" w:rsidRPr="00FA43EE" w:rsidRDefault="00E60861" w:rsidP="00E60861">
            <w:pPr>
              <w:tabs>
                <w:tab w:val="left" w:pos="4820"/>
              </w:tabs>
              <w:jc w:val="both"/>
              <w:rPr>
                <w:b/>
                <w:sz w:val="22"/>
                <w:szCs w:val="22"/>
              </w:rPr>
            </w:pPr>
            <w:r w:rsidRPr="00FA43EE">
              <w:rPr>
                <w:b/>
                <w:bCs/>
                <w:sz w:val="22"/>
                <w:szCs w:val="22"/>
                <w:lang w:val="kk-KZ"/>
              </w:rPr>
              <w:t xml:space="preserve">Пәннің </w:t>
            </w:r>
            <w:r w:rsidRPr="00FA43EE">
              <w:rPr>
                <w:b/>
                <w:bCs/>
                <w:sz w:val="22"/>
                <w:szCs w:val="22"/>
              </w:rPr>
              <w:t>ұзақтығы</w:t>
            </w:r>
          </w:p>
        </w:tc>
        <w:tc>
          <w:tcPr>
            <w:tcW w:w="6906" w:type="dxa"/>
            <w:gridSpan w:val="2"/>
          </w:tcPr>
          <w:p w:rsidR="00E60861" w:rsidRPr="00FA43EE" w:rsidRDefault="00E60861" w:rsidP="00E60861">
            <w:pPr>
              <w:tabs>
                <w:tab w:val="left" w:pos="4820"/>
              </w:tabs>
              <w:jc w:val="both"/>
              <w:rPr>
                <w:sz w:val="22"/>
                <w:szCs w:val="22"/>
                <w:lang w:val="kk-KZ"/>
              </w:rPr>
            </w:pPr>
            <w:r w:rsidRPr="00FA43EE">
              <w:rPr>
                <w:sz w:val="22"/>
                <w:szCs w:val="22"/>
                <w:lang w:val="en-US"/>
              </w:rPr>
              <w:t xml:space="preserve">1 </w:t>
            </w:r>
            <w:r w:rsidRPr="00FA43EE">
              <w:rPr>
                <w:sz w:val="22"/>
                <w:szCs w:val="22"/>
                <w:lang w:val="kk-KZ"/>
              </w:rPr>
              <w:t>семестр</w:t>
            </w:r>
          </w:p>
        </w:tc>
      </w:tr>
      <w:tr w:rsidR="00E60861" w:rsidRPr="00FA43EE" w:rsidTr="00FD7F69">
        <w:trPr>
          <w:trHeight w:val="277"/>
          <w:jc w:val="center"/>
        </w:trPr>
        <w:tc>
          <w:tcPr>
            <w:tcW w:w="2733" w:type="dxa"/>
          </w:tcPr>
          <w:p w:rsidR="00E60861" w:rsidRPr="00FA43EE" w:rsidRDefault="00E60861" w:rsidP="00E60861">
            <w:pPr>
              <w:tabs>
                <w:tab w:val="left" w:pos="4820"/>
              </w:tabs>
              <w:jc w:val="both"/>
              <w:rPr>
                <w:b/>
                <w:sz w:val="22"/>
                <w:szCs w:val="22"/>
                <w:lang w:val="kk-KZ"/>
              </w:rPr>
            </w:pPr>
            <w:r w:rsidRPr="00FA43EE">
              <w:rPr>
                <w:b/>
                <w:bCs/>
                <w:sz w:val="22"/>
                <w:szCs w:val="22"/>
                <w:lang w:val="kk-KZ"/>
              </w:rPr>
              <w:t>Ә</w:t>
            </w:r>
            <w:r w:rsidRPr="00FA43EE">
              <w:rPr>
                <w:b/>
                <w:bCs/>
                <w:sz w:val="22"/>
                <w:szCs w:val="22"/>
              </w:rPr>
              <w:t>дебиет</w:t>
            </w:r>
            <w:r w:rsidRPr="00FA43EE">
              <w:rPr>
                <w:b/>
                <w:bCs/>
                <w:sz w:val="22"/>
                <w:szCs w:val="22"/>
                <w:lang w:val="kk-KZ"/>
              </w:rPr>
              <w:t>тер</w:t>
            </w:r>
          </w:p>
        </w:tc>
        <w:tc>
          <w:tcPr>
            <w:tcW w:w="6906" w:type="dxa"/>
            <w:gridSpan w:val="2"/>
          </w:tcPr>
          <w:p w:rsidR="002F5999" w:rsidRPr="00FA43EE" w:rsidRDefault="000D4173" w:rsidP="002F5999">
            <w:pPr>
              <w:pStyle w:val="21"/>
              <w:tabs>
                <w:tab w:val="left" w:pos="278"/>
              </w:tabs>
              <w:jc w:val="left"/>
              <w:rPr>
                <w:rFonts w:ascii="Times New Roman" w:hAnsi="Times New Roman"/>
                <w:szCs w:val="22"/>
              </w:rPr>
            </w:pPr>
            <w:r>
              <w:rPr>
                <w:rFonts w:ascii="Times New Roman" w:hAnsi="Times New Roman"/>
                <w:szCs w:val="22"/>
              </w:rPr>
              <w:t>1</w:t>
            </w:r>
            <w:r w:rsidR="002F5999" w:rsidRPr="00FA43EE">
              <w:rPr>
                <w:rFonts w:ascii="Times New Roman" w:hAnsi="Times New Roman"/>
                <w:szCs w:val="22"/>
              </w:rPr>
              <w:t>. Беркимбаев К.М., Кадирбаев Р.И., Сұлтанмұрат М.С., Бураева Ж.Б. Көшбасшылық теориясы. Түркістан. 2014.</w:t>
            </w:r>
          </w:p>
          <w:p w:rsidR="002F5999" w:rsidRPr="00FA43EE" w:rsidRDefault="000D4173" w:rsidP="002F5999">
            <w:pPr>
              <w:pStyle w:val="21"/>
              <w:tabs>
                <w:tab w:val="left" w:pos="278"/>
              </w:tabs>
              <w:jc w:val="left"/>
              <w:rPr>
                <w:rFonts w:ascii="Times New Roman" w:hAnsi="Times New Roman"/>
                <w:szCs w:val="22"/>
              </w:rPr>
            </w:pPr>
            <w:r>
              <w:rPr>
                <w:rFonts w:ascii="Times New Roman" w:hAnsi="Times New Roman"/>
                <w:szCs w:val="22"/>
              </w:rPr>
              <w:t>2</w:t>
            </w:r>
            <w:r w:rsidR="002F5999" w:rsidRPr="00FA43EE">
              <w:rPr>
                <w:rFonts w:ascii="Times New Roman" w:hAnsi="Times New Roman"/>
                <w:szCs w:val="22"/>
              </w:rPr>
              <w:t xml:space="preserve">. Бейсембаева, С. Б.Теория лидерства. Учебное пособие. С. Б. Бейсембаева. - Туркестан : МКТУ им А.Ясауи, 2020. - 147 с. </w:t>
            </w:r>
          </w:p>
          <w:p w:rsidR="002F5999" w:rsidRPr="00FA43EE" w:rsidRDefault="000D4173" w:rsidP="002F5999">
            <w:pPr>
              <w:pStyle w:val="21"/>
              <w:tabs>
                <w:tab w:val="left" w:pos="278"/>
              </w:tabs>
              <w:jc w:val="left"/>
              <w:rPr>
                <w:rFonts w:ascii="Times New Roman" w:hAnsi="Times New Roman"/>
                <w:szCs w:val="22"/>
              </w:rPr>
            </w:pPr>
            <w:r>
              <w:rPr>
                <w:rFonts w:ascii="Times New Roman" w:hAnsi="Times New Roman"/>
                <w:szCs w:val="22"/>
              </w:rPr>
              <w:t>3</w:t>
            </w:r>
            <w:r w:rsidR="002F5999" w:rsidRPr="00FA43EE">
              <w:rPr>
                <w:rFonts w:ascii="Times New Roman" w:hAnsi="Times New Roman"/>
                <w:szCs w:val="22"/>
              </w:rPr>
              <w:t>. А. В. Равино. Основы лидерства. Учебное пособие. Минск : БГТУ, 2014. - 85 с.</w:t>
            </w:r>
          </w:p>
        </w:tc>
      </w:tr>
      <w:tr w:rsidR="00E60861" w:rsidRPr="00FA43EE" w:rsidTr="00FD7F69">
        <w:trPr>
          <w:trHeight w:val="277"/>
          <w:jc w:val="center"/>
        </w:trPr>
        <w:tc>
          <w:tcPr>
            <w:tcW w:w="2733" w:type="dxa"/>
          </w:tcPr>
          <w:p w:rsidR="00E60861" w:rsidRPr="00FA43EE" w:rsidRDefault="00E60861" w:rsidP="00E60861">
            <w:pPr>
              <w:tabs>
                <w:tab w:val="left" w:pos="4820"/>
              </w:tabs>
              <w:jc w:val="both"/>
              <w:rPr>
                <w:b/>
                <w:sz w:val="22"/>
                <w:szCs w:val="22"/>
              </w:rPr>
            </w:pPr>
            <w:r w:rsidRPr="00FA43EE">
              <w:rPr>
                <w:b/>
                <w:bCs/>
                <w:sz w:val="22"/>
                <w:szCs w:val="22"/>
              </w:rPr>
              <w:t>Жа</w:t>
            </w:r>
            <w:r w:rsidRPr="00FA43EE">
              <w:rPr>
                <w:b/>
                <w:bCs/>
                <w:sz w:val="22"/>
                <w:szCs w:val="22"/>
                <w:lang w:val="kk-KZ"/>
              </w:rPr>
              <w:t>ң</w:t>
            </w:r>
            <w:r w:rsidRPr="00FA43EE">
              <w:rPr>
                <w:b/>
                <w:bCs/>
                <w:sz w:val="22"/>
                <w:szCs w:val="22"/>
              </w:rPr>
              <w:t>артыл</w:t>
            </w:r>
            <w:r w:rsidRPr="00FA43EE">
              <w:rPr>
                <w:b/>
                <w:bCs/>
                <w:sz w:val="22"/>
                <w:szCs w:val="22"/>
                <w:lang w:val="kk-KZ"/>
              </w:rPr>
              <w:t>ғ</w:t>
            </w:r>
            <w:r w:rsidRPr="00FA43EE">
              <w:rPr>
                <w:b/>
                <w:bCs/>
                <w:sz w:val="22"/>
                <w:szCs w:val="22"/>
              </w:rPr>
              <w:t>ан</w:t>
            </w:r>
            <w:r w:rsidRPr="00FA43EE">
              <w:rPr>
                <w:b/>
                <w:bCs/>
                <w:sz w:val="22"/>
                <w:szCs w:val="22"/>
                <w:lang w:val="kk-KZ"/>
              </w:rPr>
              <w:t xml:space="preserve"> </w:t>
            </w:r>
            <w:r w:rsidRPr="00FA43EE">
              <w:rPr>
                <w:b/>
                <w:bCs/>
                <w:sz w:val="22"/>
                <w:szCs w:val="22"/>
              </w:rPr>
              <w:t>мерзімі</w:t>
            </w:r>
          </w:p>
        </w:tc>
        <w:tc>
          <w:tcPr>
            <w:tcW w:w="6906" w:type="dxa"/>
            <w:gridSpan w:val="2"/>
          </w:tcPr>
          <w:p w:rsidR="00E60861" w:rsidRPr="00FA43EE" w:rsidRDefault="00E60861" w:rsidP="00E60861">
            <w:pPr>
              <w:tabs>
                <w:tab w:val="left" w:pos="4820"/>
              </w:tabs>
              <w:jc w:val="both"/>
              <w:rPr>
                <w:sz w:val="22"/>
                <w:szCs w:val="22"/>
                <w:lang w:val="kk-KZ"/>
              </w:rPr>
            </w:pPr>
          </w:p>
        </w:tc>
      </w:tr>
    </w:tbl>
    <w:p w:rsidR="00BA6F49" w:rsidRPr="00FA43EE" w:rsidRDefault="00BA6F49" w:rsidP="00BA6F49">
      <w:pPr>
        <w:rPr>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3"/>
        <w:gridCol w:w="2488"/>
        <w:gridCol w:w="4418"/>
      </w:tblGrid>
      <w:tr w:rsidR="005B501E" w:rsidRPr="008D4008" w:rsidTr="002A1E7A">
        <w:trPr>
          <w:trHeight w:val="277"/>
          <w:jc w:val="center"/>
        </w:trPr>
        <w:tc>
          <w:tcPr>
            <w:tcW w:w="2733" w:type="dxa"/>
          </w:tcPr>
          <w:p w:rsidR="005B501E" w:rsidRPr="00FA43EE" w:rsidRDefault="005B501E" w:rsidP="002A1E7A">
            <w:pPr>
              <w:rPr>
                <w:b/>
                <w:sz w:val="22"/>
                <w:szCs w:val="22"/>
                <w:lang w:val="kk-KZ"/>
              </w:rPr>
            </w:pPr>
            <w:r w:rsidRPr="00FA43EE">
              <w:rPr>
                <w:b/>
                <w:bCs/>
                <w:sz w:val="22"/>
                <w:szCs w:val="22"/>
                <w:lang w:val="kk-KZ"/>
              </w:rPr>
              <w:t xml:space="preserve">Пән коды және атауы </w:t>
            </w:r>
          </w:p>
        </w:tc>
        <w:tc>
          <w:tcPr>
            <w:tcW w:w="6906" w:type="dxa"/>
            <w:gridSpan w:val="2"/>
          </w:tcPr>
          <w:p w:rsidR="005B501E" w:rsidRPr="00FA43EE" w:rsidRDefault="005B501E" w:rsidP="002F5D1C">
            <w:pPr>
              <w:jc w:val="both"/>
              <w:rPr>
                <w:b/>
                <w:sz w:val="22"/>
                <w:szCs w:val="22"/>
                <w:lang w:val="kk-KZ"/>
              </w:rPr>
            </w:pPr>
            <w:r w:rsidRPr="00FA43EE">
              <w:rPr>
                <w:b/>
                <w:sz w:val="22"/>
                <w:szCs w:val="22"/>
                <w:lang w:val="kk-KZ"/>
              </w:rPr>
              <w:t xml:space="preserve">SZhKMN </w:t>
            </w:r>
            <w:r w:rsidR="002F5D1C">
              <w:rPr>
                <w:b/>
                <w:sz w:val="22"/>
                <w:szCs w:val="22"/>
                <w:lang w:val="kk-KZ"/>
              </w:rPr>
              <w:t>2170</w:t>
            </w:r>
            <w:r w:rsidRPr="00FA43EE">
              <w:rPr>
                <w:b/>
                <w:sz w:val="22"/>
                <w:szCs w:val="22"/>
                <w:lang w:val="kk-KZ"/>
              </w:rPr>
              <w:t xml:space="preserve"> Сыбайлас жемқорлыққа қарсы мәдениет негіздері</w:t>
            </w:r>
          </w:p>
        </w:tc>
      </w:tr>
      <w:tr w:rsidR="005B501E" w:rsidRPr="008D4008" w:rsidTr="002A1E7A">
        <w:trPr>
          <w:trHeight w:val="277"/>
          <w:jc w:val="center"/>
        </w:trPr>
        <w:tc>
          <w:tcPr>
            <w:tcW w:w="2733" w:type="dxa"/>
          </w:tcPr>
          <w:p w:rsidR="005B501E" w:rsidRPr="00FA43EE" w:rsidRDefault="005B501E" w:rsidP="002A1E7A">
            <w:pPr>
              <w:rPr>
                <w:b/>
                <w:sz w:val="22"/>
                <w:szCs w:val="22"/>
                <w:lang w:val="kk-KZ"/>
              </w:rPr>
            </w:pPr>
            <w:r w:rsidRPr="00FA43EE">
              <w:rPr>
                <w:b/>
                <w:sz w:val="22"/>
                <w:szCs w:val="22"/>
                <w:lang w:val="kk-KZ"/>
              </w:rPr>
              <w:t xml:space="preserve">Пәнге </w:t>
            </w:r>
            <w:r w:rsidRPr="00FA43EE">
              <w:rPr>
                <w:b/>
                <w:bCs/>
                <w:sz w:val="22"/>
                <w:szCs w:val="22"/>
              </w:rPr>
              <w:t xml:space="preserve">жауапты </w:t>
            </w:r>
            <w:r w:rsidRPr="00FA43EE">
              <w:rPr>
                <w:b/>
                <w:bCs/>
                <w:sz w:val="22"/>
                <w:szCs w:val="22"/>
                <w:lang w:val="kk-KZ"/>
              </w:rPr>
              <w:t>ОПҚ</w:t>
            </w:r>
          </w:p>
        </w:tc>
        <w:tc>
          <w:tcPr>
            <w:tcW w:w="6906" w:type="dxa"/>
            <w:gridSpan w:val="2"/>
          </w:tcPr>
          <w:p w:rsidR="005B501E" w:rsidRPr="003B3E97" w:rsidRDefault="003B3E97" w:rsidP="002A1E7A">
            <w:pPr>
              <w:tabs>
                <w:tab w:val="left" w:pos="4820"/>
              </w:tabs>
              <w:jc w:val="both"/>
              <w:rPr>
                <w:bCs/>
                <w:sz w:val="22"/>
                <w:szCs w:val="22"/>
                <w:lang w:val="kk-KZ"/>
              </w:rPr>
            </w:pPr>
            <w:r w:rsidRPr="003B3E97">
              <w:rPr>
                <w:bCs/>
                <w:sz w:val="22"/>
                <w:szCs w:val="22"/>
                <w:lang w:val="kk-KZ"/>
              </w:rPr>
              <w:t xml:space="preserve">PhD., </w:t>
            </w:r>
            <w:r w:rsidR="002A1E7A" w:rsidRPr="003B3E97">
              <w:rPr>
                <w:bCs/>
                <w:sz w:val="22"/>
                <w:szCs w:val="22"/>
                <w:lang w:val="kk-KZ"/>
              </w:rPr>
              <w:t>Қ.Мырзабекқызы</w:t>
            </w:r>
            <w:r w:rsidRPr="003B3E97">
              <w:rPr>
                <w:bCs/>
                <w:sz w:val="22"/>
                <w:szCs w:val="22"/>
                <w:lang w:val="kk-KZ"/>
              </w:rPr>
              <w:t>, М.Молдалиев</w:t>
            </w:r>
          </w:p>
        </w:tc>
      </w:tr>
      <w:tr w:rsidR="005B501E" w:rsidRPr="003B3E97" w:rsidTr="002A1E7A">
        <w:trPr>
          <w:trHeight w:val="277"/>
          <w:jc w:val="center"/>
        </w:trPr>
        <w:tc>
          <w:tcPr>
            <w:tcW w:w="2733" w:type="dxa"/>
          </w:tcPr>
          <w:p w:rsidR="005B501E" w:rsidRPr="00FA43EE" w:rsidRDefault="005B501E" w:rsidP="002A1E7A">
            <w:pPr>
              <w:rPr>
                <w:b/>
                <w:sz w:val="22"/>
                <w:szCs w:val="22"/>
                <w:lang w:val="kk-KZ"/>
              </w:rPr>
            </w:pPr>
            <w:r w:rsidRPr="00FA43EE">
              <w:rPr>
                <w:b/>
                <w:bCs/>
                <w:sz w:val="22"/>
                <w:szCs w:val="22"/>
                <w:lang w:val="kk-KZ"/>
              </w:rPr>
              <w:t xml:space="preserve">Элективті пән циклы және түрі </w:t>
            </w:r>
          </w:p>
        </w:tc>
        <w:tc>
          <w:tcPr>
            <w:tcW w:w="6906" w:type="dxa"/>
            <w:gridSpan w:val="2"/>
          </w:tcPr>
          <w:p w:rsidR="005B501E" w:rsidRPr="00FA43EE" w:rsidRDefault="005B501E" w:rsidP="002A1E7A">
            <w:pPr>
              <w:jc w:val="both"/>
              <w:rPr>
                <w:sz w:val="22"/>
                <w:szCs w:val="22"/>
                <w:lang w:val="kk-KZ"/>
              </w:rPr>
            </w:pPr>
            <w:r w:rsidRPr="00FA43EE">
              <w:rPr>
                <w:sz w:val="22"/>
                <w:szCs w:val="22"/>
                <w:lang w:val="kk-KZ"/>
              </w:rPr>
              <w:t>ЖБП-ТК</w:t>
            </w:r>
          </w:p>
        </w:tc>
      </w:tr>
      <w:tr w:rsidR="005B501E" w:rsidRPr="003B3E97" w:rsidTr="002A1E7A">
        <w:trPr>
          <w:trHeight w:val="277"/>
          <w:jc w:val="center"/>
        </w:trPr>
        <w:tc>
          <w:tcPr>
            <w:tcW w:w="2733" w:type="dxa"/>
          </w:tcPr>
          <w:p w:rsidR="005B501E" w:rsidRPr="003B3E97" w:rsidRDefault="005B501E" w:rsidP="002A1E7A">
            <w:pPr>
              <w:rPr>
                <w:b/>
                <w:sz w:val="22"/>
                <w:szCs w:val="22"/>
                <w:lang w:val="kk-KZ"/>
              </w:rPr>
            </w:pPr>
            <w:r w:rsidRPr="00FA43EE">
              <w:rPr>
                <w:b/>
                <w:bCs/>
                <w:sz w:val="22"/>
                <w:szCs w:val="22"/>
                <w:lang w:val="kk-KZ"/>
              </w:rPr>
              <w:t>Академиялық д</w:t>
            </w:r>
            <w:r w:rsidRPr="003B3E97">
              <w:rPr>
                <w:b/>
                <w:bCs/>
                <w:sz w:val="22"/>
                <w:szCs w:val="22"/>
                <w:lang w:val="kk-KZ"/>
              </w:rPr>
              <w:t xml:space="preserve">әрежесі </w:t>
            </w:r>
          </w:p>
        </w:tc>
        <w:tc>
          <w:tcPr>
            <w:tcW w:w="6906" w:type="dxa"/>
            <w:gridSpan w:val="2"/>
          </w:tcPr>
          <w:p w:rsidR="005B501E" w:rsidRPr="00FA43EE" w:rsidRDefault="005B501E" w:rsidP="002A1E7A">
            <w:pPr>
              <w:jc w:val="both"/>
              <w:rPr>
                <w:sz w:val="22"/>
                <w:szCs w:val="22"/>
                <w:lang w:val="kk-KZ"/>
              </w:rPr>
            </w:pPr>
            <w:r w:rsidRPr="00FA43EE">
              <w:rPr>
                <w:sz w:val="22"/>
                <w:szCs w:val="22"/>
                <w:lang w:val="kk-KZ"/>
              </w:rPr>
              <w:t>Бакалавриат</w:t>
            </w:r>
          </w:p>
        </w:tc>
      </w:tr>
      <w:tr w:rsidR="005B501E" w:rsidRPr="003B3E97" w:rsidTr="002A1E7A">
        <w:trPr>
          <w:trHeight w:val="277"/>
          <w:jc w:val="center"/>
        </w:trPr>
        <w:tc>
          <w:tcPr>
            <w:tcW w:w="2733" w:type="dxa"/>
          </w:tcPr>
          <w:p w:rsidR="005B501E" w:rsidRPr="003B3E97" w:rsidRDefault="005B501E" w:rsidP="002A1E7A">
            <w:pPr>
              <w:rPr>
                <w:b/>
                <w:sz w:val="22"/>
                <w:szCs w:val="22"/>
                <w:lang w:val="kk-KZ"/>
              </w:rPr>
            </w:pPr>
            <w:r w:rsidRPr="00FA43EE">
              <w:rPr>
                <w:b/>
                <w:bCs/>
                <w:sz w:val="22"/>
                <w:szCs w:val="22"/>
                <w:lang w:val="kk-KZ"/>
              </w:rPr>
              <w:t>Акад. кредиті/ акад.сағаты</w:t>
            </w:r>
          </w:p>
        </w:tc>
        <w:tc>
          <w:tcPr>
            <w:tcW w:w="6906" w:type="dxa"/>
            <w:gridSpan w:val="2"/>
          </w:tcPr>
          <w:p w:rsidR="005B501E" w:rsidRPr="00FA43EE" w:rsidRDefault="005B501E" w:rsidP="002A1E7A">
            <w:pPr>
              <w:jc w:val="both"/>
              <w:rPr>
                <w:sz w:val="22"/>
                <w:szCs w:val="22"/>
                <w:lang w:val="kk-KZ"/>
              </w:rPr>
            </w:pPr>
            <w:r w:rsidRPr="00FA43EE">
              <w:rPr>
                <w:sz w:val="22"/>
                <w:szCs w:val="22"/>
                <w:lang w:val="kk-KZ"/>
              </w:rPr>
              <w:t>5/150</w:t>
            </w:r>
          </w:p>
        </w:tc>
      </w:tr>
      <w:tr w:rsidR="005B501E" w:rsidRPr="003B3E97" w:rsidTr="002A1E7A">
        <w:trPr>
          <w:trHeight w:val="277"/>
          <w:jc w:val="center"/>
        </w:trPr>
        <w:tc>
          <w:tcPr>
            <w:tcW w:w="2733" w:type="dxa"/>
          </w:tcPr>
          <w:p w:rsidR="005B501E" w:rsidRPr="003B3E97" w:rsidRDefault="005B501E" w:rsidP="002A1E7A">
            <w:pPr>
              <w:rPr>
                <w:b/>
                <w:sz w:val="22"/>
                <w:szCs w:val="22"/>
                <w:lang w:val="kk-KZ"/>
              </w:rPr>
            </w:pPr>
            <w:r w:rsidRPr="003B3E97">
              <w:rPr>
                <w:b/>
                <w:bCs/>
                <w:sz w:val="22"/>
                <w:szCs w:val="22"/>
                <w:lang w:val="kk-KZ"/>
              </w:rPr>
              <w:t xml:space="preserve">Оқу </w:t>
            </w:r>
            <w:r w:rsidRPr="00FA43EE">
              <w:rPr>
                <w:b/>
                <w:bCs/>
                <w:sz w:val="22"/>
                <w:szCs w:val="22"/>
                <w:lang w:val="kk-KZ"/>
              </w:rPr>
              <w:t>түрі</w:t>
            </w:r>
          </w:p>
        </w:tc>
        <w:tc>
          <w:tcPr>
            <w:tcW w:w="6906" w:type="dxa"/>
            <w:gridSpan w:val="2"/>
          </w:tcPr>
          <w:p w:rsidR="005B501E" w:rsidRPr="00FA43EE" w:rsidRDefault="005B501E" w:rsidP="002A1E7A">
            <w:pPr>
              <w:jc w:val="both"/>
              <w:rPr>
                <w:sz w:val="22"/>
                <w:szCs w:val="22"/>
                <w:lang w:val="kk-KZ"/>
              </w:rPr>
            </w:pPr>
            <w:r w:rsidRPr="00FA43EE">
              <w:rPr>
                <w:sz w:val="22"/>
                <w:szCs w:val="22"/>
                <w:lang w:val="kk-KZ"/>
              </w:rPr>
              <w:t>Күндізгі</w:t>
            </w:r>
          </w:p>
        </w:tc>
      </w:tr>
      <w:tr w:rsidR="005B501E" w:rsidRPr="00FA43EE" w:rsidTr="002A1E7A">
        <w:trPr>
          <w:trHeight w:val="277"/>
          <w:jc w:val="center"/>
        </w:trPr>
        <w:tc>
          <w:tcPr>
            <w:tcW w:w="2733" w:type="dxa"/>
          </w:tcPr>
          <w:p w:rsidR="005B501E" w:rsidRPr="00FA43EE" w:rsidRDefault="005B501E" w:rsidP="002A1E7A">
            <w:pPr>
              <w:rPr>
                <w:b/>
                <w:bCs/>
                <w:sz w:val="22"/>
                <w:szCs w:val="22"/>
                <w:lang w:val="kk-KZ"/>
              </w:rPr>
            </w:pPr>
            <w:r w:rsidRPr="00FA43EE">
              <w:rPr>
                <w:b/>
                <w:bCs/>
                <w:sz w:val="22"/>
                <w:szCs w:val="22"/>
              </w:rPr>
              <w:t>Семестр</w:t>
            </w:r>
            <w:r w:rsidRPr="00FA43EE">
              <w:rPr>
                <w:b/>
                <w:bCs/>
                <w:sz w:val="22"/>
                <w:szCs w:val="22"/>
                <w:lang w:val="kk-KZ"/>
              </w:rPr>
              <w:t>і</w:t>
            </w:r>
          </w:p>
        </w:tc>
        <w:tc>
          <w:tcPr>
            <w:tcW w:w="6906" w:type="dxa"/>
            <w:gridSpan w:val="2"/>
          </w:tcPr>
          <w:p w:rsidR="005B501E" w:rsidRPr="00FA43EE" w:rsidRDefault="002F5D1C" w:rsidP="002A1E7A">
            <w:pPr>
              <w:jc w:val="both"/>
              <w:rPr>
                <w:sz w:val="22"/>
                <w:szCs w:val="22"/>
                <w:lang w:val="kk-KZ"/>
              </w:rPr>
            </w:pPr>
            <w:r w:rsidRPr="00FA43EE">
              <w:rPr>
                <w:sz w:val="22"/>
                <w:szCs w:val="22"/>
                <w:lang w:val="kk-KZ"/>
              </w:rPr>
              <w:t>І</w:t>
            </w:r>
            <w:r w:rsidRPr="00284C7A">
              <w:rPr>
                <w:sz w:val="22"/>
                <w:szCs w:val="20"/>
                <w:lang w:val="en-US"/>
              </w:rPr>
              <w:t>V</w:t>
            </w:r>
          </w:p>
        </w:tc>
      </w:tr>
      <w:tr w:rsidR="005B501E" w:rsidRPr="00FA43EE" w:rsidTr="002A1E7A">
        <w:trPr>
          <w:trHeight w:val="277"/>
          <w:jc w:val="center"/>
        </w:trPr>
        <w:tc>
          <w:tcPr>
            <w:tcW w:w="2733" w:type="dxa"/>
          </w:tcPr>
          <w:p w:rsidR="005B501E" w:rsidRPr="00FA43EE" w:rsidRDefault="005B501E" w:rsidP="002A1E7A">
            <w:pPr>
              <w:rPr>
                <w:b/>
                <w:sz w:val="22"/>
                <w:szCs w:val="22"/>
                <w:lang w:val="kk-KZ"/>
              </w:rPr>
            </w:pPr>
            <w:r w:rsidRPr="00FA43EE">
              <w:rPr>
                <w:b/>
                <w:bCs/>
                <w:sz w:val="22"/>
                <w:szCs w:val="22"/>
                <w:lang w:val="kk-KZ"/>
              </w:rPr>
              <w:t xml:space="preserve">Пәннің </w:t>
            </w:r>
            <w:r w:rsidRPr="00FA43EE">
              <w:rPr>
                <w:b/>
                <w:sz w:val="22"/>
                <w:szCs w:val="22"/>
                <w:lang w:val="kk-KZ"/>
              </w:rPr>
              <w:t>п</w:t>
            </w:r>
            <w:r w:rsidRPr="00FA43EE">
              <w:rPr>
                <w:b/>
                <w:sz w:val="22"/>
                <w:szCs w:val="22"/>
              </w:rPr>
              <w:t>ререквизит</w:t>
            </w:r>
            <w:r w:rsidRPr="00FA43EE">
              <w:rPr>
                <w:b/>
                <w:sz w:val="22"/>
                <w:szCs w:val="22"/>
                <w:lang w:val="kk-KZ"/>
              </w:rPr>
              <w:t>тері</w:t>
            </w:r>
          </w:p>
        </w:tc>
        <w:tc>
          <w:tcPr>
            <w:tcW w:w="6906" w:type="dxa"/>
            <w:gridSpan w:val="2"/>
          </w:tcPr>
          <w:p w:rsidR="005B501E" w:rsidRPr="00FA43EE" w:rsidRDefault="005B501E" w:rsidP="002A1E7A">
            <w:pPr>
              <w:jc w:val="both"/>
              <w:rPr>
                <w:sz w:val="22"/>
                <w:szCs w:val="22"/>
                <w:lang w:val="kk-KZ"/>
              </w:rPr>
            </w:pPr>
            <w:r w:rsidRPr="00FA43EE">
              <w:rPr>
                <w:sz w:val="22"/>
                <w:szCs w:val="22"/>
                <w:lang w:val="kk-KZ"/>
              </w:rPr>
              <w:t>-</w:t>
            </w:r>
          </w:p>
        </w:tc>
      </w:tr>
      <w:tr w:rsidR="005B501E" w:rsidRPr="00FA43EE" w:rsidTr="002A1E7A">
        <w:trPr>
          <w:trHeight w:val="277"/>
          <w:jc w:val="center"/>
        </w:trPr>
        <w:tc>
          <w:tcPr>
            <w:tcW w:w="2733" w:type="dxa"/>
          </w:tcPr>
          <w:p w:rsidR="005B501E" w:rsidRPr="00FA43EE" w:rsidRDefault="005B501E" w:rsidP="002A1E7A">
            <w:pPr>
              <w:rPr>
                <w:b/>
                <w:sz w:val="22"/>
                <w:szCs w:val="22"/>
                <w:lang w:val="kk-KZ"/>
              </w:rPr>
            </w:pPr>
            <w:r w:rsidRPr="00FA43EE">
              <w:rPr>
                <w:b/>
                <w:bCs/>
                <w:sz w:val="22"/>
                <w:szCs w:val="22"/>
                <w:lang w:val="kk-KZ"/>
              </w:rPr>
              <w:t xml:space="preserve">Пәннің </w:t>
            </w:r>
            <w:r w:rsidRPr="00FA43EE">
              <w:rPr>
                <w:b/>
                <w:sz w:val="22"/>
                <w:szCs w:val="22"/>
                <w:lang w:val="kk-KZ"/>
              </w:rPr>
              <w:t>пострек</w:t>
            </w:r>
            <w:r w:rsidRPr="00FA43EE">
              <w:rPr>
                <w:b/>
                <w:sz w:val="22"/>
                <w:szCs w:val="22"/>
              </w:rPr>
              <w:t>визит</w:t>
            </w:r>
            <w:r w:rsidRPr="00FA43EE">
              <w:rPr>
                <w:b/>
                <w:sz w:val="22"/>
                <w:szCs w:val="22"/>
                <w:lang w:val="kk-KZ"/>
              </w:rPr>
              <w:t>тері</w:t>
            </w:r>
          </w:p>
        </w:tc>
        <w:tc>
          <w:tcPr>
            <w:tcW w:w="6906" w:type="dxa"/>
            <w:gridSpan w:val="2"/>
          </w:tcPr>
          <w:p w:rsidR="005B501E" w:rsidRPr="00111409" w:rsidRDefault="00111409" w:rsidP="002A1E7A">
            <w:pPr>
              <w:jc w:val="both"/>
              <w:rPr>
                <w:sz w:val="22"/>
                <w:szCs w:val="22"/>
                <w:lang w:val="en-US"/>
              </w:rPr>
            </w:pPr>
            <w:r>
              <w:rPr>
                <w:sz w:val="22"/>
                <w:szCs w:val="22"/>
                <w:lang w:val="en-US"/>
              </w:rPr>
              <w:t>-</w:t>
            </w:r>
          </w:p>
        </w:tc>
      </w:tr>
      <w:tr w:rsidR="005B501E" w:rsidRPr="008D4008" w:rsidTr="002A1E7A">
        <w:trPr>
          <w:trHeight w:val="277"/>
          <w:jc w:val="center"/>
        </w:trPr>
        <w:tc>
          <w:tcPr>
            <w:tcW w:w="2733" w:type="dxa"/>
          </w:tcPr>
          <w:p w:rsidR="005B501E" w:rsidRPr="00FA43EE" w:rsidRDefault="005B501E" w:rsidP="002A1E7A">
            <w:pPr>
              <w:rPr>
                <w:b/>
                <w:sz w:val="22"/>
                <w:szCs w:val="22"/>
              </w:rPr>
            </w:pPr>
            <w:r w:rsidRPr="00FA43EE">
              <w:rPr>
                <w:b/>
                <w:bCs/>
                <w:sz w:val="22"/>
                <w:szCs w:val="22"/>
                <w:lang w:val="kk-KZ"/>
              </w:rPr>
              <w:t xml:space="preserve">Пәннің қысқаша </w:t>
            </w:r>
            <w:r w:rsidRPr="00FA43EE">
              <w:rPr>
                <w:b/>
                <w:bCs/>
                <w:sz w:val="22"/>
                <w:szCs w:val="22"/>
              </w:rPr>
              <w:t xml:space="preserve">мазмұны </w:t>
            </w:r>
          </w:p>
        </w:tc>
        <w:tc>
          <w:tcPr>
            <w:tcW w:w="6906" w:type="dxa"/>
            <w:gridSpan w:val="2"/>
          </w:tcPr>
          <w:p w:rsidR="005B501E" w:rsidRPr="00FA43EE" w:rsidRDefault="00984A9F" w:rsidP="002A1E7A">
            <w:pPr>
              <w:tabs>
                <w:tab w:val="left" w:pos="4820"/>
              </w:tabs>
              <w:jc w:val="both"/>
              <w:rPr>
                <w:sz w:val="22"/>
                <w:szCs w:val="22"/>
                <w:lang w:val="kk-KZ"/>
              </w:rPr>
            </w:pPr>
            <w:r w:rsidRPr="00FA43EE">
              <w:rPr>
                <w:bCs/>
                <w:sz w:val="22"/>
                <w:szCs w:val="22"/>
                <w:lang w:val="kk-KZ"/>
              </w:rPr>
              <w:t>Пән сыбайлас жемқорлыққа қарсы мәдениетті және академиялық адалдықты тарихи, сондай-ақ қазіргі заманғы мәтіндерде қалыптастырады, сыбайлас жемқорлықтың туындауының әмбебап мәнін, табиғатын, орнықтылығының себебін ашады. Білім алушы сыбайлас жемқорлыққа қарсы іс-қимылдың әлеуметтік-экономикалық, құқықтық, мәдени, адамгершілік-этикалық аспектілері бойынша материалдарды цифрлық технологиялар көмегімен жинау, талдау және ситуациялық міндеттерді өз бетінше немесе командада шешу арқылы сыбайлас жемқорлыққа қарсы қызметті дербес ұйымдастыру дағдыларын меңгереді.</w:t>
            </w:r>
          </w:p>
        </w:tc>
      </w:tr>
      <w:tr w:rsidR="005B501E" w:rsidRPr="008D4008" w:rsidTr="002A1E7A">
        <w:trPr>
          <w:trHeight w:val="955"/>
          <w:jc w:val="center"/>
        </w:trPr>
        <w:tc>
          <w:tcPr>
            <w:tcW w:w="2733" w:type="dxa"/>
            <w:vMerge w:val="restart"/>
          </w:tcPr>
          <w:p w:rsidR="005B501E" w:rsidRPr="00FA43EE" w:rsidRDefault="005B501E" w:rsidP="002A1E7A">
            <w:pPr>
              <w:tabs>
                <w:tab w:val="left" w:pos="4820"/>
              </w:tabs>
              <w:jc w:val="both"/>
              <w:rPr>
                <w:b/>
                <w:sz w:val="22"/>
                <w:szCs w:val="22"/>
                <w:lang w:val="kk-KZ"/>
              </w:rPr>
            </w:pPr>
            <w:r w:rsidRPr="00FA43EE">
              <w:rPr>
                <w:b/>
                <w:bCs/>
                <w:sz w:val="22"/>
                <w:szCs w:val="22"/>
                <w:lang w:val="kk-KZ"/>
              </w:rPr>
              <w:lastRenderedPageBreak/>
              <w:t>Құзыреттер және оқыт</w:t>
            </w:r>
            <w:r w:rsidRPr="00FA43EE">
              <w:rPr>
                <w:b/>
                <w:bCs/>
                <w:sz w:val="22"/>
                <w:szCs w:val="22"/>
              </w:rPr>
              <w:t>у н</w:t>
            </w:r>
            <w:r w:rsidRPr="00FA43EE">
              <w:rPr>
                <w:b/>
                <w:bCs/>
                <w:sz w:val="22"/>
                <w:szCs w:val="22"/>
                <w:lang w:val="kk-KZ"/>
              </w:rPr>
              <w:t>ә</w:t>
            </w:r>
            <w:r w:rsidRPr="00FA43EE">
              <w:rPr>
                <w:b/>
                <w:bCs/>
                <w:sz w:val="22"/>
                <w:szCs w:val="22"/>
              </w:rPr>
              <w:t>тижелері</w:t>
            </w:r>
          </w:p>
        </w:tc>
        <w:tc>
          <w:tcPr>
            <w:tcW w:w="2488" w:type="dxa"/>
            <w:vMerge w:val="restart"/>
          </w:tcPr>
          <w:p w:rsidR="005B501E" w:rsidRPr="00FA43EE" w:rsidRDefault="005B501E" w:rsidP="002A1E7A">
            <w:pPr>
              <w:tabs>
                <w:tab w:val="left" w:pos="709"/>
              </w:tabs>
              <w:rPr>
                <w:b/>
                <w:bCs/>
                <w:kern w:val="24"/>
                <w:sz w:val="22"/>
                <w:szCs w:val="22"/>
                <w:lang w:val="kk-KZ"/>
              </w:rPr>
            </w:pPr>
            <w:r w:rsidRPr="00FA43EE">
              <w:rPr>
                <w:b/>
                <w:bCs/>
                <w:kern w:val="24"/>
                <w:sz w:val="22"/>
                <w:szCs w:val="22"/>
                <w:lang w:val="kk-KZ"/>
              </w:rPr>
              <w:t>Б1.Әлеуметтік ортада адамды қалыптастыру және анықтау қабілеті</w:t>
            </w:r>
          </w:p>
          <w:p w:rsidR="005B501E" w:rsidRPr="00FA43EE" w:rsidRDefault="005B501E" w:rsidP="002A1E7A">
            <w:pPr>
              <w:tabs>
                <w:tab w:val="left" w:pos="709"/>
              </w:tabs>
              <w:rPr>
                <w:sz w:val="22"/>
                <w:szCs w:val="22"/>
                <w:lang w:val="kk-KZ"/>
              </w:rPr>
            </w:pPr>
          </w:p>
        </w:tc>
        <w:tc>
          <w:tcPr>
            <w:tcW w:w="4418" w:type="dxa"/>
          </w:tcPr>
          <w:p w:rsidR="005B501E" w:rsidRPr="00FA43EE" w:rsidRDefault="005B501E" w:rsidP="002A1E7A">
            <w:pPr>
              <w:jc w:val="both"/>
              <w:rPr>
                <w:sz w:val="22"/>
                <w:szCs w:val="22"/>
                <w:lang w:val="kk-KZ"/>
              </w:rPr>
            </w:pPr>
            <w:r w:rsidRPr="00FA43EE">
              <w:rPr>
                <w:sz w:val="22"/>
                <w:szCs w:val="22"/>
                <w:lang w:val="kk-KZ"/>
              </w:rPr>
              <w:t>- Зерттелетін салада мәліметтерді  жинақтау және сыни көзқараспен талдау нәтижесінде өз бетінше шешімдер қабылдау арқылы көшбасшылық қабілетті қалыптастырады (ОН1);</w:t>
            </w:r>
          </w:p>
        </w:tc>
      </w:tr>
      <w:tr w:rsidR="005B501E" w:rsidRPr="008D4008" w:rsidTr="002A1E7A">
        <w:trPr>
          <w:trHeight w:val="713"/>
          <w:jc w:val="center"/>
        </w:trPr>
        <w:tc>
          <w:tcPr>
            <w:tcW w:w="2733" w:type="dxa"/>
            <w:vMerge/>
          </w:tcPr>
          <w:p w:rsidR="005B501E" w:rsidRPr="00FA43EE" w:rsidRDefault="005B501E" w:rsidP="002A1E7A">
            <w:pPr>
              <w:tabs>
                <w:tab w:val="left" w:pos="4820"/>
              </w:tabs>
              <w:jc w:val="both"/>
              <w:rPr>
                <w:b/>
                <w:bCs/>
                <w:sz w:val="22"/>
                <w:szCs w:val="22"/>
                <w:lang w:val="kk-KZ"/>
              </w:rPr>
            </w:pPr>
          </w:p>
        </w:tc>
        <w:tc>
          <w:tcPr>
            <w:tcW w:w="2488" w:type="dxa"/>
            <w:vMerge/>
          </w:tcPr>
          <w:p w:rsidR="005B501E" w:rsidRPr="00FA43EE" w:rsidRDefault="005B501E" w:rsidP="002A1E7A">
            <w:pPr>
              <w:tabs>
                <w:tab w:val="left" w:pos="709"/>
              </w:tabs>
              <w:rPr>
                <w:b/>
                <w:bCs/>
                <w:kern w:val="24"/>
                <w:sz w:val="22"/>
                <w:szCs w:val="22"/>
                <w:lang w:val="kk-KZ"/>
              </w:rPr>
            </w:pPr>
          </w:p>
        </w:tc>
        <w:tc>
          <w:tcPr>
            <w:tcW w:w="4418" w:type="dxa"/>
          </w:tcPr>
          <w:p w:rsidR="005B501E" w:rsidRPr="00FA43EE" w:rsidRDefault="00984A9F" w:rsidP="002A1E7A">
            <w:pPr>
              <w:jc w:val="both"/>
              <w:rPr>
                <w:b/>
                <w:sz w:val="22"/>
                <w:szCs w:val="22"/>
                <w:lang w:val="kk-KZ"/>
              </w:rPr>
            </w:pPr>
            <w:r w:rsidRPr="00FA43EE">
              <w:rPr>
                <w:sz w:val="22"/>
                <w:szCs w:val="22"/>
                <w:lang w:val="kk-KZ"/>
              </w:rPr>
              <w:t>- Кәсіби қызметінде қоғамның рухани құндылықтарын және экономикалық, экологиялық, құқықтық және сыбайлас жемқорлыққа қарсы қағидаттарды сақтайды  (ОН4).</w:t>
            </w:r>
          </w:p>
        </w:tc>
      </w:tr>
      <w:tr w:rsidR="005B501E" w:rsidRPr="00FA43EE" w:rsidTr="002A1E7A">
        <w:trPr>
          <w:trHeight w:val="277"/>
          <w:jc w:val="center"/>
        </w:trPr>
        <w:tc>
          <w:tcPr>
            <w:tcW w:w="2733" w:type="dxa"/>
          </w:tcPr>
          <w:p w:rsidR="005B501E" w:rsidRPr="00FA43EE" w:rsidRDefault="005B501E" w:rsidP="002A1E7A">
            <w:pPr>
              <w:tabs>
                <w:tab w:val="left" w:pos="4820"/>
              </w:tabs>
              <w:jc w:val="both"/>
              <w:rPr>
                <w:b/>
                <w:sz w:val="22"/>
                <w:szCs w:val="22"/>
                <w:lang w:val="kk-KZ"/>
              </w:rPr>
            </w:pPr>
            <w:r w:rsidRPr="00FA43EE">
              <w:rPr>
                <w:b/>
                <w:sz w:val="22"/>
                <w:szCs w:val="22"/>
                <w:lang w:val="kk-KZ"/>
              </w:rPr>
              <w:t>Қ</w:t>
            </w:r>
            <w:r w:rsidRPr="00FA43EE">
              <w:rPr>
                <w:b/>
                <w:sz w:val="22"/>
                <w:szCs w:val="22"/>
              </w:rPr>
              <w:t>орытынды</w:t>
            </w:r>
            <w:r w:rsidRPr="00FA43EE">
              <w:rPr>
                <w:b/>
                <w:sz w:val="22"/>
                <w:szCs w:val="22"/>
                <w:lang w:val="kk-KZ"/>
              </w:rPr>
              <w:t xml:space="preserve"> </w:t>
            </w:r>
            <w:r w:rsidRPr="00FA43EE">
              <w:rPr>
                <w:b/>
                <w:sz w:val="22"/>
                <w:szCs w:val="22"/>
              </w:rPr>
              <w:t>ба</w:t>
            </w:r>
            <w:r w:rsidRPr="00FA43EE">
              <w:rPr>
                <w:b/>
                <w:sz w:val="22"/>
                <w:szCs w:val="22"/>
                <w:lang w:val="kk-KZ"/>
              </w:rPr>
              <w:t>қ</w:t>
            </w:r>
            <w:r w:rsidRPr="00FA43EE">
              <w:rPr>
                <w:b/>
                <w:sz w:val="22"/>
                <w:szCs w:val="22"/>
              </w:rPr>
              <w:t>ылау</w:t>
            </w:r>
          </w:p>
        </w:tc>
        <w:tc>
          <w:tcPr>
            <w:tcW w:w="6906" w:type="dxa"/>
            <w:gridSpan w:val="2"/>
          </w:tcPr>
          <w:p w:rsidR="005B501E" w:rsidRPr="00FA43EE" w:rsidRDefault="005B501E" w:rsidP="002A1E7A">
            <w:pPr>
              <w:tabs>
                <w:tab w:val="left" w:pos="4820"/>
              </w:tabs>
              <w:jc w:val="both"/>
              <w:rPr>
                <w:sz w:val="22"/>
                <w:szCs w:val="22"/>
                <w:lang w:val="kk-KZ"/>
              </w:rPr>
            </w:pPr>
            <w:r w:rsidRPr="00FA43EE">
              <w:rPr>
                <w:sz w:val="22"/>
                <w:szCs w:val="22"/>
                <w:lang w:val="kk-KZ"/>
              </w:rPr>
              <w:t>Е</w:t>
            </w:r>
            <w:r w:rsidRPr="00FA43EE">
              <w:rPr>
                <w:sz w:val="22"/>
                <w:szCs w:val="22"/>
              </w:rPr>
              <w:t>мтихан</w:t>
            </w:r>
          </w:p>
        </w:tc>
      </w:tr>
      <w:tr w:rsidR="005B501E" w:rsidRPr="00FA43EE" w:rsidTr="002A1E7A">
        <w:trPr>
          <w:trHeight w:val="277"/>
          <w:jc w:val="center"/>
        </w:trPr>
        <w:tc>
          <w:tcPr>
            <w:tcW w:w="2733" w:type="dxa"/>
          </w:tcPr>
          <w:p w:rsidR="005B501E" w:rsidRPr="00FA43EE" w:rsidRDefault="005B501E" w:rsidP="002A1E7A">
            <w:pPr>
              <w:tabs>
                <w:tab w:val="left" w:pos="4820"/>
              </w:tabs>
              <w:jc w:val="both"/>
              <w:rPr>
                <w:b/>
                <w:sz w:val="22"/>
                <w:szCs w:val="22"/>
              </w:rPr>
            </w:pPr>
            <w:r w:rsidRPr="00FA43EE">
              <w:rPr>
                <w:b/>
                <w:bCs/>
                <w:sz w:val="22"/>
                <w:szCs w:val="22"/>
              </w:rPr>
              <w:t>Кредиттерді</w:t>
            </w:r>
            <w:r w:rsidRPr="00FA43EE">
              <w:rPr>
                <w:b/>
                <w:bCs/>
                <w:sz w:val="22"/>
                <w:szCs w:val="22"/>
                <w:lang w:val="kk-KZ"/>
              </w:rPr>
              <w:t xml:space="preserve"> </w:t>
            </w:r>
            <w:r w:rsidRPr="00FA43EE">
              <w:rPr>
                <w:b/>
                <w:bCs/>
                <w:sz w:val="22"/>
                <w:szCs w:val="22"/>
              </w:rPr>
              <w:t>алу</w:t>
            </w:r>
            <w:r w:rsidRPr="00FA43EE">
              <w:rPr>
                <w:b/>
                <w:bCs/>
                <w:sz w:val="22"/>
                <w:szCs w:val="22"/>
                <w:lang w:val="kk-KZ"/>
              </w:rPr>
              <w:t xml:space="preserve"> </w:t>
            </w:r>
            <w:r w:rsidRPr="00FA43EE">
              <w:rPr>
                <w:b/>
                <w:bCs/>
                <w:sz w:val="22"/>
                <w:szCs w:val="22"/>
              </w:rPr>
              <w:t>шарты</w:t>
            </w:r>
          </w:p>
        </w:tc>
        <w:tc>
          <w:tcPr>
            <w:tcW w:w="6906" w:type="dxa"/>
            <w:gridSpan w:val="2"/>
          </w:tcPr>
          <w:p w:rsidR="005B501E" w:rsidRPr="00FA43EE" w:rsidRDefault="005B501E" w:rsidP="002A1E7A">
            <w:pPr>
              <w:tabs>
                <w:tab w:val="left" w:pos="4820"/>
              </w:tabs>
              <w:jc w:val="both"/>
              <w:rPr>
                <w:sz w:val="22"/>
                <w:szCs w:val="22"/>
                <w:lang w:val="kk-KZ"/>
              </w:rPr>
            </w:pPr>
            <w:r w:rsidRPr="00FA43EE">
              <w:rPr>
                <w:sz w:val="22"/>
                <w:szCs w:val="22"/>
                <w:lang w:val="kk-KZ"/>
              </w:rPr>
              <w:t>Лекция, семинар сабақтар, БӨЖ, үй тапсырмасын орындау</w:t>
            </w:r>
          </w:p>
        </w:tc>
      </w:tr>
      <w:tr w:rsidR="005B501E" w:rsidRPr="00FA43EE" w:rsidTr="002A1E7A">
        <w:trPr>
          <w:trHeight w:val="277"/>
          <w:jc w:val="center"/>
        </w:trPr>
        <w:tc>
          <w:tcPr>
            <w:tcW w:w="2733" w:type="dxa"/>
          </w:tcPr>
          <w:p w:rsidR="005B501E" w:rsidRPr="00FA43EE" w:rsidRDefault="005B501E" w:rsidP="002A1E7A">
            <w:pPr>
              <w:tabs>
                <w:tab w:val="left" w:pos="4820"/>
              </w:tabs>
              <w:jc w:val="both"/>
              <w:rPr>
                <w:b/>
                <w:sz w:val="22"/>
                <w:szCs w:val="22"/>
              </w:rPr>
            </w:pPr>
            <w:r w:rsidRPr="00FA43EE">
              <w:rPr>
                <w:b/>
                <w:bCs/>
                <w:sz w:val="22"/>
                <w:szCs w:val="22"/>
                <w:lang w:val="kk-KZ"/>
              </w:rPr>
              <w:t xml:space="preserve">Пәннің </w:t>
            </w:r>
            <w:r w:rsidRPr="00FA43EE">
              <w:rPr>
                <w:b/>
                <w:bCs/>
                <w:sz w:val="22"/>
                <w:szCs w:val="22"/>
              </w:rPr>
              <w:t>ұзақтығы</w:t>
            </w:r>
          </w:p>
        </w:tc>
        <w:tc>
          <w:tcPr>
            <w:tcW w:w="6906" w:type="dxa"/>
            <w:gridSpan w:val="2"/>
          </w:tcPr>
          <w:p w:rsidR="005B501E" w:rsidRPr="00FA43EE" w:rsidRDefault="005B501E" w:rsidP="002A1E7A">
            <w:pPr>
              <w:tabs>
                <w:tab w:val="left" w:pos="4820"/>
              </w:tabs>
              <w:jc w:val="both"/>
              <w:rPr>
                <w:sz w:val="22"/>
                <w:szCs w:val="22"/>
                <w:lang w:val="kk-KZ"/>
              </w:rPr>
            </w:pPr>
            <w:r w:rsidRPr="00FA43EE">
              <w:rPr>
                <w:sz w:val="22"/>
                <w:szCs w:val="22"/>
                <w:lang w:val="en-US"/>
              </w:rPr>
              <w:t xml:space="preserve">1 </w:t>
            </w:r>
            <w:r w:rsidRPr="00FA43EE">
              <w:rPr>
                <w:sz w:val="22"/>
                <w:szCs w:val="22"/>
                <w:lang w:val="kk-KZ"/>
              </w:rPr>
              <w:t>семестр</w:t>
            </w:r>
          </w:p>
        </w:tc>
      </w:tr>
      <w:tr w:rsidR="005B501E" w:rsidRPr="00FA43EE" w:rsidTr="002A1E7A">
        <w:trPr>
          <w:trHeight w:val="277"/>
          <w:jc w:val="center"/>
        </w:trPr>
        <w:tc>
          <w:tcPr>
            <w:tcW w:w="2733" w:type="dxa"/>
          </w:tcPr>
          <w:p w:rsidR="005B501E" w:rsidRPr="00FA43EE" w:rsidRDefault="005B501E" w:rsidP="002A1E7A">
            <w:pPr>
              <w:tabs>
                <w:tab w:val="left" w:pos="4820"/>
              </w:tabs>
              <w:jc w:val="both"/>
              <w:rPr>
                <w:b/>
                <w:sz w:val="22"/>
                <w:szCs w:val="22"/>
                <w:lang w:val="kk-KZ"/>
              </w:rPr>
            </w:pPr>
            <w:r w:rsidRPr="00FA43EE">
              <w:rPr>
                <w:b/>
                <w:bCs/>
                <w:sz w:val="22"/>
                <w:szCs w:val="22"/>
                <w:lang w:val="kk-KZ"/>
              </w:rPr>
              <w:t>Ә</w:t>
            </w:r>
            <w:r w:rsidRPr="00FA43EE">
              <w:rPr>
                <w:b/>
                <w:bCs/>
                <w:sz w:val="22"/>
                <w:szCs w:val="22"/>
              </w:rPr>
              <w:t>дебиет</w:t>
            </w:r>
            <w:r w:rsidRPr="00FA43EE">
              <w:rPr>
                <w:b/>
                <w:bCs/>
                <w:sz w:val="22"/>
                <w:szCs w:val="22"/>
                <w:lang w:val="kk-KZ"/>
              </w:rPr>
              <w:t>тер</w:t>
            </w:r>
          </w:p>
        </w:tc>
        <w:tc>
          <w:tcPr>
            <w:tcW w:w="6906" w:type="dxa"/>
            <w:gridSpan w:val="2"/>
          </w:tcPr>
          <w:p w:rsidR="00984A9F" w:rsidRPr="00FA43EE" w:rsidRDefault="00984A9F" w:rsidP="00984A9F">
            <w:pPr>
              <w:pStyle w:val="21"/>
              <w:tabs>
                <w:tab w:val="left" w:pos="278"/>
              </w:tabs>
              <w:jc w:val="left"/>
              <w:rPr>
                <w:rFonts w:ascii="Times New Roman" w:hAnsi="Times New Roman"/>
                <w:szCs w:val="22"/>
              </w:rPr>
            </w:pPr>
            <w:r w:rsidRPr="00FA43EE">
              <w:rPr>
                <w:rFonts w:ascii="Times New Roman" w:hAnsi="Times New Roman"/>
                <w:szCs w:val="22"/>
              </w:rPr>
              <w:t>1. Сыбайлас жемқорлыққа қарсы мәдениет негіздері: оқу құралы. Астана,</w:t>
            </w:r>
            <w:r w:rsidR="002F5D1C">
              <w:rPr>
                <w:rFonts w:ascii="Times New Roman" w:hAnsi="Times New Roman"/>
                <w:szCs w:val="22"/>
              </w:rPr>
              <w:t xml:space="preserve"> </w:t>
            </w:r>
            <w:r w:rsidRPr="00FA43EE">
              <w:rPr>
                <w:rFonts w:ascii="Times New Roman" w:hAnsi="Times New Roman"/>
                <w:szCs w:val="22"/>
              </w:rPr>
              <w:t>2016. Б. С. Абдрасилов.</w:t>
            </w:r>
          </w:p>
          <w:p w:rsidR="00984A9F" w:rsidRPr="00FA43EE" w:rsidRDefault="00984A9F" w:rsidP="00984A9F">
            <w:pPr>
              <w:pStyle w:val="21"/>
              <w:tabs>
                <w:tab w:val="left" w:pos="278"/>
              </w:tabs>
              <w:jc w:val="left"/>
              <w:rPr>
                <w:rFonts w:ascii="Times New Roman" w:hAnsi="Times New Roman"/>
                <w:szCs w:val="22"/>
              </w:rPr>
            </w:pPr>
            <w:r w:rsidRPr="00FA43EE">
              <w:rPr>
                <w:rFonts w:ascii="Times New Roman" w:hAnsi="Times New Roman"/>
                <w:szCs w:val="22"/>
              </w:rPr>
              <w:t>2. Основы антикоррупционной культуры: учебное пособие. Под ред. Б.С. Абдрасилова. Астана, 2016</w:t>
            </w:r>
          </w:p>
          <w:p w:rsidR="00984A9F" w:rsidRPr="00FA43EE" w:rsidRDefault="00984A9F" w:rsidP="00984A9F">
            <w:pPr>
              <w:pStyle w:val="21"/>
              <w:tabs>
                <w:tab w:val="left" w:pos="278"/>
              </w:tabs>
              <w:jc w:val="left"/>
              <w:rPr>
                <w:rFonts w:ascii="Times New Roman" w:hAnsi="Times New Roman"/>
                <w:szCs w:val="22"/>
              </w:rPr>
            </w:pPr>
            <w:r w:rsidRPr="00FA43EE">
              <w:rPr>
                <w:rFonts w:ascii="Times New Roman" w:hAnsi="Times New Roman"/>
                <w:szCs w:val="22"/>
              </w:rPr>
              <w:t>3. Сыбайлас жемқорлыққа қарсы әрекет етудің құқықтық негіздері. Практикум. М. К. Самалдықов</w:t>
            </w:r>
          </w:p>
          <w:p w:rsidR="00984A9F" w:rsidRPr="00FA43EE" w:rsidRDefault="00984A9F" w:rsidP="00984A9F">
            <w:pPr>
              <w:pStyle w:val="21"/>
              <w:tabs>
                <w:tab w:val="left" w:pos="278"/>
              </w:tabs>
              <w:jc w:val="left"/>
              <w:rPr>
                <w:rFonts w:ascii="Times New Roman" w:hAnsi="Times New Roman"/>
                <w:szCs w:val="22"/>
              </w:rPr>
            </w:pPr>
            <w:r w:rsidRPr="00FA43EE">
              <w:rPr>
                <w:rFonts w:ascii="Times New Roman" w:hAnsi="Times New Roman"/>
                <w:szCs w:val="22"/>
              </w:rPr>
              <w:t>4. Сыбайлас жемқорлыққа қарсы іс-қимылдың құқықтық негіздері. Дәрістер курсы. Алматы,</w:t>
            </w:r>
            <w:r w:rsidR="002F5D1C">
              <w:rPr>
                <w:rFonts w:ascii="Times New Roman" w:hAnsi="Times New Roman"/>
                <w:szCs w:val="22"/>
              </w:rPr>
              <w:t xml:space="preserve"> </w:t>
            </w:r>
            <w:r w:rsidRPr="00FA43EE">
              <w:rPr>
                <w:rFonts w:ascii="Times New Roman" w:hAnsi="Times New Roman"/>
                <w:szCs w:val="22"/>
              </w:rPr>
              <w:t>2019. М. К. Самалдықов</w:t>
            </w:r>
          </w:p>
          <w:p w:rsidR="00984A9F" w:rsidRPr="00FA43EE" w:rsidRDefault="00984A9F" w:rsidP="00984A9F">
            <w:pPr>
              <w:pStyle w:val="21"/>
              <w:tabs>
                <w:tab w:val="left" w:pos="278"/>
              </w:tabs>
              <w:jc w:val="left"/>
              <w:rPr>
                <w:rFonts w:ascii="Times New Roman" w:hAnsi="Times New Roman"/>
                <w:szCs w:val="22"/>
              </w:rPr>
            </w:pPr>
            <w:r w:rsidRPr="00FA43EE">
              <w:rPr>
                <w:rFonts w:ascii="Times New Roman" w:hAnsi="Times New Roman"/>
                <w:szCs w:val="22"/>
              </w:rPr>
              <w:t>5. Академическая коррупция в вузах Республики Казахстан: коррупционные схемы и методы противодействия. О. С. Бектибаева</w:t>
            </w:r>
          </w:p>
          <w:p w:rsidR="005B501E" w:rsidRPr="00FA43EE" w:rsidRDefault="00984A9F" w:rsidP="00984A9F">
            <w:pPr>
              <w:pStyle w:val="21"/>
              <w:tabs>
                <w:tab w:val="left" w:pos="278"/>
              </w:tabs>
              <w:jc w:val="left"/>
              <w:rPr>
                <w:rFonts w:ascii="Times New Roman" w:hAnsi="Times New Roman"/>
                <w:szCs w:val="22"/>
              </w:rPr>
            </w:pPr>
            <w:r w:rsidRPr="00FA43EE">
              <w:rPr>
                <w:rFonts w:ascii="Times New Roman" w:hAnsi="Times New Roman"/>
                <w:szCs w:val="22"/>
              </w:rPr>
              <w:t>Алматы, 2016</w:t>
            </w:r>
          </w:p>
        </w:tc>
      </w:tr>
      <w:tr w:rsidR="005B501E" w:rsidRPr="00FA43EE" w:rsidTr="002A1E7A">
        <w:trPr>
          <w:trHeight w:val="277"/>
          <w:jc w:val="center"/>
        </w:trPr>
        <w:tc>
          <w:tcPr>
            <w:tcW w:w="2733" w:type="dxa"/>
          </w:tcPr>
          <w:p w:rsidR="005B501E" w:rsidRPr="00FA43EE" w:rsidRDefault="005B501E" w:rsidP="002A1E7A">
            <w:pPr>
              <w:tabs>
                <w:tab w:val="left" w:pos="4820"/>
              </w:tabs>
              <w:jc w:val="both"/>
              <w:rPr>
                <w:b/>
                <w:sz w:val="22"/>
                <w:szCs w:val="22"/>
                <w:lang w:val="kk-KZ"/>
              </w:rPr>
            </w:pPr>
            <w:r w:rsidRPr="00FA43EE">
              <w:rPr>
                <w:b/>
                <w:bCs/>
                <w:sz w:val="22"/>
                <w:szCs w:val="22"/>
                <w:lang w:val="kk-KZ"/>
              </w:rPr>
              <w:t>Жаңартылған мерзімі</w:t>
            </w:r>
          </w:p>
        </w:tc>
        <w:tc>
          <w:tcPr>
            <w:tcW w:w="6906" w:type="dxa"/>
            <w:gridSpan w:val="2"/>
          </w:tcPr>
          <w:p w:rsidR="005B501E" w:rsidRPr="00FA43EE" w:rsidRDefault="005B501E" w:rsidP="002A1E7A">
            <w:pPr>
              <w:tabs>
                <w:tab w:val="left" w:pos="4820"/>
              </w:tabs>
              <w:jc w:val="both"/>
              <w:rPr>
                <w:sz w:val="22"/>
                <w:szCs w:val="22"/>
                <w:lang w:val="kk-KZ"/>
              </w:rPr>
            </w:pPr>
          </w:p>
        </w:tc>
      </w:tr>
    </w:tbl>
    <w:p w:rsidR="005B501E" w:rsidRDefault="005B501E" w:rsidP="00BA6F49">
      <w:pPr>
        <w:rPr>
          <w:sz w:val="22"/>
          <w:szCs w:val="22"/>
          <w:lang w:val="kk-KZ"/>
        </w:rPr>
      </w:pPr>
    </w:p>
    <w:p w:rsidR="00A45E13" w:rsidRDefault="00A45E13" w:rsidP="00BA6F49">
      <w:pPr>
        <w:rPr>
          <w:sz w:val="22"/>
          <w:szCs w:val="22"/>
          <w:lang w:val="kk-KZ"/>
        </w:rPr>
      </w:pPr>
    </w:p>
    <w:p w:rsidR="00A45E13" w:rsidRDefault="00A45E13" w:rsidP="00BA6F49">
      <w:pPr>
        <w:rPr>
          <w:sz w:val="22"/>
          <w:szCs w:val="22"/>
          <w:lang w:val="kk-KZ"/>
        </w:rPr>
      </w:pPr>
    </w:p>
    <w:p w:rsidR="00A45E13" w:rsidRDefault="00A45E13" w:rsidP="00BA6F49">
      <w:pPr>
        <w:rPr>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2957"/>
        <w:gridCol w:w="3933"/>
      </w:tblGrid>
      <w:tr w:rsidR="00A45E13" w:rsidRPr="00521B79" w:rsidTr="00E83BBF">
        <w:trPr>
          <w:trHeight w:val="277"/>
          <w:jc w:val="center"/>
        </w:trPr>
        <w:tc>
          <w:tcPr>
            <w:tcW w:w="2749" w:type="dxa"/>
          </w:tcPr>
          <w:p w:rsidR="00A45E13" w:rsidRPr="00521B79" w:rsidRDefault="00A45E13" w:rsidP="00E83BBF">
            <w:pPr>
              <w:rPr>
                <w:b/>
                <w:sz w:val="20"/>
                <w:szCs w:val="20"/>
              </w:rPr>
            </w:pPr>
            <w:r w:rsidRPr="00521B79">
              <w:rPr>
                <w:b/>
                <w:bCs/>
                <w:sz w:val="20"/>
                <w:szCs w:val="20"/>
              </w:rPr>
              <w:t xml:space="preserve">Пән коды және атауы </w:t>
            </w:r>
          </w:p>
        </w:tc>
        <w:tc>
          <w:tcPr>
            <w:tcW w:w="6890" w:type="dxa"/>
            <w:gridSpan w:val="2"/>
          </w:tcPr>
          <w:p w:rsidR="00A45E13" w:rsidRPr="00521B79" w:rsidRDefault="00A45E13" w:rsidP="00E83BBF">
            <w:pPr>
              <w:pBdr>
                <w:top w:val="nil"/>
                <w:left w:val="nil"/>
                <w:bottom w:val="nil"/>
                <w:right w:val="nil"/>
                <w:between w:val="nil"/>
              </w:pBdr>
              <w:ind w:left="23" w:right="-97" w:hanging="2"/>
              <w:jc w:val="both"/>
              <w:rPr>
                <w:sz w:val="20"/>
                <w:szCs w:val="20"/>
              </w:rPr>
            </w:pPr>
            <w:r>
              <w:rPr>
                <w:sz w:val="20"/>
                <w:szCs w:val="20"/>
                <w:lang w:val="en-US" w:eastAsia="en-US"/>
              </w:rPr>
              <w:t>KS 31</w:t>
            </w:r>
            <w:r>
              <w:rPr>
                <w:sz w:val="20"/>
                <w:szCs w:val="20"/>
                <w:lang w:eastAsia="en-US"/>
              </w:rPr>
              <w:t>97</w:t>
            </w:r>
            <w:r w:rsidRPr="00521B79">
              <w:rPr>
                <w:sz w:val="20"/>
                <w:szCs w:val="20"/>
                <w:lang w:val="en-US" w:eastAsia="en-US"/>
              </w:rPr>
              <w:t xml:space="preserve"> </w:t>
            </w:r>
            <w:r w:rsidRPr="00521B79">
              <w:rPr>
                <w:sz w:val="16"/>
                <w:szCs w:val="16"/>
                <w:lang w:eastAsia="en-US"/>
              </w:rPr>
              <w:t xml:space="preserve"> </w:t>
            </w:r>
            <w:r w:rsidRPr="00521B79">
              <w:rPr>
                <w:sz w:val="20"/>
                <w:szCs w:val="20"/>
              </w:rPr>
              <w:t>Қаржылық сауаттылық</w:t>
            </w:r>
          </w:p>
        </w:tc>
      </w:tr>
      <w:tr w:rsidR="00A45E13" w:rsidRPr="00521B79" w:rsidTr="00E83BBF">
        <w:trPr>
          <w:trHeight w:val="277"/>
          <w:jc w:val="center"/>
        </w:trPr>
        <w:tc>
          <w:tcPr>
            <w:tcW w:w="2749" w:type="dxa"/>
          </w:tcPr>
          <w:p w:rsidR="00A45E13" w:rsidRPr="00521B79" w:rsidRDefault="00A45E13" w:rsidP="00E83BBF">
            <w:pPr>
              <w:rPr>
                <w:b/>
                <w:sz w:val="20"/>
                <w:szCs w:val="20"/>
              </w:rPr>
            </w:pPr>
            <w:r w:rsidRPr="00521B79">
              <w:rPr>
                <w:b/>
                <w:sz w:val="20"/>
                <w:szCs w:val="20"/>
              </w:rPr>
              <w:t xml:space="preserve">Пәнге </w:t>
            </w:r>
            <w:r w:rsidRPr="00521B79">
              <w:rPr>
                <w:b/>
                <w:bCs/>
                <w:sz w:val="20"/>
                <w:szCs w:val="20"/>
              </w:rPr>
              <w:t>жауапты ОПҚ</w:t>
            </w:r>
          </w:p>
        </w:tc>
        <w:tc>
          <w:tcPr>
            <w:tcW w:w="6890" w:type="dxa"/>
            <w:gridSpan w:val="2"/>
          </w:tcPr>
          <w:p w:rsidR="00A45E13" w:rsidRPr="00521B79" w:rsidRDefault="00A45E13" w:rsidP="00E83BBF">
            <w:pPr>
              <w:jc w:val="both"/>
              <w:rPr>
                <w:sz w:val="20"/>
                <w:szCs w:val="20"/>
              </w:rPr>
            </w:pPr>
            <w:r w:rsidRPr="00521B79">
              <w:rPr>
                <w:sz w:val="20"/>
                <w:szCs w:val="20"/>
              </w:rPr>
              <w:t>Мырзабекқызы Қ., Сапарова А.</w:t>
            </w:r>
          </w:p>
        </w:tc>
      </w:tr>
      <w:tr w:rsidR="00A45E13" w:rsidRPr="00521B79" w:rsidTr="00E83BBF">
        <w:trPr>
          <w:trHeight w:val="277"/>
          <w:jc w:val="center"/>
        </w:trPr>
        <w:tc>
          <w:tcPr>
            <w:tcW w:w="2749" w:type="dxa"/>
          </w:tcPr>
          <w:p w:rsidR="00A45E13" w:rsidRPr="00521B79" w:rsidRDefault="00A45E13" w:rsidP="00E83BBF">
            <w:pPr>
              <w:rPr>
                <w:b/>
                <w:sz w:val="20"/>
                <w:szCs w:val="20"/>
              </w:rPr>
            </w:pPr>
            <w:r w:rsidRPr="00521B79">
              <w:rPr>
                <w:b/>
                <w:bCs/>
                <w:sz w:val="20"/>
                <w:szCs w:val="20"/>
              </w:rPr>
              <w:t xml:space="preserve">Элективті пән циклы және түрі </w:t>
            </w:r>
          </w:p>
        </w:tc>
        <w:tc>
          <w:tcPr>
            <w:tcW w:w="6890" w:type="dxa"/>
            <w:gridSpan w:val="2"/>
          </w:tcPr>
          <w:p w:rsidR="00A45E13" w:rsidRPr="00521B79" w:rsidRDefault="00A45E13" w:rsidP="00E83BBF">
            <w:pPr>
              <w:jc w:val="both"/>
              <w:rPr>
                <w:sz w:val="20"/>
                <w:szCs w:val="20"/>
              </w:rPr>
            </w:pPr>
            <w:r w:rsidRPr="00521B79">
              <w:rPr>
                <w:sz w:val="20"/>
                <w:szCs w:val="20"/>
              </w:rPr>
              <w:t>ЖБП-ТК</w:t>
            </w:r>
          </w:p>
        </w:tc>
      </w:tr>
      <w:tr w:rsidR="00A45E13" w:rsidRPr="00521B79" w:rsidTr="00E83BBF">
        <w:trPr>
          <w:trHeight w:val="277"/>
          <w:jc w:val="center"/>
        </w:trPr>
        <w:tc>
          <w:tcPr>
            <w:tcW w:w="2749" w:type="dxa"/>
          </w:tcPr>
          <w:p w:rsidR="00A45E13" w:rsidRPr="00521B79" w:rsidRDefault="00A45E13" w:rsidP="00E83BBF">
            <w:pPr>
              <w:rPr>
                <w:b/>
                <w:sz w:val="20"/>
                <w:szCs w:val="20"/>
              </w:rPr>
            </w:pPr>
            <w:r w:rsidRPr="00521B79">
              <w:rPr>
                <w:b/>
                <w:bCs/>
                <w:sz w:val="20"/>
                <w:szCs w:val="20"/>
              </w:rPr>
              <w:t xml:space="preserve">Академиялық дәрежесі </w:t>
            </w:r>
          </w:p>
        </w:tc>
        <w:tc>
          <w:tcPr>
            <w:tcW w:w="6890" w:type="dxa"/>
            <w:gridSpan w:val="2"/>
          </w:tcPr>
          <w:p w:rsidR="00A45E13" w:rsidRPr="00521B79" w:rsidRDefault="00A45E13" w:rsidP="00E83BBF">
            <w:pPr>
              <w:jc w:val="both"/>
              <w:rPr>
                <w:sz w:val="20"/>
                <w:szCs w:val="20"/>
              </w:rPr>
            </w:pPr>
            <w:r w:rsidRPr="00521B79">
              <w:rPr>
                <w:sz w:val="20"/>
                <w:szCs w:val="20"/>
              </w:rPr>
              <w:t>Бакалавриат</w:t>
            </w:r>
          </w:p>
        </w:tc>
      </w:tr>
      <w:tr w:rsidR="00A45E13" w:rsidRPr="00521B79" w:rsidTr="00E83BBF">
        <w:trPr>
          <w:trHeight w:val="277"/>
          <w:jc w:val="center"/>
        </w:trPr>
        <w:tc>
          <w:tcPr>
            <w:tcW w:w="2749" w:type="dxa"/>
          </w:tcPr>
          <w:p w:rsidR="00A45E13" w:rsidRPr="00521B79" w:rsidRDefault="00A45E13" w:rsidP="00E83BBF">
            <w:pPr>
              <w:rPr>
                <w:b/>
                <w:sz w:val="20"/>
                <w:szCs w:val="20"/>
              </w:rPr>
            </w:pPr>
            <w:r w:rsidRPr="00521B79">
              <w:rPr>
                <w:b/>
                <w:bCs/>
                <w:sz w:val="20"/>
                <w:szCs w:val="20"/>
              </w:rPr>
              <w:t>Акад. кредиті/ акад.сағаты</w:t>
            </w:r>
          </w:p>
        </w:tc>
        <w:tc>
          <w:tcPr>
            <w:tcW w:w="6890" w:type="dxa"/>
            <w:gridSpan w:val="2"/>
          </w:tcPr>
          <w:p w:rsidR="00A45E13" w:rsidRPr="00521B79" w:rsidRDefault="00A45E13" w:rsidP="00E83BBF">
            <w:pPr>
              <w:jc w:val="both"/>
              <w:rPr>
                <w:sz w:val="20"/>
                <w:szCs w:val="20"/>
              </w:rPr>
            </w:pPr>
            <w:r w:rsidRPr="00521B79">
              <w:rPr>
                <w:sz w:val="20"/>
                <w:szCs w:val="20"/>
              </w:rPr>
              <w:t>5/150</w:t>
            </w:r>
          </w:p>
        </w:tc>
      </w:tr>
      <w:tr w:rsidR="00A45E13" w:rsidRPr="00521B79" w:rsidTr="00E83BBF">
        <w:trPr>
          <w:trHeight w:val="277"/>
          <w:jc w:val="center"/>
        </w:trPr>
        <w:tc>
          <w:tcPr>
            <w:tcW w:w="2749" w:type="dxa"/>
          </w:tcPr>
          <w:p w:rsidR="00A45E13" w:rsidRPr="00521B79" w:rsidRDefault="00A45E13" w:rsidP="00E83BBF">
            <w:pPr>
              <w:rPr>
                <w:b/>
                <w:sz w:val="20"/>
                <w:szCs w:val="20"/>
              </w:rPr>
            </w:pPr>
            <w:r w:rsidRPr="00521B79">
              <w:rPr>
                <w:b/>
                <w:bCs/>
                <w:sz w:val="20"/>
                <w:szCs w:val="20"/>
              </w:rPr>
              <w:t>Оқу түрі</w:t>
            </w:r>
          </w:p>
        </w:tc>
        <w:tc>
          <w:tcPr>
            <w:tcW w:w="6890" w:type="dxa"/>
            <w:gridSpan w:val="2"/>
          </w:tcPr>
          <w:p w:rsidR="00A45E13" w:rsidRPr="00521B79" w:rsidRDefault="00A45E13" w:rsidP="00E83BBF">
            <w:pPr>
              <w:jc w:val="both"/>
              <w:rPr>
                <w:sz w:val="20"/>
                <w:szCs w:val="20"/>
              </w:rPr>
            </w:pPr>
            <w:r w:rsidRPr="00521B79">
              <w:rPr>
                <w:sz w:val="20"/>
                <w:szCs w:val="20"/>
              </w:rPr>
              <w:t>Күндізгі</w:t>
            </w:r>
          </w:p>
        </w:tc>
      </w:tr>
      <w:tr w:rsidR="00A45E13" w:rsidRPr="00521B79" w:rsidTr="00E83BBF">
        <w:trPr>
          <w:trHeight w:val="277"/>
          <w:jc w:val="center"/>
        </w:trPr>
        <w:tc>
          <w:tcPr>
            <w:tcW w:w="2749" w:type="dxa"/>
          </w:tcPr>
          <w:p w:rsidR="00A45E13" w:rsidRPr="00521B79" w:rsidRDefault="00A45E13" w:rsidP="00E83BBF">
            <w:pPr>
              <w:rPr>
                <w:b/>
                <w:bCs/>
                <w:sz w:val="20"/>
                <w:szCs w:val="20"/>
              </w:rPr>
            </w:pPr>
            <w:r w:rsidRPr="00521B79">
              <w:rPr>
                <w:b/>
                <w:bCs/>
                <w:sz w:val="20"/>
                <w:szCs w:val="20"/>
              </w:rPr>
              <w:t>Семестрі</w:t>
            </w:r>
          </w:p>
        </w:tc>
        <w:tc>
          <w:tcPr>
            <w:tcW w:w="6890" w:type="dxa"/>
            <w:gridSpan w:val="2"/>
          </w:tcPr>
          <w:p w:rsidR="00A45E13" w:rsidRPr="00BB0CD5" w:rsidRDefault="00A45E13" w:rsidP="00A45E13">
            <w:pPr>
              <w:jc w:val="both"/>
              <w:rPr>
                <w:sz w:val="20"/>
                <w:szCs w:val="20"/>
              </w:rPr>
            </w:pPr>
            <w:r>
              <w:rPr>
                <w:sz w:val="20"/>
                <w:szCs w:val="20"/>
              </w:rPr>
              <w:t xml:space="preserve"> І</w:t>
            </w:r>
            <w:r w:rsidRPr="00521B79">
              <w:rPr>
                <w:sz w:val="20"/>
                <w:szCs w:val="20"/>
                <w:lang w:val="en-US"/>
              </w:rPr>
              <w:t>V</w:t>
            </w:r>
          </w:p>
        </w:tc>
      </w:tr>
      <w:tr w:rsidR="00A45E13" w:rsidRPr="00521B79" w:rsidTr="00E83BBF">
        <w:trPr>
          <w:trHeight w:val="277"/>
          <w:jc w:val="center"/>
        </w:trPr>
        <w:tc>
          <w:tcPr>
            <w:tcW w:w="2749" w:type="dxa"/>
          </w:tcPr>
          <w:p w:rsidR="00A45E13" w:rsidRPr="00521B79" w:rsidRDefault="00A45E13" w:rsidP="00E83BBF">
            <w:pPr>
              <w:rPr>
                <w:b/>
                <w:sz w:val="20"/>
                <w:szCs w:val="20"/>
              </w:rPr>
            </w:pPr>
            <w:r w:rsidRPr="00521B79">
              <w:rPr>
                <w:b/>
                <w:bCs/>
                <w:sz w:val="20"/>
                <w:szCs w:val="20"/>
              </w:rPr>
              <w:t xml:space="preserve">Пәннің </w:t>
            </w:r>
            <w:r w:rsidRPr="00521B79">
              <w:rPr>
                <w:b/>
                <w:sz w:val="20"/>
                <w:szCs w:val="20"/>
              </w:rPr>
              <w:t>пререквизиттері</w:t>
            </w:r>
          </w:p>
        </w:tc>
        <w:tc>
          <w:tcPr>
            <w:tcW w:w="6890" w:type="dxa"/>
            <w:gridSpan w:val="2"/>
          </w:tcPr>
          <w:p w:rsidR="00A45E13" w:rsidRPr="00521B79" w:rsidRDefault="00A45E13" w:rsidP="00E83BBF">
            <w:pPr>
              <w:jc w:val="both"/>
              <w:rPr>
                <w:sz w:val="20"/>
                <w:szCs w:val="20"/>
              </w:rPr>
            </w:pPr>
            <w:r w:rsidRPr="00521B79">
              <w:rPr>
                <w:sz w:val="20"/>
                <w:szCs w:val="20"/>
              </w:rPr>
              <w:t>-</w:t>
            </w:r>
          </w:p>
        </w:tc>
      </w:tr>
      <w:tr w:rsidR="00A45E13" w:rsidRPr="00521B79" w:rsidTr="00E83BBF">
        <w:trPr>
          <w:trHeight w:val="277"/>
          <w:jc w:val="center"/>
        </w:trPr>
        <w:tc>
          <w:tcPr>
            <w:tcW w:w="2749" w:type="dxa"/>
          </w:tcPr>
          <w:p w:rsidR="00A45E13" w:rsidRPr="00521B79" w:rsidRDefault="00A45E13" w:rsidP="00E83BBF">
            <w:pPr>
              <w:rPr>
                <w:b/>
                <w:sz w:val="20"/>
                <w:szCs w:val="20"/>
              </w:rPr>
            </w:pPr>
            <w:r w:rsidRPr="00521B79">
              <w:rPr>
                <w:b/>
                <w:bCs/>
                <w:sz w:val="20"/>
                <w:szCs w:val="20"/>
              </w:rPr>
              <w:t xml:space="preserve">Пәннің </w:t>
            </w:r>
            <w:r w:rsidRPr="00521B79">
              <w:rPr>
                <w:b/>
                <w:sz w:val="20"/>
                <w:szCs w:val="20"/>
              </w:rPr>
              <w:t>постреквизиттері</w:t>
            </w:r>
          </w:p>
        </w:tc>
        <w:tc>
          <w:tcPr>
            <w:tcW w:w="6890" w:type="dxa"/>
            <w:gridSpan w:val="2"/>
          </w:tcPr>
          <w:p w:rsidR="00A45E13" w:rsidRPr="00521B79" w:rsidRDefault="00A45E13" w:rsidP="00E83BBF">
            <w:pPr>
              <w:jc w:val="both"/>
              <w:rPr>
                <w:sz w:val="20"/>
                <w:szCs w:val="20"/>
              </w:rPr>
            </w:pPr>
            <w:r w:rsidRPr="00521B79">
              <w:rPr>
                <w:sz w:val="20"/>
                <w:szCs w:val="20"/>
              </w:rPr>
              <w:t>-</w:t>
            </w:r>
          </w:p>
        </w:tc>
      </w:tr>
      <w:tr w:rsidR="00A45E13" w:rsidRPr="00521B79" w:rsidTr="00E83BBF">
        <w:trPr>
          <w:trHeight w:val="277"/>
          <w:jc w:val="center"/>
        </w:trPr>
        <w:tc>
          <w:tcPr>
            <w:tcW w:w="2749" w:type="dxa"/>
          </w:tcPr>
          <w:p w:rsidR="00A45E13" w:rsidRPr="00521B79" w:rsidRDefault="00A45E13" w:rsidP="00E83BBF">
            <w:pPr>
              <w:rPr>
                <w:b/>
                <w:sz w:val="20"/>
                <w:szCs w:val="20"/>
              </w:rPr>
            </w:pPr>
            <w:r w:rsidRPr="00521B79">
              <w:rPr>
                <w:b/>
                <w:bCs/>
                <w:sz w:val="20"/>
                <w:szCs w:val="20"/>
              </w:rPr>
              <w:t xml:space="preserve">Пәннің қысқаша мазмұны </w:t>
            </w:r>
          </w:p>
        </w:tc>
        <w:tc>
          <w:tcPr>
            <w:tcW w:w="6890" w:type="dxa"/>
            <w:gridSpan w:val="2"/>
          </w:tcPr>
          <w:p w:rsidR="00A45E13" w:rsidRPr="00521B79" w:rsidRDefault="00A45E13" w:rsidP="00E83BBF">
            <w:pPr>
              <w:jc w:val="both"/>
              <w:rPr>
                <w:sz w:val="20"/>
                <w:szCs w:val="20"/>
              </w:rPr>
            </w:pPr>
            <w:r w:rsidRPr="00BB0CD5">
              <w:rPr>
                <w:rStyle w:val="y2iqfc"/>
              </w:rPr>
              <w:t>Пән студенттердің қаржылық қатынастарының маңызды салаларын бейнелейтін негізгі қаржылық-экономикалық түсініктерді дамыту арқылы қаржылық сауаттылық негіздерін қалыптастырады. Сондай-ақ қаржылық нарықтағы тұтынушының, инвестордың, қарыз алушының, акционердің, салық төлеушінің, сақтандырушының, инвестордың әлеуметтік-экономикалық рөлін тиімді орындауға және тұтынушыларды пирамидалар мен қаржылық алаяқтықтан сақтандыруға бағытталған білім мен дағдыларды қалыптастырады.</w:t>
            </w:r>
          </w:p>
        </w:tc>
      </w:tr>
      <w:tr w:rsidR="00A45E13" w:rsidRPr="00521B79" w:rsidTr="00E83BBF">
        <w:trPr>
          <w:trHeight w:val="1232"/>
          <w:jc w:val="center"/>
        </w:trPr>
        <w:tc>
          <w:tcPr>
            <w:tcW w:w="2749" w:type="dxa"/>
            <w:vMerge w:val="restart"/>
          </w:tcPr>
          <w:p w:rsidR="00A45E13" w:rsidRPr="00521B79" w:rsidRDefault="00A45E13" w:rsidP="00E83BBF">
            <w:pPr>
              <w:rPr>
                <w:b/>
                <w:sz w:val="20"/>
                <w:szCs w:val="20"/>
              </w:rPr>
            </w:pPr>
            <w:r w:rsidRPr="00521B79">
              <w:rPr>
                <w:b/>
                <w:bCs/>
                <w:sz w:val="20"/>
                <w:szCs w:val="20"/>
              </w:rPr>
              <w:t xml:space="preserve">Құзыреттер және оқыту нәтижелері </w:t>
            </w:r>
          </w:p>
        </w:tc>
        <w:tc>
          <w:tcPr>
            <w:tcW w:w="2957" w:type="dxa"/>
            <w:vMerge w:val="restart"/>
            <w:tcBorders>
              <w:right w:val="single" w:sz="4" w:space="0" w:color="auto"/>
            </w:tcBorders>
          </w:tcPr>
          <w:p w:rsidR="00A45E13" w:rsidRPr="00521B79" w:rsidRDefault="00A45E13" w:rsidP="00E83BBF">
            <w:pPr>
              <w:tabs>
                <w:tab w:val="left" w:pos="709"/>
              </w:tabs>
              <w:rPr>
                <w:b/>
                <w:bCs/>
                <w:kern w:val="24"/>
                <w:sz w:val="20"/>
                <w:szCs w:val="20"/>
              </w:rPr>
            </w:pPr>
            <w:r w:rsidRPr="00521B79">
              <w:rPr>
                <w:b/>
                <w:bCs/>
                <w:kern w:val="24"/>
                <w:sz w:val="20"/>
                <w:szCs w:val="20"/>
              </w:rPr>
              <w:t>Б1.Әлеуметтік ортада адамды қалыптастыру және анықтау қабілеті</w:t>
            </w:r>
          </w:p>
        </w:tc>
        <w:tc>
          <w:tcPr>
            <w:tcW w:w="3933" w:type="dxa"/>
            <w:tcBorders>
              <w:left w:val="single" w:sz="4" w:space="0" w:color="auto"/>
            </w:tcBorders>
          </w:tcPr>
          <w:p w:rsidR="00A45E13" w:rsidRPr="00521B79" w:rsidRDefault="00A45E13" w:rsidP="00E83BBF">
            <w:pPr>
              <w:jc w:val="both"/>
              <w:rPr>
                <w:sz w:val="20"/>
                <w:szCs w:val="20"/>
              </w:rPr>
            </w:pPr>
            <w:r w:rsidRPr="00521B79">
              <w:rPr>
                <w:sz w:val="20"/>
                <w:szCs w:val="20"/>
              </w:rPr>
              <w:t>-Зерттелетін салада мәліметтерді  жинақтау және сыни көзқараспен талдау нәтижесінде өз бетінше шешімдер қабылдау арқылы көшбасшылық қабілетті қалыптастырады (ОН1).</w:t>
            </w:r>
          </w:p>
        </w:tc>
      </w:tr>
      <w:tr w:rsidR="00A45E13" w:rsidRPr="00521B79" w:rsidTr="00E83BBF">
        <w:trPr>
          <w:trHeight w:val="1182"/>
          <w:jc w:val="center"/>
        </w:trPr>
        <w:tc>
          <w:tcPr>
            <w:tcW w:w="2749" w:type="dxa"/>
            <w:vMerge/>
          </w:tcPr>
          <w:p w:rsidR="00A45E13" w:rsidRPr="00521B79" w:rsidRDefault="00A45E13" w:rsidP="00E83BBF">
            <w:pPr>
              <w:rPr>
                <w:b/>
                <w:bCs/>
                <w:sz w:val="20"/>
                <w:szCs w:val="20"/>
              </w:rPr>
            </w:pPr>
          </w:p>
        </w:tc>
        <w:tc>
          <w:tcPr>
            <w:tcW w:w="2957" w:type="dxa"/>
            <w:vMerge/>
            <w:tcBorders>
              <w:right w:val="single" w:sz="4" w:space="0" w:color="auto"/>
            </w:tcBorders>
          </w:tcPr>
          <w:p w:rsidR="00A45E13" w:rsidRPr="00521B79" w:rsidRDefault="00A45E13" w:rsidP="00E83BBF">
            <w:pPr>
              <w:tabs>
                <w:tab w:val="left" w:pos="709"/>
              </w:tabs>
              <w:rPr>
                <w:b/>
                <w:bCs/>
                <w:kern w:val="24"/>
                <w:sz w:val="20"/>
                <w:szCs w:val="20"/>
              </w:rPr>
            </w:pPr>
          </w:p>
        </w:tc>
        <w:tc>
          <w:tcPr>
            <w:tcW w:w="3933" w:type="dxa"/>
            <w:tcBorders>
              <w:left w:val="single" w:sz="4" w:space="0" w:color="auto"/>
            </w:tcBorders>
          </w:tcPr>
          <w:p w:rsidR="00A45E13" w:rsidRPr="00521B79" w:rsidRDefault="00A45E13" w:rsidP="00E83BBF">
            <w:pPr>
              <w:tabs>
                <w:tab w:val="left" w:pos="709"/>
              </w:tabs>
              <w:ind w:right="40"/>
              <w:jc w:val="both"/>
              <w:rPr>
                <w:sz w:val="20"/>
                <w:szCs w:val="20"/>
              </w:rPr>
            </w:pPr>
            <w:r w:rsidRPr="00521B79">
              <w:rPr>
                <w:sz w:val="20"/>
                <w:szCs w:val="20"/>
              </w:rPr>
              <w:t xml:space="preserve">-Кәсіби қызметінде қоғамның рухани құндылықтарын және экономикалық, экологиялық құқықтық, сыбайлас жемқорлыққа қарсы қағидаттарын сақтайды  (ОН4).  </w:t>
            </w:r>
          </w:p>
        </w:tc>
      </w:tr>
      <w:tr w:rsidR="00A45E13" w:rsidRPr="00521B79" w:rsidTr="00E83BBF">
        <w:trPr>
          <w:trHeight w:val="277"/>
          <w:jc w:val="center"/>
        </w:trPr>
        <w:tc>
          <w:tcPr>
            <w:tcW w:w="2749" w:type="dxa"/>
          </w:tcPr>
          <w:p w:rsidR="00A45E13" w:rsidRPr="00521B79" w:rsidRDefault="00A45E13" w:rsidP="00E83BBF">
            <w:pPr>
              <w:rPr>
                <w:b/>
                <w:sz w:val="20"/>
                <w:szCs w:val="20"/>
              </w:rPr>
            </w:pPr>
            <w:r w:rsidRPr="00521B79">
              <w:rPr>
                <w:b/>
                <w:sz w:val="20"/>
                <w:szCs w:val="20"/>
              </w:rPr>
              <w:t xml:space="preserve">Қорытынды бақылау </w:t>
            </w:r>
          </w:p>
        </w:tc>
        <w:tc>
          <w:tcPr>
            <w:tcW w:w="6890" w:type="dxa"/>
            <w:gridSpan w:val="2"/>
          </w:tcPr>
          <w:p w:rsidR="00A45E13" w:rsidRPr="00521B79" w:rsidRDefault="00A45E13" w:rsidP="00E83BBF">
            <w:pPr>
              <w:jc w:val="both"/>
              <w:rPr>
                <w:sz w:val="20"/>
                <w:szCs w:val="20"/>
              </w:rPr>
            </w:pPr>
            <w:r w:rsidRPr="00521B79">
              <w:rPr>
                <w:sz w:val="20"/>
                <w:szCs w:val="20"/>
              </w:rPr>
              <w:t>Емтихан</w:t>
            </w:r>
          </w:p>
        </w:tc>
      </w:tr>
      <w:tr w:rsidR="00A45E13" w:rsidRPr="00521B79" w:rsidTr="00E83BBF">
        <w:trPr>
          <w:trHeight w:val="277"/>
          <w:jc w:val="center"/>
        </w:trPr>
        <w:tc>
          <w:tcPr>
            <w:tcW w:w="2749" w:type="dxa"/>
          </w:tcPr>
          <w:p w:rsidR="00A45E13" w:rsidRPr="00521B79" w:rsidRDefault="00A45E13" w:rsidP="00E83BBF">
            <w:pPr>
              <w:rPr>
                <w:b/>
                <w:sz w:val="20"/>
                <w:szCs w:val="20"/>
              </w:rPr>
            </w:pPr>
            <w:r w:rsidRPr="00521B79">
              <w:rPr>
                <w:b/>
                <w:bCs/>
                <w:sz w:val="20"/>
                <w:szCs w:val="20"/>
              </w:rPr>
              <w:t xml:space="preserve">Кредиттерді алу шарты </w:t>
            </w:r>
          </w:p>
        </w:tc>
        <w:tc>
          <w:tcPr>
            <w:tcW w:w="6890" w:type="dxa"/>
            <w:gridSpan w:val="2"/>
          </w:tcPr>
          <w:p w:rsidR="00A45E13" w:rsidRPr="00521B79" w:rsidRDefault="00A45E13" w:rsidP="00E83BBF">
            <w:pPr>
              <w:jc w:val="both"/>
              <w:rPr>
                <w:sz w:val="20"/>
                <w:szCs w:val="20"/>
              </w:rPr>
            </w:pPr>
            <w:r w:rsidRPr="00521B79">
              <w:rPr>
                <w:sz w:val="20"/>
                <w:szCs w:val="20"/>
              </w:rPr>
              <w:t>Практикалық сабақтар, БӨЖ, үй тапсырмасын орындау</w:t>
            </w:r>
          </w:p>
        </w:tc>
      </w:tr>
      <w:tr w:rsidR="00A45E13" w:rsidRPr="00521B79" w:rsidTr="00E83BBF">
        <w:trPr>
          <w:trHeight w:val="277"/>
          <w:jc w:val="center"/>
        </w:trPr>
        <w:tc>
          <w:tcPr>
            <w:tcW w:w="2749" w:type="dxa"/>
          </w:tcPr>
          <w:p w:rsidR="00A45E13" w:rsidRPr="00521B79" w:rsidRDefault="00A45E13" w:rsidP="00E83BBF">
            <w:pPr>
              <w:rPr>
                <w:b/>
                <w:sz w:val="20"/>
                <w:szCs w:val="20"/>
              </w:rPr>
            </w:pPr>
            <w:r w:rsidRPr="00521B79">
              <w:rPr>
                <w:b/>
                <w:bCs/>
                <w:sz w:val="20"/>
                <w:szCs w:val="20"/>
              </w:rPr>
              <w:t xml:space="preserve">Пәннің ұзақтығы </w:t>
            </w:r>
          </w:p>
        </w:tc>
        <w:tc>
          <w:tcPr>
            <w:tcW w:w="6890" w:type="dxa"/>
            <w:gridSpan w:val="2"/>
          </w:tcPr>
          <w:p w:rsidR="00A45E13" w:rsidRPr="00521B79" w:rsidRDefault="00A45E13" w:rsidP="00E83BBF">
            <w:pPr>
              <w:jc w:val="both"/>
              <w:rPr>
                <w:sz w:val="20"/>
                <w:szCs w:val="20"/>
              </w:rPr>
            </w:pPr>
            <w:r w:rsidRPr="00521B79">
              <w:rPr>
                <w:sz w:val="20"/>
                <w:szCs w:val="20"/>
              </w:rPr>
              <w:t>1 семестр</w:t>
            </w:r>
          </w:p>
        </w:tc>
      </w:tr>
      <w:tr w:rsidR="00A45E13" w:rsidRPr="00521B79" w:rsidTr="00E83BBF">
        <w:trPr>
          <w:trHeight w:val="277"/>
          <w:jc w:val="center"/>
        </w:trPr>
        <w:tc>
          <w:tcPr>
            <w:tcW w:w="2749" w:type="dxa"/>
          </w:tcPr>
          <w:p w:rsidR="00A45E13" w:rsidRPr="00521B79" w:rsidRDefault="00A45E13" w:rsidP="00E83BBF">
            <w:pPr>
              <w:rPr>
                <w:b/>
                <w:sz w:val="20"/>
                <w:szCs w:val="20"/>
              </w:rPr>
            </w:pPr>
            <w:r w:rsidRPr="00521B79">
              <w:rPr>
                <w:b/>
                <w:bCs/>
                <w:sz w:val="20"/>
                <w:szCs w:val="20"/>
              </w:rPr>
              <w:t>Әдебиеттер</w:t>
            </w:r>
          </w:p>
        </w:tc>
        <w:tc>
          <w:tcPr>
            <w:tcW w:w="6890" w:type="dxa"/>
            <w:gridSpan w:val="2"/>
          </w:tcPr>
          <w:p w:rsidR="00A45E13" w:rsidRPr="00521B79" w:rsidRDefault="00A45E13" w:rsidP="00E83BBF">
            <w:r w:rsidRPr="00521B79">
              <w:t xml:space="preserve">1. Финансовая грамотность : учебник : [16+] / Ю.Р. Туманян, О.А. Ищенко-Падукова, А.Н. Козлов и др. ; Южный федеральный университет. – Ростов-на-Дону ; Таганрог : Южный федеральный университет, 2020. – 212 с. </w:t>
            </w:r>
          </w:p>
          <w:p w:rsidR="00A45E13" w:rsidRPr="00521B79" w:rsidRDefault="00A45E13" w:rsidP="00E83BBF">
            <w:r w:rsidRPr="00521B79">
              <w:t>2. Предпринимательство : учебник / И.К. Ларионов, К.В. Антипов, А.Н. Герасин и др. ; под ред. И.К. Ларионова. – 3-е изд. – Москва : Дашков и К°, 2019. – 191 с.</w:t>
            </w:r>
          </w:p>
          <w:p w:rsidR="00A45E13" w:rsidRPr="00521B79" w:rsidRDefault="00A45E13" w:rsidP="00E83BBF">
            <w:pPr>
              <w:rPr>
                <w:lang w:val="tr-TR"/>
              </w:rPr>
            </w:pPr>
            <w:r w:rsidRPr="00521B79">
              <w:t xml:space="preserve"> 3. Блинов, А.    Управление личными финансами: Как выжать максимум из банка, ПИФа и акций Электронный ресурс / - Москва : Альпина Бизнес Букс, 2019. - 153 с</w:t>
            </w:r>
          </w:p>
          <w:p w:rsidR="00A45E13" w:rsidRPr="00521B79" w:rsidRDefault="00A45E13" w:rsidP="00E83BBF">
            <w:pPr>
              <w:rPr>
                <w:lang w:val="tr-TR"/>
              </w:rPr>
            </w:pPr>
            <w:r w:rsidRPr="00521B79">
              <w:rPr>
                <w:lang w:val="tr-TR"/>
              </w:rPr>
              <w:t>4. FİNANSAL OKURYAZARLIK BECERİLERİETKİNLİK KİTABI. Kemal ŞİMŞEK, Keziban KODAZ, İrem ÖZMEN BAĞCI. ISBN: 978-975-11-6491-9. 2023 y.</w:t>
            </w:r>
          </w:p>
          <w:p w:rsidR="00A45E13" w:rsidRPr="00521B79" w:rsidRDefault="00A45E13" w:rsidP="00E83BBF">
            <w:pPr>
              <w:jc w:val="both"/>
              <w:rPr>
                <w:sz w:val="20"/>
                <w:szCs w:val="20"/>
              </w:rPr>
            </w:pPr>
            <w:r w:rsidRPr="00521B79">
              <w:rPr>
                <w:lang w:val="tr-TR"/>
              </w:rPr>
              <w:t>5. Чумаченко В. В. Основы финансовой грамотности : учеб, пособие для общеобразоват. организаций / В. В. Чумаченко, А. П. Горяев. — 3-е изд. — М. : Просвещение, 2018. — 271 с. : ил. — ISBN 978-5-09-047289-0.</w:t>
            </w:r>
          </w:p>
        </w:tc>
      </w:tr>
      <w:tr w:rsidR="00A45E13" w:rsidRPr="00521B79" w:rsidTr="00E83BBF">
        <w:trPr>
          <w:trHeight w:val="288"/>
          <w:jc w:val="center"/>
        </w:trPr>
        <w:tc>
          <w:tcPr>
            <w:tcW w:w="2749" w:type="dxa"/>
          </w:tcPr>
          <w:p w:rsidR="00A45E13" w:rsidRPr="00521B79" w:rsidRDefault="00A45E13" w:rsidP="00E83BBF">
            <w:pPr>
              <w:jc w:val="both"/>
              <w:rPr>
                <w:sz w:val="20"/>
                <w:szCs w:val="20"/>
              </w:rPr>
            </w:pPr>
            <w:r w:rsidRPr="00521B79">
              <w:rPr>
                <w:bCs/>
                <w:sz w:val="20"/>
                <w:szCs w:val="20"/>
              </w:rPr>
              <w:t xml:space="preserve">Жаңартылған мерзімі </w:t>
            </w:r>
          </w:p>
        </w:tc>
        <w:tc>
          <w:tcPr>
            <w:tcW w:w="6890" w:type="dxa"/>
            <w:gridSpan w:val="2"/>
          </w:tcPr>
          <w:p w:rsidR="00A45E13" w:rsidRPr="00521B79" w:rsidRDefault="00A45E13" w:rsidP="00E83BBF">
            <w:pPr>
              <w:pStyle w:val="aa"/>
              <w:rPr>
                <w:rFonts w:ascii="Times New Roman" w:hAnsi="Times New Roman"/>
                <w:sz w:val="20"/>
                <w:lang w:val="kk-KZ"/>
              </w:rPr>
            </w:pPr>
          </w:p>
        </w:tc>
      </w:tr>
    </w:tbl>
    <w:p w:rsidR="00A45E13" w:rsidRPr="00FA43EE" w:rsidRDefault="00A45E13" w:rsidP="00BA6F49">
      <w:pPr>
        <w:rPr>
          <w:sz w:val="22"/>
          <w:szCs w:val="22"/>
          <w:lang w:val="kk-KZ"/>
        </w:rPr>
      </w:pPr>
    </w:p>
    <w:p w:rsidR="005B501E" w:rsidRPr="00FA43EE" w:rsidRDefault="005B501E" w:rsidP="00BA6F49">
      <w:pPr>
        <w:rPr>
          <w:sz w:val="22"/>
          <w:szCs w:val="22"/>
          <w:lang w:val="kk-KZ"/>
        </w:rPr>
      </w:pPr>
    </w:p>
    <w:p w:rsidR="005B501E" w:rsidRPr="00FA43EE" w:rsidRDefault="005B501E" w:rsidP="00BA6F49">
      <w:pPr>
        <w:rPr>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3"/>
        <w:gridCol w:w="2488"/>
        <w:gridCol w:w="4418"/>
      </w:tblGrid>
      <w:tr w:rsidR="006F7512" w:rsidRPr="00FA43EE" w:rsidTr="00EA4D74">
        <w:trPr>
          <w:trHeight w:val="277"/>
          <w:jc w:val="center"/>
        </w:trPr>
        <w:tc>
          <w:tcPr>
            <w:tcW w:w="2733" w:type="dxa"/>
          </w:tcPr>
          <w:p w:rsidR="006F7512" w:rsidRPr="00FA43EE" w:rsidRDefault="006F7512" w:rsidP="00EA4D74">
            <w:pPr>
              <w:rPr>
                <w:b/>
                <w:sz w:val="22"/>
                <w:szCs w:val="22"/>
                <w:lang w:val="kk-KZ"/>
              </w:rPr>
            </w:pPr>
            <w:r w:rsidRPr="00FA43EE">
              <w:rPr>
                <w:b/>
                <w:bCs/>
                <w:sz w:val="22"/>
                <w:szCs w:val="22"/>
                <w:lang w:val="kk-KZ"/>
              </w:rPr>
              <w:t xml:space="preserve">Пән коды және атауы </w:t>
            </w:r>
          </w:p>
        </w:tc>
        <w:tc>
          <w:tcPr>
            <w:tcW w:w="6906" w:type="dxa"/>
            <w:gridSpan w:val="2"/>
          </w:tcPr>
          <w:p w:rsidR="006F7512" w:rsidRPr="00FA43EE" w:rsidRDefault="00183DD0" w:rsidP="00183DD0">
            <w:pPr>
              <w:jc w:val="both"/>
              <w:rPr>
                <w:b/>
                <w:sz w:val="22"/>
                <w:szCs w:val="22"/>
                <w:lang w:val="kk-KZ"/>
              </w:rPr>
            </w:pPr>
            <w:r w:rsidRPr="00FA43EE">
              <w:rPr>
                <w:b/>
                <w:sz w:val="22"/>
                <w:szCs w:val="22"/>
                <w:lang w:val="kk-KZ"/>
              </w:rPr>
              <w:t>IF</w:t>
            </w:r>
            <w:r w:rsidR="006F7512" w:rsidRPr="00FA43EE">
              <w:rPr>
                <w:b/>
                <w:sz w:val="22"/>
                <w:szCs w:val="22"/>
                <w:lang w:val="kk-KZ"/>
              </w:rPr>
              <w:t xml:space="preserve"> </w:t>
            </w:r>
            <w:r w:rsidRPr="00FA43EE">
              <w:rPr>
                <w:b/>
                <w:sz w:val="22"/>
                <w:szCs w:val="22"/>
                <w:lang w:val="kk-KZ"/>
              </w:rPr>
              <w:t>3267</w:t>
            </w:r>
            <w:r w:rsidR="006F7512" w:rsidRPr="00FA43EE">
              <w:rPr>
                <w:b/>
                <w:sz w:val="22"/>
                <w:szCs w:val="22"/>
                <w:lang w:val="kk-KZ"/>
              </w:rPr>
              <w:t xml:space="preserve"> </w:t>
            </w:r>
            <w:r w:rsidRPr="00FA43EE">
              <w:rPr>
                <w:b/>
                <w:sz w:val="22"/>
                <w:szCs w:val="22"/>
                <w:lang w:val="kk-KZ"/>
              </w:rPr>
              <w:t>Ислам философиясы</w:t>
            </w:r>
            <w:r w:rsidR="005A0454">
              <w:rPr>
                <w:b/>
                <w:sz w:val="22"/>
                <w:szCs w:val="22"/>
                <w:lang w:val="kk-KZ"/>
              </w:rPr>
              <w:t xml:space="preserve"> </w:t>
            </w:r>
          </w:p>
        </w:tc>
      </w:tr>
      <w:tr w:rsidR="006F7512" w:rsidRPr="008D4008" w:rsidTr="00EA4D74">
        <w:trPr>
          <w:trHeight w:val="277"/>
          <w:jc w:val="center"/>
        </w:trPr>
        <w:tc>
          <w:tcPr>
            <w:tcW w:w="2733" w:type="dxa"/>
          </w:tcPr>
          <w:p w:rsidR="006F7512" w:rsidRPr="00FA43EE" w:rsidRDefault="006F7512" w:rsidP="00EA4D74">
            <w:pPr>
              <w:rPr>
                <w:b/>
                <w:sz w:val="22"/>
                <w:szCs w:val="22"/>
                <w:lang w:val="kk-KZ"/>
              </w:rPr>
            </w:pPr>
            <w:r w:rsidRPr="00FA43EE">
              <w:rPr>
                <w:b/>
                <w:sz w:val="22"/>
                <w:szCs w:val="22"/>
                <w:lang w:val="kk-KZ"/>
              </w:rPr>
              <w:t xml:space="preserve">Пәнге </w:t>
            </w:r>
            <w:r w:rsidRPr="00FA43EE">
              <w:rPr>
                <w:b/>
                <w:bCs/>
                <w:sz w:val="22"/>
                <w:szCs w:val="22"/>
                <w:lang w:val="kk-KZ"/>
              </w:rPr>
              <w:t>жауапты ОПҚ</w:t>
            </w:r>
          </w:p>
        </w:tc>
        <w:tc>
          <w:tcPr>
            <w:tcW w:w="6906" w:type="dxa"/>
            <w:gridSpan w:val="2"/>
          </w:tcPr>
          <w:p w:rsidR="006F7512" w:rsidRPr="003B3E97" w:rsidRDefault="00F6331B" w:rsidP="005A0454">
            <w:pPr>
              <w:tabs>
                <w:tab w:val="left" w:pos="4820"/>
              </w:tabs>
              <w:jc w:val="both"/>
              <w:rPr>
                <w:bCs/>
                <w:sz w:val="22"/>
                <w:szCs w:val="22"/>
                <w:lang w:val="kk-KZ"/>
              </w:rPr>
            </w:pPr>
            <w:r>
              <w:rPr>
                <w:bCs/>
                <w:sz w:val="22"/>
                <w:szCs w:val="22"/>
                <w:lang w:val="kk-KZ"/>
              </w:rPr>
              <w:t xml:space="preserve">Филос.ғ.к. </w:t>
            </w:r>
            <w:r w:rsidR="003B3E97" w:rsidRPr="003B3E97">
              <w:rPr>
                <w:bCs/>
                <w:sz w:val="22"/>
                <w:szCs w:val="22"/>
                <w:lang w:val="kk-KZ"/>
              </w:rPr>
              <w:t xml:space="preserve">М.Мырзабеков, </w:t>
            </w:r>
            <w:r w:rsidRPr="00FA43EE">
              <w:rPr>
                <w:sz w:val="22"/>
                <w:szCs w:val="22"/>
                <w:lang w:val="kk-KZ"/>
              </w:rPr>
              <w:t>PhD</w:t>
            </w:r>
            <w:r w:rsidRPr="003B3E97">
              <w:rPr>
                <w:bCs/>
                <w:sz w:val="22"/>
                <w:szCs w:val="22"/>
                <w:lang w:val="kk-KZ"/>
              </w:rPr>
              <w:t xml:space="preserve"> </w:t>
            </w:r>
            <w:r w:rsidR="005A0454">
              <w:rPr>
                <w:bCs/>
                <w:sz w:val="22"/>
                <w:szCs w:val="22"/>
                <w:lang w:val="kk-KZ"/>
              </w:rPr>
              <w:t>Д.Шауенов</w:t>
            </w:r>
          </w:p>
        </w:tc>
      </w:tr>
      <w:tr w:rsidR="006F7512" w:rsidRPr="00F6331B" w:rsidTr="00EA4D74">
        <w:trPr>
          <w:trHeight w:val="277"/>
          <w:jc w:val="center"/>
        </w:trPr>
        <w:tc>
          <w:tcPr>
            <w:tcW w:w="2733" w:type="dxa"/>
          </w:tcPr>
          <w:p w:rsidR="006F7512" w:rsidRPr="00FA43EE" w:rsidRDefault="006F7512" w:rsidP="00EA4D74">
            <w:pPr>
              <w:rPr>
                <w:b/>
                <w:sz w:val="22"/>
                <w:szCs w:val="22"/>
                <w:lang w:val="kk-KZ"/>
              </w:rPr>
            </w:pPr>
            <w:r w:rsidRPr="00FA43EE">
              <w:rPr>
                <w:b/>
                <w:bCs/>
                <w:sz w:val="22"/>
                <w:szCs w:val="22"/>
                <w:lang w:val="kk-KZ"/>
              </w:rPr>
              <w:t xml:space="preserve">Элективті пән циклы және түрі </w:t>
            </w:r>
          </w:p>
        </w:tc>
        <w:tc>
          <w:tcPr>
            <w:tcW w:w="6906" w:type="dxa"/>
            <w:gridSpan w:val="2"/>
          </w:tcPr>
          <w:p w:rsidR="006F7512" w:rsidRPr="00FA43EE" w:rsidRDefault="006F7512" w:rsidP="00EA4D74">
            <w:pPr>
              <w:jc w:val="both"/>
              <w:rPr>
                <w:sz w:val="22"/>
                <w:szCs w:val="22"/>
                <w:lang w:val="kk-KZ"/>
              </w:rPr>
            </w:pPr>
            <w:r w:rsidRPr="00FA43EE">
              <w:rPr>
                <w:sz w:val="22"/>
                <w:szCs w:val="22"/>
                <w:lang w:val="kk-KZ"/>
              </w:rPr>
              <w:t>ЖБП-ТК</w:t>
            </w:r>
          </w:p>
        </w:tc>
      </w:tr>
      <w:tr w:rsidR="006F7512" w:rsidRPr="00F6331B" w:rsidTr="00EA4D74">
        <w:trPr>
          <w:trHeight w:val="277"/>
          <w:jc w:val="center"/>
        </w:trPr>
        <w:tc>
          <w:tcPr>
            <w:tcW w:w="2733" w:type="dxa"/>
          </w:tcPr>
          <w:p w:rsidR="006F7512" w:rsidRPr="00F6331B" w:rsidRDefault="006F7512" w:rsidP="00EA4D74">
            <w:pPr>
              <w:rPr>
                <w:b/>
                <w:sz w:val="22"/>
                <w:szCs w:val="22"/>
                <w:lang w:val="kk-KZ"/>
              </w:rPr>
            </w:pPr>
            <w:r w:rsidRPr="00FA43EE">
              <w:rPr>
                <w:b/>
                <w:bCs/>
                <w:sz w:val="22"/>
                <w:szCs w:val="22"/>
                <w:lang w:val="kk-KZ"/>
              </w:rPr>
              <w:t>Академиялық д</w:t>
            </w:r>
            <w:r w:rsidRPr="00F6331B">
              <w:rPr>
                <w:b/>
                <w:bCs/>
                <w:sz w:val="22"/>
                <w:szCs w:val="22"/>
                <w:lang w:val="kk-KZ"/>
              </w:rPr>
              <w:t xml:space="preserve">әрежесі </w:t>
            </w:r>
          </w:p>
        </w:tc>
        <w:tc>
          <w:tcPr>
            <w:tcW w:w="6906" w:type="dxa"/>
            <w:gridSpan w:val="2"/>
          </w:tcPr>
          <w:p w:rsidR="006F7512" w:rsidRPr="00FA43EE" w:rsidRDefault="006F7512" w:rsidP="00EA4D74">
            <w:pPr>
              <w:jc w:val="both"/>
              <w:rPr>
                <w:sz w:val="22"/>
                <w:szCs w:val="22"/>
                <w:lang w:val="kk-KZ"/>
              </w:rPr>
            </w:pPr>
            <w:r w:rsidRPr="00FA43EE">
              <w:rPr>
                <w:sz w:val="22"/>
                <w:szCs w:val="22"/>
                <w:lang w:val="kk-KZ"/>
              </w:rPr>
              <w:t>Бакалавриат</w:t>
            </w:r>
          </w:p>
        </w:tc>
      </w:tr>
      <w:tr w:rsidR="006F7512" w:rsidRPr="00F6331B" w:rsidTr="00EA4D74">
        <w:trPr>
          <w:trHeight w:val="277"/>
          <w:jc w:val="center"/>
        </w:trPr>
        <w:tc>
          <w:tcPr>
            <w:tcW w:w="2733" w:type="dxa"/>
          </w:tcPr>
          <w:p w:rsidR="006F7512" w:rsidRPr="00F6331B" w:rsidRDefault="006F7512" w:rsidP="00EA4D74">
            <w:pPr>
              <w:rPr>
                <w:b/>
                <w:sz w:val="22"/>
                <w:szCs w:val="22"/>
                <w:lang w:val="kk-KZ"/>
              </w:rPr>
            </w:pPr>
            <w:r w:rsidRPr="00FA43EE">
              <w:rPr>
                <w:b/>
                <w:bCs/>
                <w:sz w:val="22"/>
                <w:szCs w:val="22"/>
                <w:lang w:val="kk-KZ"/>
              </w:rPr>
              <w:t>Акад. кредиті/ акад.сағаты</w:t>
            </w:r>
          </w:p>
        </w:tc>
        <w:tc>
          <w:tcPr>
            <w:tcW w:w="6906" w:type="dxa"/>
            <w:gridSpan w:val="2"/>
          </w:tcPr>
          <w:p w:rsidR="006F7512" w:rsidRPr="00FA43EE" w:rsidRDefault="006F7512" w:rsidP="00EA4D74">
            <w:pPr>
              <w:jc w:val="both"/>
              <w:rPr>
                <w:sz w:val="22"/>
                <w:szCs w:val="22"/>
                <w:lang w:val="kk-KZ"/>
              </w:rPr>
            </w:pPr>
            <w:r w:rsidRPr="00FA43EE">
              <w:rPr>
                <w:sz w:val="22"/>
                <w:szCs w:val="22"/>
                <w:lang w:val="kk-KZ"/>
              </w:rPr>
              <w:t>5/150</w:t>
            </w:r>
          </w:p>
        </w:tc>
      </w:tr>
      <w:tr w:rsidR="006F7512" w:rsidRPr="00FA43EE" w:rsidTr="00EA4D74">
        <w:trPr>
          <w:trHeight w:val="277"/>
          <w:jc w:val="center"/>
        </w:trPr>
        <w:tc>
          <w:tcPr>
            <w:tcW w:w="2733" w:type="dxa"/>
          </w:tcPr>
          <w:p w:rsidR="006F7512" w:rsidRPr="00F6331B" w:rsidRDefault="006F7512" w:rsidP="00EA4D74">
            <w:pPr>
              <w:rPr>
                <w:b/>
                <w:sz w:val="22"/>
                <w:szCs w:val="22"/>
                <w:lang w:val="kk-KZ"/>
              </w:rPr>
            </w:pPr>
            <w:r w:rsidRPr="00F6331B">
              <w:rPr>
                <w:b/>
                <w:bCs/>
                <w:sz w:val="22"/>
                <w:szCs w:val="22"/>
                <w:lang w:val="kk-KZ"/>
              </w:rPr>
              <w:t xml:space="preserve">Оқу </w:t>
            </w:r>
            <w:r w:rsidRPr="00FA43EE">
              <w:rPr>
                <w:b/>
                <w:bCs/>
                <w:sz w:val="22"/>
                <w:szCs w:val="22"/>
                <w:lang w:val="kk-KZ"/>
              </w:rPr>
              <w:t>түрі</w:t>
            </w:r>
          </w:p>
        </w:tc>
        <w:tc>
          <w:tcPr>
            <w:tcW w:w="6906" w:type="dxa"/>
            <w:gridSpan w:val="2"/>
          </w:tcPr>
          <w:p w:rsidR="006F7512" w:rsidRPr="00FA43EE" w:rsidRDefault="006F7512" w:rsidP="00EA4D74">
            <w:pPr>
              <w:jc w:val="both"/>
              <w:rPr>
                <w:sz w:val="22"/>
                <w:szCs w:val="22"/>
                <w:lang w:val="kk-KZ"/>
              </w:rPr>
            </w:pPr>
            <w:r w:rsidRPr="00FA43EE">
              <w:rPr>
                <w:sz w:val="22"/>
                <w:szCs w:val="22"/>
                <w:lang w:val="kk-KZ"/>
              </w:rPr>
              <w:t>Күндізгі</w:t>
            </w:r>
          </w:p>
        </w:tc>
      </w:tr>
      <w:tr w:rsidR="006F7512" w:rsidRPr="00FA43EE" w:rsidTr="00EA4D74">
        <w:trPr>
          <w:trHeight w:val="277"/>
          <w:jc w:val="center"/>
        </w:trPr>
        <w:tc>
          <w:tcPr>
            <w:tcW w:w="2733" w:type="dxa"/>
          </w:tcPr>
          <w:p w:rsidR="006F7512" w:rsidRPr="00FA43EE" w:rsidRDefault="006F7512" w:rsidP="00EA4D74">
            <w:pPr>
              <w:rPr>
                <w:b/>
                <w:bCs/>
                <w:sz w:val="22"/>
                <w:szCs w:val="22"/>
                <w:lang w:val="kk-KZ"/>
              </w:rPr>
            </w:pPr>
            <w:r w:rsidRPr="00FA43EE">
              <w:rPr>
                <w:b/>
                <w:bCs/>
                <w:sz w:val="22"/>
                <w:szCs w:val="22"/>
              </w:rPr>
              <w:t>Семестр</w:t>
            </w:r>
            <w:r w:rsidRPr="00FA43EE">
              <w:rPr>
                <w:b/>
                <w:bCs/>
                <w:sz w:val="22"/>
                <w:szCs w:val="22"/>
                <w:lang w:val="kk-KZ"/>
              </w:rPr>
              <w:t>і</w:t>
            </w:r>
          </w:p>
        </w:tc>
        <w:tc>
          <w:tcPr>
            <w:tcW w:w="6906" w:type="dxa"/>
            <w:gridSpan w:val="2"/>
          </w:tcPr>
          <w:p w:rsidR="006F7512" w:rsidRPr="00FA43EE" w:rsidRDefault="00183DD0" w:rsidP="00EA4D74">
            <w:pPr>
              <w:jc w:val="both"/>
              <w:rPr>
                <w:sz w:val="22"/>
                <w:szCs w:val="22"/>
                <w:lang w:val="kk-KZ"/>
              </w:rPr>
            </w:pPr>
            <w:r w:rsidRPr="00FA43EE">
              <w:rPr>
                <w:sz w:val="22"/>
                <w:szCs w:val="22"/>
                <w:lang w:val="tr-TR"/>
              </w:rPr>
              <w:t>V</w:t>
            </w:r>
          </w:p>
        </w:tc>
      </w:tr>
      <w:tr w:rsidR="006F7512" w:rsidRPr="00FA43EE" w:rsidTr="00EA4D74">
        <w:trPr>
          <w:trHeight w:val="277"/>
          <w:jc w:val="center"/>
        </w:trPr>
        <w:tc>
          <w:tcPr>
            <w:tcW w:w="2733" w:type="dxa"/>
          </w:tcPr>
          <w:p w:rsidR="006F7512" w:rsidRPr="00FA43EE" w:rsidRDefault="006F7512" w:rsidP="00EA4D74">
            <w:pPr>
              <w:rPr>
                <w:b/>
                <w:sz w:val="22"/>
                <w:szCs w:val="22"/>
                <w:lang w:val="kk-KZ"/>
              </w:rPr>
            </w:pPr>
            <w:r w:rsidRPr="00FA43EE">
              <w:rPr>
                <w:b/>
                <w:bCs/>
                <w:sz w:val="22"/>
                <w:szCs w:val="22"/>
                <w:lang w:val="kk-KZ"/>
              </w:rPr>
              <w:t xml:space="preserve">Пәннің </w:t>
            </w:r>
            <w:r w:rsidRPr="00FA43EE">
              <w:rPr>
                <w:b/>
                <w:sz w:val="22"/>
                <w:szCs w:val="22"/>
                <w:lang w:val="kk-KZ"/>
              </w:rPr>
              <w:t>п</w:t>
            </w:r>
            <w:r w:rsidRPr="00FA43EE">
              <w:rPr>
                <w:b/>
                <w:sz w:val="22"/>
                <w:szCs w:val="22"/>
              </w:rPr>
              <w:t>ререквизит</w:t>
            </w:r>
            <w:r w:rsidRPr="00FA43EE">
              <w:rPr>
                <w:b/>
                <w:sz w:val="22"/>
                <w:szCs w:val="22"/>
                <w:lang w:val="kk-KZ"/>
              </w:rPr>
              <w:t>тері</w:t>
            </w:r>
          </w:p>
        </w:tc>
        <w:tc>
          <w:tcPr>
            <w:tcW w:w="6906" w:type="dxa"/>
            <w:gridSpan w:val="2"/>
          </w:tcPr>
          <w:p w:rsidR="006F7512" w:rsidRPr="00111409" w:rsidRDefault="00111409" w:rsidP="00EA4D74">
            <w:pPr>
              <w:jc w:val="both"/>
              <w:rPr>
                <w:sz w:val="22"/>
                <w:szCs w:val="22"/>
                <w:lang w:val="en-US"/>
              </w:rPr>
            </w:pPr>
            <w:r>
              <w:rPr>
                <w:sz w:val="22"/>
                <w:szCs w:val="22"/>
                <w:lang w:val="en-US"/>
              </w:rPr>
              <w:t>-</w:t>
            </w:r>
          </w:p>
        </w:tc>
      </w:tr>
      <w:tr w:rsidR="006F7512" w:rsidRPr="00FA43EE" w:rsidTr="00EA4D74">
        <w:trPr>
          <w:trHeight w:val="277"/>
          <w:jc w:val="center"/>
        </w:trPr>
        <w:tc>
          <w:tcPr>
            <w:tcW w:w="2733" w:type="dxa"/>
          </w:tcPr>
          <w:p w:rsidR="006F7512" w:rsidRPr="00FA43EE" w:rsidRDefault="006F7512" w:rsidP="00EA4D74">
            <w:pPr>
              <w:rPr>
                <w:b/>
                <w:sz w:val="22"/>
                <w:szCs w:val="22"/>
                <w:lang w:val="kk-KZ"/>
              </w:rPr>
            </w:pPr>
            <w:r w:rsidRPr="00FA43EE">
              <w:rPr>
                <w:b/>
                <w:bCs/>
                <w:sz w:val="22"/>
                <w:szCs w:val="22"/>
                <w:lang w:val="kk-KZ"/>
              </w:rPr>
              <w:t xml:space="preserve">Пәннің </w:t>
            </w:r>
            <w:r w:rsidRPr="00FA43EE">
              <w:rPr>
                <w:b/>
                <w:sz w:val="22"/>
                <w:szCs w:val="22"/>
                <w:lang w:val="kk-KZ"/>
              </w:rPr>
              <w:t>пострек</w:t>
            </w:r>
            <w:r w:rsidRPr="00FA43EE">
              <w:rPr>
                <w:b/>
                <w:sz w:val="22"/>
                <w:szCs w:val="22"/>
              </w:rPr>
              <w:t>визит</w:t>
            </w:r>
            <w:r w:rsidRPr="00FA43EE">
              <w:rPr>
                <w:b/>
                <w:sz w:val="22"/>
                <w:szCs w:val="22"/>
                <w:lang w:val="kk-KZ"/>
              </w:rPr>
              <w:t>тері</w:t>
            </w:r>
          </w:p>
        </w:tc>
        <w:tc>
          <w:tcPr>
            <w:tcW w:w="6906" w:type="dxa"/>
            <w:gridSpan w:val="2"/>
          </w:tcPr>
          <w:p w:rsidR="006F7512" w:rsidRPr="00111409" w:rsidRDefault="00111409" w:rsidP="00EA4D74">
            <w:pPr>
              <w:jc w:val="both"/>
              <w:rPr>
                <w:sz w:val="22"/>
                <w:szCs w:val="22"/>
                <w:lang w:val="en-US"/>
              </w:rPr>
            </w:pPr>
            <w:r>
              <w:rPr>
                <w:sz w:val="22"/>
                <w:szCs w:val="22"/>
                <w:lang w:val="en-US"/>
              </w:rPr>
              <w:t>-</w:t>
            </w:r>
          </w:p>
        </w:tc>
      </w:tr>
      <w:tr w:rsidR="006F7512" w:rsidRPr="008D4008" w:rsidTr="00EA4D74">
        <w:trPr>
          <w:trHeight w:val="277"/>
          <w:jc w:val="center"/>
        </w:trPr>
        <w:tc>
          <w:tcPr>
            <w:tcW w:w="2733" w:type="dxa"/>
          </w:tcPr>
          <w:p w:rsidR="006F7512" w:rsidRPr="00FA43EE" w:rsidRDefault="006F7512" w:rsidP="00EA4D74">
            <w:pPr>
              <w:rPr>
                <w:b/>
                <w:sz w:val="22"/>
                <w:szCs w:val="22"/>
              </w:rPr>
            </w:pPr>
            <w:r w:rsidRPr="00FA43EE">
              <w:rPr>
                <w:b/>
                <w:bCs/>
                <w:sz w:val="22"/>
                <w:szCs w:val="22"/>
                <w:lang w:val="kk-KZ"/>
              </w:rPr>
              <w:t xml:space="preserve">Пәннің қысқаша </w:t>
            </w:r>
            <w:r w:rsidRPr="00FA43EE">
              <w:rPr>
                <w:b/>
                <w:bCs/>
                <w:sz w:val="22"/>
                <w:szCs w:val="22"/>
              </w:rPr>
              <w:t xml:space="preserve">мазмұны </w:t>
            </w:r>
          </w:p>
        </w:tc>
        <w:tc>
          <w:tcPr>
            <w:tcW w:w="6906" w:type="dxa"/>
            <w:gridSpan w:val="2"/>
          </w:tcPr>
          <w:p w:rsidR="006F7512" w:rsidRPr="00FA43EE" w:rsidRDefault="00481F05" w:rsidP="00EA4D74">
            <w:pPr>
              <w:tabs>
                <w:tab w:val="left" w:pos="4820"/>
              </w:tabs>
              <w:jc w:val="both"/>
              <w:rPr>
                <w:color w:val="FF0000"/>
                <w:sz w:val="22"/>
                <w:szCs w:val="22"/>
                <w:lang w:val="kk-KZ"/>
              </w:rPr>
            </w:pPr>
            <w:r w:rsidRPr="00FA43EE">
              <w:rPr>
                <w:sz w:val="22"/>
                <w:szCs w:val="22"/>
                <w:lang w:val="kk-KZ"/>
              </w:rPr>
              <w:t>Пән исламда философиялық ұғымдардың қолданылу ауқымын, антика философиясымен салыстырылуын, философтардың географиялық-климаттық тұрғыда жіктелулерін, ислам ойшылдары мен олардың шығармаларын зерттеуге бағытталған. Пәнді оқу нәтижесінде студент ислам философиясы тарихындағы маңызды өзгерістер мен концепцияларды біледі, әр кезеңдегі философиялық ойларды салыстырады және қазақ дін ойшылдарының философиялық көзқарастарына талдау жасап, өз ойын айта алу және оны күнделікті өмірде қолдану дағдысын қалыптастырады.</w:t>
            </w:r>
          </w:p>
        </w:tc>
      </w:tr>
      <w:tr w:rsidR="006F7512" w:rsidRPr="008D4008" w:rsidTr="00481F05">
        <w:trPr>
          <w:trHeight w:val="955"/>
          <w:jc w:val="center"/>
        </w:trPr>
        <w:tc>
          <w:tcPr>
            <w:tcW w:w="2733" w:type="dxa"/>
            <w:vMerge w:val="restart"/>
          </w:tcPr>
          <w:p w:rsidR="006F7512" w:rsidRPr="00FA43EE" w:rsidRDefault="006F7512" w:rsidP="00EA4D74">
            <w:pPr>
              <w:tabs>
                <w:tab w:val="left" w:pos="4820"/>
              </w:tabs>
              <w:jc w:val="both"/>
              <w:rPr>
                <w:b/>
                <w:sz w:val="22"/>
                <w:szCs w:val="22"/>
                <w:lang w:val="kk-KZ"/>
              </w:rPr>
            </w:pPr>
            <w:r w:rsidRPr="00FA43EE">
              <w:rPr>
                <w:b/>
                <w:bCs/>
                <w:sz w:val="22"/>
                <w:szCs w:val="22"/>
                <w:lang w:val="kk-KZ"/>
              </w:rPr>
              <w:t>Құзыреттер және оқыт</w:t>
            </w:r>
            <w:r w:rsidRPr="00FA43EE">
              <w:rPr>
                <w:b/>
                <w:bCs/>
                <w:sz w:val="22"/>
                <w:szCs w:val="22"/>
              </w:rPr>
              <w:t>у н</w:t>
            </w:r>
            <w:r w:rsidRPr="00FA43EE">
              <w:rPr>
                <w:b/>
                <w:bCs/>
                <w:sz w:val="22"/>
                <w:szCs w:val="22"/>
                <w:lang w:val="kk-KZ"/>
              </w:rPr>
              <w:t>ә</w:t>
            </w:r>
            <w:r w:rsidRPr="00FA43EE">
              <w:rPr>
                <w:b/>
                <w:bCs/>
                <w:sz w:val="22"/>
                <w:szCs w:val="22"/>
              </w:rPr>
              <w:t>тижелері</w:t>
            </w:r>
          </w:p>
        </w:tc>
        <w:tc>
          <w:tcPr>
            <w:tcW w:w="2488" w:type="dxa"/>
            <w:tcBorders>
              <w:bottom w:val="single" w:sz="4" w:space="0" w:color="auto"/>
            </w:tcBorders>
          </w:tcPr>
          <w:p w:rsidR="006F7512" w:rsidRPr="00FA43EE" w:rsidRDefault="006F7512" w:rsidP="00EA4D74">
            <w:pPr>
              <w:tabs>
                <w:tab w:val="left" w:pos="709"/>
              </w:tabs>
              <w:rPr>
                <w:b/>
                <w:bCs/>
                <w:kern w:val="24"/>
                <w:sz w:val="22"/>
                <w:szCs w:val="22"/>
                <w:lang w:val="kk-KZ"/>
              </w:rPr>
            </w:pPr>
            <w:r w:rsidRPr="00FA43EE">
              <w:rPr>
                <w:b/>
                <w:bCs/>
                <w:kern w:val="24"/>
                <w:sz w:val="22"/>
                <w:szCs w:val="22"/>
                <w:lang w:val="kk-KZ"/>
              </w:rPr>
              <w:t>Б1.Әлеуметтік ортада адамды қалыптастыру және анықтау қабілеті</w:t>
            </w:r>
          </w:p>
          <w:p w:rsidR="006F7512" w:rsidRPr="00FA43EE" w:rsidRDefault="006F7512" w:rsidP="00EA4D74">
            <w:pPr>
              <w:tabs>
                <w:tab w:val="left" w:pos="709"/>
              </w:tabs>
              <w:rPr>
                <w:sz w:val="22"/>
                <w:szCs w:val="22"/>
                <w:lang w:val="kk-KZ"/>
              </w:rPr>
            </w:pPr>
          </w:p>
        </w:tc>
        <w:tc>
          <w:tcPr>
            <w:tcW w:w="4418" w:type="dxa"/>
          </w:tcPr>
          <w:p w:rsidR="006F7512" w:rsidRPr="00FA43EE" w:rsidRDefault="006F7512" w:rsidP="00EA4D74">
            <w:pPr>
              <w:jc w:val="both"/>
              <w:rPr>
                <w:sz w:val="22"/>
                <w:szCs w:val="22"/>
                <w:lang w:val="kk-KZ"/>
              </w:rPr>
            </w:pPr>
            <w:r w:rsidRPr="00FA43EE">
              <w:rPr>
                <w:sz w:val="22"/>
                <w:szCs w:val="22"/>
                <w:lang w:val="kk-KZ"/>
              </w:rPr>
              <w:t>- Зерттелетін салада мәліметтерді  жинақтау және сыни көзқараспен талдау нәтижесінде өз бетінше шешімдер қабылдау арқылы көшбасшылық қабілетті қалыптастырады (ОН1);</w:t>
            </w:r>
          </w:p>
        </w:tc>
      </w:tr>
      <w:tr w:rsidR="006F7512" w:rsidRPr="00FA43EE" w:rsidTr="00481F05">
        <w:trPr>
          <w:trHeight w:val="713"/>
          <w:jc w:val="center"/>
        </w:trPr>
        <w:tc>
          <w:tcPr>
            <w:tcW w:w="2733" w:type="dxa"/>
            <w:vMerge/>
          </w:tcPr>
          <w:p w:rsidR="006F7512" w:rsidRPr="00FA43EE" w:rsidRDefault="006F7512" w:rsidP="00EA4D74">
            <w:pPr>
              <w:tabs>
                <w:tab w:val="left" w:pos="4820"/>
              </w:tabs>
              <w:jc w:val="both"/>
              <w:rPr>
                <w:b/>
                <w:bCs/>
                <w:sz w:val="22"/>
                <w:szCs w:val="22"/>
                <w:lang w:val="kk-KZ"/>
              </w:rPr>
            </w:pPr>
          </w:p>
        </w:tc>
        <w:tc>
          <w:tcPr>
            <w:tcW w:w="2488" w:type="dxa"/>
            <w:tcBorders>
              <w:top w:val="single" w:sz="4" w:space="0" w:color="auto"/>
            </w:tcBorders>
          </w:tcPr>
          <w:p w:rsidR="006F7512" w:rsidRPr="00FA43EE" w:rsidRDefault="00481F05" w:rsidP="00EA4D74">
            <w:pPr>
              <w:tabs>
                <w:tab w:val="left" w:pos="709"/>
              </w:tabs>
              <w:rPr>
                <w:b/>
                <w:bCs/>
                <w:kern w:val="24"/>
                <w:sz w:val="22"/>
                <w:szCs w:val="22"/>
                <w:lang w:val="kk-KZ"/>
              </w:rPr>
            </w:pPr>
            <w:r w:rsidRPr="00FA43EE">
              <w:rPr>
                <w:b/>
                <w:bCs/>
                <w:sz w:val="22"/>
                <w:szCs w:val="22"/>
                <w:lang w:val="kk-KZ"/>
              </w:rPr>
              <w:t>Б4. Исламтану саласындағы негізгі мәселелерді білу</w:t>
            </w:r>
          </w:p>
        </w:tc>
        <w:tc>
          <w:tcPr>
            <w:tcW w:w="4418" w:type="dxa"/>
          </w:tcPr>
          <w:p w:rsidR="006F7512" w:rsidRPr="00FA43EE" w:rsidRDefault="00481F05" w:rsidP="00481F05">
            <w:pPr>
              <w:jc w:val="both"/>
              <w:rPr>
                <w:b/>
                <w:sz w:val="22"/>
                <w:szCs w:val="22"/>
                <w:lang w:val="kk-KZ"/>
              </w:rPr>
            </w:pPr>
            <w:r w:rsidRPr="00FA43EE">
              <w:rPr>
                <w:sz w:val="22"/>
                <w:szCs w:val="22"/>
                <w:lang w:val="kk-KZ"/>
              </w:rPr>
              <w:t>- Ислам ғылымдарының қалыптасуы мен даму кезеңдерін</w:t>
            </w:r>
            <w:r w:rsidRPr="00FA43EE">
              <w:rPr>
                <w:sz w:val="22"/>
                <w:szCs w:val="22"/>
                <w:lang w:val="tr-TR"/>
              </w:rPr>
              <w:t xml:space="preserve">, </w:t>
            </w:r>
            <w:r w:rsidRPr="00FA43EE">
              <w:rPr>
                <w:sz w:val="22"/>
                <w:szCs w:val="22"/>
                <w:lang w:val="kk-KZ"/>
              </w:rPr>
              <w:t xml:space="preserve">негізгі теориялар мен әдістемесін меңгеріп, қоғамдағы діни проблемаларды шешуде кәсіби білімін қолданады. </w:t>
            </w:r>
            <w:r w:rsidR="006F7512" w:rsidRPr="00FA43EE">
              <w:rPr>
                <w:sz w:val="22"/>
                <w:szCs w:val="22"/>
                <w:lang w:val="kk-KZ"/>
              </w:rPr>
              <w:t>(ОН</w:t>
            </w:r>
            <w:r w:rsidRPr="00FA43EE">
              <w:rPr>
                <w:sz w:val="22"/>
                <w:szCs w:val="22"/>
                <w:lang w:val="kk-KZ"/>
              </w:rPr>
              <w:t>5</w:t>
            </w:r>
            <w:r w:rsidR="006F7512" w:rsidRPr="00FA43EE">
              <w:rPr>
                <w:sz w:val="22"/>
                <w:szCs w:val="22"/>
                <w:lang w:val="kk-KZ"/>
              </w:rPr>
              <w:t>).</w:t>
            </w:r>
          </w:p>
        </w:tc>
      </w:tr>
      <w:tr w:rsidR="006F7512" w:rsidRPr="00FA43EE" w:rsidTr="00EA4D74">
        <w:trPr>
          <w:trHeight w:val="277"/>
          <w:jc w:val="center"/>
        </w:trPr>
        <w:tc>
          <w:tcPr>
            <w:tcW w:w="2733" w:type="dxa"/>
          </w:tcPr>
          <w:p w:rsidR="006F7512" w:rsidRPr="00FA43EE" w:rsidRDefault="006F7512" w:rsidP="00EA4D74">
            <w:pPr>
              <w:tabs>
                <w:tab w:val="left" w:pos="4820"/>
              </w:tabs>
              <w:jc w:val="both"/>
              <w:rPr>
                <w:b/>
                <w:sz w:val="22"/>
                <w:szCs w:val="22"/>
                <w:lang w:val="kk-KZ"/>
              </w:rPr>
            </w:pPr>
            <w:r w:rsidRPr="00FA43EE">
              <w:rPr>
                <w:b/>
                <w:sz w:val="22"/>
                <w:szCs w:val="22"/>
                <w:lang w:val="kk-KZ"/>
              </w:rPr>
              <w:t>Қ</w:t>
            </w:r>
            <w:r w:rsidRPr="00FA43EE">
              <w:rPr>
                <w:b/>
                <w:sz w:val="22"/>
                <w:szCs w:val="22"/>
              </w:rPr>
              <w:t>орытынды</w:t>
            </w:r>
            <w:r w:rsidRPr="00FA43EE">
              <w:rPr>
                <w:b/>
                <w:sz w:val="22"/>
                <w:szCs w:val="22"/>
                <w:lang w:val="kk-KZ"/>
              </w:rPr>
              <w:t xml:space="preserve"> </w:t>
            </w:r>
            <w:r w:rsidRPr="00FA43EE">
              <w:rPr>
                <w:b/>
                <w:sz w:val="22"/>
                <w:szCs w:val="22"/>
              </w:rPr>
              <w:t>ба</w:t>
            </w:r>
            <w:r w:rsidRPr="00FA43EE">
              <w:rPr>
                <w:b/>
                <w:sz w:val="22"/>
                <w:szCs w:val="22"/>
                <w:lang w:val="kk-KZ"/>
              </w:rPr>
              <w:t>қ</w:t>
            </w:r>
            <w:r w:rsidRPr="00FA43EE">
              <w:rPr>
                <w:b/>
                <w:sz w:val="22"/>
                <w:szCs w:val="22"/>
              </w:rPr>
              <w:t>ылау</w:t>
            </w:r>
          </w:p>
        </w:tc>
        <w:tc>
          <w:tcPr>
            <w:tcW w:w="6906" w:type="dxa"/>
            <w:gridSpan w:val="2"/>
          </w:tcPr>
          <w:p w:rsidR="006F7512" w:rsidRPr="00FA43EE" w:rsidRDefault="006F7512" w:rsidP="00EA4D74">
            <w:pPr>
              <w:tabs>
                <w:tab w:val="left" w:pos="4820"/>
              </w:tabs>
              <w:jc w:val="both"/>
              <w:rPr>
                <w:sz w:val="22"/>
                <w:szCs w:val="22"/>
                <w:lang w:val="kk-KZ"/>
              </w:rPr>
            </w:pPr>
            <w:r w:rsidRPr="00FA43EE">
              <w:rPr>
                <w:sz w:val="22"/>
                <w:szCs w:val="22"/>
                <w:lang w:val="kk-KZ"/>
              </w:rPr>
              <w:t>Е</w:t>
            </w:r>
            <w:r w:rsidRPr="00FA43EE">
              <w:rPr>
                <w:sz w:val="22"/>
                <w:szCs w:val="22"/>
              </w:rPr>
              <w:t>мтихан</w:t>
            </w:r>
          </w:p>
        </w:tc>
      </w:tr>
      <w:tr w:rsidR="006F7512" w:rsidRPr="00FA43EE" w:rsidTr="00EA4D74">
        <w:trPr>
          <w:trHeight w:val="277"/>
          <w:jc w:val="center"/>
        </w:trPr>
        <w:tc>
          <w:tcPr>
            <w:tcW w:w="2733" w:type="dxa"/>
          </w:tcPr>
          <w:p w:rsidR="006F7512" w:rsidRPr="00FA43EE" w:rsidRDefault="006F7512" w:rsidP="00EA4D74">
            <w:pPr>
              <w:tabs>
                <w:tab w:val="left" w:pos="4820"/>
              </w:tabs>
              <w:jc w:val="both"/>
              <w:rPr>
                <w:b/>
                <w:sz w:val="22"/>
                <w:szCs w:val="22"/>
              </w:rPr>
            </w:pPr>
            <w:r w:rsidRPr="00FA43EE">
              <w:rPr>
                <w:b/>
                <w:bCs/>
                <w:sz w:val="22"/>
                <w:szCs w:val="22"/>
              </w:rPr>
              <w:t>Кредиттерді</w:t>
            </w:r>
            <w:r w:rsidRPr="00FA43EE">
              <w:rPr>
                <w:b/>
                <w:bCs/>
                <w:sz w:val="22"/>
                <w:szCs w:val="22"/>
                <w:lang w:val="kk-KZ"/>
              </w:rPr>
              <w:t xml:space="preserve"> </w:t>
            </w:r>
            <w:r w:rsidRPr="00FA43EE">
              <w:rPr>
                <w:b/>
                <w:bCs/>
                <w:sz w:val="22"/>
                <w:szCs w:val="22"/>
              </w:rPr>
              <w:t>алу</w:t>
            </w:r>
            <w:r w:rsidRPr="00FA43EE">
              <w:rPr>
                <w:b/>
                <w:bCs/>
                <w:sz w:val="22"/>
                <w:szCs w:val="22"/>
                <w:lang w:val="kk-KZ"/>
              </w:rPr>
              <w:t xml:space="preserve"> </w:t>
            </w:r>
            <w:r w:rsidRPr="00FA43EE">
              <w:rPr>
                <w:b/>
                <w:bCs/>
                <w:sz w:val="22"/>
                <w:szCs w:val="22"/>
              </w:rPr>
              <w:t>шарты</w:t>
            </w:r>
          </w:p>
        </w:tc>
        <w:tc>
          <w:tcPr>
            <w:tcW w:w="6906" w:type="dxa"/>
            <w:gridSpan w:val="2"/>
          </w:tcPr>
          <w:p w:rsidR="006F7512" w:rsidRPr="00FA43EE" w:rsidRDefault="006F7512" w:rsidP="00EA4D74">
            <w:pPr>
              <w:tabs>
                <w:tab w:val="left" w:pos="4820"/>
              </w:tabs>
              <w:jc w:val="both"/>
              <w:rPr>
                <w:sz w:val="22"/>
                <w:szCs w:val="22"/>
                <w:lang w:val="kk-KZ"/>
              </w:rPr>
            </w:pPr>
            <w:r w:rsidRPr="00FA43EE">
              <w:rPr>
                <w:sz w:val="22"/>
                <w:szCs w:val="22"/>
                <w:lang w:val="kk-KZ"/>
              </w:rPr>
              <w:t>Лекция, семинар сабақтар, БӨЖ, үй тапсырмасын орындау</w:t>
            </w:r>
          </w:p>
        </w:tc>
      </w:tr>
      <w:tr w:rsidR="006F7512" w:rsidRPr="00FA43EE" w:rsidTr="00EA4D74">
        <w:trPr>
          <w:trHeight w:val="277"/>
          <w:jc w:val="center"/>
        </w:trPr>
        <w:tc>
          <w:tcPr>
            <w:tcW w:w="2733" w:type="dxa"/>
          </w:tcPr>
          <w:p w:rsidR="006F7512" w:rsidRPr="00FA43EE" w:rsidRDefault="006F7512" w:rsidP="00EA4D74">
            <w:pPr>
              <w:tabs>
                <w:tab w:val="left" w:pos="4820"/>
              </w:tabs>
              <w:jc w:val="both"/>
              <w:rPr>
                <w:b/>
                <w:sz w:val="22"/>
                <w:szCs w:val="22"/>
              </w:rPr>
            </w:pPr>
            <w:r w:rsidRPr="00FA43EE">
              <w:rPr>
                <w:b/>
                <w:bCs/>
                <w:sz w:val="22"/>
                <w:szCs w:val="22"/>
                <w:lang w:val="kk-KZ"/>
              </w:rPr>
              <w:t xml:space="preserve">Пәннің </w:t>
            </w:r>
            <w:r w:rsidRPr="00FA43EE">
              <w:rPr>
                <w:b/>
                <w:bCs/>
                <w:sz w:val="22"/>
                <w:szCs w:val="22"/>
              </w:rPr>
              <w:t>ұзақтығы</w:t>
            </w:r>
          </w:p>
        </w:tc>
        <w:tc>
          <w:tcPr>
            <w:tcW w:w="6906" w:type="dxa"/>
            <w:gridSpan w:val="2"/>
          </w:tcPr>
          <w:p w:rsidR="006F7512" w:rsidRPr="00FA43EE" w:rsidRDefault="006F7512" w:rsidP="00EA4D74">
            <w:pPr>
              <w:tabs>
                <w:tab w:val="left" w:pos="4820"/>
              </w:tabs>
              <w:jc w:val="both"/>
              <w:rPr>
                <w:sz w:val="22"/>
                <w:szCs w:val="22"/>
                <w:lang w:val="kk-KZ"/>
              </w:rPr>
            </w:pPr>
            <w:r w:rsidRPr="00FA43EE">
              <w:rPr>
                <w:sz w:val="22"/>
                <w:szCs w:val="22"/>
                <w:lang w:val="en-US"/>
              </w:rPr>
              <w:t xml:space="preserve">1 </w:t>
            </w:r>
            <w:r w:rsidRPr="00FA43EE">
              <w:rPr>
                <w:sz w:val="22"/>
                <w:szCs w:val="22"/>
                <w:lang w:val="kk-KZ"/>
              </w:rPr>
              <w:t>семестр</w:t>
            </w:r>
          </w:p>
        </w:tc>
      </w:tr>
      <w:tr w:rsidR="006F7512" w:rsidRPr="008D4008" w:rsidTr="00EA4D74">
        <w:trPr>
          <w:trHeight w:val="277"/>
          <w:jc w:val="center"/>
        </w:trPr>
        <w:tc>
          <w:tcPr>
            <w:tcW w:w="2733" w:type="dxa"/>
          </w:tcPr>
          <w:p w:rsidR="006F7512" w:rsidRPr="00FA43EE" w:rsidRDefault="006F7512" w:rsidP="00EA4D74">
            <w:pPr>
              <w:tabs>
                <w:tab w:val="left" w:pos="4820"/>
              </w:tabs>
              <w:jc w:val="both"/>
              <w:rPr>
                <w:b/>
                <w:sz w:val="22"/>
                <w:szCs w:val="22"/>
                <w:lang w:val="kk-KZ"/>
              </w:rPr>
            </w:pPr>
            <w:r w:rsidRPr="00FA43EE">
              <w:rPr>
                <w:b/>
                <w:bCs/>
                <w:sz w:val="22"/>
                <w:szCs w:val="22"/>
                <w:lang w:val="kk-KZ"/>
              </w:rPr>
              <w:t>Ә</w:t>
            </w:r>
            <w:r w:rsidRPr="00FA43EE">
              <w:rPr>
                <w:b/>
                <w:bCs/>
                <w:sz w:val="22"/>
                <w:szCs w:val="22"/>
              </w:rPr>
              <w:t>дебиет</w:t>
            </w:r>
            <w:r w:rsidRPr="00FA43EE">
              <w:rPr>
                <w:b/>
                <w:bCs/>
                <w:sz w:val="22"/>
                <w:szCs w:val="22"/>
                <w:lang w:val="kk-KZ"/>
              </w:rPr>
              <w:t>тер</w:t>
            </w:r>
          </w:p>
        </w:tc>
        <w:tc>
          <w:tcPr>
            <w:tcW w:w="6906" w:type="dxa"/>
            <w:gridSpan w:val="2"/>
          </w:tcPr>
          <w:p w:rsidR="00481F05" w:rsidRPr="00FA43EE" w:rsidRDefault="00481F05" w:rsidP="00481F05">
            <w:pPr>
              <w:pStyle w:val="21"/>
              <w:tabs>
                <w:tab w:val="left" w:pos="278"/>
              </w:tabs>
              <w:jc w:val="left"/>
              <w:rPr>
                <w:rFonts w:ascii="Times New Roman" w:hAnsi="Times New Roman"/>
                <w:szCs w:val="22"/>
              </w:rPr>
            </w:pPr>
            <w:r w:rsidRPr="00FA43EE">
              <w:rPr>
                <w:rFonts w:ascii="Times New Roman" w:hAnsi="Times New Roman"/>
                <w:szCs w:val="22"/>
              </w:rPr>
              <w:t>1.Ислам философиясы.  Оқулық, 2014 Ж.Алтаев, А.Фролов</w:t>
            </w:r>
          </w:p>
          <w:p w:rsidR="00481F05" w:rsidRPr="00FA43EE" w:rsidRDefault="00481F05" w:rsidP="00481F05">
            <w:pPr>
              <w:pStyle w:val="21"/>
              <w:tabs>
                <w:tab w:val="left" w:pos="278"/>
              </w:tabs>
              <w:jc w:val="left"/>
              <w:rPr>
                <w:rFonts w:ascii="Times New Roman" w:hAnsi="Times New Roman"/>
                <w:szCs w:val="22"/>
              </w:rPr>
            </w:pPr>
            <w:r w:rsidRPr="00FA43EE">
              <w:rPr>
                <w:rFonts w:ascii="Times New Roman" w:hAnsi="Times New Roman"/>
                <w:szCs w:val="22"/>
              </w:rPr>
              <w:t>2.Яссауи феномені. Отбасы хрестоматиясы, Алматы, 2017, С.Керімбай,М.Төлеген, Ә.Нәби, А.Тасболат</w:t>
            </w:r>
          </w:p>
          <w:p w:rsidR="00481F05" w:rsidRPr="00FA43EE" w:rsidRDefault="00481F05" w:rsidP="00481F05">
            <w:pPr>
              <w:pStyle w:val="21"/>
              <w:tabs>
                <w:tab w:val="left" w:pos="278"/>
              </w:tabs>
              <w:jc w:val="left"/>
              <w:rPr>
                <w:rFonts w:ascii="Times New Roman" w:hAnsi="Times New Roman"/>
                <w:szCs w:val="22"/>
              </w:rPr>
            </w:pPr>
            <w:r w:rsidRPr="00FA43EE">
              <w:rPr>
                <w:rFonts w:ascii="Times New Roman" w:hAnsi="Times New Roman"/>
                <w:szCs w:val="22"/>
              </w:rPr>
              <w:t xml:space="preserve">3.Ислам философиясы, оқу құралы, Тұран баспасы 2020, М.Мырзабеков </w:t>
            </w:r>
          </w:p>
          <w:p w:rsidR="00481F05" w:rsidRPr="00FA43EE" w:rsidRDefault="00481F05" w:rsidP="00481F05">
            <w:pPr>
              <w:pStyle w:val="21"/>
              <w:tabs>
                <w:tab w:val="left" w:pos="278"/>
              </w:tabs>
              <w:jc w:val="left"/>
              <w:rPr>
                <w:rFonts w:ascii="Times New Roman" w:hAnsi="Times New Roman"/>
                <w:szCs w:val="22"/>
              </w:rPr>
            </w:pPr>
            <w:r w:rsidRPr="00FA43EE">
              <w:rPr>
                <w:rFonts w:ascii="Times New Roman" w:hAnsi="Times New Roman"/>
                <w:szCs w:val="22"/>
              </w:rPr>
              <w:t>4.Иассауи философиясы, оқу құралы, -Түркістан 2017, Д.Т.Кенжетаев</w:t>
            </w:r>
          </w:p>
          <w:p w:rsidR="00481F05" w:rsidRPr="00FA43EE" w:rsidRDefault="00481F05" w:rsidP="00481F05">
            <w:pPr>
              <w:pStyle w:val="21"/>
              <w:tabs>
                <w:tab w:val="left" w:pos="278"/>
              </w:tabs>
              <w:jc w:val="left"/>
              <w:rPr>
                <w:rFonts w:ascii="Times New Roman" w:hAnsi="Times New Roman"/>
                <w:szCs w:val="22"/>
              </w:rPr>
            </w:pPr>
            <w:r w:rsidRPr="00FA43EE">
              <w:rPr>
                <w:rFonts w:ascii="Times New Roman" w:hAnsi="Times New Roman"/>
                <w:szCs w:val="22"/>
              </w:rPr>
              <w:t>5.Ортағасыр классикалық ислам философиясы, Ж. Алтаев. - Алматы : Қазақ университеті, 2015</w:t>
            </w:r>
          </w:p>
          <w:p w:rsidR="006F7512" w:rsidRPr="00FA43EE" w:rsidRDefault="00481F05" w:rsidP="00481F05">
            <w:pPr>
              <w:pStyle w:val="21"/>
              <w:tabs>
                <w:tab w:val="left" w:pos="278"/>
              </w:tabs>
              <w:jc w:val="left"/>
              <w:rPr>
                <w:rFonts w:ascii="Times New Roman" w:hAnsi="Times New Roman"/>
                <w:szCs w:val="22"/>
              </w:rPr>
            </w:pPr>
            <w:r w:rsidRPr="00FA43EE">
              <w:rPr>
                <w:rFonts w:ascii="Times New Roman" w:hAnsi="Times New Roman"/>
                <w:szCs w:val="22"/>
              </w:rPr>
              <w:t>6.Ислам философиясы: Оксфорд оқулығы. Бас ред.: Исембердиева А.Б. ; Ауд-р: Тасболат А.Ғ., Төлеген М.Ж. - Алматы. : Ұлттық аударма бюросы, 2020</w:t>
            </w:r>
          </w:p>
        </w:tc>
      </w:tr>
      <w:tr w:rsidR="006F7512" w:rsidRPr="00FA43EE" w:rsidTr="00EA4D74">
        <w:trPr>
          <w:trHeight w:val="277"/>
          <w:jc w:val="center"/>
        </w:trPr>
        <w:tc>
          <w:tcPr>
            <w:tcW w:w="2733" w:type="dxa"/>
          </w:tcPr>
          <w:p w:rsidR="006F7512" w:rsidRPr="00FA43EE" w:rsidRDefault="006F7512" w:rsidP="00EA4D74">
            <w:pPr>
              <w:tabs>
                <w:tab w:val="left" w:pos="4820"/>
              </w:tabs>
              <w:jc w:val="both"/>
              <w:rPr>
                <w:b/>
                <w:sz w:val="22"/>
                <w:szCs w:val="22"/>
              </w:rPr>
            </w:pPr>
            <w:r w:rsidRPr="00FA43EE">
              <w:rPr>
                <w:b/>
                <w:bCs/>
                <w:sz w:val="22"/>
                <w:szCs w:val="22"/>
              </w:rPr>
              <w:t>Жа</w:t>
            </w:r>
            <w:r w:rsidRPr="00FA43EE">
              <w:rPr>
                <w:b/>
                <w:bCs/>
                <w:sz w:val="22"/>
                <w:szCs w:val="22"/>
                <w:lang w:val="kk-KZ"/>
              </w:rPr>
              <w:t>ң</w:t>
            </w:r>
            <w:r w:rsidRPr="00FA43EE">
              <w:rPr>
                <w:b/>
                <w:bCs/>
                <w:sz w:val="22"/>
                <w:szCs w:val="22"/>
              </w:rPr>
              <w:t>артыл</w:t>
            </w:r>
            <w:r w:rsidRPr="00FA43EE">
              <w:rPr>
                <w:b/>
                <w:bCs/>
                <w:sz w:val="22"/>
                <w:szCs w:val="22"/>
                <w:lang w:val="kk-KZ"/>
              </w:rPr>
              <w:t>ғ</w:t>
            </w:r>
            <w:r w:rsidRPr="00FA43EE">
              <w:rPr>
                <w:b/>
                <w:bCs/>
                <w:sz w:val="22"/>
                <w:szCs w:val="22"/>
              </w:rPr>
              <w:t>ан</w:t>
            </w:r>
            <w:r w:rsidRPr="00FA43EE">
              <w:rPr>
                <w:b/>
                <w:bCs/>
                <w:sz w:val="22"/>
                <w:szCs w:val="22"/>
                <w:lang w:val="kk-KZ"/>
              </w:rPr>
              <w:t xml:space="preserve"> </w:t>
            </w:r>
            <w:r w:rsidRPr="00FA43EE">
              <w:rPr>
                <w:b/>
                <w:bCs/>
                <w:sz w:val="22"/>
                <w:szCs w:val="22"/>
              </w:rPr>
              <w:t>мерзімі</w:t>
            </w:r>
          </w:p>
        </w:tc>
        <w:tc>
          <w:tcPr>
            <w:tcW w:w="6906" w:type="dxa"/>
            <w:gridSpan w:val="2"/>
          </w:tcPr>
          <w:p w:rsidR="006F7512" w:rsidRPr="00FA43EE" w:rsidRDefault="006F7512" w:rsidP="00EA4D74">
            <w:pPr>
              <w:tabs>
                <w:tab w:val="left" w:pos="4820"/>
              </w:tabs>
              <w:jc w:val="both"/>
              <w:rPr>
                <w:sz w:val="22"/>
                <w:szCs w:val="22"/>
                <w:lang w:val="kk-KZ"/>
              </w:rPr>
            </w:pPr>
          </w:p>
        </w:tc>
      </w:tr>
    </w:tbl>
    <w:p w:rsidR="006F7512" w:rsidRPr="00FA43EE" w:rsidRDefault="006F7512" w:rsidP="00BA6F49">
      <w:pPr>
        <w:rPr>
          <w:sz w:val="22"/>
          <w:szCs w:val="22"/>
          <w:lang w:val="kk-KZ"/>
        </w:rPr>
      </w:pPr>
    </w:p>
    <w:p w:rsidR="00B654E7" w:rsidRPr="00FA43EE" w:rsidRDefault="00B654E7" w:rsidP="000A5A4F">
      <w:pPr>
        <w:rPr>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3377"/>
        <w:gridCol w:w="3513"/>
      </w:tblGrid>
      <w:tr w:rsidR="00183DD0"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183DD0" w:rsidRPr="00FA43EE" w:rsidRDefault="00183DD0" w:rsidP="00EA4D74">
            <w:pPr>
              <w:rPr>
                <w:b/>
                <w:sz w:val="22"/>
                <w:szCs w:val="22"/>
              </w:rPr>
            </w:pPr>
            <w:r w:rsidRPr="00FA43EE">
              <w:rPr>
                <w:b/>
                <w:bCs/>
                <w:sz w:val="22"/>
                <w:szCs w:val="22"/>
                <w:lang w:val="kk-KZ"/>
              </w:rPr>
              <w:t>Пән коды</w:t>
            </w:r>
            <w:r w:rsidRPr="00FA43EE">
              <w:rPr>
                <w:b/>
                <w:bCs/>
                <w:sz w:val="22"/>
                <w:szCs w:val="22"/>
              </w:rPr>
              <w:t xml:space="preserve"> және атауы</w:t>
            </w:r>
          </w:p>
        </w:tc>
        <w:tc>
          <w:tcPr>
            <w:tcW w:w="6890" w:type="dxa"/>
            <w:gridSpan w:val="2"/>
            <w:tcBorders>
              <w:top w:val="single" w:sz="4" w:space="0" w:color="000000"/>
              <w:left w:val="single" w:sz="4" w:space="0" w:color="000000"/>
              <w:bottom w:val="single" w:sz="4" w:space="0" w:color="000000"/>
              <w:right w:val="single" w:sz="4" w:space="0" w:color="000000"/>
            </w:tcBorders>
          </w:tcPr>
          <w:p w:rsidR="00183DD0" w:rsidRPr="00FA43EE" w:rsidRDefault="00481F05" w:rsidP="00481F05">
            <w:pPr>
              <w:jc w:val="both"/>
              <w:rPr>
                <w:b/>
                <w:sz w:val="22"/>
                <w:szCs w:val="22"/>
                <w:lang w:val="kk-KZ"/>
              </w:rPr>
            </w:pPr>
            <w:r w:rsidRPr="00FA43EE">
              <w:rPr>
                <w:b/>
                <w:bCs/>
                <w:sz w:val="22"/>
                <w:szCs w:val="22"/>
                <w:lang w:val="en-US"/>
              </w:rPr>
              <w:t>KODK</w:t>
            </w:r>
            <w:r w:rsidR="00183DD0" w:rsidRPr="00FA43EE">
              <w:rPr>
                <w:b/>
                <w:sz w:val="22"/>
                <w:szCs w:val="22"/>
              </w:rPr>
              <w:t xml:space="preserve"> </w:t>
            </w:r>
            <w:r w:rsidRPr="00FA43EE">
              <w:rPr>
                <w:b/>
                <w:sz w:val="22"/>
                <w:szCs w:val="22"/>
                <w:lang w:val="kk-KZ"/>
              </w:rPr>
              <w:t>3268</w:t>
            </w:r>
            <w:r w:rsidR="00183DD0" w:rsidRPr="00FA43EE">
              <w:rPr>
                <w:b/>
                <w:sz w:val="22"/>
                <w:szCs w:val="22"/>
                <w:lang w:val="kk-KZ"/>
              </w:rPr>
              <w:t xml:space="preserve"> </w:t>
            </w:r>
            <w:r w:rsidRPr="00FA43EE">
              <w:rPr>
                <w:b/>
                <w:sz w:val="22"/>
                <w:szCs w:val="22"/>
                <w:lang w:val="kk-KZ"/>
              </w:rPr>
              <w:t xml:space="preserve">Қазақ ойшылдарының діни көзқарастары </w:t>
            </w:r>
          </w:p>
        </w:tc>
      </w:tr>
      <w:tr w:rsidR="00183DD0" w:rsidRPr="008D4008"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183DD0" w:rsidRPr="00FA43EE" w:rsidRDefault="00183DD0" w:rsidP="00EA4D74">
            <w:pPr>
              <w:rPr>
                <w:b/>
                <w:sz w:val="22"/>
                <w:szCs w:val="22"/>
                <w:lang w:val="kk-KZ"/>
              </w:rPr>
            </w:pPr>
            <w:r w:rsidRPr="00FA43EE">
              <w:rPr>
                <w:b/>
                <w:bCs/>
                <w:sz w:val="22"/>
                <w:szCs w:val="22"/>
                <w:lang w:val="kk-KZ"/>
              </w:rPr>
              <w:t>Пәнге</w:t>
            </w:r>
            <w:r w:rsidRPr="00FA43EE">
              <w:rPr>
                <w:b/>
                <w:bCs/>
                <w:sz w:val="22"/>
                <w:szCs w:val="22"/>
              </w:rPr>
              <w:t xml:space="preserve"> жауапты </w:t>
            </w:r>
            <w:r w:rsidRPr="00FA43EE">
              <w:rPr>
                <w:b/>
                <w:bCs/>
                <w:sz w:val="22"/>
                <w:szCs w:val="22"/>
                <w:lang w:val="kk-KZ"/>
              </w:rPr>
              <w:t>ОПҚ</w:t>
            </w:r>
          </w:p>
        </w:tc>
        <w:tc>
          <w:tcPr>
            <w:tcW w:w="6890" w:type="dxa"/>
            <w:gridSpan w:val="2"/>
            <w:tcBorders>
              <w:top w:val="single" w:sz="4" w:space="0" w:color="000000"/>
              <w:left w:val="single" w:sz="4" w:space="0" w:color="000000"/>
              <w:bottom w:val="single" w:sz="4" w:space="0" w:color="000000"/>
              <w:right w:val="single" w:sz="4" w:space="0" w:color="000000"/>
            </w:tcBorders>
          </w:tcPr>
          <w:p w:rsidR="00183DD0" w:rsidRPr="00FA43EE" w:rsidRDefault="00F6331B" w:rsidP="00592D4E">
            <w:pPr>
              <w:jc w:val="both"/>
              <w:rPr>
                <w:sz w:val="22"/>
                <w:szCs w:val="22"/>
                <w:lang w:val="kk-KZ"/>
              </w:rPr>
            </w:pPr>
            <w:r>
              <w:rPr>
                <w:sz w:val="22"/>
                <w:szCs w:val="22"/>
                <w:lang w:val="kk-KZ"/>
              </w:rPr>
              <w:t>PhD</w:t>
            </w:r>
            <w:r w:rsidR="00183DD0" w:rsidRPr="00FA43EE">
              <w:rPr>
                <w:sz w:val="22"/>
                <w:szCs w:val="22"/>
                <w:lang w:val="kk-KZ"/>
              </w:rPr>
              <w:t xml:space="preserve"> Д.Шауенов, </w:t>
            </w:r>
            <w:r w:rsidRPr="00FA43EE">
              <w:rPr>
                <w:sz w:val="22"/>
                <w:szCs w:val="22"/>
                <w:lang w:val="kk-KZ"/>
              </w:rPr>
              <w:t xml:space="preserve">PhD </w:t>
            </w:r>
            <w:r w:rsidR="00592D4E">
              <w:rPr>
                <w:sz w:val="22"/>
                <w:szCs w:val="22"/>
                <w:lang w:val="kk-KZ"/>
              </w:rPr>
              <w:t>Ж.Нурматов</w:t>
            </w:r>
          </w:p>
        </w:tc>
      </w:tr>
      <w:tr w:rsidR="00183DD0"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183DD0" w:rsidRPr="00FA43EE" w:rsidRDefault="00183DD0" w:rsidP="00EA4D74">
            <w:pPr>
              <w:rPr>
                <w:b/>
                <w:sz w:val="22"/>
                <w:szCs w:val="22"/>
                <w:lang w:val="kk-KZ"/>
              </w:rPr>
            </w:pPr>
            <w:r w:rsidRPr="00FA43EE">
              <w:rPr>
                <w:b/>
                <w:bCs/>
                <w:sz w:val="22"/>
                <w:szCs w:val="22"/>
                <w:lang w:val="kk-KZ"/>
              </w:rPr>
              <w:t xml:space="preserve">Элективті пән циклы және түрі </w:t>
            </w:r>
          </w:p>
        </w:tc>
        <w:tc>
          <w:tcPr>
            <w:tcW w:w="6890" w:type="dxa"/>
            <w:gridSpan w:val="2"/>
            <w:tcBorders>
              <w:top w:val="single" w:sz="4" w:space="0" w:color="000000"/>
              <w:left w:val="single" w:sz="4" w:space="0" w:color="000000"/>
              <w:bottom w:val="single" w:sz="4" w:space="0" w:color="000000"/>
              <w:right w:val="single" w:sz="4" w:space="0" w:color="000000"/>
            </w:tcBorders>
          </w:tcPr>
          <w:p w:rsidR="00183DD0" w:rsidRPr="00FA43EE" w:rsidRDefault="00183DD0" w:rsidP="00EA4D74">
            <w:pPr>
              <w:rPr>
                <w:sz w:val="22"/>
                <w:szCs w:val="22"/>
                <w:lang w:val="kk-KZ"/>
              </w:rPr>
            </w:pPr>
            <w:r w:rsidRPr="00FA43EE">
              <w:rPr>
                <w:sz w:val="22"/>
                <w:szCs w:val="22"/>
                <w:lang w:val="kk-KZ"/>
              </w:rPr>
              <w:t>БП-ТК</w:t>
            </w:r>
          </w:p>
        </w:tc>
      </w:tr>
      <w:tr w:rsidR="00183DD0"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183DD0" w:rsidRPr="00FA43EE" w:rsidRDefault="00183DD0" w:rsidP="00EA4D74">
            <w:pPr>
              <w:rPr>
                <w:b/>
                <w:sz w:val="22"/>
                <w:szCs w:val="22"/>
                <w:lang w:val="kk-KZ"/>
              </w:rPr>
            </w:pPr>
            <w:r w:rsidRPr="00FA43EE">
              <w:rPr>
                <w:b/>
                <w:bCs/>
                <w:sz w:val="22"/>
                <w:szCs w:val="22"/>
                <w:lang w:val="kk-KZ"/>
              </w:rPr>
              <w:t xml:space="preserve">Академиялық дәрежесі </w:t>
            </w:r>
          </w:p>
        </w:tc>
        <w:tc>
          <w:tcPr>
            <w:tcW w:w="6890" w:type="dxa"/>
            <w:gridSpan w:val="2"/>
            <w:tcBorders>
              <w:top w:val="single" w:sz="4" w:space="0" w:color="000000"/>
              <w:left w:val="single" w:sz="4" w:space="0" w:color="000000"/>
              <w:bottom w:val="single" w:sz="4" w:space="0" w:color="000000"/>
              <w:right w:val="single" w:sz="4" w:space="0" w:color="000000"/>
            </w:tcBorders>
          </w:tcPr>
          <w:p w:rsidR="00183DD0" w:rsidRPr="00FA43EE" w:rsidRDefault="00183DD0" w:rsidP="00EA4D74">
            <w:pPr>
              <w:jc w:val="both"/>
              <w:rPr>
                <w:sz w:val="22"/>
                <w:szCs w:val="22"/>
                <w:lang w:val="kk-KZ"/>
              </w:rPr>
            </w:pPr>
            <w:r w:rsidRPr="00FA43EE">
              <w:rPr>
                <w:sz w:val="22"/>
                <w:szCs w:val="22"/>
                <w:lang w:val="kk-KZ"/>
              </w:rPr>
              <w:t>Бакалавриат</w:t>
            </w:r>
          </w:p>
        </w:tc>
      </w:tr>
      <w:tr w:rsidR="00183DD0"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183DD0" w:rsidRPr="00FA43EE" w:rsidRDefault="00183DD0" w:rsidP="00EA4D74">
            <w:pPr>
              <w:rPr>
                <w:b/>
                <w:sz w:val="22"/>
                <w:szCs w:val="22"/>
                <w:lang w:val="kk-KZ"/>
              </w:rPr>
            </w:pPr>
            <w:r w:rsidRPr="00FA43EE">
              <w:rPr>
                <w:b/>
                <w:bCs/>
                <w:sz w:val="22"/>
                <w:szCs w:val="22"/>
                <w:lang w:val="kk-KZ"/>
              </w:rPr>
              <w:t>Акад.кр./акад.сағат</w:t>
            </w:r>
          </w:p>
        </w:tc>
        <w:tc>
          <w:tcPr>
            <w:tcW w:w="6890" w:type="dxa"/>
            <w:gridSpan w:val="2"/>
            <w:tcBorders>
              <w:top w:val="single" w:sz="4" w:space="0" w:color="000000"/>
              <w:left w:val="single" w:sz="4" w:space="0" w:color="000000"/>
              <w:bottom w:val="single" w:sz="4" w:space="0" w:color="000000"/>
              <w:right w:val="single" w:sz="4" w:space="0" w:color="000000"/>
            </w:tcBorders>
          </w:tcPr>
          <w:p w:rsidR="00183DD0" w:rsidRPr="00FA43EE" w:rsidRDefault="00481F05" w:rsidP="00EA4D74">
            <w:pPr>
              <w:jc w:val="both"/>
              <w:rPr>
                <w:sz w:val="22"/>
                <w:szCs w:val="22"/>
                <w:lang w:val="kk-KZ"/>
              </w:rPr>
            </w:pPr>
            <w:r w:rsidRPr="00FA43EE">
              <w:rPr>
                <w:sz w:val="22"/>
                <w:szCs w:val="22"/>
                <w:lang w:val="kk-KZ"/>
              </w:rPr>
              <w:t>5/150</w:t>
            </w:r>
          </w:p>
        </w:tc>
      </w:tr>
      <w:tr w:rsidR="00183DD0"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183DD0" w:rsidRPr="00FA43EE" w:rsidRDefault="00183DD0" w:rsidP="00EA4D74">
            <w:pPr>
              <w:rPr>
                <w:b/>
                <w:sz w:val="22"/>
                <w:szCs w:val="22"/>
              </w:rPr>
            </w:pPr>
            <w:r w:rsidRPr="00FA43EE">
              <w:rPr>
                <w:b/>
                <w:bCs/>
                <w:sz w:val="22"/>
                <w:szCs w:val="22"/>
              </w:rPr>
              <w:t xml:space="preserve">Оқу </w:t>
            </w:r>
            <w:r w:rsidRPr="00FA43EE">
              <w:rPr>
                <w:b/>
                <w:bCs/>
                <w:sz w:val="22"/>
                <w:szCs w:val="22"/>
                <w:lang w:val="kk-KZ"/>
              </w:rPr>
              <w:t>түрі</w:t>
            </w:r>
          </w:p>
        </w:tc>
        <w:tc>
          <w:tcPr>
            <w:tcW w:w="6890" w:type="dxa"/>
            <w:gridSpan w:val="2"/>
            <w:tcBorders>
              <w:top w:val="single" w:sz="4" w:space="0" w:color="000000"/>
              <w:left w:val="single" w:sz="4" w:space="0" w:color="000000"/>
              <w:bottom w:val="single" w:sz="4" w:space="0" w:color="000000"/>
              <w:right w:val="single" w:sz="4" w:space="0" w:color="000000"/>
            </w:tcBorders>
          </w:tcPr>
          <w:p w:rsidR="00183DD0" w:rsidRPr="00FA43EE" w:rsidRDefault="00183DD0" w:rsidP="00EA4D74">
            <w:pPr>
              <w:jc w:val="both"/>
              <w:rPr>
                <w:sz w:val="22"/>
                <w:szCs w:val="22"/>
                <w:lang w:val="kk-KZ"/>
              </w:rPr>
            </w:pPr>
            <w:r w:rsidRPr="00FA43EE">
              <w:rPr>
                <w:sz w:val="22"/>
                <w:szCs w:val="22"/>
                <w:lang w:val="kk-KZ"/>
              </w:rPr>
              <w:t>Күндізгі</w:t>
            </w:r>
          </w:p>
        </w:tc>
      </w:tr>
      <w:tr w:rsidR="00183DD0"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183DD0" w:rsidRPr="00FA43EE" w:rsidRDefault="00183DD0" w:rsidP="00EA4D74">
            <w:pPr>
              <w:rPr>
                <w:b/>
                <w:bCs/>
                <w:sz w:val="22"/>
                <w:szCs w:val="22"/>
                <w:lang w:val="kk-KZ"/>
              </w:rPr>
            </w:pPr>
            <w:r w:rsidRPr="00FA43EE">
              <w:rPr>
                <w:b/>
                <w:bCs/>
                <w:sz w:val="22"/>
                <w:szCs w:val="22"/>
              </w:rPr>
              <w:t>Семестр</w:t>
            </w:r>
            <w:r w:rsidRPr="00FA43EE">
              <w:rPr>
                <w:b/>
                <w:bCs/>
                <w:sz w:val="22"/>
                <w:szCs w:val="22"/>
                <w:lang w:val="kk-KZ"/>
              </w:rPr>
              <w:t>і</w:t>
            </w:r>
          </w:p>
        </w:tc>
        <w:tc>
          <w:tcPr>
            <w:tcW w:w="6890" w:type="dxa"/>
            <w:gridSpan w:val="2"/>
            <w:tcBorders>
              <w:top w:val="single" w:sz="4" w:space="0" w:color="000000"/>
              <w:left w:val="single" w:sz="4" w:space="0" w:color="000000"/>
              <w:bottom w:val="single" w:sz="4" w:space="0" w:color="000000"/>
              <w:right w:val="single" w:sz="4" w:space="0" w:color="000000"/>
            </w:tcBorders>
          </w:tcPr>
          <w:p w:rsidR="00183DD0" w:rsidRPr="00FA43EE" w:rsidRDefault="00481F05" w:rsidP="00EA4D74">
            <w:pPr>
              <w:jc w:val="both"/>
              <w:rPr>
                <w:sz w:val="22"/>
                <w:szCs w:val="22"/>
                <w:lang w:val="kk-KZ"/>
              </w:rPr>
            </w:pPr>
            <w:r w:rsidRPr="00FA43EE">
              <w:rPr>
                <w:sz w:val="22"/>
                <w:szCs w:val="22"/>
                <w:lang w:val="tr-TR"/>
              </w:rPr>
              <w:t>V</w:t>
            </w:r>
            <w:r w:rsidRPr="00FA43EE">
              <w:rPr>
                <w:sz w:val="22"/>
                <w:szCs w:val="22"/>
                <w:lang w:val="kk-KZ"/>
              </w:rPr>
              <w:t xml:space="preserve"> </w:t>
            </w:r>
          </w:p>
        </w:tc>
      </w:tr>
      <w:tr w:rsidR="00183DD0"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183DD0" w:rsidRPr="00FA43EE" w:rsidRDefault="00183DD0" w:rsidP="00EA4D74">
            <w:pPr>
              <w:rPr>
                <w:b/>
                <w:sz w:val="22"/>
                <w:szCs w:val="22"/>
                <w:lang w:val="kk-KZ"/>
              </w:rPr>
            </w:pPr>
            <w:r w:rsidRPr="00FA43EE">
              <w:rPr>
                <w:b/>
                <w:sz w:val="22"/>
                <w:szCs w:val="22"/>
                <w:lang w:val="kk-KZ"/>
              </w:rPr>
              <w:t>Пәннің п</w:t>
            </w:r>
            <w:r w:rsidRPr="00FA43EE">
              <w:rPr>
                <w:b/>
                <w:sz w:val="22"/>
                <w:szCs w:val="22"/>
              </w:rPr>
              <w:t>ререквизит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183DD0" w:rsidRPr="00FA43EE" w:rsidRDefault="00481F05" w:rsidP="00111409">
            <w:pPr>
              <w:jc w:val="both"/>
              <w:rPr>
                <w:sz w:val="22"/>
                <w:szCs w:val="22"/>
                <w:lang w:val="kk-KZ"/>
              </w:rPr>
            </w:pPr>
            <w:r w:rsidRPr="00FA43EE">
              <w:rPr>
                <w:sz w:val="22"/>
                <w:szCs w:val="22"/>
                <w:lang w:val="kk-KZ"/>
              </w:rPr>
              <w:t xml:space="preserve">- </w:t>
            </w:r>
          </w:p>
        </w:tc>
      </w:tr>
      <w:tr w:rsidR="00183DD0" w:rsidRPr="00111409"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183DD0" w:rsidRPr="00FA43EE" w:rsidRDefault="00183DD0" w:rsidP="00EA4D74">
            <w:pPr>
              <w:rPr>
                <w:b/>
                <w:sz w:val="22"/>
                <w:szCs w:val="22"/>
                <w:lang w:val="kk-KZ"/>
              </w:rPr>
            </w:pPr>
            <w:r w:rsidRPr="00FA43EE">
              <w:rPr>
                <w:b/>
                <w:sz w:val="22"/>
                <w:szCs w:val="22"/>
                <w:lang w:val="kk-KZ"/>
              </w:rPr>
              <w:t>Пәннің пострек</w:t>
            </w:r>
            <w:r w:rsidRPr="00FA43EE">
              <w:rPr>
                <w:b/>
                <w:sz w:val="22"/>
                <w:szCs w:val="22"/>
              </w:rPr>
              <w:t>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183DD0" w:rsidRPr="00FA43EE" w:rsidRDefault="00481F05" w:rsidP="00111409">
            <w:pPr>
              <w:jc w:val="both"/>
              <w:rPr>
                <w:sz w:val="22"/>
                <w:szCs w:val="22"/>
                <w:lang w:val="kk-KZ"/>
              </w:rPr>
            </w:pPr>
            <w:r w:rsidRPr="00FA43EE">
              <w:rPr>
                <w:sz w:val="22"/>
                <w:szCs w:val="22"/>
                <w:lang w:val="kk-KZ"/>
              </w:rPr>
              <w:t xml:space="preserve">- </w:t>
            </w:r>
          </w:p>
        </w:tc>
      </w:tr>
      <w:tr w:rsidR="00183DD0" w:rsidRPr="008D4008"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183DD0" w:rsidRPr="00FA43EE" w:rsidRDefault="00183DD0" w:rsidP="00EA4D74">
            <w:pPr>
              <w:rPr>
                <w:b/>
                <w:sz w:val="22"/>
                <w:szCs w:val="22"/>
              </w:rPr>
            </w:pPr>
            <w:r w:rsidRPr="00FA43EE">
              <w:rPr>
                <w:b/>
                <w:bCs/>
                <w:sz w:val="22"/>
                <w:szCs w:val="22"/>
                <w:lang w:val="kk-KZ"/>
              </w:rPr>
              <w:t xml:space="preserve">Пәннің қысқаша </w:t>
            </w:r>
            <w:r w:rsidRPr="00FA43EE">
              <w:rPr>
                <w:b/>
                <w:bCs/>
                <w:sz w:val="22"/>
                <w:szCs w:val="22"/>
              </w:rPr>
              <w:t xml:space="preserve">мазмұны </w:t>
            </w:r>
          </w:p>
        </w:tc>
        <w:tc>
          <w:tcPr>
            <w:tcW w:w="6890" w:type="dxa"/>
            <w:gridSpan w:val="2"/>
            <w:tcBorders>
              <w:top w:val="single" w:sz="4" w:space="0" w:color="000000"/>
              <w:left w:val="single" w:sz="4" w:space="0" w:color="000000"/>
              <w:bottom w:val="single" w:sz="4" w:space="0" w:color="000000"/>
              <w:right w:val="single" w:sz="4" w:space="0" w:color="000000"/>
            </w:tcBorders>
          </w:tcPr>
          <w:p w:rsidR="00183DD0" w:rsidRPr="00FA43EE" w:rsidRDefault="003C5A3C" w:rsidP="00EA4D74">
            <w:pPr>
              <w:shd w:val="clear" w:color="auto" w:fill="FFFFFF"/>
              <w:tabs>
                <w:tab w:val="left" w:pos="624"/>
              </w:tabs>
              <w:autoSpaceDE w:val="0"/>
              <w:autoSpaceDN w:val="0"/>
              <w:adjustRightInd w:val="0"/>
              <w:jc w:val="both"/>
              <w:rPr>
                <w:sz w:val="22"/>
                <w:szCs w:val="22"/>
                <w:lang w:val="kk-KZ"/>
              </w:rPr>
            </w:pPr>
            <w:r w:rsidRPr="00FA43EE">
              <w:rPr>
                <w:sz w:val="22"/>
                <w:szCs w:val="22"/>
                <w:lang w:val="kk-KZ"/>
              </w:rPr>
              <w:t>Пәннің мақсаты қазақ даласынан шыққан дін ойшылдарының рухани-мәдени мұрасын және олардың ислам діні туралы айтқан ойлары және көзқарастарымен таныстыру. Пәнді оқу нәтижесінде студент қазақтың дін ойшылдарының дін және жалпы адамзаттық құндылықтар туралы көзқарастарын зерттеп, олардың арасындағы рухани сабақтастықты және дәстүрлі діни танымның қалыптасуына қосқан үлесін білу арқылы дін мен дәстүр арақатынасын меңгереді.</w:t>
            </w:r>
          </w:p>
        </w:tc>
      </w:tr>
      <w:tr w:rsidR="00183DD0" w:rsidRPr="008D4008" w:rsidTr="00EA4D74">
        <w:trPr>
          <w:trHeight w:val="888"/>
          <w:jc w:val="center"/>
        </w:trPr>
        <w:tc>
          <w:tcPr>
            <w:tcW w:w="2749" w:type="dxa"/>
            <w:vMerge w:val="restart"/>
            <w:tcBorders>
              <w:top w:val="single" w:sz="4" w:space="0" w:color="000000"/>
              <w:left w:val="single" w:sz="4" w:space="0" w:color="000000"/>
              <w:right w:val="single" w:sz="4" w:space="0" w:color="000000"/>
            </w:tcBorders>
          </w:tcPr>
          <w:p w:rsidR="00183DD0" w:rsidRPr="00FA43EE" w:rsidRDefault="00183DD0" w:rsidP="00EA4D74">
            <w:pPr>
              <w:rPr>
                <w:b/>
                <w:sz w:val="22"/>
                <w:szCs w:val="22"/>
              </w:rPr>
            </w:pPr>
            <w:r w:rsidRPr="00FA43EE">
              <w:rPr>
                <w:b/>
                <w:bCs/>
                <w:sz w:val="22"/>
                <w:szCs w:val="22"/>
                <w:lang w:val="kk-KZ"/>
              </w:rPr>
              <w:t>Құзыреттер және о</w:t>
            </w:r>
            <w:r w:rsidRPr="00FA43EE">
              <w:rPr>
                <w:b/>
                <w:bCs/>
                <w:sz w:val="22"/>
                <w:szCs w:val="22"/>
              </w:rPr>
              <w:t>қ</w:t>
            </w:r>
            <w:r w:rsidRPr="00FA43EE">
              <w:rPr>
                <w:b/>
                <w:bCs/>
                <w:sz w:val="22"/>
                <w:szCs w:val="22"/>
                <w:lang w:val="kk-KZ"/>
              </w:rPr>
              <w:t>ыт</w:t>
            </w:r>
            <w:r w:rsidRPr="00FA43EE">
              <w:rPr>
                <w:b/>
                <w:bCs/>
                <w:sz w:val="22"/>
                <w:szCs w:val="22"/>
              </w:rPr>
              <w:t xml:space="preserve">у нәтижелері </w:t>
            </w:r>
          </w:p>
        </w:tc>
        <w:tc>
          <w:tcPr>
            <w:tcW w:w="3377" w:type="dxa"/>
            <w:tcBorders>
              <w:top w:val="single" w:sz="4" w:space="0" w:color="000000"/>
              <w:left w:val="single" w:sz="4" w:space="0" w:color="000000"/>
              <w:bottom w:val="single" w:sz="4" w:space="0" w:color="auto"/>
              <w:right w:val="single" w:sz="4" w:space="0" w:color="auto"/>
            </w:tcBorders>
          </w:tcPr>
          <w:p w:rsidR="00B5297A" w:rsidRPr="00FA43EE" w:rsidRDefault="00B5297A" w:rsidP="00B5297A">
            <w:pPr>
              <w:tabs>
                <w:tab w:val="left" w:pos="709"/>
              </w:tabs>
              <w:rPr>
                <w:b/>
                <w:bCs/>
                <w:kern w:val="24"/>
                <w:sz w:val="22"/>
                <w:szCs w:val="22"/>
                <w:lang w:val="kk-KZ"/>
              </w:rPr>
            </w:pPr>
            <w:r w:rsidRPr="00FA43EE">
              <w:rPr>
                <w:b/>
                <w:bCs/>
                <w:kern w:val="24"/>
                <w:sz w:val="22"/>
                <w:szCs w:val="22"/>
                <w:lang w:val="kk-KZ"/>
              </w:rPr>
              <w:t>Б1.Әлеуметтік ортада адамды қалыптастыру және анықтау қабілеті</w:t>
            </w:r>
          </w:p>
          <w:p w:rsidR="00183DD0" w:rsidRPr="00FA43EE" w:rsidRDefault="00183DD0" w:rsidP="00B5297A">
            <w:pPr>
              <w:tabs>
                <w:tab w:val="left" w:pos="709"/>
              </w:tabs>
              <w:jc w:val="both"/>
              <w:rPr>
                <w:sz w:val="22"/>
                <w:szCs w:val="22"/>
                <w:lang w:val="kk-KZ"/>
              </w:rPr>
            </w:pPr>
          </w:p>
        </w:tc>
        <w:tc>
          <w:tcPr>
            <w:tcW w:w="3513" w:type="dxa"/>
            <w:tcBorders>
              <w:top w:val="single" w:sz="4" w:space="0" w:color="000000"/>
              <w:left w:val="single" w:sz="4" w:space="0" w:color="auto"/>
              <w:bottom w:val="single" w:sz="4" w:space="0" w:color="auto"/>
              <w:right w:val="single" w:sz="4" w:space="0" w:color="000000"/>
            </w:tcBorders>
          </w:tcPr>
          <w:p w:rsidR="00183DD0" w:rsidRPr="00FA43EE" w:rsidRDefault="00B5297A" w:rsidP="00B5297A">
            <w:pPr>
              <w:pStyle w:val="af3"/>
              <w:ind w:left="0"/>
              <w:jc w:val="both"/>
              <w:rPr>
                <w:sz w:val="22"/>
                <w:szCs w:val="22"/>
                <w:lang w:val="kk-KZ"/>
              </w:rPr>
            </w:pPr>
            <w:r w:rsidRPr="00FA43EE">
              <w:rPr>
                <w:sz w:val="22"/>
                <w:szCs w:val="22"/>
                <w:lang w:val="kk-KZ"/>
              </w:rPr>
              <w:t>- Кәсіби қызметінде қоғамның рухани құндылықтарын және экономикалық, экологиялық, құқықтық және сыбайлас жемқорлыққа қарсы қағидаттарды сақтайды  (ОН4).</w:t>
            </w:r>
          </w:p>
        </w:tc>
      </w:tr>
      <w:tr w:rsidR="00183DD0" w:rsidRPr="00FA43EE" w:rsidTr="00B5297A">
        <w:trPr>
          <w:trHeight w:val="1022"/>
          <w:jc w:val="center"/>
        </w:trPr>
        <w:tc>
          <w:tcPr>
            <w:tcW w:w="2749" w:type="dxa"/>
            <w:vMerge/>
            <w:tcBorders>
              <w:left w:val="single" w:sz="4" w:space="0" w:color="000000"/>
              <w:right w:val="single" w:sz="4" w:space="0" w:color="000000"/>
            </w:tcBorders>
          </w:tcPr>
          <w:p w:rsidR="00183DD0" w:rsidRPr="00FA43EE" w:rsidRDefault="00183DD0" w:rsidP="00EA4D74">
            <w:pPr>
              <w:rPr>
                <w:b/>
                <w:bCs/>
                <w:sz w:val="22"/>
                <w:szCs w:val="22"/>
                <w:lang w:val="kk-KZ"/>
              </w:rPr>
            </w:pPr>
          </w:p>
        </w:tc>
        <w:tc>
          <w:tcPr>
            <w:tcW w:w="3377" w:type="dxa"/>
            <w:tcBorders>
              <w:top w:val="single" w:sz="4" w:space="0" w:color="000000"/>
              <w:left w:val="single" w:sz="4" w:space="0" w:color="000000"/>
              <w:right w:val="single" w:sz="4" w:space="0" w:color="auto"/>
            </w:tcBorders>
          </w:tcPr>
          <w:p w:rsidR="00B5297A" w:rsidRPr="00FA43EE" w:rsidRDefault="00B5297A" w:rsidP="00B5297A">
            <w:pPr>
              <w:rPr>
                <w:b/>
                <w:sz w:val="22"/>
                <w:szCs w:val="22"/>
                <w:lang w:val="kk-KZ"/>
              </w:rPr>
            </w:pPr>
            <w:r w:rsidRPr="00FA43EE">
              <w:rPr>
                <w:b/>
                <w:sz w:val="22"/>
                <w:szCs w:val="22"/>
                <w:lang w:val="kk-KZ"/>
              </w:rPr>
              <w:t>Б5. Исламдық  конфессияларды</w:t>
            </w:r>
          </w:p>
          <w:p w:rsidR="00183DD0" w:rsidRPr="00FA43EE" w:rsidRDefault="00B5297A" w:rsidP="00B5297A">
            <w:pPr>
              <w:rPr>
                <w:sz w:val="22"/>
                <w:szCs w:val="22"/>
                <w:lang w:val="kk-KZ"/>
              </w:rPr>
            </w:pPr>
            <w:r w:rsidRPr="00FA43EE">
              <w:rPr>
                <w:b/>
                <w:sz w:val="22"/>
                <w:szCs w:val="22"/>
                <w:lang w:val="kk-KZ"/>
              </w:rPr>
              <w:t xml:space="preserve"> білу</w:t>
            </w:r>
          </w:p>
        </w:tc>
        <w:tc>
          <w:tcPr>
            <w:tcW w:w="3513" w:type="dxa"/>
            <w:tcBorders>
              <w:top w:val="single" w:sz="4" w:space="0" w:color="000000"/>
              <w:left w:val="single" w:sz="4" w:space="0" w:color="auto"/>
              <w:right w:val="single" w:sz="4" w:space="0" w:color="000000"/>
            </w:tcBorders>
          </w:tcPr>
          <w:p w:rsidR="00183DD0" w:rsidRPr="00FA43EE" w:rsidRDefault="00B5297A" w:rsidP="00EA4D74">
            <w:pPr>
              <w:jc w:val="both"/>
              <w:rPr>
                <w:sz w:val="22"/>
                <w:szCs w:val="22"/>
                <w:lang w:val="kk-KZ"/>
              </w:rPr>
            </w:pPr>
            <w:r w:rsidRPr="00FA43EE">
              <w:rPr>
                <w:sz w:val="22"/>
                <w:szCs w:val="22"/>
                <w:lang w:val="kk-KZ"/>
              </w:rPr>
              <w:t>- Дәстүрлі діни таным мен зайырлылық ұстанымдарды меңгере отырып, мемлекеттік-конфессиялық қатынастар саласындағы мәселелерді шешуде ұсыныстар дайындайды. (ОН8);</w:t>
            </w:r>
          </w:p>
        </w:tc>
      </w:tr>
      <w:tr w:rsidR="00183DD0" w:rsidRPr="00FA43EE" w:rsidTr="00B5297A">
        <w:trPr>
          <w:trHeight w:val="1176"/>
          <w:jc w:val="center"/>
        </w:trPr>
        <w:tc>
          <w:tcPr>
            <w:tcW w:w="2749" w:type="dxa"/>
            <w:vMerge/>
            <w:tcBorders>
              <w:left w:val="single" w:sz="4" w:space="0" w:color="000000"/>
              <w:right w:val="single" w:sz="4" w:space="0" w:color="000000"/>
            </w:tcBorders>
          </w:tcPr>
          <w:p w:rsidR="00183DD0" w:rsidRPr="00FA43EE" w:rsidRDefault="00183DD0" w:rsidP="00EA4D74">
            <w:pPr>
              <w:rPr>
                <w:b/>
                <w:bCs/>
                <w:sz w:val="22"/>
                <w:szCs w:val="22"/>
                <w:lang w:val="kk-KZ"/>
              </w:rPr>
            </w:pPr>
          </w:p>
        </w:tc>
        <w:tc>
          <w:tcPr>
            <w:tcW w:w="3377" w:type="dxa"/>
            <w:tcBorders>
              <w:top w:val="single" w:sz="4" w:space="0" w:color="000000"/>
              <w:left w:val="single" w:sz="4" w:space="0" w:color="000000"/>
              <w:right w:val="single" w:sz="4" w:space="0" w:color="auto"/>
            </w:tcBorders>
          </w:tcPr>
          <w:p w:rsidR="00183DD0" w:rsidRPr="00FA43EE" w:rsidRDefault="00B5297A" w:rsidP="00EA4D74">
            <w:pPr>
              <w:rPr>
                <w:b/>
                <w:sz w:val="22"/>
                <w:szCs w:val="22"/>
                <w:lang w:val="kk-KZ"/>
              </w:rPr>
            </w:pPr>
            <w:r w:rsidRPr="00FA43EE">
              <w:rPr>
                <w:b/>
                <w:bCs/>
                <w:kern w:val="24"/>
                <w:sz w:val="22"/>
                <w:szCs w:val="22"/>
                <w:lang w:val="kk-KZ"/>
              </w:rPr>
              <w:t xml:space="preserve">Б6. </w:t>
            </w:r>
            <w:r w:rsidRPr="00FA43EE">
              <w:rPr>
                <w:b/>
                <w:bCs/>
                <w:sz w:val="22"/>
                <w:szCs w:val="22"/>
                <w:lang w:val="kk-KZ"/>
              </w:rPr>
              <w:t>Ислам мәдениетіндегі моральдық құндылықтарды қолдану</w:t>
            </w:r>
          </w:p>
        </w:tc>
        <w:tc>
          <w:tcPr>
            <w:tcW w:w="3513" w:type="dxa"/>
            <w:tcBorders>
              <w:top w:val="single" w:sz="4" w:space="0" w:color="000000"/>
              <w:left w:val="single" w:sz="4" w:space="0" w:color="auto"/>
              <w:right w:val="single" w:sz="4" w:space="0" w:color="000000"/>
            </w:tcBorders>
          </w:tcPr>
          <w:p w:rsidR="00183DD0" w:rsidRPr="00FA43EE" w:rsidRDefault="00B5297A" w:rsidP="00EA4D74">
            <w:pPr>
              <w:jc w:val="both"/>
              <w:rPr>
                <w:sz w:val="22"/>
                <w:szCs w:val="22"/>
                <w:lang w:val="tr-TR"/>
              </w:rPr>
            </w:pPr>
            <w:r w:rsidRPr="00FA43EE">
              <w:rPr>
                <w:sz w:val="22"/>
                <w:szCs w:val="22"/>
                <w:lang w:val="kk-KZ"/>
              </w:rPr>
              <w:t>- Ислам тарихы, мәдениеті мен өнері салаларындағы білімді меңгеріп, әртүрлі мәдениеттерге төзімділік танытуға негізделген әлемдік діндердің әлеуметтік-этикалық құндылықтарын кәсіби қызметінде қолданады. (ОН9);</w:t>
            </w:r>
          </w:p>
        </w:tc>
      </w:tr>
      <w:tr w:rsidR="00183DD0"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183DD0" w:rsidRPr="00FA43EE" w:rsidRDefault="00183DD0" w:rsidP="00EA4D74">
            <w:pPr>
              <w:rPr>
                <w:b/>
                <w:sz w:val="22"/>
                <w:szCs w:val="22"/>
                <w:lang w:val="kk-KZ"/>
              </w:rPr>
            </w:pPr>
            <w:r w:rsidRPr="00FA43EE">
              <w:rPr>
                <w:b/>
                <w:sz w:val="22"/>
                <w:szCs w:val="22"/>
              </w:rPr>
              <w:t xml:space="preserve">Қорытынды бақылау </w:t>
            </w:r>
          </w:p>
        </w:tc>
        <w:tc>
          <w:tcPr>
            <w:tcW w:w="6890" w:type="dxa"/>
            <w:gridSpan w:val="2"/>
            <w:tcBorders>
              <w:top w:val="single" w:sz="4" w:space="0" w:color="000000"/>
              <w:left w:val="single" w:sz="4" w:space="0" w:color="000000"/>
              <w:bottom w:val="single" w:sz="4" w:space="0" w:color="000000"/>
              <w:right w:val="single" w:sz="4" w:space="0" w:color="000000"/>
            </w:tcBorders>
          </w:tcPr>
          <w:p w:rsidR="00183DD0" w:rsidRPr="00FA43EE" w:rsidRDefault="00183DD0" w:rsidP="00EA4D74">
            <w:pPr>
              <w:jc w:val="both"/>
              <w:rPr>
                <w:sz w:val="22"/>
                <w:szCs w:val="22"/>
                <w:lang w:val="kk-KZ"/>
              </w:rPr>
            </w:pPr>
            <w:r w:rsidRPr="00FA43EE">
              <w:rPr>
                <w:sz w:val="22"/>
                <w:szCs w:val="22"/>
                <w:lang w:val="kk-KZ"/>
              </w:rPr>
              <w:t xml:space="preserve">емтихан  </w:t>
            </w:r>
          </w:p>
        </w:tc>
      </w:tr>
      <w:tr w:rsidR="00183DD0"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183DD0" w:rsidRPr="00FA43EE" w:rsidRDefault="00183DD0" w:rsidP="00EA4D74">
            <w:pPr>
              <w:rPr>
                <w:b/>
                <w:sz w:val="22"/>
                <w:szCs w:val="22"/>
              </w:rPr>
            </w:pPr>
            <w:r w:rsidRPr="00FA43EE">
              <w:rPr>
                <w:b/>
                <w:bCs/>
                <w:sz w:val="22"/>
                <w:szCs w:val="22"/>
              </w:rPr>
              <w:t xml:space="preserve">Кредиттерді алу шарты </w:t>
            </w:r>
          </w:p>
        </w:tc>
        <w:tc>
          <w:tcPr>
            <w:tcW w:w="6890" w:type="dxa"/>
            <w:gridSpan w:val="2"/>
            <w:tcBorders>
              <w:top w:val="single" w:sz="4" w:space="0" w:color="000000"/>
              <w:left w:val="single" w:sz="4" w:space="0" w:color="000000"/>
              <w:bottom w:val="single" w:sz="4" w:space="0" w:color="000000"/>
              <w:right w:val="single" w:sz="4" w:space="0" w:color="000000"/>
            </w:tcBorders>
          </w:tcPr>
          <w:p w:rsidR="00183DD0" w:rsidRPr="00FA43EE" w:rsidRDefault="00183DD0" w:rsidP="00EA4D74">
            <w:pPr>
              <w:jc w:val="both"/>
              <w:rPr>
                <w:sz w:val="22"/>
                <w:szCs w:val="22"/>
                <w:lang w:val="kk-KZ"/>
              </w:rPr>
            </w:pPr>
            <w:r w:rsidRPr="00FA43EE">
              <w:rPr>
                <w:sz w:val="22"/>
                <w:szCs w:val="22"/>
                <w:lang w:val="kk-KZ"/>
              </w:rPr>
              <w:t>Лекция, семинар сабақтар, СӨЖ, үй тапсырмасын орындау</w:t>
            </w:r>
          </w:p>
        </w:tc>
      </w:tr>
      <w:tr w:rsidR="00183DD0"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183DD0" w:rsidRPr="00FA43EE" w:rsidRDefault="00183DD0" w:rsidP="00EA4D74">
            <w:pPr>
              <w:rPr>
                <w:b/>
                <w:sz w:val="22"/>
                <w:szCs w:val="22"/>
              </w:rPr>
            </w:pPr>
            <w:r w:rsidRPr="00FA43EE">
              <w:rPr>
                <w:b/>
                <w:bCs/>
                <w:sz w:val="22"/>
                <w:szCs w:val="22"/>
                <w:lang w:val="kk-KZ"/>
              </w:rPr>
              <w:t>Пәннің</w:t>
            </w:r>
            <w:r w:rsidRPr="00FA43EE">
              <w:rPr>
                <w:b/>
                <w:bCs/>
                <w:sz w:val="22"/>
                <w:szCs w:val="22"/>
              </w:rPr>
              <w:t xml:space="preserve"> ұзақтығы</w:t>
            </w:r>
          </w:p>
        </w:tc>
        <w:tc>
          <w:tcPr>
            <w:tcW w:w="6890" w:type="dxa"/>
            <w:gridSpan w:val="2"/>
            <w:tcBorders>
              <w:top w:val="single" w:sz="4" w:space="0" w:color="000000"/>
              <w:left w:val="single" w:sz="4" w:space="0" w:color="000000"/>
              <w:bottom w:val="single" w:sz="4" w:space="0" w:color="000000"/>
              <w:right w:val="single" w:sz="4" w:space="0" w:color="000000"/>
            </w:tcBorders>
          </w:tcPr>
          <w:p w:rsidR="00183DD0" w:rsidRPr="00FA43EE" w:rsidRDefault="00183DD0" w:rsidP="00EA4D74">
            <w:pPr>
              <w:jc w:val="both"/>
              <w:rPr>
                <w:sz w:val="22"/>
                <w:szCs w:val="22"/>
                <w:lang w:val="kk-KZ"/>
              </w:rPr>
            </w:pPr>
            <w:r w:rsidRPr="00FA43EE">
              <w:rPr>
                <w:sz w:val="22"/>
                <w:szCs w:val="22"/>
                <w:lang w:val="en-US"/>
              </w:rPr>
              <w:t xml:space="preserve">1 </w:t>
            </w:r>
            <w:r w:rsidRPr="00FA43EE">
              <w:rPr>
                <w:sz w:val="22"/>
                <w:szCs w:val="22"/>
                <w:lang w:val="kk-KZ"/>
              </w:rPr>
              <w:t>семестр</w:t>
            </w:r>
          </w:p>
        </w:tc>
      </w:tr>
      <w:tr w:rsidR="00183DD0" w:rsidRPr="008D4008"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183DD0" w:rsidRPr="00FA43EE" w:rsidRDefault="00183DD0" w:rsidP="00EA4D74">
            <w:pPr>
              <w:rPr>
                <w:b/>
                <w:sz w:val="22"/>
                <w:szCs w:val="22"/>
                <w:lang w:val="kk-KZ"/>
              </w:rPr>
            </w:pPr>
            <w:r w:rsidRPr="00FA43EE">
              <w:rPr>
                <w:b/>
                <w:bCs/>
                <w:sz w:val="22"/>
                <w:szCs w:val="22"/>
              </w:rPr>
              <w:t>Әдебиет</w:t>
            </w:r>
            <w:r w:rsidRPr="00FA43EE">
              <w:rPr>
                <w:b/>
                <w:bCs/>
                <w:sz w:val="22"/>
                <w:szCs w:val="22"/>
                <w:lang w:val="kk-KZ"/>
              </w:rPr>
              <w:t>тер</w:t>
            </w:r>
          </w:p>
        </w:tc>
        <w:tc>
          <w:tcPr>
            <w:tcW w:w="6890" w:type="dxa"/>
            <w:gridSpan w:val="2"/>
            <w:tcBorders>
              <w:top w:val="single" w:sz="4" w:space="0" w:color="000000"/>
              <w:left w:val="single" w:sz="4" w:space="0" w:color="000000"/>
              <w:bottom w:val="single" w:sz="4" w:space="0" w:color="000000"/>
              <w:right w:val="single" w:sz="4" w:space="0" w:color="000000"/>
            </w:tcBorders>
          </w:tcPr>
          <w:p w:rsidR="00B5297A" w:rsidRPr="00FA43EE" w:rsidRDefault="00B5297A" w:rsidP="00B5297A">
            <w:pPr>
              <w:pStyle w:val="1"/>
              <w:ind w:left="263" w:right="102" w:hanging="263"/>
              <w:jc w:val="left"/>
              <w:rPr>
                <w:b w:val="0"/>
                <w:bCs/>
                <w:i w:val="0"/>
                <w:sz w:val="22"/>
                <w:szCs w:val="22"/>
              </w:rPr>
            </w:pPr>
            <w:r w:rsidRPr="00FA43EE">
              <w:rPr>
                <w:b w:val="0"/>
                <w:bCs/>
                <w:i w:val="0"/>
                <w:sz w:val="22"/>
                <w:szCs w:val="22"/>
              </w:rPr>
              <w:t>1.Қазақ діни ойшылдарына Матуриди ілімінің әсері. Оқу құралы. / М. М. Мырзабеков , С. У. Абжалов, Қ. Р. Каратышканова. - Түркістан : Umikom, 2020. - 107 с</w:t>
            </w:r>
          </w:p>
          <w:p w:rsidR="00B5297A" w:rsidRPr="00FA43EE" w:rsidRDefault="00B5297A" w:rsidP="00B5297A">
            <w:pPr>
              <w:pStyle w:val="1"/>
              <w:ind w:left="263" w:right="102" w:hanging="263"/>
              <w:jc w:val="left"/>
              <w:rPr>
                <w:b w:val="0"/>
                <w:bCs/>
                <w:i w:val="0"/>
                <w:sz w:val="22"/>
                <w:szCs w:val="22"/>
              </w:rPr>
            </w:pPr>
            <w:r w:rsidRPr="00FA43EE">
              <w:rPr>
                <w:b w:val="0"/>
                <w:bCs/>
                <w:i w:val="0"/>
                <w:sz w:val="22"/>
                <w:szCs w:val="22"/>
              </w:rPr>
              <w:t>2.Ханафи-Матуриди мазхабы. Оқу құралы / С. У. Абжалов, М. Мырзабеков, Қ. Р. Қаратышқанова. - Түркістан : Мырза, 2019. - 123 с</w:t>
            </w:r>
          </w:p>
          <w:p w:rsidR="00B5297A" w:rsidRPr="00FA43EE" w:rsidRDefault="00B5297A" w:rsidP="00B5297A">
            <w:pPr>
              <w:pStyle w:val="1"/>
              <w:ind w:left="263" w:right="102" w:hanging="263"/>
              <w:jc w:val="left"/>
              <w:rPr>
                <w:b w:val="0"/>
                <w:bCs/>
                <w:i w:val="0"/>
                <w:sz w:val="22"/>
                <w:szCs w:val="22"/>
              </w:rPr>
            </w:pPr>
            <w:r w:rsidRPr="00FA43EE">
              <w:rPr>
                <w:b w:val="0"/>
                <w:bCs/>
                <w:i w:val="0"/>
                <w:sz w:val="22"/>
                <w:szCs w:val="22"/>
              </w:rPr>
              <w:t>3.Ханафи мәзхабы / А. Әділбаев. - Алматы : "Нұр-Мүбарак" университеті, 2014. - 328 с.</w:t>
            </w:r>
          </w:p>
          <w:p w:rsidR="00183DD0" w:rsidRPr="00FA43EE" w:rsidRDefault="00B5297A" w:rsidP="00B5297A">
            <w:pPr>
              <w:ind w:left="263" w:hanging="263"/>
              <w:rPr>
                <w:noProof/>
                <w:sz w:val="22"/>
                <w:szCs w:val="22"/>
                <w:lang w:val="kk-KZ"/>
              </w:rPr>
            </w:pPr>
            <w:r w:rsidRPr="00FA43EE">
              <w:rPr>
                <w:bCs/>
                <w:sz w:val="22"/>
                <w:szCs w:val="22"/>
                <w:lang w:val="kk-KZ"/>
              </w:rPr>
              <w:t>4.Орталық Азиядағы Ханафи мәзһабы мен Матуриди ақида мектебі. / М. Исахан. - Түркістан : South Print Corparation, 2019. - 104 с</w:t>
            </w:r>
          </w:p>
        </w:tc>
      </w:tr>
      <w:tr w:rsidR="00183DD0"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183DD0" w:rsidRPr="00FA43EE" w:rsidRDefault="00183DD0" w:rsidP="00EA4D74">
            <w:pPr>
              <w:jc w:val="both"/>
              <w:rPr>
                <w:b/>
                <w:sz w:val="22"/>
                <w:szCs w:val="22"/>
                <w:lang w:val="kk-KZ"/>
              </w:rPr>
            </w:pPr>
            <w:r w:rsidRPr="00FA43EE">
              <w:rPr>
                <w:b/>
                <w:bCs/>
                <w:sz w:val="22"/>
                <w:szCs w:val="22"/>
                <w:lang w:val="kk-KZ"/>
              </w:rPr>
              <w:t xml:space="preserve">Жаңартылған мерзімі </w:t>
            </w:r>
          </w:p>
        </w:tc>
        <w:tc>
          <w:tcPr>
            <w:tcW w:w="6890" w:type="dxa"/>
            <w:gridSpan w:val="2"/>
            <w:tcBorders>
              <w:top w:val="single" w:sz="4" w:space="0" w:color="000000"/>
              <w:left w:val="single" w:sz="4" w:space="0" w:color="000000"/>
              <w:bottom w:val="single" w:sz="4" w:space="0" w:color="000000"/>
              <w:right w:val="single" w:sz="4" w:space="0" w:color="000000"/>
            </w:tcBorders>
          </w:tcPr>
          <w:p w:rsidR="00183DD0" w:rsidRPr="00FA43EE" w:rsidRDefault="00183DD0" w:rsidP="00EA4D74">
            <w:pPr>
              <w:jc w:val="both"/>
              <w:rPr>
                <w:sz w:val="22"/>
                <w:szCs w:val="22"/>
                <w:lang w:val="kk-KZ"/>
              </w:rPr>
            </w:pPr>
          </w:p>
        </w:tc>
      </w:tr>
    </w:tbl>
    <w:p w:rsidR="00183DD0" w:rsidRPr="00FA43EE" w:rsidRDefault="00183DD0" w:rsidP="000A5A4F">
      <w:pPr>
        <w:rPr>
          <w:sz w:val="22"/>
          <w:szCs w:val="22"/>
          <w:lang w:val="kk-KZ"/>
        </w:rPr>
      </w:pPr>
    </w:p>
    <w:p w:rsidR="00E3495C" w:rsidRPr="00FA43EE" w:rsidRDefault="00E3495C" w:rsidP="000A5A4F">
      <w:pPr>
        <w:rPr>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3377"/>
        <w:gridCol w:w="3513"/>
      </w:tblGrid>
      <w:tr w:rsidR="00B5297A"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5297A" w:rsidRPr="00FA43EE" w:rsidRDefault="00B5297A" w:rsidP="00EA4D74">
            <w:pPr>
              <w:rPr>
                <w:b/>
                <w:sz w:val="22"/>
                <w:szCs w:val="22"/>
              </w:rPr>
            </w:pPr>
            <w:r w:rsidRPr="00FA43EE">
              <w:rPr>
                <w:b/>
                <w:bCs/>
                <w:sz w:val="22"/>
                <w:szCs w:val="22"/>
                <w:lang w:val="kk-KZ"/>
              </w:rPr>
              <w:t>Пән коды</w:t>
            </w:r>
            <w:r w:rsidRPr="00FA43EE">
              <w:rPr>
                <w:b/>
                <w:bCs/>
                <w:sz w:val="22"/>
                <w:szCs w:val="22"/>
              </w:rPr>
              <w:t xml:space="preserve"> және атауы</w:t>
            </w:r>
          </w:p>
        </w:tc>
        <w:tc>
          <w:tcPr>
            <w:tcW w:w="6890" w:type="dxa"/>
            <w:gridSpan w:val="2"/>
            <w:tcBorders>
              <w:top w:val="single" w:sz="4" w:space="0" w:color="000000"/>
              <w:left w:val="single" w:sz="4" w:space="0" w:color="000000"/>
              <w:bottom w:val="single" w:sz="4" w:space="0" w:color="000000"/>
              <w:right w:val="single" w:sz="4" w:space="0" w:color="000000"/>
            </w:tcBorders>
          </w:tcPr>
          <w:p w:rsidR="00B5297A" w:rsidRPr="00FA43EE" w:rsidRDefault="00B5297A" w:rsidP="00EA4D74">
            <w:pPr>
              <w:jc w:val="both"/>
              <w:rPr>
                <w:b/>
                <w:sz w:val="22"/>
                <w:szCs w:val="22"/>
                <w:lang w:val="kk-KZ"/>
              </w:rPr>
            </w:pPr>
            <w:r w:rsidRPr="00FA43EE">
              <w:rPr>
                <w:b/>
                <w:sz w:val="22"/>
                <w:szCs w:val="22"/>
                <w:lang w:val="kk-KZ"/>
              </w:rPr>
              <w:t>Т 3269 Тасаууф І</w:t>
            </w:r>
          </w:p>
        </w:tc>
      </w:tr>
      <w:tr w:rsidR="00B5297A" w:rsidRPr="008D4008"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5297A" w:rsidRPr="00FA43EE" w:rsidRDefault="00B5297A" w:rsidP="00EA4D74">
            <w:pPr>
              <w:rPr>
                <w:b/>
                <w:sz w:val="22"/>
                <w:szCs w:val="22"/>
                <w:lang w:val="kk-KZ"/>
              </w:rPr>
            </w:pPr>
            <w:r w:rsidRPr="00FA43EE">
              <w:rPr>
                <w:b/>
                <w:bCs/>
                <w:sz w:val="22"/>
                <w:szCs w:val="22"/>
                <w:lang w:val="kk-KZ"/>
              </w:rPr>
              <w:t>Пәнге</w:t>
            </w:r>
            <w:r w:rsidRPr="00FA43EE">
              <w:rPr>
                <w:b/>
                <w:bCs/>
                <w:sz w:val="22"/>
                <w:szCs w:val="22"/>
              </w:rPr>
              <w:t xml:space="preserve"> жауапты </w:t>
            </w:r>
            <w:r w:rsidRPr="00FA43EE">
              <w:rPr>
                <w:b/>
                <w:bCs/>
                <w:sz w:val="22"/>
                <w:szCs w:val="22"/>
                <w:lang w:val="kk-KZ"/>
              </w:rPr>
              <w:t>ОПҚ</w:t>
            </w:r>
          </w:p>
        </w:tc>
        <w:tc>
          <w:tcPr>
            <w:tcW w:w="6890" w:type="dxa"/>
            <w:gridSpan w:val="2"/>
            <w:tcBorders>
              <w:top w:val="single" w:sz="4" w:space="0" w:color="000000"/>
              <w:left w:val="single" w:sz="4" w:space="0" w:color="000000"/>
              <w:bottom w:val="single" w:sz="4" w:space="0" w:color="000000"/>
              <w:right w:val="single" w:sz="4" w:space="0" w:color="000000"/>
            </w:tcBorders>
          </w:tcPr>
          <w:p w:rsidR="00B5297A" w:rsidRPr="00FA43EE" w:rsidRDefault="00F6331B" w:rsidP="007B077B">
            <w:pPr>
              <w:jc w:val="both"/>
              <w:rPr>
                <w:sz w:val="22"/>
                <w:szCs w:val="22"/>
                <w:lang w:val="kk-KZ"/>
              </w:rPr>
            </w:pPr>
            <w:r w:rsidRPr="00FA43EE">
              <w:rPr>
                <w:sz w:val="22"/>
                <w:szCs w:val="22"/>
                <w:lang w:val="kk-KZ"/>
              </w:rPr>
              <w:t xml:space="preserve">PhD </w:t>
            </w:r>
            <w:r w:rsidR="00B5297A" w:rsidRPr="00FA43EE">
              <w:rPr>
                <w:sz w:val="22"/>
                <w:szCs w:val="22"/>
                <w:lang w:val="kk-KZ"/>
              </w:rPr>
              <w:t xml:space="preserve">Д.Шауенов, </w:t>
            </w:r>
            <w:r w:rsidR="007B077B">
              <w:rPr>
                <w:sz w:val="22"/>
                <w:szCs w:val="22"/>
                <w:lang w:val="kk-KZ"/>
              </w:rPr>
              <w:t>М.Төлеген</w:t>
            </w:r>
          </w:p>
        </w:tc>
      </w:tr>
      <w:tr w:rsidR="00B5297A"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5297A" w:rsidRPr="00FA43EE" w:rsidRDefault="00B5297A" w:rsidP="00EA4D74">
            <w:pPr>
              <w:rPr>
                <w:b/>
                <w:sz w:val="22"/>
                <w:szCs w:val="22"/>
                <w:lang w:val="kk-KZ"/>
              </w:rPr>
            </w:pPr>
            <w:r w:rsidRPr="00FA43EE">
              <w:rPr>
                <w:b/>
                <w:bCs/>
                <w:sz w:val="22"/>
                <w:szCs w:val="22"/>
                <w:lang w:val="kk-KZ"/>
              </w:rPr>
              <w:t xml:space="preserve">Элективті пән циклы және түрі </w:t>
            </w:r>
          </w:p>
        </w:tc>
        <w:tc>
          <w:tcPr>
            <w:tcW w:w="6890" w:type="dxa"/>
            <w:gridSpan w:val="2"/>
            <w:tcBorders>
              <w:top w:val="single" w:sz="4" w:space="0" w:color="000000"/>
              <w:left w:val="single" w:sz="4" w:space="0" w:color="000000"/>
              <w:bottom w:val="single" w:sz="4" w:space="0" w:color="000000"/>
              <w:right w:val="single" w:sz="4" w:space="0" w:color="000000"/>
            </w:tcBorders>
          </w:tcPr>
          <w:p w:rsidR="00B5297A" w:rsidRPr="00FA43EE" w:rsidRDefault="00B5297A" w:rsidP="00EA4D74">
            <w:pPr>
              <w:rPr>
                <w:sz w:val="22"/>
                <w:szCs w:val="22"/>
                <w:lang w:val="kk-KZ"/>
              </w:rPr>
            </w:pPr>
            <w:r w:rsidRPr="00FA43EE">
              <w:rPr>
                <w:sz w:val="22"/>
                <w:szCs w:val="22"/>
                <w:lang w:val="kk-KZ"/>
              </w:rPr>
              <w:t>БП-ТК</w:t>
            </w:r>
          </w:p>
        </w:tc>
      </w:tr>
      <w:tr w:rsidR="00B5297A"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5297A" w:rsidRPr="00FA43EE" w:rsidRDefault="00B5297A" w:rsidP="00EA4D74">
            <w:pPr>
              <w:rPr>
                <w:b/>
                <w:sz w:val="22"/>
                <w:szCs w:val="22"/>
                <w:lang w:val="kk-KZ"/>
              </w:rPr>
            </w:pPr>
            <w:r w:rsidRPr="00FA43EE">
              <w:rPr>
                <w:b/>
                <w:bCs/>
                <w:sz w:val="22"/>
                <w:szCs w:val="22"/>
                <w:lang w:val="kk-KZ"/>
              </w:rPr>
              <w:t xml:space="preserve">Академиялық дәрежесі </w:t>
            </w:r>
          </w:p>
        </w:tc>
        <w:tc>
          <w:tcPr>
            <w:tcW w:w="6890" w:type="dxa"/>
            <w:gridSpan w:val="2"/>
            <w:tcBorders>
              <w:top w:val="single" w:sz="4" w:space="0" w:color="000000"/>
              <w:left w:val="single" w:sz="4" w:space="0" w:color="000000"/>
              <w:bottom w:val="single" w:sz="4" w:space="0" w:color="000000"/>
              <w:right w:val="single" w:sz="4" w:space="0" w:color="000000"/>
            </w:tcBorders>
          </w:tcPr>
          <w:p w:rsidR="00B5297A" w:rsidRPr="00FA43EE" w:rsidRDefault="00B5297A" w:rsidP="00EA4D74">
            <w:pPr>
              <w:jc w:val="both"/>
              <w:rPr>
                <w:sz w:val="22"/>
                <w:szCs w:val="22"/>
                <w:lang w:val="kk-KZ"/>
              </w:rPr>
            </w:pPr>
            <w:r w:rsidRPr="00FA43EE">
              <w:rPr>
                <w:sz w:val="22"/>
                <w:szCs w:val="22"/>
                <w:lang w:val="kk-KZ"/>
              </w:rPr>
              <w:t>Бакалавриат</w:t>
            </w:r>
          </w:p>
        </w:tc>
      </w:tr>
      <w:tr w:rsidR="00B5297A"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5297A" w:rsidRPr="00FA43EE" w:rsidRDefault="00B5297A" w:rsidP="00EA4D74">
            <w:pPr>
              <w:rPr>
                <w:b/>
                <w:sz w:val="22"/>
                <w:szCs w:val="22"/>
                <w:lang w:val="kk-KZ"/>
              </w:rPr>
            </w:pPr>
            <w:r w:rsidRPr="00FA43EE">
              <w:rPr>
                <w:b/>
                <w:bCs/>
                <w:sz w:val="22"/>
                <w:szCs w:val="22"/>
                <w:lang w:val="kk-KZ"/>
              </w:rPr>
              <w:t>Акад.кр./акад.сағат</w:t>
            </w:r>
          </w:p>
        </w:tc>
        <w:tc>
          <w:tcPr>
            <w:tcW w:w="6890" w:type="dxa"/>
            <w:gridSpan w:val="2"/>
            <w:tcBorders>
              <w:top w:val="single" w:sz="4" w:space="0" w:color="000000"/>
              <w:left w:val="single" w:sz="4" w:space="0" w:color="000000"/>
              <w:bottom w:val="single" w:sz="4" w:space="0" w:color="000000"/>
              <w:right w:val="single" w:sz="4" w:space="0" w:color="000000"/>
            </w:tcBorders>
          </w:tcPr>
          <w:p w:rsidR="00B5297A" w:rsidRPr="00FA43EE" w:rsidRDefault="00B5297A" w:rsidP="00EA4D74">
            <w:pPr>
              <w:jc w:val="both"/>
              <w:rPr>
                <w:sz w:val="22"/>
                <w:szCs w:val="22"/>
                <w:lang w:val="kk-KZ"/>
              </w:rPr>
            </w:pPr>
            <w:r w:rsidRPr="00FA43EE">
              <w:rPr>
                <w:sz w:val="22"/>
                <w:szCs w:val="22"/>
                <w:lang w:val="kk-KZ"/>
              </w:rPr>
              <w:t>5/150</w:t>
            </w:r>
          </w:p>
        </w:tc>
      </w:tr>
      <w:tr w:rsidR="00B5297A"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5297A" w:rsidRPr="00FA43EE" w:rsidRDefault="00B5297A" w:rsidP="00EA4D74">
            <w:pPr>
              <w:rPr>
                <w:b/>
                <w:sz w:val="22"/>
                <w:szCs w:val="22"/>
              </w:rPr>
            </w:pPr>
            <w:r w:rsidRPr="00FA43EE">
              <w:rPr>
                <w:b/>
                <w:bCs/>
                <w:sz w:val="22"/>
                <w:szCs w:val="22"/>
              </w:rPr>
              <w:t xml:space="preserve">Оқу </w:t>
            </w:r>
            <w:r w:rsidRPr="00FA43EE">
              <w:rPr>
                <w:b/>
                <w:bCs/>
                <w:sz w:val="22"/>
                <w:szCs w:val="22"/>
                <w:lang w:val="kk-KZ"/>
              </w:rPr>
              <w:t>түрі</w:t>
            </w:r>
          </w:p>
        </w:tc>
        <w:tc>
          <w:tcPr>
            <w:tcW w:w="6890" w:type="dxa"/>
            <w:gridSpan w:val="2"/>
            <w:tcBorders>
              <w:top w:val="single" w:sz="4" w:space="0" w:color="000000"/>
              <w:left w:val="single" w:sz="4" w:space="0" w:color="000000"/>
              <w:bottom w:val="single" w:sz="4" w:space="0" w:color="000000"/>
              <w:right w:val="single" w:sz="4" w:space="0" w:color="000000"/>
            </w:tcBorders>
          </w:tcPr>
          <w:p w:rsidR="00B5297A" w:rsidRPr="00FA43EE" w:rsidRDefault="00B5297A" w:rsidP="00EA4D74">
            <w:pPr>
              <w:jc w:val="both"/>
              <w:rPr>
                <w:sz w:val="22"/>
                <w:szCs w:val="22"/>
                <w:lang w:val="kk-KZ"/>
              </w:rPr>
            </w:pPr>
            <w:r w:rsidRPr="00FA43EE">
              <w:rPr>
                <w:sz w:val="22"/>
                <w:szCs w:val="22"/>
                <w:lang w:val="kk-KZ"/>
              </w:rPr>
              <w:t>Күндізгі</w:t>
            </w:r>
          </w:p>
        </w:tc>
      </w:tr>
      <w:tr w:rsidR="00B5297A"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5297A" w:rsidRPr="00FA43EE" w:rsidRDefault="00B5297A" w:rsidP="00EA4D74">
            <w:pPr>
              <w:rPr>
                <w:b/>
                <w:bCs/>
                <w:sz w:val="22"/>
                <w:szCs w:val="22"/>
                <w:lang w:val="kk-KZ"/>
              </w:rPr>
            </w:pPr>
            <w:r w:rsidRPr="00FA43EE">
              <w:rPr>
                <w:b/>
                <w:bCs/>
                <w:sz w:val="22"/>
                <w:szCs w:val="22"/>
              </w:rPr>
              <w:t>Семестр</w:t>
            </w:r>
            <w:r w:rsidRPr="00FA43EE">
              <w:rPr>
                <w:b/>
                <w:bCs/>
                <w:sz w:val="22"/>
                <w:szCs w:val="22"/>
                <w:lang w:val="kk-KZ"/>
              </w:rPr>
              <w:t>і</w:t>
            </w:r>
          </w:p>
        </w:tc>
        <w:tc>
          <w:tcPr>
            <w:tcW w:w="6890" w:type="dxa"/>
            <w:gridSpan w:val="2"/>
            <w:tcBorders>
              <w:top w:val="single" w:sz="4" w:space="0" w:color="000000"/>
              <w:left w:val="single" w:sz="4" w:space="0" w:color="000000"/>
              <w:bottom w:val="single" w:sz="4" w:space="0" w:color="000000"/>
              <w:right w:val="single" w:sz="4" w:space="0" w:color="000000"/>
            </w:tcBorders>
          </w:tcPr>
          <w:p w:rsidR="00B5297A" w:rsidRPr="00FA43EE" w:rsidRDefault="00B5297A" w:rsidP="00EA4D74">
            <w:pPr>
              <w:jc w:val="both"/>
              <w:rPr>
                <w:sz w:val="22"/>
                <w:szCs w:val="22"/>
                <w:lang w:val="tr-TR"/>
              </w:rPr>
            </w:pPr>
            <w:r w:rsidRPr="00FA43EE">
              <w:rPr>
                <w:sz w:val="22"/>
                <w:szCs w:val="22"/>
                <w:lang w:val="tr-TR"/>
              </w:rPr>
              <w:t>V</w:t>
            </w:r>
          </w:p>
        </w:tc>
      </w:tr>
      <w:tr w:rsidR="00B5297A"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5297A" w:rsidRPr="00FA43EE" w:rsidRDefault="00B5297A" w:rsidP="00EA4D74">
            <w:pPr>
              <w:rPr>
                <w:b/>
                <w:sz w:val="22"/>
                <w:szCs w:val="22"/>
                <w:lang w:val="kk-KZ"/>
              </w:rPr>
            </w:pPr>
            <w:r w:rsidRPr="00FA43EE">
              <w:rPr>
                <w:b/>
                <w:sz w:val="22"/>
                <w:szCs w:val="22"/>
                <w:lang w:val="kk-KZ"/>
              </w:rPr>
              <w:t>Пәннің п</w:t>
            </w:r>
            <w:r w:rsidRPr="00FA43EE">
              <w:rPr>
                <w:b/>
                <w:sz w:val="22"/>
                <w:szCs w:val="22"/>
              </w:rPr>
              <w:t>ререквизит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B5297A" w:rsidRPr="00FA43EE" w:rsidRDefault="00B5297A" w:rsidP="00111409">
            <w:pPr>
              <w:jc w:val="both"/>
              <w:rPr>
                <w:sz w:val="22"/>
                <w:szCs w:val="22"/>
                <w:lang w:val="kk-KZ"/>
              </w:rPr>
            </w:pPr>
            <w:r w:rsidRPr="00FA43EE">
              <w:rPr>
                <w:sz w:val="22"/>
                <w:szCs w:val="22"/>
                <w:lang w:val="en-US"/>
              </w:rPr>
              <w:t xml:space="preserve">- </w:t>
            </w:r>
          </w:p>
        </w:tc>
      </w:tr>
      <w:tr w:rsidR="00B5297A"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5297A" w:rsidRPr="00FA43EE" w:rsidRDefault="00B5297A" w:rsidP="00EA4D74">
            <w:pPr>
              <w:rPr>
                <w:b/>
                <w:sz w:val="22"/>
                <w:szCs w:val="22"/>
                <w:lang w:val="kk-KZ"/>
              </w:rPr>
            </w:pPr>
            <w:r w:rsidRPr="00FA43EE">
              <w:rPr>
                <w:b/>
                <w:sz w:val="22"/>
                <w:szCs w:val="22"/>
                <w:lang w:val="kk-KZ"/>
              </w:rPr>
              <w:t>Пәннің пострек</w:t>
            </w:r>
            <w:r w:rsidRPr="00FA43EE">
              <w:rPr>
                <w:b/>
                <w:sz w:val="22"/>
                <w:szCs w:val="22"/>
              </w:rPr>
              <w:t>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B5297A" w:rsidRPr="00FA43EE" w:rsidRDefault="00B5297A" w:rsidP="00111409">
            <w:pPr>
              <w:jc w:val="both"/>
              <w:rPr>
                <w:sz w:val="22"/>
                <w:szCs w:val="22"/>
                <w:lang w:val="kk-KZ"/>
              </w:rPr>
            </w:pPr>
            <w:r w:rsidRPr="00FA43EE">
              <w:rPr>
                <w:sz w:val="22"/>
                <w:szCs w:val="22"/>
                <w:lang w:val="kk-KZ"/>
              </w:rPr>
              <w:t xml:space="preserve">- </w:t>
            </w:r>
          </w:p>
        </w:tc>
      </w:tr>
      <w:tr w:rsidR="00B5297A" w:rsidRPr="008D4008"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5297A" w:rsidRPr="00FA43EE" w:rsidRDefault="00B5297A" w:rsidP="00EA4D74">
            <w:pPr>
              <w:rPr>
                <w:b/>
                <w:sz w:val="22"/>
                <w:szCs w:val="22"/>
              </w:rPr>
            </w:pPr>
            <w:r w:rsidRPr="00FA43EE">
              <w:rPr>
                <w:b/>
                <w:bCs/>
                <w:sz w:val="22"/>
                <w:szCs w:val="22"/>
                <w:lang w:val="kk-KZ"/>
              </w:rPr>
              <w:t xml:space="preserve">Пәннің қысқаша </w:t>
            </w:r>
            <w:r w:rsidRPr="00FA43EE">
              <w:rPr>
                <w:b/>
                <w:bCs/>
                <w:sz w:val="22"/>
                <w:szCs w:val="22"/>
              </w:rPr>
              <w:t xml:space="preserve">мазмұны </w:t>
            </w:r>
          </w:p>
        </w:tc>
        <w:tc>
          <w:tcPr>
            <w:tcW w:w="6890" w:type="dxa"/>
            <w:gridSpan w:val="2"/>
            <w:tcBorders>
              <w:top w:val="single" w:sz="4" w:space="0" w:color="000000"/>
              <w:left w:val="single" w:sz="4" w:space="0" w:color="000000"/>
              <w:bottom w:val="single" w:sz="4" w:space="0" w:color="000000"/>
              <w:right w:val="single" w:sz="4" w:space="0" w:color="000000"/>
            </w:tcBorders>
          </w:tcPr>
          <w:p w:rsidR="00B5297A" w:rsidRPr="00FA43EE" w:rsidRDefault="00B5297A" w:rsidP="00EA4D74">
            <w:pPr>
              <w:shd w:val="clear" w:color="auto" w:fill="FFFFFF"/>
              <w:tabs>
                <w:tab w:val="left" w:pos="624"/>
              </w:tabs>
              <w:autoSpaceDE w:val="0"/>
              <w:autoSpaceDN w:val="0"/>
              <w:adjustRightInd w:val="0"/>
              <w:jc w:val="both"/>
              <w:rPr>
                <w:sz w:val="22"/>
                <w:szCs w:val="22"/>
                <w:lang w:val="kk-KZ"/>
              </w:rPr>
            </w:pPr>
            <w:r w:rsidRPr="00FA43EE">
              <w:rPr>
                <w:sz w:val="22"/>
                <w:szCs w:val="22"/>
                <w:lang w:val="kk-KZ"/>
              </w:rPr>
              <w:t>Пәннің мақсаты тасаууфтың пайда болуы мен даму кезеңдерін қарастыра отырып, тасаууф тарихы мен философиясына қатысты классикалық және қазіргі әдебиеттердің мазмұнымен таныстыру және қазіргі таңдағы сопылық көзқарастар туралы білім беру. Пәнді оқу нәтижесінде студент сопылықтың қалыптасуы мен тарихи кезеңдерін және тасаууфтың басқа ғылымдармен байланысын меңгереді, тасаууф саласындағы негізгі қайнаркөздерді анықтап, сопылық тариқаттардың ерекшеліктерін зерттеу дағдыларын меңгереді.</w:t>
            </w:r>
          </w:p>
        </w:tc>
      </w:tr>
      <w:tr w:rsidR="00B5297A" w:rsidRPr="009F221E" w:rsidTr="00EA4D74">
        <w:trPr>
          <w:trHeight w:val="888"/>
          <w:jc w:val="center"/>
        </w:trPr>
        <w:tc>
          <w:tcPr>
            <w:tcW w:w="2749" w:type="dxa"/>
            <w:vMerge w:val="restart"/>
            <w:tcBorders>
              <w:top w:val="single" w:sz="4" w:space="0" w:color="000000"/>
              <w:left w:val="single" w:sz="4" w:space="0" w:color="000000"/>
              <w:right w:val="single" w:sz="4" w:space="0" w:color="000000"/>
            </w:tcBorders>
          </w:tcPr>
          <w:p w:rsidR="00B5297A" w:rsidRPr="00FA43EE" w:rsidRDefault="00B5297A" w:rsidP="00EA4D74">
            <w:pPr>
              <w:rPr>
                <w:b/>
                <w:sz w:val="22"/>
                <w:szCs w:val="22"/>
              </w:rPr>
            </w:pPr>
            <w:r w:rsidRPr="00FA43EE">
              <w:rPr>
                <w:b/>
                <w:bCs/>
                <w:sz w:val="22"/>
                <w:szCs w:val="22"/>
                <w:lang w:val="kk-KZ"/>
              </w:rPr>
              <w:t>Құзыреттер және о</w:t>
            </w:r>
            <w:r w:rsidRPr="00FA43EE">
              <w:rPr>
                <w:b/>
                <w:bCs/>
                <w:sz w:val="22"/>
                <w:szCs w:val="22"/>
              </w:rPr>
              <w:t>қ</w:t>
            </w:r>
            <w:r w:rsidRPr="00FA43EE">
              <w:rPr>
                <w:b/>
                <w:bCs/>
                <w:sz w:val="22"/>
                <w:szCs w:val="22"/>
                <w:lang w:val="kk-KZ"/>
              </w:rPr>
              <w:t>ыт</w:t>
            </w:r>
            <w:r w:rsidRPr="00FA43EE">
              <w:rPr>
                <w:b/>
                <w:bCs/>
                <w:sz w:val="22"/>
                <w:szCs w:val="22"/>
              </w:rPr>
              <w:t xml:space="preserve">у нәтижелері </w:t>
            </w:r>
          </w:p>
        </w:tc>
        <w:tc>
          <w:tcPr>
            <w:tcW w:w="3377" w:type="dxa"/>
            <w:tcBorders>
              <w:top w:val="single" w:sz="4" w:space="0" w:color="000000"/>
              <w:left w:val="single" w:sz="4" w:space="0" w:color="000000"/>
              <w:bottom w:val="single" w:sz="4" w:space="0" w:color="auto"/>
              <w:right w:val="single" w:sz="4" w:space="0" w:color="auto"/>
            </w:tcBorders>
          </w:tcPr>
          <w:p w:rsidR="00B5297A" w:rsidRPr="00FA43EE" w:rsidRDefault="00B5297A" w:rsidP="00EA4D74">
            <w:pPr>
              <w:rPr>
                <w:sz w:val="22"/>
                <w:szCs w:val="22"/>
                <w:lang w:val="kk-KZ"/>
              </w:rPr>
            </w:pPr>
            <w:r w:rsidRPr="00FA43EE">
              <w:rPr>
                <w:b/>
                <w:bCs/>
                <w:sz w:val="22"/>
                <w:szCs w:val="22"/>
                <w:lang w:val="kk-KZ"/>
              </w:rPr>
              <w:t xml:space="preserve">Б4. Исламтану саласындағы негізгі мәселелерді білу </w:t>
            </w:r>
          </w:p>
        </w:tc>
        <w:tc>
          <w:tcPr>
            <w:tcW w:w="3513" w:type="dxa"/>
            <w:tcBorders>
              <w:top w:val="single" w:sz="4" w:space="0" w:color="000000"/>
              <w:left w:val="single" w:sz="4" w:space="0" w:color="auto"/>
              <w:bottom w:val="single" w:sz="4" w:space="0" w:color="auto"/>
              <w:right w:val="single" w:sz="4" w:space="0" w:color="000000"/>
            </w:tcBorders>
          </w:tcPr>
          <w:p w:rsidR="00B5297A" w:rsidRPr="00FA43EE" w:rsidRDefault="009F221E" w:rsidP="00EA4D74">
            <w:pPr>
              <w:jc w:val="both"/>
              <w:rPr>
                <w:sz w:val="22"/>
                <w:szCs w:val="22"/>
                <w:lang w:val="kk-KZ"/>
              </w:rPr>
            </w:pPr>
            <w:r>
              <w:rPr>
                <w:sz w:val="22"/>
                <w:szCs w:val="22"/>
                <w:lang w:val="kk-KZ"/>
              </w:rPr>
              <w:t>-</w:t>
            </w:r>
            <w:r w:rsidR="00B5297A" w:rsidRPr="00FA43EE">
              <w:rPr>
                <w:sz w:val="22"/>
                <w:szCs w:val="22"/>
                <w:lang w:val="kk-KZ"/>
              </w:rPr>
              <w:t>Ислам ғылымдарының қалыптасуы мен даму кезеңдерін</w:t>
            </w:r>
            <w:r w:rsidR="00B5297A" w:rsidRPr="00FA43EE">
              <w:rPr>
                <w:sz w:val="22"/>
                <w:szCs w:val="22"/>
                <w:lang w:val="tr-TR"/>
              </w:rPr>
              <w:t xml:space="preserve">, </w:t>
            </w:r>
            <w:r w:rsidR="00B5297A" w:rsidRPr="00FA43EE">
              <w:rPr>
                <w:sz w:val="22"/>
                <w:szCs w:val="22"/>
                <w:lang w:val="kk-KZ"/>
              </w:rPr>
              <w:t>негізгі теориялар мен әдістемесін меңгеріп, қоғамдағы діни проблемаларды шешуде кәсіби білімін қолданады. (ОН5).</w:t>
            </w:r>
          </w:p>
        </w:tc>
      </w:tr>
      <w:tr w:rsidR="00B5297A" w:rsidRPr="009F221E" w:rsidTr="00B5297A">
        <w:trPr>
          <w:trHeight w:val="603"/>
          <w:jc w:val="center"/>
        </w:trPr>
        <w:tc>
          <w:tcPr>
            <w:tcW w:w="2749" w:type="dxa"/>
            <w:vMerge/>
            <w:tcBorders>
              <w:left w:val="single" w:sz="4" w:space="0" w:color="000000"/>
              <w:right w:val="single" w:sz="4" w:space="0" w:color="000000"/>
            </w:tcBorders>
          </w:tcPr>
          <w:p w:rsidR="00B5297A" w:rsidRPr="00FA43EE" w:rsidRDefault="00B5297A" w:rsidP="00EA4D74">
            <w:pPr>
              <w:rPr>
                <w:b/>
                <w:bCs/>
                <w:sz w:val="22"/>
                <w:szCs w:val="22"/>
                <w:lang w:val="kk-KZ"/>
              </w:rPr>
            </w:pPr>
          </w:p>
        </w:tc>
        <w:tc>
          <w:tcPr>
            <w:tcW w:w="3377" w:type="dxa"/>
            <w:tcBorders>
              <w:top w:val="single" w:sz="4" w:space="0" w:color="000000"/>
              <w:left w:val="single" w:sz="4" w:space="0" w:color="000000"/>
              <w:right w:val="single" w:sz="4" w:space="0" w:color="auto"/>
            </w:tcBorders>
          </w:tcPr>
          <w:p w:rsidR="00B5297A" w:rsidRPr="00FA43EE" w:rsidRDefault="00B5297A" w:rsidP="00B5297A">
            <w:pPr>
              <w:rPr>
                <w:b/>
                <w:sz w:val="22"/>
                <w:szCs w:val="22"/>
                <w:lang w:val="kk-KZ"/>
              </w:rPr>
            </w:pPr>
            <w:r w:rsidRPr="00FA43EE">
              <w:rPr>
                <w:b/>
                <w:sz w:val="22"/>
                <w:szCs w:val="22"/>
                <w:lang w:val="kk-KZ"/>
              </w:rPr>
              <w:t>Б5. Исламдық  конфессияларды</w:t>
            </w:r>
          </w:p>
          <w:p w:rsidR="00B5297A" w:rsidRPr="00FA43EE" w:rsidRDefault="00B5297A" w:rsidP="00B5297A">
            <w:pPr>
              <w:rPr>
                <w:sz w:val="22"/>
                <w:szCs w:val="22"/>
                <w:lang w:val="kk-KZ"/>
              </w:rPr>
            </w:pPr>
            <w:r w:rsidRPr="00FA43EE">
              <w:rPr>
                <w:b/>
                <w:sz w:val="22"/>
                <w:szCs w:val="22"/>
                <w:lang w:val="kk-KZ"/>
              </w:rPr>
              <w:t xml:space="preserve"> білу</w:t>
            </w:r>
          </w:p>
        </w:tc>
        <w:tc>
          <w:tcPr>
            <w:tcW w:w="3513" w:type="dxa"/>
            <w:tcBorders>
              <w:top w:val="single" w:sz="4" w:space="0" w:color="000000"/>
              <w:left w:val="single" w:sz="4" w:space="0" w:color="auto"/>
              <w:right w:val="single" w:sz="4" w:space="0" w:color="000000"/>
            </w:tcBorders>
          </w:tcPr>
          <w:p w:rsidR="00B5297A" w:rsidRPr="00FA43EE" w:rsidRDefault="009F221E" w:rsidP="00EA4D74">
            <w:pPr>
              <w:jc w:val="both"/>
              <w:rPr>
                <w:sz w:val="22"/>
                <w:szCs w:val="22"/>
                <w:lang w:val="kk-KZ"/>
              </w:rPr>
            </w:pPr>
            <w:r>
              <w:rPr>
                <w:sz w:val="22"/>
                <w:szCs w:val="22"/>
                <w:lang w:val="kk-KZ"/>
              </w:rPr>
              <w:t>-</w:t>
            </w:r>
            <w:r w:rsidR="00B5297A" w:rsidRPr="00FA43EE">
              <w:rPr>
                <w:sz w:val="22"/>
                <w:szCs w:val="22"/>
                <w:lang w:val="kk-KZ"/>
              </w:rPr>
              <w:t>Ислам тарихындағы діни мектептер мен қазіргі ағымдардың байланыстары мен ерекшеліктерін тұжырымдайды. (ОН7);</w:t>
            </w:r>
          </w:p>
        </w:tc>
      </w:tr>
      <w:tr w:rsidR="00B5297A"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5297A" w:rsidRPr="00FA43EE" w:rsidRDefault="00B5297A" w:rsidP="00EA4D74">
            <w:pPr>
              <w:rPr>
                <w:b/>
                <w:sz w:val="22"/>
                <w:szCs w:val="22"/>
                <w:lang w:val="kk-KZ"/>
              </w:rPr>
            </w:pPr>
            <w:r w:rsidRPr="00FA43EE">
              <w:rPr>
                <w:b/>
                <w:sz w:val="22"/>
                <w:szCs w:val="22"/>
              </w:rPr>
              <w:t xml:space="preserve">Қорытынды бақылау </w:t>
            </w:r>
          </w:p>
        </w:tc>
        <w:tc>
          <w:tcPr>
            <w:tcW w:w="6890" w:type="dxa"/>
            <w:gridSpan w:val="2"/>
            <w:tcBorders>
              <w:top w:val="single" w:sz="4" w:space="0" w:color="000000"/>
              <w:left w:val="single" w:sz="4" w:space="0" w:color="000000"/>
              <w:bottom w:val="single" w:sz="4" w:space="0" w:color="000000"/>
              <w:right w:val="single" w:sz="4" w:space="0" w:color="000000"/>
            </w:tcBorders>
          </w:tcPr>
          <w:p w:rsidR="00B5297A" w:rsidRPr="00FA43EE" w:rsidRDefault="00B5297A" w:rsidP="00EA4D74">
            <w:pPr>
              <w:jc w:val="both"/>
              <w:rPr>
                <w:sz w:val="22"/>
                <w:szCs w:val="22"/>
                <w:lang w:val="kk-KZ"/>
              </w:rPr>
            </w:pPr>
            <w:r w:rsidRPr="00FA43EE">
              <w:rPr>
                <w:sz w:val="22"/>
                <w:szCs w:val="22"/>
                <w:lang w:val="kk-KZ"/>
              </w:rPr>
              <w:t xml:space="preserve">емтихан  </w:t>
            </w:r>
          </w:p>
        </w:tc>
      </w:tr>
      <w:tr w:rsidR="00B5297A"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5297A" w:rsidRPr="00FA43EE" w:rsidRDefault="00B5297A" w:rsidP="00EA4D74">
            <w:pPr>
              <w:rPr>
                <w:b/>
                <w:sz w:val="22"/>
                <w:szCs w:val="22"/>
              </w:rPr>
            </w:pPr>
            <w:r w:rsidRPr="00FA43EE">
              <w:rPr>
                <w:b/>
                <w:bCs/>
                <w:sz w:val="22"/>
                <w:szCs w:val="22"/>
              </w:rPr>
              <w:t xml:space="preserve">Кредиттерді алу шарты </w:t>
            </w:r>
          </w:p>
        </w:tc>
        <w:tc>
          <w:tcPr>
            <w:tcW w:w="6890" w:type="dxa"/>
            <w:gridSpan w:val="2"/>
            <w:tcBorders>
              <w:top w:val="single" w:sz="4" w:space="0" w:color="000000"/>
              <w:left w:val="single" w:sz="4" w:space="0" w:color="000000"/>
              <w:bottom w:val="single" w:sz="4" w:space="0" w:color="000000"/>
              <w:right w:val="single" w:sz="4" w:space="0" w:color="000000"/>
            </w:tcBorders>
          </w:tcPr>
          <w:p w:rsidR="00B5297A" w:rsidRPr="00FA43EE" w:rsidRDefault="00B5297A" w:rsidP="00EA4D74">
            <w:pPr>
              <w:jc w:val="both"/>
              <w:rPr>
                <w:sz w:val="22"/>
                <w:szCs w:val="22"/>
                <w:lang w:val="kk-KZ"/>
              </w:rPr>
            </w:pPr>
            <w:r w:rsidRPr="00FA43EE">
              <w:rPr>
                <w:sz w:val="22"/>
                <w:szCs w:val="22"/>
                <w:lang w:val="kk-KZ"/>
              </w:rPr>
              <w:t>Лекция, семинар сабақтар, СӨЖ, үй тапсырмасын орындау</w:t>
            </w:r>
          </w:p>
        </w:tc>
      </w:tr>
      <w:tr w:rsidR="00B5297A"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5297A" w:rsidRPr="00FA43EE" w:rsidRDefault="00B5297A" w:rsidP="00EA4D74">
            <w:pPr>
              <w:rPr>
                <w:b/>
                <w:sz w:val="22"/>
                <w:szCs w:val="22"/>
              </w:rPr>
            </w:pPr>
            <w:r w:rsidRPr="00FA43EE">
              <w:rPr>
                <w:b/>
                <w:bCs/>
                <w:sz w:val="22"/>
                <w:szCs w:val="22"/>
                <w:lang w:val="kk-KZ"/>
              </w:rPr>
              <w:t>Пәннің</w:t>
            </w:r>
            <w:r w:rsidRPr="00FA43EE">
              <w:rPr>
                <w:b/>
                <w:bCs/>
                <w:sz w:val="22"/>
                <w:szCs w:val="22"/>
              </w:rPr>
              <w:t xml:space="preserve"> ұзақтығы</w:t>
            </w:r>
          </w:p>
        </w:tc>
        <w:tc>
          <w:tcPr>
            <w:tcW w:w="6890" w:type="dxa"/>
            <w:gridSpan w:val="2"/>
            <w:tcBorders>
              <w:top w:val="single" w:sz="4" w:space="0" w:color="000000"/>
              <w:left w:val="single" w:sz="4" w:space="0" w:color="000000"/>
              <w:bottom w:val="single" w:sz="4" w:space="0" w:color="000000"/>
              <w:right w:val="single" w:sz="4" w:space="0" w:color="000000"/>
            </w:tcBorders>
          </w:tcPr>
          <w:p w:rsidR="00B5297A" w:rsidRPr="00FA43EE" w:rsidRDefault="00B5297A" w:rsidP="00EA4D74">
            <w:pPr>
              <w:jc w:val="both"/>
              <w:rPr>
                <w:sz w:val="22"/>
                <w:szCs w:val="22"/>
                <w:lang w:val="kk-KZ"/>
              </w:rPr>
            </w:pPr>
            <w:r w:rsidRPr="00FA43EE">
              <w:rPr>
                <w:sz w:val="22"/>
                <w:szCs w:val="22"/>
                <w:lang w:val="en-US"/>
              </w:rPr>
              <w:t xml:space="preserve">1 </w:t>
            </w:r>
            <w:r w:rsidRPr="00FA43EE">
              <w:rPr>
                <w:sz w:val="22"/>
                <w:szCs w:val="22"/>
                <w:lang w:val="kk-KZ"/>
              </w:rPr>
              <w:t>семестр</w:t>
            </w:r>
          </w:p>
        </w:tc>
      </w:tr>
      <w:tr w:rsidR="00B5297A"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5297A" w:rsidRPr="00FA43EE" w:rsidRDefault="00B5297A" w:rsidP="00EA4D74">
            <w:pPr>
              <w:rPr>
                <w:b/>
                <w:sz w:val="22"/>
                <w:szCs w:val="22"/>
                <w:lang w:val="kk-KZ"/>
              </w:rPr>
            </w:pPr>
            <w:r w:rsidRPr="00FA43EE">
              <w:rPr>
                <w:b/>
                <w:bCs/>
                <w:sz w:val="22"/>
                <w:szCs w:val="22"/>
              </w:rPr>
              <w:t>Әдебиет</w:t>
            </w:r>
            <w:r w:rsidRPr="00FA43EE">
              <w:rPr>
                <w:b/>
                <w:bCs/>
                <w:sz w:val="22"/>
                <w:szCs w:val="22"/>
                <w:lang w:val="kk-KZ"/>
              </w:rPr>
              <w:t>тер</w:t>
            </w:r>
          </w:p>
        </w:tc>
        <w:tc>
          <w:tcPr>
            <w:tcW w:w="6890" w:type="dxa"/>
            <w:gridSpan w:val="2"/>
            <w:tcBorders>
              <w:top w:val="single" w:sz="4" w:space="0" w:color="000000"/>
              <w:left w:val="single" w:sz="4" w:space="0" w:color="000000"/>
              <w:bottom w:val="single" w:sz="4" w:space="0" w:color="000000"/>
              <w:right w:val="single" w:sz="4" w:space="0" w:color="000000"/>
            </w:tcBorders>
          </w:tcPr>
          <w:p w:rsidR="00B5297A" w:rsidRPr="00FA43EE" w:rsidRDefault="00B5297A" w:rsidP="00B5297A">
            <w:pPr>
              <w:ind w:left="263" w:hanging="263"/>
              <w:rPr>
                <w:noProof/>
                <w:sz w:val="22"/>
                <w:szCs w:val="22"/>
                <w:lang w:val="kk-KZ"/>
              </w:rPr>
            </w:pPr>
            <w:r w:rsidRPr="00FA43EE">
              <w:rPr>
                <w:noProof/>
                <w:sz w:val="22"/>
                <w:szCs w:val="22"/>
                <w:lang w:val="kk-KZ"/>
              </w:rPr>
              <w:t xml:space="preserve">1.Сопылық тарихы мен философиясы. Оқу құралы, Мырза баспасы, </w:t>
            </w:r>
            <w:r w:rsidRPr="00FA43EE">
              <w:rPr>
                <w:noProof/>
                <w:sz w:val="22"/>
                <w:szCs w:val="22"/>
                <w:lang w:val="kk-KZ"/>
              </w:rPr>
              <w:lastRenderedPageBreak/>
              <w:t>2020. Қаратышқанова Қ.</w:t>
            </w:r>
          </w:p>
          <w:p w:rsidR="00B5297A" w:rsidRPr="00FA43EE" w:rsidRDefault="00B5297A" w:rsidP="00B5297A">
            <w:pPr>
              <w:ind w:left="263" w:hanging="263"/>
              <w:rPr>
                <w:noProof/>
                <w:sz w:val="22"/>
                <w:szCs w:val="22"/>
                <w:lang w:val="kk-KZ"/>
              </w:rPr>
            </w:pPr>
            <w:r w:rsidRPr="00FA43EE">
              <w:rPr>
                <w:noProof/>
                <w:sz w:val="22"/>
                <w:szCs w:val="22"/>
                <w:lang w:val="kk-KZ"/>
              </w:rPr>
              <w:t>2.Тасаууф. Оқу құралы, -Түркістан 2019, Қаратышқанова Қ.</w:t>
            </w:r>
          </w:p>
          <w:p w:rsidR="00B5297A" w:rsidRPr="00FA43EE" w:rsidRDefault="00B5297A" w:rsidP="00B5297A">
            <w:pPr>
              <w:ind w:left="263" w:hanging="263"/>
              <w:rPr>
                <w:noProof/>
                <w:sz w:val="22"/>
                <w:szCs w:val="22"/>
                <w:lang w:val="kk-KZ"/>
              </w:rPr>
            </w:pPr>
            <w:r w:rsidRPr="00FA43EE">
              <w:rPr>
                <w:noProof/>
                <w:sz w:val="22"/>
                <w:szCs w:val="22"/>
                <w:lang w:val="kk-KZ"/>
              </w:rPr>
              <w:t>Сопылық тарихы және философиясы, оқу әдістемелік нұсқаулық, -Түркістан 2020, Қ.Қаратышқанова.</w:t>
            </w:r>
          </w:p>
          <w:p w:rsidR="00B5297A" w:rsidRPr="00FA43EE" w:rsidRDefault="00B5297A" w:rsidP="00B5297A">
            <w:pPr>
              <w:ind w:left="263" w:hanging="263"/>
              <w:rPr>
                <w:noProof/>
                <w:sz w:val="22"/>
                <w:szCs w:val="22"/>
                <w:lang w:val="kk-KZ"/>
              </w:rPr>
            </w:pPr>
            <w:r w:rsidRPr="00FA43EE">
              <w:rPr>
                <w:noProof/>
                <w:sz w:val="22"/>
                <w:szCs w:val="22"/>
                <w:lang w:val="kk-KZ"/>
              </w:rPr>
              <w:t>3.Қожа Ахмет Иасауи мұрасы және оның маңызы, -Түркістан 2019, Д.Т.Кенжетаев</w:t>
            </w:r>
          </w:p>
          <w:p w:rsidR="00B5297A" w:rsidRPr="00FA43EE" w:rsidRDefault="00B5297A" w:rsidP="00B5297A">
            <w:pPr>
              <w:ind w:left="263" w:hanging="263"/>
              <w:rPr>
                <w:noProof/>
                <w:sz w:val="22"/>
                <w:szCs w:val="22"/>
                <w:lang w:val="kk-KZ"/>
              </w:rPr>
            </w:pPr>
            <w:r w:rsidRPr="00FA43EE">
              <w:rPr>
                <w:noProof/>
                <w:sz w:val="22"/>
                <w:szCs w:val="22"/>
                <w:lang w:val="kk-KZ"/>
              </w:rPr>
              <w:t>4.Духовные практики и медитации, Киев, 2018</w:t>
            </w:r>
          </w:p>
        </w:tc>
      </w:tr>
      <w:tr w:rsidR="00B5297A"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5297A" w:rsidRPr="00FA43EE" w:rsidRDefault="00B5297A" w:rsidP="00EA4D74">
            <w:pPr>
              <w:jc w:val="both"/>
              <w:rPr>
                <w:b/>
                <w:sz w:val="22"/>
                <w:szCs w:val="22"/>
                <w:lang w:val="kk-KZ"/>
              </w:rPr>
            </w:pPr>
            <w:r w:rsidRPr="00FA43EE">
              <w:rPr>
                <w:b/>
                <w:bCs/>
                <w:sz w:val="22"/>
                <w:szCs w:val="22"/>
                <w:lang w:val="kk-KZ"/>
              </w:rPr>
              <w:lastRenderedPageBreak/>
              <w:t xml:space="preserve">Жаңартылған мерзімі </w:t>
            </w:r>
          </w:p>
        </w:tc>
        <w:tc>
          <w:tcPr>
            <w:tcW w:w="6890" w:type="dxa"/>
            <w:gridSpan w:val="2"/>
            <w:tcBorders>
              <w:top w:val="single" w:sz="4" w:space="0" w:color="000000"/>
              <w:left w:val="single" w:sz="4" w:space="0" w:color="000000"/>
              <w:bottom w:val="single" w:sz="4" w:space="0" w:color="000000"/>
              <w:right w:val="single" w:sz="4" w:space="0" w:color="000000"/>
            </w:tcBorders>
          </w:tcPr>
          <w:p w:rsidR="00B5297A" w:rsidRPr="00FA43EE" w:rsidRDefault="00B5297A" w:rsidP="00EA4D74">
            <w:pPr>
              <w:jc w:val="both"/>
              <w:rPr>
                <w:sz w:val="22"/>
                <w:szCs w:val="22"/>
                <w:lang w:val="kk-KZ"/>
              </w:rPr>
            </w:pPr>
          </w:p>
        </w:tc>
      </w:tr>
    </w:tbl>
    <w:p w:rsidR="00E3495C" w:rsidRPr="00FA43EE" w:rsidRDefault="00E3495C" w:rsidP="000A5A4F">
      <w:pPr>
        <w:rPr>
          <w:sz w:val="22"/>
          <w:szCs w:val="22"/>
          <w:lang w:val="kk-KZ"/>
        </w:rPr>
      </w:pPr>
    </w:p>
    <w:p w:rsidR="00E3495C" w:rsidRPr="00FA43EE" w:rsidRDefault="00E3495C" w:rsidP="000A5A4F">
      <w:pPr>
        <w:rPr>
          <w:sz w:val="22"/>
          <w:szCs w:val="22"/>
          <w:lang w:val="kk-KZ"/>
        </w:rPr>
      </w:pPr>
    </w:p>
    <w:p w:rsidR="00E3495C" w:rsidRPr="00FA43EE" w:rsidRDefault="00E3495C" w:rsidP="000A5A4F">
      <w:pPr>
        <w:rPr>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3377"/>
        <w:gridCol w:w="3513"/>
      </w:tblGrid>
      <w:tr w:rsidR="00864E1A"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864E1A" w:rsidRPr="00FA43EE" w:rsidRDefault="00864E1A" w:rsidP="00EA4D74">
            <w:pPr>
              <w:rPr>
                <w:b/>
                <w:sz w:val="22"/>
                <w:szCs w:val="22"/>
              </w:rPr>
            </w:pPr>
            <w:r w:rsidRPr="00FA43EE">
              <w:rPr>
                <w:b/>
                <w:bCs/>
                <w:sz w:val="22"/>
                <w:szCs w:val="22"/>
                <w:lang w:val="kk-KZ"/>
              </w:rPr>
              <w:t>Пән коды</w:t>
            </w:r>
            <w:r w:rsidRPr="00FA43EE">
              <w:rPr>
                <w:b/>
                <w:bCs/>
                <w:sz w:val="22"/>
                <w:szCs w:val="22"/>
              </w:rPr>
              <w:t xml:space="preserve"> және атауы</w:t>
            </w:r>
          </w:p>
        </w:tc>
        <w:tc>
          <w:tcPr>
            <w:tcW w:w="6890" w:type="dxa"/>
            <w:gridSpan w:val="2"/>
            <w:tcBorders>
              <w:top w:val="single" w:sz="4" w:space="0" w:color="000000"/>
              <w:left w:val="single" w:sz="4" w:space="0" w:color="000000"/>
              <w:bottom w:val="single" w:sz="4" w:space="0" w:color="000000"/>
              <w:right w:val="single" w:sz="4" w:space="0" w:color="000000"/>
            </w:tcBorders>
          </w:tcPr>
          <w:p w:rsidR="00864E1A" w:rsidRPr="00FA43EE" w:rsidRDefault="00864E1A" w:rsidP="00864E1A">
            <w:pPr>
              <w:jc w:val="both"/>
              <w:rPr>
                <w:b/>
                <w:sz w:val="22"/>
                <w:szCs w:val="22"/>
                <w:lang w:val="kk-KZ"/>
              </w:rPr>
            </w:pPr>
            <w:r w:rsidRPr="00FA43EE">
              <w:rPr>
                <w:b/>
                <w:bCs/>
                <w:sz w:val="22"/>
                <w:szCs w:val="22"/>
                <w:lang w:val="en-US"/>
              </w:rPr>
              <w:t>DRP 3270</w:t>
            </w:r>
            <w:r w:rsidRPr="00FA43EE">
              <w:rPr>
                <w:b/>
                <w:sz w:val="22"/>
                <w:szCs w:val="22"/>
                <w:lang w:val="kk-KZ"/>
              </w:rPr>
              <w:t xml:space="preserve"> Діни радикализм психологиясы</w:t>
            </w:r>
          </w:p>
        </w:tc>
      </w:tr>
      <w:tr w:rsidR="00864E1A" w:rsidRPr="004864AB"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864E1A" w:rsidRPr="00FA43EE" w:rsidRDefault="00864E1A" w:rsidP="00EA4D74">
            <w:pPr>
              <w:rPr>
                <w:b/>
                <w:sz w:val="22"/>
                <w:szCs w:val="22"/>
                <w:lang w:val="kk-KZ"/>
              </w:rPr>
            </w:pPr>
            <w:r w:rsidRPr="00FA43EE">
              <w:rPr>
                <w:b/>
                <w:bCs/>
                <w:sz w:val="22"/>
                <w:szCs w:val="22"/>
                <w:lang w:val="kk-KZ"/>
              </w:rPr>
              <w:t>Пәнге</w:t>
            </w:r>
            <w:r w:rsidRPr="00FA43EE">
              <w:rPr>
                <w:b/>
                <w:bCs/>
                <w:sz w:val="22"/>
                <w:szCs w:val="22"/>
              </w:rPr>
              <w:t xml:space="preserve"> жауапты </w:t>
            </w:r>
            <w:r w:rsidRPr="00FA43EE">
              <w:rPr>
                <w:b/>
                <w:bCs/>
                <w:sz w:val="22"/>
                <w:szCs w:val="22"/>
                <w:lang w:val="kk-KZ"/>
              </w:rPr>
              <w:t>ОПҚ</w:t>
            </w:r>
          </w:p>
        </w:tc>
        <w:tc>
          <w:tcPr>
            <w:tcW w:w="6890" w:type="dxa"/>
            <w:gridSpan w:val="2"/>
            <w:tcBorders>
              <w:top w:val="single" w:sz="4" w:space="0" w:color="000000"/>
              <w:left w:val="single" w:sz="4" w:space="0" w:color="000000"/>
              <w:bottom w:val="single" w:sz="4" w:space="0" w:color="000000"/>
              <w:right w:val="single" w:sz="4" w:space="0" w:color="000000"/>
            </w:tcBorders>
          </w:tcPr>
          <w:p w:rsidR="00864E1A" w:rsidRPr="00FA43EE" w:rsidRDefault="00F6331B" w:rsidP="009F221E">
            <w:pPr>
              <w:jc w:val="both"/>
              <w:rPr>
                <w:sz w:val="22"/>
                <w:szCs w:val="22"/>
                <w:lang w:val="kk-KZ"/>
              </w:rPr>
            </w:pPr>
            <w:r w:rsidRPr="00FA43EE">
              <w:rPr>
                <w:sz w:val="22"/>
                <w:szCs w:val="22"/>
                <w:lang w:val="kk-KZ"/>
              </w:rPr>
              <w:t>PhD</w:t>
            </w:r>
            <w:r>
              <w:rPr>
                <w:sz w:val="22"/>
                <w:szCs w:val="22"/>
                <w:lang w:val="kk-KZ"/>
              </w:rPr>
              <w:t xml:space="preserve"> </w:t>
            </w:r>
            <w:r w:rsidR="003B3E97">
              <w:rPr>
                <w:sz w:val="22"/>
                <w:szCs w:val="22"/>
                <w:lang w:val="kk-KZ"/>
              </w:rPr>
              <w:t>М.Төлегенов</w:t>
            </w:r>
            <w:r w:rsidR="00864E1A" w:rsidRPr="00FA43EE">
              <w:rPr>
                <w:sz w:val="22"/>
                <w:szCs w:val="22"/>
                <w:lang w:val="kk-KZ"/>
              </w:rPr>
              <w:t xml:space="preserve">, </w:t>
            </w:r>
            <w:r w:rsidR="009F221E">
              <w:rPr>
                <w:sz w:val="22"/>
                <w:szCs w:val="22"/>
                <w:lang w:val="kk-KZ"/>
              </w:rPr>
              <w:t>Б.Нуритдинов</w:t>
            </w:r>
          </w:p>
        </w:tc>
      </w:tr>
      <w:tr w:rsidR="00864E1A" w:rsidRPr="003B3E97"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864E1A" w:rsidRPr="00FA43EE" w:rsidRDefault="00864E1A" w:rsidP="00EA4D74">
            <w:pPr>
              <w:rPr>
                <w:b/>
                <w:sz w:val="22"/>
                <w:szCs w:val="22"/>
                <w:lang w:val="kk-KZ"/>
              </w:rPr>
            </w:pPr>
            <w:r w:rsidRPr="00FA43EE">
              <w:rPr>
                <w:b/>
                <w:bCs/>
                <w:sz w:val="22"/>
                <w:szCs w:val="22"/>
                <w:lang w:val="kk-KZ"/>
              </w:rPr>
              <w:t xml:space="preserve">Элективті пән циклы және түрі </w:t>
            </w:r>
          </w:p>
        </w:tc>
        <w:tc>
          <w:tcPr>
            <w:tcW w:w="6890" w:type="dxa"/>
            <w:gridSpan w:val="2"/>
            <w:tcBorders>
              <w:top w:val="single" w:sz="4" w:space="0" w:color="000000"/>
              <w:left w:val="single" w:sz="4" w:space="0" w:color="000000"/>
              <w:bottom w:val="single" w:sz="4" w:space="0" w:color="000000"/>
              <w:right w:val="single" w:sz="4" w:space="0" w:color="000000"/>
            </w:tcBorders>
          </w:tcPr>
          <w:p w:rsidR="00864E1A" w:rsidRPr="00FA43EE" w:rsidRDefault="00864E1A" w:rsidP="00EA4D74">
            <w:pPr>
              <w:rPr>
                <w:sz w:val="22"/>
                <w:szCs w:val="22"/>
                <w:lang w:val="kk-KZ"/>
              </w:rPr>
            </w:pPr>
            <w:r w:rsidRPr="00FA43EE">
              <w:rPr>
                <w:sz w:val="22"/>
                <w:szCs w:val="22"/>
                <w:lang w:val="kk-KZ"/>
              </w:rPr>
              <w:t>БП-ТК</w:t>
            </w:r>
          </w:p>
        </w:tc>
      </w:tr>
      <w:tr w:rsidR="00864E1A" w:rsidRPr="003B3E97"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864E1A" w:rsidRPr="00FA43EE" w:rsidRDefault="00864E1A" w:rsidP="00EA4D74">
            <w:pPr>
              <w:rPr>
                <w:b/>
                <w:sz w:val="22"/>
                <w:szCs w:val="22"/>
                <w:lang w:val="kk-KZ"/>
              </w:rPr>
            </w:pPr>
            <w:r w:rsidRPr="00FA43EE">
              <w:rPr>
                <w:b/>
                <w:bCs/>
                <w:sz w:val="22"/>
                <w:szCs w:val="22"/>
                <w:lang w:val="kk-KZ"/>
              </w:rPr>
              <w:t xml:space="preserve">Академиялық дәрежесі </w:t>
            </w:r>
          </w:p>
        </w:tc>
        <w:tc>
          <w:tcPr>
            <w:tcW w:w="6890" w:type="dxa"/>
            <w:gridSpan w:val="2"/>
            <w:tcBorders>
              <w:top w:val="single" w:sz="4" w:space="0" w:color="000000"/>
              <w:left w:val="single" w:sz="4" w:space="0" w:color="000000"/>
              <w:bottom w:val="single" w:sz="4" w:space="0" w:color="000000"/>
              <w:right w:val="single" w:sz="4" w:space="0" w:color="000000"/>
            </w:tcBorders>
          </w:tcPr>
          <w:p w:rsidR="00864E1A" w:rsidRPr="00FA43EE" w:rsidRDefault="00864E1A" w:rsidP="00EA4D74">
            <w:pPr>
              <w:jc w:val="both"/>
              <w:rPr>
                <w:sz w:val="22"/>
                <w:szCs w:val="22"/>
                <w:lang w:val="kk-KZ"/>
              </w:rPr>
            </w:pPr>
            <w:r w:rsidRPr="00FA43EE">
              <w:rPr>
                <w:sz w:val="22"/>
                <w:szCs w:val="22"/>
                <w:lang w:val="kk-KZ"/>
              </w:rPr>
              <w:t>Бакалавриат</w:t>
            </w:r>
          </w:p>
        </w:tc>
      </w:tr>
      <w:tr w:rsidR="00864E1A" w:rsidRPr="003B3E97"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864E1A" w:rsidRPr="00FA43EE" w:rsidRDefault="00864E1A" w:rsidP="00EA4D74">
            <w:pPr>
              <w:rPr>
                <w:b/>
                <w:sz w:val="22"/>
                <w:szCs w:val="22"/>
                <w:lang w:val="kk-KZ"/>
              </w:rPr>
            </w:pPr>
            <w:r w:rsidRPr="00FA43EE">
              <w:rPr>
                <w:b/>
                <w:bCs/>
                <w:sz w:val="22"/>
                <w:szCs w:val="22"/>
                <w:lang w:val="kk-KZ"/>
              </w:rPr>
              <w:t>Акад.кр./акад.сағат</w:t>
            </w:r>
          </w:p>
        </w:tc>
        <w:tc>
          <w:tcPr>
            <w:tcW w:w="6890" w:type="dxa"/>
            <w:gridSpan w:val="2"/>
            <w:tcBorders>
              <w:top w:val="single" w:sz="4" w:space="0" w:color="000000"/>
              <w:left w:val="single" w:sz="4" w:space="0" w:color="000000"/>
              <w:bottom w:val="single" w:sz="4" w:space="0" w:color="000000"/>
              <w:right w:val="single" w:sz="4" w:space="0" w:color="000000"/>
            </w:tcBorders>
          </w:tcPr>
          <w:p w:rsidR="00864E1A" w:rsidRPr="00FA43EE" w:rsidRDefault="00864E1A" w:rsidP="00EA4D74">
            <w:pPr>
              <w:jc w:val="both"/>
              <w:rPr>
                <w:sz w:val="22"/>
                <w:szCs w:val="22"/>
                <w:lang w:val="kk-KZ"/>
              </w:rPr>
            </w:pPr>
            <w:r w:rsidRPr="00FA43EE">
              <w:rPr>
                <w:sz w:val="22"/>
                <w:szCs w:val="22"/>
                <w:lang w:val="kk-KZ"/>
              </w:rPr>
              <w:t>5/150</w:t>
            </w:r>
          </w:p>
        </w:tc>
      </w:tr>
      <w:tr w:rsidR="00864E1A" w:rsidRPr="003B3E97"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864E1A" w:rsidRPr="003B3E97" w:rsidRDefault="00864E1A" w:rsidP="00EA4D74">
            <w:pPr>
              <w:rPr>
                <w:b/>
                <w:sz w:val="22"/>
                <w:szCs w:val="22"/>
                <w:lang w:val="kk-KZ"/>
              </w:rPr>
            </w:pPr>
            <w:r w:rsidRPr="003B3E97">
              <w:rPr>
                <w:b/>
                <w:bCs/>
                <w:sz w:val="22"/>
                <w:szCs w:val="22"/>
                <w:lang w:val="kk-KZ"/>
              </w:rPr>
              <w:t xml:space="preserve">Оқу </w:t>
            </w:r>
            <w:r w:rsidRPr="00FA43EE">
              <w:rPr>
                <w:b/>
                <w:bCs/>
                <w:sz w:val="22"/>
                <w:szCs w:val="22"/>
                <w:lang w:val="kk-KZ"/>
              </w:rPr>
              <w:t>түрі</w:t>
            </w:r>
          </w:p>
        </w:tc>
        <w:tc>
          <w:tcPr>
            <w:tcW w:w="6890" w:type="dxa"/>
            <w:gridSpan w:val="2"/>
            <w:tcBorders>
              <w:top w:val="single" w:sz="4" w:space="0" w:color="000000"/>
              <w:left w:val="single" w:sz="4" w:space="0" w:color="000000"/>
              <w:bottom w:val="single" w:sz="4" w:space="0" w:color="000000"/>
              <w:right w:val="single" w:sz="4" w:space="0" w:color="000000"/>
            </w:tcBorders>
          </w:tcPr>
          <w:p w:rsidR="00864E1A" w:rsidRPr="00FA43EE" w:rsidRDefault="00864E1A" w:rsidP="00EA4D74">
            <w:pPr>
              <w:jc w:val="both"/>
              <w:rPr>
                <w:sz w:val="22"/>
                <w:szCs w:val="22"/>
                <w:lang w:val="kk-KZ"/>
              </w:rPr>
            </w:pPr>
            <w:r w:rsidRPr="00FA43EE">
              <w:rPr>
                <w:sz w:val="22"/>
                <w:szCs w:val="22"/>
                <w:lang w:val="kk-KZ"/>
              </w:rPr>
              <w:t>Күндізгі</w:t>
            </w:r>
          </w:p>
        </w:tc>
      </w:tr>
      <w:tr w:rsidR="00864E1A"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864E1A" w:rsidRPr="00FA43EE" w:rsidRDefault="00864E1A" w:rsidP="00EA4D74">
            <w:pPr>
              <w:rPr>
                <w:b/>
                <w:bCs/>
                <w:sz w:val="22"/>
                <w:szCs w:val="22"/>
                <w:lang w:val="kk-KZ"/>
              </w:rPr>
            </w:pPr>
            <w:r w:rsidRPr="003B3E97">
              <w:rPr>
                <w:b/>
                <w:bCs/>
                <w:sz w:val="22"/>
                <w:szCs w:val="22"/>
                <w:lang w:val="kk-KZ"/>
              </w:rPr>
              <w:t>Семестр</w:t>
            </w:r>
            <w:r w:rsidRPr="00FA43EE">
              <w:rPr>
                <w:b/>
                <w:bCs/>
                <w:sz w:val="22"/>
                <w:szCs w:val="22"/>
                <w:lang w:val="kk-KZ"/>
              </w:rPr>
              <w:t>і</w:t>
            </w:r>
          </w:p>
        </w:tc>
        <w:tc>
          <w:tcPr>
            <w:tcW w:w="6890" w:type="dxa"/>
            <w:gridSpan w:val="2"/>
            <w:tcBorders>
              <w:top w:val="single" w:sz="4" w:space="0" w:color="000000"/>
              <w:left w:val="single" w:sz="4" w:space="0" w:color="000000"/>
              <w:bottom w:val="single" w:sz="4" w:space="0" w:color="000000"/>
              <w:right w:val="single" w:sz="4" w:space="0" w:color="000000"/>
            </w:tcBorders>
          </w:tcPr>
          <w:p w:rsidR="00864E1A" w:rsidRPr="00FA43EE" w:rsidRDefault="00864E1A" w:rsidP="00EA4D74">
            <w:pPr>
              <w:jc w:val="both"/>
              <w:rPr>
                <w:sz w:val="22"/>
                <w:szCs w:val="22"/>
                <w:lang w:val="tr-TR"/>
              </w:rPr>
            </w:pPr>
            <w:r w:rsidRPr="00FA43EE">
              <w:rPr>
                <w:sz w:val="22"/>
                <w:szCs w:val="22"/>
                <w:lang w:val="tr-TR"/>
              </w:rPr>
              <w:t>V</w:t>
            </w:r>
          </w:p>
        </w:tc>
      </w:tr>
      <w:tr w:rsidR="00864E1A"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864E1A" w:rsidRPr="00FA43EE" w:rsidRDefault="00864E1A" w:rsidP="00EA4D74">
            <w:pPr>
              <w:rPr>
                <w:b/>
                <w:sz w:val="22"/>
                <w:szCs w:val="22"/>
                <w:lang w:val="kk-KZ"/>
              </w:rPr>
            </w:pPr>
            <w:r w:rsidRPr="00FA43EE">
              <w:rPr>
                <w:b/>
                <w:sz w:val="22"/>
                <w:szCs w:val="22"/>
                <w:lang w:val="kk-KZ"/>
              </w:rPr>
              <w:t>Пәннің п</w:t>
            </w:r>
            <w:r w:rsidRPr="00FA43EE">
              <w:rPr>
                <w:b/>
                <w:sz w:val="22"/>
                <w:szCs w:val="22"/>
              </w:rPr>
              <w:t>ререквизит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864E1A" w:rsidRPr="00FA43EE" w:rsidRDefault="00864E1A" w:rsidP="00111409">
            <w:pPr>
              <w:jc w:val="both"/>
              <w:rPr>
                <w:sz w:val="22"/>
                <w:szCs w:val="22"/>
                <w:lang w:val="kk-KZ"/>
              </w:rPr>
            </w:pPr>
            <w:r w:rsidRPr="00FA43EE">
              <w:rPr>
                <w:sz w:val="22"/>
                <w:szCs w:val="22"/>
                <w:lang w:val="en-US"/>
              </w:rPr>
              <w:t xml:space="preserve">- </w:t>
            </w:r>
          </w:p>
        </w:tc>
      </w:tr>
      <w:tr w:rsidR="00864E1A"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864E1A" w:rsidRPr="00FA43EE" w:rsidRDefault="00864E1A" w:rsidP="00EA4D74">
            <w:pPr>
              <w:rPr>
                <w:b/>
                <w:sz w:val="22"/>
                <w:szCs w:val="22"/>
                <w:lang w:val="kk-KZ"/>
              </w:rPr>
            </w:pPr>
            <w:r w:rsidRPr="00FA43EE">
              <w:rPr>
                <w:b/>
                <w:sz w:val="22"/>
                <w:szCs w:val="22"/>
                <w:lang w:val="kk-KZ"/>
              </w:rPr>
              <w:t>Пәннің пострек</w:t>
            </w:r>
            <w:r w:rsidRPr="00FA43EE">
              <w:rPr>
                <w:b/>
                <w:sz w:val="22"/>
                <w:szCs w:val="22"/>
              </w:rPr>
              <w:t>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864E1A" w:rsidRPr="00FA43EE" w:rsidRDefault="00864E1A" w:rsidP="00111409">
            <w:pPr>
              <w:jc w:val="both"/>
              <w:rPr>
                <w:sz w:val="22"/>
                <w:szCs w:val="22"/>
                <w:lang w:val="kk-KZ"/>
              </w:rPr>
            </w:pPr>
            <w:r w:rsidRPr="00FA43EE">
              <w:rPr>
                <w:sz w:val="22"/>
                <w:szCs w:val="22"/>
                <w:lang w:val="kk-KZ"/>
              </w:rPr>
              <w:t xml:space="preserve">- </w:t>
            </w:r>
          </w:p>
        </w:tc>
      </w:tr>
      <w:tr w:rsidR="00864E1A" w:rsidRPr="008D4008"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864E1A" w:rsidRPr="00FA43EE" w:rsidRDefault="00864E1A" w:rsidP="00EA4D74">
            <w:pPr>
              <w:rPr>
                <w:b/>
                <w:sz w:val="22"/>
                <w:szCs w:val="22"/>
              </w:rPr>
            </w:pPr>
            <w:r w:rsidRPr="00FA43EE">
              <w:rPr>
                <w:b/>
                <w:bCs/>
                <w:sz w:val="22"/>
                <w:szCs w:val="22"/>
                <w:lang w:val="kk-KZ"/>
              </w:rPr>
              <w:t xml:space="preserve">Пәннің қысқаша </w:t>
            </w:r>
            <w:r w:rsidRPr="00FA43EE">
              <w:rPr>
                <w:b/>
                <w:bCs/>
                <w:sz w:val="22"/>
                <w:szCs w:val="22"/>
              </w:rPr>
              <w:t xml:space="preserve">мазмұны </w:t>
            </w:r>
          </w:p>
        </w:tc>
        <w:tc>
          <w:tcPr>
            <w:tcW w:w="6890" w:type="dxa"/>
            <w:gridSpan w:val="2"/>
            <w:tcBorders>
              <w:top w:val="single" w:sz="4" w:space="0" w:color="000000"/>
              <w:left w:val="single" w:sz="4" w:space="0" w:color="000000"/>
              <w:bottom w:val="single" w:sz="4" w:space="0" w:color="000000"/>
              <w:right w:val="single" w:sz="4" w:space="0" w:color="000000"/>
            </w:tcBorders>
          </w:tcPr>
          <w:p w:rsidR="00864E1A" w:rsidRPr="00FA43EE" w:rsidRDefault="00864E1A" w:rsidP="00EA4D74">
            <w:pPr>
              <w:shd w:val="clear" w:color="auto" w:fill="FFFFFF"/>
              <w:tabs>
                <w:tab w:val="left" w:pos="624"/>
              </w:tabs>
              <w:autoSpaceDE w:val="0"/>
              <w:autoSpaceDN w:val="0"/>
              <w:adjustRightInd w:val="0"/>
              <w:jc w:val="both"/>
              <w:rPr>
                <w:sz w:val="22"/>
                <w:szCs w:val="22"/>
                <w:lang w:val="kk-KZ"/>
              </w:rPr>
            </w:pPr>
            <w:r w:rsidRPr="00FA43EE">
              <w:rPr>
                <w:sz w:val="22"/>
                <w:szCs w:val="22"/>
                <w:lang w:val="kk-KZ"/>
              </w:rPr>
              <w:t>Пән діни фанатизмнің тарихи аспектілері мен этимологиясын, діни радикализм психологиясының ерекшеліктерін зерттеуге бағытталған. Пәнді оқу нәтижесінде студент діни-құқықтық және зайырлылық ұстанымдар негізінде діни радикализм психологиясының ерекшеліктерін, діни радикализмнің және деструктивті діни ағымдардың қоғамға және мемлекетке қауіптілігін және діни феномендер жүйесіндегі радикал ағымдардың орны мен оның психологиялық, психопатологиялық, психоәлеуметтік тұрғыдан түсіндірмелерін меңгереді.</w:t>
            </w:r>
          </w:p>
        </w:tc>
      </w:tr>
      <w:tr w:rsidR="00864E1A" w:rsidRPr="006505FE" w:rsidTr="00EA4D74">
        <w:trPr>
          <w:trHeight w:val="888"/>
          <w:jc w:val="center"/>
        </w:trPr>
        <w:tc>
          <w:tcPr>
            <w:tcW w:w="2749" w:type="dxa"/>
            <w:vMerge w:val="restart"/>
            <w:tcBorders>
              <w:top w:val="single" w:sz="4" w:space="0" w:color="000000"/>
              <w:left w:val="single" w:sz="4" w:space="0" w:color="000000"/>
              <w:right w:val="single" w:sz="4" w:space="0" w:color="000000"/>
            </w:tcBorders>
          </w:tcPr>
          <w:p w:rsidR="00864E1A" w:rsidRPr="00FA43EE" w:rsidRDefault="00864E1A" w:rsidP="00864E1A">
            <w:pPr>
              <w:rPr>
                <w:b/>
                <w:sz w:val="22"/>
                <w:szCs w:val="22"/>
              </w:rPr>
            </w:pPr>
            <w:r w:rsidRPr="00FA43EE">
              <w:rPr>
                <w:b/>
                <w:bCs/>
                <w:sz w:val="22"/>
                <w:szCs w:val="22"/>
                <w:lang w:val="kk-KZ"/>
              </w:rPr>
              <w:t>Құзыреттер және о</w:t>
            </w:r>
            <w:r w:rsidRPr="00FA43EE">
              <w:rPr>
                <w:b/>
                <w:bCs/>
                <w:sz w:val="22"/>
                <w:szCs w:val="22"/>
              </w:rPr>
              <w:t>қ</w:t>
            </w:r>
            <w:r w:rsidRPr="00FA43EE">
              <w:rPr>
                <w:b/>
                <w:bCs/>
                <w:sz w:val="22"/>
                <w:szCs w:val="22"/>
                <w:lang w:val="kk-KZ"/>
              </w:rPr>
              <w:t>ыт</w:t>
            </w:r>
            <w:r w:rsidRPr="00FA43EE">
              <w:rPr>
                <w:b/>
                <w:bCs/>
                <w:sz w:val="22"/>
                <w:szCs w:val="22"/>
              </w:rPr>
              <w:t xml:space="preserve">у нәтижелері </w:t>
            </w:r>
          </w:p>
        </w:tc>
        <w:tc>
          <w:tcPr>
            <w:tcW w:w="3377" w:type="dxa"/>
            <w:vMerge w:val="restart"/>
            <w:tcBorders>
              <w:top w:val="single" w:sz="4" w:space="0" w:color="000000"/>
              <w:left w:val="single" w:sz="4" w:space="0" w:color="000000"/>
              <w:right w:val="single" w:sz="4" w:space="0" w:color="auto"/>
            </w:tcBorders>
          </w:tcPr>
          <w:p w:rsidR="00864E1A" w:rsidRPr="00FA43EE" w:rsidRDefault="00864E1A" w:rsidP="00864E1A">
            <w:pPr>
              <w:rPr>
                <w:b/>
                <w:sz w:val="22"/>
                <w:szCs w:val="22"/>
                <w:lang w:val="kk-KZ"/>
              </w:rPr>
            </w:pPr>
            <w:r w:rsidRPr="00FA43EE">
              <w:rPr>
                <w:b/>
                <w:sz w:val="22"/>
                <w:szCs w:val="22"/>
                <w:lang w:val="kk-KZ"/>
              </w:rPr>
              <w:t>Б5. Исламдық  конфессияларды</w:t>
            </w:r>
          </w:p>
          <w:p w:rsidR="00864E1A" w:rsidRPr="00FA43EE" w:rsidRDefault="00864E1A" w:rsidP="00864E1A">
            <w:pPr>
              <w:rPr>
                <w:sz w:val="22"/>
                <w:szCs w:val="22"/>
                <w:lang w:val="kk-KZ"/>
              </w:rPr>
            </w:pPr>
            <w:r w:rsidRPr="00FA43EE">
              <w:rPr>
                <w:b/>
                <w:sz w:val="22"/>
                <w:szCs w:val="22"/>
                <w:lang w:val="kk-KZ"/>
              </w:rPr>
              <w:t xml:space="preserve"> білу</w:t>
            </w:r>
          </w:p>
        </w:tc>
        <w:tc>
          <w:tcPr>
            <w:tcW w:w="3513" w:type="dxa"/>
            <w:tcBorders>
              <w:top w:val="single" w:sz="4" w:space="0" w:color="000000"/>
              <w:left w:val="single" w:sz="4" w:space="0" w:color="auto"/>
              <w:bottom w:val="single" w:sz="4" w:space="0" w:color="auto"/>
              <w:right w:val="single" w:sz="4" w:space="0" w:color="000000"/>
            </w:tcBorders>
          </w:tcPr>
          <w:p w:rsidR="00864E1A" w:rsidRPr="00FA43EE" w:rsidRDefault="006505FE" w:rsidP="00864E1A">
            <w:pPr>
              <w:jc w:val="both"/>
              <w:rPr>
                <w:sz w:val="22"/>
                <w:szCs w:val="22"/>
                <w:lang w:val="kk-KZ"/>
              </w:rPr>
            </w:pPr>
            <w:r>
              <w:rPr>
                <w:sz w:val="22"/>
                <w:szCs w:val="22"/>
                <w:lang w:val="kk-KZ"/>
              </w:rPr>
              <w:t>-</w:t>
            </w:r>
            <w:r w:rsidR="00864E1A" w:rsidRPr="00FA43EE">
              <w:rPr>
                <w:sz w:val="22"/>
                <w:szCs w:val="22"/>
                <w:lang w:val="kk-KZ"/>
              </w:rPr>
              <w:t>Ислам тарихындағы діни мектептер мен қазіргі ағымдардың байланыстары мен ерекшеліктерін тұжырымдайды. (ОН7);</w:t>
            </w:r>
          </w:p>
        </w:tc>
      </w:tr>
      <w:tr w:rsidR="00864E1A" w:rsidRPr="00FA43EE" w:rsidTr="00EA4D74">
        <w:trPr>
          <w:trHeight w:val="603"/>
          <w:jc w:val="center"/>
        </w:trPr>
        <w:tc>
          <w:tcPr>
            <w:tcW w:w="2749" w:type="dxa"/>
            <w:vMerge/>
            <w:tcBorders>
              <w:left w:val="single" w:sz="4" w:space="0" w:color="000000"/>
              <w:right w:val="single" w:sz="4" w:space="0" w:color="000000"/>
            </w:tcBorders>
          </w:tcPr>
          <w:p w:rsidR="00864E1A" w:rsidRPr="00FA43EE" w:rsidRDefault="00864E1A" w:rsidP="00EA4D74">
            <w:pPr>
              <w:rPr>
                <w:b/>
                <w:bCs/>
                <w:sz w:val="22"/>
                <w:szCs w:val="22"/>
                <w:lang w:val="kk-KZ"/>
              </w:rPr>
            </w:pPr>
          </w:p>
        </w:tc>
        <w:tc>
          <w:tcPr>
            <w:tcW w:w="3377" w:type="dxa"/>
            <w:vMerge/>
            <w:tcBorders>
              <w:left w:val="single" w:sz="4" w:space="0" w:color="000000"/>
              <w:right w:val="single" w:sz="4" w:space="0" w:color="auto"/>
            </w:tcBorders>
          </w:tcPr>
          <w:p w:rsidR="00864E1A" w:rsidRPr="00FA43EE" w:rsidRDefault="00864E1A" w:rsidP="00EA4D74">
            <w:pPr>
              <w:rPr>
                <w:sz w:val="22"/>
                <w:szCs w:val="22"/>
                <w:lang w:val="kk-KZ"/>
              </w:rPr>
            </w:pPr>
          </w:p>
        </w:tc>
        <w:tc>
          <w:tcPr>
            <w:tcW w:w="3513" w:type="dxa"/>
            <w:tcBorders>
              <w:top w:val="single" w:sz="4" w:space="0" w:color="000000"/>
              <w:left w:val="single" w:sz="4" w:space="0" w:color="auto"/>
              <w:right w:val="single" w:sz="4" w:space="0" w:color="000000"/>
            </w:tcBorders>
          </w:tcPr>
          <w:p w:rsidR="00864E1A" w:rsidRPr="00FA43EE" w:rsidRDefault="00864E1A" w:rsidP="00EA4D74">
            <w:pPr>
              <w:jc w:val="both"/>
              <w:rPr>
                <w:sz w:val="22"/>
                <w:szCs w:val="22"/>
                <w:lang w:val="kk-KZ"/>
              </w:rPr>
            </w:pPr>
            <w:r w:rsidRPr="00FA43EE">
              <w:rPr>
                <w:sz w:val="22"/>
                <w:szCs w:val="22"/>
                <w:lang w:val="kk-KZ"/>
              </w:rPr>
              <w:t>- Дәстүрлі діни таным мен зайырлылық ұстанымдарды меңгере отырып, мемлекеттік-конфессиялық қатынастар саласындағы мәселелерді шешуде ұсыныстар дайындайды. (ОН8);</w:t>
            </w:r>
          </w:p>
        </w:tc>
      </w:tr>
      <w:tr w:rsidR="00864E1A"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864E1A" w:rsidRPr="00FA43EE" w:rsidRDefault="00864E1A" w:rsidP="00EA4D74">
            <w:pPr>
              <w:rPr>
                <w:b/>
                <w:sz w:val="22"/>
                <w:szCs w:val="22"/>
                <w:lang w:val="kk-KZ"/>
              </w:rPr>
            </w:pPr>
            <w:r w:rsidRPr="00FA43EE">
              <w:rPr>
                <w:b/>
                <w:sz w:val="22"/>
                <w:szCs w:val="22"/>
              </w:rPr>
              <w:t xml:space="preserve">Қорытынды бақылау </w:t>
            </w:r>
          </w:p>
        </w:tc>
        <w:tc>
          <w:tcPr>
            <w:tcW w:w="6890" w:type="dxa"/>
            <w:gridSpan w:val="2"/>
            <w:tcBorders>
              <w:top w:val="single" w:sz="4" w:space="0" w:color="000000"/>
              <w:left w:val="single" w:sz="4" w:space="0" w:color="000000"/>
              <w:bottom w:val="single" w:sz="4" w:space="0" w:color="000000"/>
              <w:right w:val="single" w:sz="4" w:space="0" w:color="000000"/>
            </w:tcBorders>
          </w:tcPr>
          <w:p w:rsidR="00864E1A" w:rsidRPr="00FA43EE" w:rsidRDefault="00864E1A" w:rsidP="00EA4D74">
            <w:pPr>
              <w:jc w:val="both"/>
              <w:rPr>
                <w:sz w:val="22"/>
                <w:szCs w:val="22"/>
                <w:lang w:val="kk-KZ"/>
              </w:rPr>
            </w:pPr>
            <w:r w:rsidRPr="00FA43EE">
              <w:rPr>
                <w:sz w:val="22"/>
                <w:szCs w:val="22"/>
                <w:lang w:val="kk-KZ"/>
              </w:rPr>
              <w:t xml:space="preserve">емтихан  </w:t>
            </w:r>
          </w:p>
        </w:tc>
      </w:tr>
      <w:tr w:rsidR="00864E1A"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864E1A" w:rsidRPr="00FA43EE" w:rsidRDefault="00864E1A" w:rsidP="00EA4D74">
            <w:pPr>
              <w:rPr>
                <w:b/>
                <w:sz w:val="22"/>
                <w:szCs w:val="22"/>
              </w:rPr>
            </w:pPr>
            <w:r w:rsidRPr="00FA43EE">
              <w:rPr>
                <w:b/>
                <w:bCs/>
                <w:sz w:val="22"/>
                <w:szCs w:val="22"/>
              </w:rPr>
              <w:t xml:space="preserve">Кредиттерді алу шарты </w:t>
            </w:r>
          </w:p>
        </w:tc>
        <w:tc>
          <w:tcPr>
            <w:tcW w:w="6890" w:type="dxa"/>
            <w:gridSpan w:val="2"/>
            <w:tcBorders>
              <w:top w:val="single" w:sz="4" w:space="0" w:color="000000"/>
              <w:left w:val="single" w:sz="4" w:space="0" w:color="000000"/>
              <w:bottom w:val="single" w:sz="4" w:space="0" w:color="000000"/>
              <w:right w:val="single" w:sz="4" w:space="0" w:color="000000"/>
            </w:tcBorders>
          </w:tcPr>
          <w:p w:rsidR="00864E1A" w:rsidRPr="00FA43EE" w:rsidRDefault="00864E1A" w:rsidP="00EA4D74">
            <w:pPr>
              <w:jc w:val="both"/>
              <w:rPr>
                <w:sz w:val="22"/>
                <w:szCs w:val="22"/>
                <w:lang w:val="kk-KZ"/>
              </w:rPr>
            </w:pPr>
            <w:r w:rsidRPr="00FA43EE">
              <w:rPr>
                <w:sz w:val="22"/>
                <w:szCs w:val="22"/>
                <w:lang w:val="kk-KZ"/>
              </w:rPr>
              <w:t>Лекция, семинар сабақтар, СӨЖ, үй тапсырмасын орындау</w:t>
            </w:r>
          </w:p>
        </w:tc>
      </w:tr>
      <w:tr w:rsidR="00864E1A"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864E1A" w:rsidRPr="00FA43EE" w:rsidRDefault="00864E1A" w:rsidP="00EA4D74">
            <w:pPr>
              <w:rPr>
                <w:b/>
                <w:sz w:val="22"/>
                <w:szCs w:val="22"/>
              </w:rPr>
            </w:pPr>
            <w:r w:rsidRPr="00FA43EE">
              <w:rPr>
                <w:b/>
                <w:bCs/>
                <w:sz w:val="22"/>
                <w:szCs w:val="22"/>
                <w:lang w:val="kk-KZ"/>
              </w:rPr>
              <w:t>Пәннің</w:t>
            </w:r>
            <w:r w:rsidRPr="00FA43EE">
              <w:rPr>
                <w:b/>
                <w:bCs/>
                <w:sz w:val="22"/>
                <w:szCs w:val="22"/>
              </w:rPr>
              <w:t xml:space="preserve"> ұзақтығы</w:t>
            </w:r>
          </w:p>
        </w:tc>
        <w:tc>
          <w:tcPr>
            <w:tcW w:w="6890" w:type="dxa"/>
            <w:gridSpan w:val="2"/>
            <w:tcBorders>
              <w:top w:val="single" w:sz="4" w:space="0" w:color="000000"/>
              <w:left w:val="single" w:sz="4" w:space="0" w:color="000000"/>
              <w:bottom w:val="single" w:sz="4" w:space="0" w:color="000000"/>
              <w:right w:val="single" w:sz="4" w:space="0" w:color="000000"/>
            </w:tcBorders>
          </w:tcPr>
          <w:p w:rsidR="00864E1A" w:rsidRPr="00FA43EE" w:rsidRDefault="00864E1A" w:rsidP="00EA4D74">
            <w:pPr>
              <w:jc w:val="both"/>
              <w:rPr>
                <w:sz w:val="22"/>
                <w:szCs w:val="22"/>
                <w:lang w:val="kk-KZ"/>
              </w:rPr>
            </w:pPr>
            <w:r w:rsidRPr="00FA43EE">
              <w:rPr>
                <w:sz w:val="22"/>
                <w:szCs w:val="22"/>
                <w:lang w:val="en-US"/>
              </w:rPr>
              <w:t xml:space="preserve">1 </w:t>
            </w:r>
            <w:r w:rsidRPr="00FA43EE">
              <w:rPr>
                <w:sz w:val="22"/>
                <w:szCs w:val="22"/>
                <w:lang w:val="kk-KZ"/>
              </w:rPr>
              <w:t>семестр</w:t>
            </w:r>
          </w:p>
        </w:tc>
      </w:tr>
      <w:tr w:rsidR="00864E1A" w:rsidRPr="008D4008"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864E1A" w:rsidRPr="00FA43EE" w:rsidRDefault="00864E1A" w:rsidP="00EA4D74">
            <w:pPr>
              <w:rPr>
                <w:b/>
                <w:sz w:val="22"/>
                <w:szCs w:val="22"/>
                <w:lang w:val="kk-KZ"/>
              </w:rPr>
            </w:pPr>
            <w:r w:rsidRPr="00FA43EE">
              <w:rPr>
                <w:b/>
                <w:bCs/>
                <w:sz w:val="22"/>
                <w:szCs w:val="22"/>
              </w:rPr>
              <w:t>Әдебиет</w:t>
            </w:r>
            <w:r w:rsidRPr="00FA43EE">
              <w:rPr>
                <w:b/>
                <w:bCs/>
                <w:sz w:val="22"/>
                <w:szCs w:val="22"/>
                <w:lang w:val="kk-KZ"/>
              </w:rPr>
              <w:t>тер</w:t>
            </w:r>
          </w:p>
        </w:tc>
        <w:tc>
          <w:tcPr>
            <w:tcW w:w="6890" w:type="dxa"/>
            <w:gridSpan w:val="2"/>
            <w:tcBorders>
              <w:top w:val="single" w:sz="4" w:space="0" w:color="000000"/>
              <w:left w:val="single" w:sz="4" w:space="0" w:color="000000"/>
              <w:bottom w:val="single" w:sz="4" w:space="0" w:color="000000"/>
              <w:right w:val="single" w:sz="4" w:space="0" w:color="000000"/>
            </w:tcBorders>
          </w:tcPr>
          <w:p w:rsidR="00864E1A" w:rsidRPr="00FA43EE" w:rsidRDefault="00864E1A" w:rsidP="00864E1A">
            <w:pPr>
              <w:ind w:left="263" w:hanging="263"/>
              <w:rPr>
                <w:noProof/>
                <w:sz w:val="22"/>
                <w:szCs w:val="22"/>
                <w:lang w:val="kk-KZ"/>
              </w:rPr>
            </w:pPr>
            <w:r w:rsidRPr="00FA43EE">
              <w:rPr>
                <w:noProof/>
                <w:sz w:val="22"/>
                <w:szCs w:val="22"/>
                <w:lang w:val="kk-KZ"/>
              </w:rPr>
              <w:t>1.Зайырлы қоғамдағы діни құндылықтар, Оқу құралы, -Алматы 2014, Б.Бейсенов</w:t>
            </w:r>
          </w:p>
          <w:p w:rsidR="00864E1A" w:rsidRPr="00FA43EE" w:rsidRDefault="00864E1A" w:rsidP="00864E1A">
            <w:pPr>
              <w:ind w:left="263" w:hanging="263"/>
              <w:rPr>
                <w:noProof/>
                <w:sz w:val="22"/>
                <w:szCs w:val="22"/>
                <w:lang w:val="kk-KZ"/>
              </w:rPr>
            </w:pPr>
            <w:r w:rsidRPr="00FA43EE">
              <w:rPr>
                <w:noProof/>
                <w:sz w:val="22"/>
                <w:szCs w:val="22"/>
                <w:lang w:val="kk-KZ"/>
              </w:rPr>
              <w:t>2.Религиоведение, Учебник, 2018, Бегалинова К</w:t>
            </w:r>
          </w:p>
          <w:p w:rsidR="00864E1A" w:rsidRPr="00FA43EE" w:rsidRDefault="00864E1A" w:rsidP="00864E1A">
            <w:pPr>
              <w:ind w:left="263" w:hanging="263"/>
              <w:rPr>
                <w:noProof/>
                <w:sz w:val="22"/>
                <w:szCs w:val="22"/>
                <w:lang w:val="kk-KZ"/>
              </w:rPr>
            </w:pPr>
            <w:r w:rsidRPr="00FA43EE">
              <w:rPr>
                <w:noProof/>
                <w:sz w:val="22"/>
                <w:szCs w:val="22"/>
                <w:lang w:val="kk-KZ"/>
              </w:rPr>
              <w:t>3.Діндарлық психологиясы.  Түркістан 2020, М.Мырзабеков</w:t>
            </w:r>
          </w:p>
          <w:p w:rsidR="00864E1A" w:rsidRPr="00FA43EE" w:rsidRDefault="00864E1A" w:rsidP="00864E1A">
            <w:pPr>
              <w:ind w:left="263" w:hanging="263"/>
              <w:rPr>
                <w:noProof/>
                <w:sz w:val="22"/>
                <w:szCs w:val="22"/>
                <w:lang w:val="kk-KZ"/>
              </w:rPr>
            </w:pPr>
            <w:r w:rsidRPr="00FA43EE">
              <w:rPr>
                <w:noProof/>
                <w:sz w:val="22"/>
                <w:szCs w:val="22"/>
                <w:lang w:val="kk-KZ"/>
              </w:rPr>
              <w:t>4.Радикалсыздандырудың теологиялық нарративтері.  әдістемелік құралы, Алматы 2020, М.Сабдин</w:t>
            </w:r>
          </w:p>
          <w:p w:rsidR="00864E1A" w:rsidRPr="00FA43EE" w:rsidRDefault="00864E1A" w:rsidP="00E522B9">
            <w:pPr>
              <w:ind w:left="263" w:hanging="263"/>
              <w:rPr>
                <w:noProof/>
                <w:sz w:val="22"/>
                <w:szCs w:val="22"/>
                <w:lang w:val="kk-KZ"/>
              </w:rPr>
            </w:pPr>
            <w:r w:rsidRPr="00FA43EE">
              <w:rPr>
                <w:noProof/>
                <w:sz w:val="22"/>
                <w:szCs w:val="22"/>
                <w:lang w:val="kk-KZ"/>
              </w:rPr>
              <w:t>5.Ислам психологиясы. Жоғары оқу орындарының білімгерлеріне арналған оқу-әдістемелік құрал / М. М. Мырзабеков . - Түркістан : Тұран, 2020</w:t>
            </w:r>
          </w:p>
        </w:tc>
      </w:tr>
      <w:tr w:rsidR="00864E1A"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864E1A" w:rsidRPr="00FA43EE" w:rsidRDefault="00864E1A" w:rsidP="00EA4D74">
            <w:pPr>
              <w:jc w:val="both"/>
              <w:rPr>
                <w:b/>
                <w:sz w:val="22"/>
                <w:szCs w:val="22"/>
                <w:lang w:val="kk-KZ"/>
              </w:rPr>
            </w:pPr>
            <w:r w:rsidRPr="00FA43EE">
              <w:rPr>
                <w:b/>
                <w:bCs/>
                <w:sz w:val="22"/>
                <w:szCs w:val="22"/>
                <w:lang w:val="kk-KZ"/>
              </w:rPr>
              <w:t xml:space="preserve">Жаңартылған мерзімі </w:t>
            </w:r>
          </w:p>
        </w:tc>
        <w:tc>
          <w:tcPr>
            <w:tcW w:w="6890" w:type="dxa"/>
            <w:gridSpan w:val="2"/>
            <w:tcBorders>
              <w:top w:val="single" w:sz="4" w:space="0" w:color="000000"/>
              <w:left w:val="single" w:sz="4" w:space="0" w:color="000000"/>
              <w:bottom w:val="single" w:sz="4" w:space="0" w:color="000000"/>
              <w:right w:val="single" w:sz="4" w:space="0" w:color="000000"/>
            </w:tcBorders>
          </w:tcPr>
          <w:p w:rsidR="00864E1A" w:rsidRPr="00FA43EE" w:rsidRDefault="00864E1A" w:rsidP="00EA4D74">
            <w:pPr>
              <w:jc w:val="both"/>
              <w:rPr>
                <w:sz w:val="22"/>
                <w:szCs w:val="22"/>
                <w:lang w:val="kk-KZ"/>
              </w:rPr>
            </w:pPr>
          </w:p>
        </w:tc>
      </w:tr>
    </w:tbl>
    <w:p w:rsidR="00E3495C" w:rsidRPr="00FA43EE" w:rsidRDefault="00E3495C" w:rsidP="000A5A4F">
      <w:pPr>
        <w:rPr>
          <w:sz w:val="22"/>
          <w:szCs w:val="22"/>
          <w:lang w:val="kk-KZ"/>
        </w:rPr>
      </w:pPr>
    </w:p>
    <w:p w:rsidR="00E3495C" w:rsidRPr="00FA43EE" w:rsidRDefault="00E3495C" w:rsidP="000A5A4F">
      <w:pPr>
        <w:rPr>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3377"/>
        <w:gridCol w:w="3513"/>
      </w:tblGrid>
      <w:tr w:rsidR="00E522B9"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rPr>
                <w:b/>
                <w:sz w:val="22"/>
                <w:szCs w:val="22"/>
              </w:rPr>
            </w:pPr>
            <w:r w:rsidRPr="00FA43EE">
              <w:rPr>
                <w:b/>
                <w:bCs/>
                <w:sz w:val="22"/>
                <w:szCs w:val="22"/>
                <w:lang w:val="kk-KZ"/>
              </w:rPr>
              <w:lastRenderedPageBreak/>
              <w:t>Пән коды</w:t>
            </w:r>
            <w:r w:rsidRPr="00FA43EE">
              <w:rPr>
                <w:b/>
                <w:bCs/>
                <w:sz w:val="22"/>
                <w:szCs w:val="22"/>
              </w:rPr>
              <w:t xml:space="preserve"> және атауы</w:t>
            </w:r>
          </w:p>
        </w:tc>
        <w:tc>
          <w:tcPr>
            <w:tcW w:w="6890" w:type="dxa"/>
            <w:gridSpan w:val="2"/>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jc w:val="both"/>
              <w:rPr>
                <w:b/>
                <w:sz w:val="22"/>
                <w:szCs w:val="22"/>
                <w:lang w:val="kk-KZ"/>
              </w:rPr>
            </w:pPr>
            <w:r w:rsidRPr="00FA43EE">
              <w:rPr>
                <w:b/>
                <w:bCs/>
                <w:sz w:val="22"/>
                <w:szCs w:val="22"/>
                <w:lang w:val="en-US"/>
              </w:rPr>
              <w:t>DP 3271</w:t>
            </w:r>
            <w:r w:rsidRPr="00FA43EE">
              <w:rPr>
                <w:b/>
                <w:sz w:val="22"/>
                <w:szCs w:val="22"/>
                <w:lang w:val="kk-KZ"/>
              </w:rPr>
              <w:t xml:space="preserve"> Дін психологиясы</w:t>
            </w:r>
          </w:p>
        </w:tc>
      </w:tr>
      <w:tr w:rsidR="00E522B9" w:rsidRPr="004864AB"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rPr>
                <w:b/>
                <w:sz w:val="22"/>
                <w:szCs w:val="22"/>
                <w:lang w:val="kk-KZ"/>
              </w:rPr>
            </w:pPr>
            <w:r w:rsidRPr="00FA43EE">
              <w:rPr>
                <w:b/>
                <w:bCs/>
                <w:sz w:val="22"/>
                <w:szCs w:val="22"/>
                <w:lang w:val="kk-KZ"/>
              </w:rPr>
              <w:t>Пәнге</w:t>
            </w:r>
            <w:r w:rsidRPr="00FA43EE">
              <w:rPr>
                <w:b/>
                <w:bCs/>
                <w:sz w:val="22"/>
                <w:szCs w:val="22"/>
              </w:rPr>
              <w:t xml:space="preserve"> жауапты </w:t>
            </w:r>
            <w:r w:rsidRPr="00FA43EE">
              <w:rPr>
                <w:b/>
                <w:bCs/>
                <w:sz w:val="22"/>
                <w:szCs w:val="22"/>
                <w:lang w:val="kk-KZ"/>
              </w:rPr>
              <w:t>ОПҚ</w:t>
            </w:r>
          </w:p>
        </w:tc>
        <w:tc>
          <w:tcPr>
            <w:tcW w:w="6890" w:type="dxa"/>
            <w:gridSpan w:val="2"/>
            <w:tcBorders>
              <w:top w:val="single" w:sz="4" w:space="0" w:color="000000"/>
              <w:left w:val="single" w:sz="4" w:space="0" w:color="000000"/>
              <w:bottom w:val="single" w:sz="4" w:space="0" w:color="000000"/>
              <w:right w:val="single" w:sz="4" w:space="0" w:color="000000"/>
            </w:tcBorders>
          </w:tcPr>
          <w:p w:rsidR="00E522B9" w:rsidRPr="00FA43EE" w:rsidRDefault="00F6331B" w:rsidP="006260DF">
            <w:pPr>
              <w:jc w:val="both"/>
              <w:rPr>
                <w:sz w:val="22"/>
                <w:szCs w:val="22"/>
                <w:lang w:val="kk-KZ"/>
              </w:rPr>
            </w:pPr>
            <w:r w:rsidRPr="00FA43EE">
              <w:rPr>
                <w:sz w:val="22"/>
                <w:szCs w:val="22"/>
                <w:lang w:val="kk-KZ"/>
              </w:rPr>
              <w:t>PhD</w:t>
            </w:r>
            <w:r>
              <w:rPr>
                <w:sz w:val="22"/>
                <w:szCs w:val="22"/>
                <w:lang w:val="kk-KZ"/>
              </w:rPr>
              <w:t xml:space="preserve"> </w:t>
            </w:r>
            <w:r w:rsidR="003B3E97">
              <w:rPr>
                <w:sz w:val="22"/>
                <w:szCs w:val="22"/>
                <w:lang w:val="kk-KZ"/>
              </w:rPr>
              <w:t>М.Төлегенов</w:t>
            </w:r>
          </w:p>
        </w:tc>
      </w:tr>
      <w:tr w:rsidR="00E522B9" w:rsidRPr="003B3E97"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rPr>
                <w:b/>
                <w:sz w:val="22"/>
                <w:szCs w:val="22"/>
                <w:lang w:val="kk-KZ"/>
              </w:rPr>
            </w:pPr>
            <w:r w:rsidRPr="00FA43EE">
              <w:rPr>
                <w:b/>
                <w:bCs/>
                <w:sz w:val="22"/>
                <w:szCs w:val="22"/>
                <w:lang w:val="kk-KZ"/>
              </w:rPr>
              <w:t xml:space="preserve">Элективті пән циклы және түрі </w:t>
            </w:r>
          </w:p>
        </w:tc>
        <w:tc>
          <w:tcPr>
            <w:tcW w:w="6890" w:type="dxa"/>
            <w:gridSpan w:val="2"/>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rPr>
                <w:sz w:val="22"/>
                <w:szCs w:val="22"/>
                <w:lang w:val="kk-KZ"/>
              </w:rPr>
            </w:pPr>
            <w:r w:rsidRPr="00FA43EE">
              <w:rPr>
                <w:sz w:val="22"/>
                <w:szCs w:val="22"/>
                <w:lang w:val="kk-KZ"/>
              </w:rPr>
              <w:t>БП-ТК</w:t>
            </w:r>
          </w:p>
        </w:tc>
      </w:tr>
      <w:tr w:rsidR="00E522B9" w:rsidRPr="003B3E97"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rPr>
                <w:b/>
                <w:sz w:val="22"/>
                <w:szCs w:val="22"/>
                <w:lang w:val="kk-KZ"/>
              </w:rPr>
            </w:pPr>
            <w:r w:rsidRPr="00FA43EE">
              <w:rPr>
                <w:b/>
                <w:bCs/>
                <w:sz w:val="22"/>
                <w:szCs w:val="22"/>
                <w:lang w:val="kk-KZ"/>
              </w:rPr>
              <w:t xml:space="preserve">Академиялық дәрежесі </w:t>
            </w:r>
          </w:p>
        </w:tc>
        <w:tc>
          <w:tcPr>
            <w:tcW w:w="6890" w:type="dxa"/>
            <w:gridSpan w:val="2"/>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jc w:val="both"/>
              <w:rPr>
                <w:sz w:val="22"/>
                <w:szCs w:val="22"/>
                <w:lang w:val="kk-KZ"/>
              </w:rPr>
            </w:pPr>
            <w:r w:rsidRPr="00FA43EE">
              <w:rPr>
                <w:sz w:val="22"/>
                <w:szCs w:val="22"/>
                <w:lang w:val="kk-KZ"/>
              </w:rPr>
              <w:t>Бакалавриат</w:t>
            </w:r>
          </w:p>
        </w:tc>
      </w:tr>
      <w:tr w:rsidR="00E522B9" w:rsidRPr="003B3E97"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rPr>
                <w:b/>
                <w:sz w:val="22"/>
                <w:szCs w:val="22"/>
                <w:lang w:val="kk-KZ"/>
              </w:rPr>
            </w:pPr>
            <w:r w:rsidRPr="00FA43EE">
              <w:rPr>
                <w:b/>
                <w:bCs/>
                <w:sz w:val="22"/>
                <w:szCs w:val="22"/>
                <w:lang w:val="kk-KZ"/>
              </w:rPr>
              <w:t>Акад.кр./акад.сағат</w:t>
            </w:r>
          </w:p>
        </w:tc>
        <w:tc>
          <w:tcPr>
            <w:tcW w:w="6890" w:type="dxa"/>
            <w:gridSpan w:val="2"/>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jc w:val="both"/>
              <w:rPr>
                <w:sz w:val="22"/>
                <w:szCs w:val="22"/>
                <w:lang w:val="kk-KZ"/>
              </w:rPr>
            </w:pPr>
            <w:r w:rsidRPr="00FA43EE">
              <w:rPr>
                <w:sz w:val="22"/>
                <w:szCs w:val="22"/>
                <w:lang w:val="kk-KZ"/>
              </w:rPr>
              <w:t>5/150</w:t>
            </w:r>
          </w:p>
        </w:tc>
      </w:tr>
      <w:tr w:rsidR="00E522B9" w:rsidRPr="003B3E97"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522B9" w:rsidRPr="003B3E97" w:rsidRDefault="00E522B9" w:rsidP="00EA4D74">
            <w:pPr>
              <w:rPr>
                <w:b/>
                <w:sz w:val="22"/>
                <w:szCs w:val="22"/>
                <w:lang w:val="kk-KZ"/>
              </w:rPr>
            </w:pPr>
            <w:r w:rsidRPr="003B3E97">
              <w:rPr>
                <w:b/>
                <w:bCs/>
                <w:sz w:val="22"/>
                <w:szCs w:val="22"/>
                <w:lang w:val="kk-KZ"/>
              </w:rPr>
              <w:t xml:space="preserve">Оқу </w:t>
            </w:r>
            <w:r w:rsidRPr="00FA43EE">
              <w:rPr>
                <w:b/>
                <w:bCs/>
                <w:sz w:val="22"/>
                <w:szCs w:val="22"/>
                <w:lang w:val="kk-KZ"/>
              </w:rPr>
              <w:t>түрі</w:t>
            </w:r>
          </w:p>
        </w:tc>
        <w:tc>
          <w:tcPr>
            <w:tcW w:w="6890" w:type="dxa"/>
            <w:gridSpan w:val="2"/>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jc w:val="both"/>
              <w:rPr>
                <w:sz w:val="22"/>
                <w:szCs w:val="22"/>
                <w:lang w:val="kk-KZ"/>
              </w:rPr>
            </w:pPr>
            <w:r w:rsidRPr="00FA43EE">
              <w:rPr>
                <w:sz w:val="22"/>
                <w:szCs w:val="22"/>
                <w:lang w:val="kk-KZ"/>
              </w:rPr>
              <w:t>Күндізгі</w:t>
            </w:r>
          </w:p>
        </w:tc>
      </w:tr>
      <w:tr w:rsidR="00E522B9"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rPr>
                <w:b/>
                <w:bCs/>
                <w:sz w:val="22"/>
                <w:szCs w:val="22"/>
                <w:lang w:val="kk-KZ"/>
              </w:rPr>
            </w:pPr>
            <w:r w:rsidRPr="003B3E97">
              <w:rPr>
                <w:b/>
                <w:bCs/>
                <w:sz w:val="22"/>
                <w:szCs w:val="22"/>
                <w:lang w:val="kk-KZ"/>
              </w:rPr>
              <w:t>Семестр</w:t>
            </w:r>
            <w:r w:rsidRPr="00FA43EE">
              <w:rPr>
                <w:b/>
                <w:bCs/>
                <w:sz w:val="22"/>
                <w:szCs w:val="22"/>
                <w:lang w:val="kk-KZ"/>
              </w:rPr>
              <w:t>і</w:t>
            </w:r>
          </w:p>
        </w:tc>
        <w:tc>
          <w:tcPr>
            <w:tcW w:w="6890" w:type="dxa"/>
            <w:gridSpan w:val="2"/>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jc w:val="both"/>
              <w:rPr>
                <w:sz w:val="22"/>
                <w:szCs w:val="22"/>
                <w:lang w:val="tr-TR"/>
              </w:rPr>
            </w:pPr>
            <w:r w:rsidRPr="00FA43EE">
              <w:rPr>
                <w:sz w:val="22"/>
                <w:szCs w:val="22"/>
                <w:lang w:val="tr-TR"/>
              </w:rPr>
              <w:t>V</w:t>
            </w:r>
          </w:p>
        </w:tc>
      </w:tr>
      <w:tr w:rsidR="00E522B9"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rPr>
                <w:b/>
                <w:sz w:val="22"/>
                <w:szCs w:val="22"/>
                <w:lang w:val="kk-KZ"/>
              </w:rPr>
            </w:pPr>
            <w:r w:rsidRPr="00FA43EE">
              <w:rPr>
                <w:b/>
                <w:sz w:val="22"/>
                <w:szCs w:val="22"/>
                <w:lang w:val="kk-KZ"/>
              </w:rPr>
              <w:t>Пәннің п</w:t>
            </w:r>
            <w:r w:rsidRPr="00FA43EE">
              <w:rPr>
                <w:b/>
                <w:sz w:val="22"/>
                <w:szCs w:val="22"/>
              </w:rPr>
              <w:t>ререквизит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E522B9" w:rsidRPr="00FA43EE" w:rsidRDefault="00E522B9" w:rsidP="00111409">
            <w:pPr>
              <w:jc w:val="both"/>
              <w:rPr>
                <w:sz w:val="22"/>
                <w:szCs w:val="22"/>
                <w:lang w:val="kk-KZ"/>
              </w:rPr>
            </w:pPr>
            <w:r w:rsidRPr="00FA43EE">
              <w:rPr>
                <w:sz w:val="22"/>
                <w:szCs w:val="22"/>
                <w:lang w:val="en-US"/>
              </w:rPr>
              <w:t xml:space="preserve">- </w:t>
            </w:r>
          </w:p>
        </w:tc>
      </w:tr>
      <w:tr w:rsidR="00E522B9"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rPr>
                <w:b/>
                <w:sz w:val="22"/>
                <w:szCs w:val="22"/>
                <w:lang w:val="kk-KZ"/>
              </w:rPr>
            </w:pPr>
            <w:r w:rsidRPr="00FA43EE">
              <w:rPr>
                <w:b/>
                <w:sz w:val="22"/>
                <w:szCs w:val="22"/>
                <w:lang w:val="kk-KZ"/>
              </w:rPr>
              <w:t>Пәннің пострек</w:t>
            </w:r>
            <w:r w:rsidRPr="00FA43EE">
              <w:rPr>
                <w:b/>
                <w:sz w:val="22"/>
                <w:szCs w:val="22"/>
              </w:rPr>
              <w:t>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E522B9" w:rsidRPr="00FA43EE" w:rsidRDefault="00E522B9" w:rsidP="00111409">
            <w:pPr>
              <w:jc w:val="both"/>
              <w:rPr>
                <w:sz w:val="22"/>
                <w:szCs w:val="22"/>
                <w:lang w:val="kk-KZ"/>
              </w:rPr>
            </w:pPr>
            <w:r w:rsidRPr="00FA43EE">
              <w:rPr>
                <w:sz w:val="22"/>
                <w:szCs w:val="22"/>
                <w:lang w:val="kk-KZ"/>
              </w:rPr>
              <w:t xml:space="preserve">- </w:t>
            </w:r>
          </w:p>
        </w:tc>
      </w:tr>
      <w:tr w:rsidR="00E522B9" w:rsidRPr="008D4008"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rPr>
                <w:b/>
                <w:sz w:val="22"/>
                <w:szCs w:val="22"/>
              </w:rPr>
            </w:pPr>
            <w:r w:rsidRPr="00FA43EE">
              <w:rPr>
                <w:b/>
                <w:bCs/>
                <w:sz w:val="22"/>
                <w:szCs w:val="22"/>
                <w:lang w:val="kk-KZ"/>
              </w:rPr>
              <w:t xml:space="preserve">Пәннің қысқаша </w:t>
            </w:r>
            <w:r w:rsidRPr="00FA43EE">
              <w:rPr>
                <w:b/>
                <w:bCs/>
                <w:sz w:val="22"/>
                <w:szCs w:val="22"/>
              </w:rPr>
              <w:t xml:space="preserve">мазмұны </w:t>
            </w:r>
          </w:p>
        </w:tc>
        <w:tc>
          <w:tcPr>
            <w:tcW w:w="6890" w:type="dxa"/>
            <w:gridSpan w:val="2"/>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shd w:val="clear" w:color="auto" w:fill="FFFFFF"/>
              <w:tabs>
                <w:tab w:val="left" w:pos="624"/>
              </w:tabs>
              <w:autoSpaceDE w:val="0"/>
              <w:autoSpaceDN w:val="0"/>
              <w:adjustRightInd w:val="0"/>
              <w:jc w:val="both"/>
              <w:rPr>
                <w:sz w:val="22"/>
                <w:szCs w:val="22"/>
                <w:lang w:val="kk-KZ"/>
              </w:rPr>
            </w:pPr>
            <w:r w:rsidRPr="00FA43EE">
              <w:rPr>
                <w:sz w:val="22"/>
                <w:szCs w:val="22"/>
                <w:lang w:val="kk-KZ"/>
              </w:rPr>
              <w:t>Пән дін психологиясының негізгі бағыттары мен оның даму тарихы туралы үйретеді. Пән танымдық, эмоционалды ерік-жігерді сипаттайтын ұғымдық аппаратты, діндар адамдардың психикасының мотивациялық және реттеуші салалары, күшті және әлсіз жақтары, қалыптасу және даму ерекшеліктерін айқындау дағдыларын қалыптастырады. Білім алушы алған білімін субъектінің діни санасына бақылау жүргізу және дінге сенуші адамның психикалық жағдайын, ерекшеліктерін сипаттау үшін қолданады.</w:t>
            </w:r>
          </w:p>
        </w:tc>
      </w:tr>
      <w:tr w:rsidR="00E522B9" w:rsidRPr="00FA43EE" w:rsidTr="00E522B9">
        <w:trPr>
          <w:trHeight w:val="888"/>
          <w:jc w:val="center"/>
        </w:trPr>
        <w:tc>
          <w:tcPr>
            <w:tcW w:w="2749" w:type="dxa"/>
            <w:vMerge w:val="restart"/>
            <w:tcBorders>
              <w:top w:val="single" w:sz="4" w:space="0" w:color="000000"/>
              <w:left w:val="single" w:sz="4" w:space="0" w:color="000000"/>
              <w:right w:val="single" w:sz="4" w:space="0" w:color="000000"/>
            </w:tcBorders>
          </w:tcPr>
          <w:p w:rsidR="00E522B9" w:rsidRPr="00FA43EE" w:rsidRDefault="00E522B9" w:rsidP="00E522B9">
            <w:pPr>
              <w:rPr>
                <w:b/>
                <w:sz w:val="22"/>
                <w:szCs w:val="22"/>
              </w:rPr>
            </w:pPr>
            <w:r w:rsidRPr="00FA43EE">
              <w:rPr>
                <w:b/>
                <w:bCs/>
                <w:sz w:val="22"/>
                <w:szCs w:val="22"/>
                <w:lang w:val="kk-KZ"/>
              </w:rPr>
              <w:t>Құзыреттер және о</w:t>
            </w:r>
            <w:r w:rsidRPr="00FA43EE">
              <w:rPr>
                <w:b/>
                <w:bCs/>
                <w:sz w:val="22"/>
                <w:szCs w:val="22"/>
              </w:rPr>
              <w:t>қ</w:t>
            </w:r>
            <w:r w:rsidRPr="00FA43EE">
              <w:rPr>
                <w:b/>
                <w:bCs/>
                <w:sz w:val="22"/>
                <w:szCs w:val="22"/>
                <w:lang w:val="kk-KZ"/>
              </w:rPr>
              <w:t>ыт</w:t>
            </w:r>
            <w:r w:rsidRPr="00FA43EE">
              <w:rPr>
                <w:b/>
                <w:bCs/>
                <w:sz w:val="22"/>
                <w:szCs w:val="22"/>
              </w:rPr>
              <w:t xml:space="preserve">у нәтижелері </w:t>
            </w:r>
          </w:p>
        </w:tc>
        <w:tc>
          <w:tcPr>
            <w:tcW w:w="3377" w:type="dxa"/>
            <w:tcBorders>
              <w:top w:val="single" w:sz="4" w:space="0" w:color="000000"/>
              <w:left w:val="single" w:sz="4" w:space="0" w:color="000000"/>
              <w:bottom w:val="single" w:sz="4" w:space="0" w:color="auto"/>
              <w:right w:val="single" w:sz="4" w:space="0" w:color="auto"/>
            </w:tcBorders>
          </w:tcPr>
          <w:p w:rsidR="00E522B9" w:rsidRPr="00FA43EE" w:rsidRDefault="00E522B9" w:rsidP="00E522B9">
            <w:pPr>
              <w:rPr>
                <w:sz w:val="22"/>
                <w:szCs w:val="22"/>
                <w:lang w:val="kk-KZ"/>
              </w:rPr>
            </w:pPr>
            <w:r w:rsidRPr="00FA43EE">
              <w:rPr>
                <w:b/>
                <w:bCs/>
                <w:sz w:val="22"/>
                <w:szCs w:val="22"/>
                <w:lang w:val="kk-KZ"/>
              </w:rPr>
              <w:t xml:space="preserve">Б4. Исламтану саласындағы негізгі мәселелерді білу </w:t>
            </w:r>
          </w:p>
        </w:tc>
        <w:tc>
          <w:tcPr>
            <w:tcW w:w="3513" w:type="dxa"/>
            <w:tcBorders>
              <w:top w:val="single" w:sz="4" w:space="0" w:color="000000"/>
              <w:left w:val="single" w:sz="4" w:space="0" w:color="auto"/>
              <w:bottom w:val="single" w:sz="4" w:space="0" w:color="auto"/>
              <w:right w:val="single" w:sz="4" w:space="0" w:color="000000"/>
            </w:tcBorders>
          </w:tcPr>
          <w:p w:rsidR="00E522B9" w:rsidRPr="00FA43EE" w:rsidRDefault="00E522B9" w:rsidP="00E522B9">
            <w:pPr>
              <w:jc w:val="both"/>
              <w:rPr>
                <w:sz w:val="22"/>
                <w:szCs w:val="22"/>
                <w:lang w:val="kk-KZ"/>
              </w:rPr>
            </w:pPr>
            <w:r w:rsidRPr="00FA43EE">
              <w:rPr>
                <w:sz w:val="22"/>
                <w:szCs w:val="22"/>
                <w:lang w:val="kk-KZ"/>
              </w:rPr>
              <w:t>- Ислам ғылымдарының қалыптасуы мен даму кезеңдерін</w:t>
            </w:r>
            <w:r w:rsidRPr="00FA43EE">
              <w:rPr>
                <w:sz w:val="22"/>
                <w:szCs w:val="22"/>
                <w:lang w:val="tr-TR"/>
              </w:rPr>
              <w:t xml:space="preserve">, </w:t>
            </w:r>
            <w:r w:rsidRPr="00FA43EE">
              <w:rPr>
                <w:sz w:val="22"/>
                <w:szCs w:val="22"/>
                <w:lang w:val="kk-KZ"/>
              </w:rPr>
              <w:t>негізгі теориялар мен әдістемесін меңгеріп, қоғамдағы діни проблемаларды шешуде кәсіби білімін қолданады. (ОН5).</w:t>
            </w:r>
          </w:p>
        </w:tc>
      </w:tr>
      <w:tr w:rsidR="00E522B9" w:rsidRPr="00FA43EE" w:rsidTr="00E522B9">
        <w:trPr>
          <w:trHeight w:val="603"/>
          <w:jc w:val="center"/>
        </w:trPr>
        <w:tc>
          <w:tcPr>
            <w:tcW w:w="2749" w:type="dxa"/>
            <w:vMerge/>
            <w:tcBorders>
              <w:left w:val="single" w:sz="4" w:space="0" w:color="000000"/>
              <w:right w:val="single" w:sz="4" w:space="0" w:color="000000"/>
            </w:tcBorders>
          </w:tcPr>
          <w:p w:rsidR="00E522B9" w:rsidRPr="00FA43EE" w:rsidRDefault="00E522B9" w:rsidP="00EA4D74">
            <w:pPr>
              <w:rPr>
                <w:b/>
                <w:bCs/>
                <w:sz w:val="22"/>
                <w:szCs w:val="22"/>
                <w:lang w:val="kk-KZ"/>
              </w:rPr>
            </w:pPr>
          </w:p>
        </w:tc>
        <w:tc>
          <w:tcPr>
            <w:tcW w:w="3377" w:type="dxa"/>
            <w:tcBorders>
              <w:top w:val="single" w:sz="4" w:space="0" w:color="auto"/>
              <w:left w:val="single" w:sz="4" w:space="0" w:color="000000"/>
              <w:right w:val="single" w:sz="4" w:space="0" w:color="auto"/>
            </w:tcBorders>
          </w:tcPr>
          <w:p w:rsidR="00E522B9" w:rsidRPr="00FA43EE" w:rsidRDefault="00E522B9" w:rsidP="00E522B9">
            <w:pPr>
              <w:rPr>
                <w:b/>
                <w:sz w:val="22"/>
                <w:szCs w:val="22"/>
                <w:lang w:val="kk-KZ"/>
              </w:rPr>
            </w:pPr>
            <w:r w:rsidRPr="00FA43EE">
              <w:rPr>
                <w:b/>
                <w:sz w:val="22"/>
                <w:szCs w:val="22"/>
                <w:lang w:val="kk-KZ"/>
              </w:rPr>
              <w:t>Б5. Исламдық  конфессияларды</w:t>
            </w:r>
          </w:p>
          <w:p w:rsidR="00E522B9" w:rsidRPr="00FA43EE" w:rsidRDefault="00E522B9" w:rsidP="00E522B9">
            <w:pPr>
              <w:rPr>
                <w:sz w:val="22"/>
                <w:szCs w:val="22"/>
                <w:lang w:val="kk-KZ"/>
              </w:rPr>
            </w:pPr>
            <w:r w:rsidRPr="00FA43EE">
              <w:rPr>
                <w:b/>
                <w:sz w:val="22"/>
                <w:szCs w:val="22"/>
                <w:lang w:val="kk-KZ"/>
              </w:rPr>
              <w:t xml:space="preserve"> білу</w:t>
            </w:r>
          </w:p>
        </w:tc>
        <w:tc>
          <w:tcPr>
            <w:tcW w:w="3513" w:type="dxa"/>
            <w:tcBorders>
              <w:top w:val="single" w:sz="4" w:space="0" w:color="000000"/>
              <w:left w:val="single" w:sz="4" w:space="0" w:color="auto"/>
              <w:right w:val="single" w:sz="4" w:space="0" w:color="000000"/>
            </w:tcBorders>
          </w:tcPr>
          <w:p w:rsidR="00E522B9" w:rsidRPr="00FA43EE" w:rsidRDefault="00E522B9" w:rsidP="00EA4D74">
            <w:pPr>
              <w:jc w:val="both"/>
              <w:rPr>
                <w:sz w:val="22"/>
                <w:szCs w:val="22"/>
                <w:lang w:val="kk-KZ"/>
              </w:rPr>
            </w:pPr>
            <w:r w:rsidRPr="00FA43EE">
              <w:rPr>
                <w:sz w:val="22"/>
                <w:szCs w:val="22"/>
                <w:lang w:val="kk-KZ"/>
              </w:rPr>
              <w:t>- Дәстүрлі діни таным мен зайырлылық ұстанымдарды меңгере отырып, мемлекеттік-конфессиялық қатынастар саласындағы мәселелерді шешуде ұсыныстар дайындайды. (ОН8);</w:t>
            </w:r>
          </w:p>
        </w:tc>
      </w:tr>
      <w:tr w:rsidR="00E522B9"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rPr>
                <w:b/>
                <w:sz w:val="22"/>
                <w:szCs w:val="22"/>
                <w:lang w:val="kk-KZ"/>
              </w:rPr>
            </w:pPr>
            <w:r w:rsidRPr="00FA43EE">
              <w:rPr>
                <w:b/>
                <w:sz w:val="22"/>
                <w:szCs w:val="22"/>
              </w:rPr>
              <w:t xml:space="preserve">Қорытынды бақылау </w:t>
            </w:r>
          </w:p>
        </w:tc>
        <w:tc>
          <w:tcPr>
            <w:tcW w:w="6890" w:type="dxa"/>
            <w:gridSpan w:val="2"/>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jc w:val="both"/>
              <w:rPr>
                <w:sz w:val="22"/>
                <w:szCs w:val="22"/>
                <w:lang w:val="kk-KZ"/>
              </w:rPr>
            </w:pPr>
            <w:r w:rsidRPr="00FA43EE">
              <w:rPr>
                <w:sz w:val="22"/>
                <w:szCs w:val="22"/>
                <w:lang w:val="kk-KZ"/>
              </w:rPr>
              <w:t xml:space="preserve">емтихан  </w:t>
            </w:r>
          </w:p>
        </w:tc>
      </w:tr>
      <w:tr w:rsidR="00E522B9"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rPr>
                <w:b/>
                <w:sz w:val="22"/>
                <w:szCs w:val="22"/>
              </w:rPr>
            </w:pPr>
            <w:r w:rsidRPr="00FA43EE">
              <w:rPr>
                <w:b/>
                <w:bCs/>
                <w:sz w:val="22"/>
                <w:szCs w:val="22"/>
              </w:rPr>
              <w:t xml:space="preserve">Кредиттерді алу шарты </w:t>
            </w:r>
          </w:p>
        </w:tc>
        <w:tc>
          <w:tcPr>
            <w:tcW w:w="6890" w:type="dxa"/>
            <w:gridSpan w:val="2"/>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jc w:val="both"/>
              <w:rPr>
                <w:sz w:val="22"/>
                <w:szCs w:val="22"/>
                <w:lang w:val="kk-KZ"/>
              </w:rPr>
            </w:pPr>
            <w:r w:rsidRPr="00FA43EE">
              <w:rPr>
                <w:sz w:val="22"/>
                <w:szCs w:val="22"/>
                <w:lang w:val="kk-KZ"/>
              </w:rPr>
              <w:t>Лекция, семинар сабақтар, СӨЖ, үй тапсырмасын орындау</w:t>
            </w:r>
          </w:p>
        </w:tc>
      </w:tr>
      <w:tr w:rsidR="00E522B9"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rPr>
                <w:b/>
                <w:sz w:val="22"/>
                <w:szCs w:val="22"/>
              </w:rPr>
            </w:pPr>
            <w:r w:rsidRPr="00FA43EE">
              <w:rPr>
                <w:b/>
                <w:bCs/>
                <w:sz w:val="22"/>
                <w:szCs w:val="22"/>
                <w:lang w:val="kk-KZ"/>
              </w:rPr>
              <w:t>Пәннің</w:t>
            </w:r>
            <w:r w:rsidRPr="00FA43EE">
              <w:rPr>
                <w:b/>
                <w:bCs/>
                <w:sz w:val="22"/>
                <w:szCs w:val="22"/>
              </w:rPr>
              <w:t xml:space="preserve"> ұзақтығы</w:t>
            </w:r>
          </w:p>
        </w:tc>
        <w:tc>
          <w:tcPr>
            <w:tcW w:w="6890" w:type="dxa"/>
            <w:gridSpan w:val="2"/>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jc w:val="both"/>
              <w:rPr>
                <w:sz w:val="22"/>
                <w:szCs w:val="22"/>
                <w:lang w:val="kk-KZ"/>
              </w:rPr>
            </w:pPr>
            <w:r w:rsidRPr="00FA43EE">
              <w:rPr>
                <w:sz w:val="22"/>
                <w:szCs w:val="22"/>
                <w:lang w:val="en-US"/>
              </w:rPr>
              <w:t xml:space="preserve">1 </w:t>
            </w:r>
            <w:r w:rsidRPr="00FA43EE">
              <w:rPr>
                <w:sz w:val="22"/>
                <w:szCs w:val="22"/>
                <w:lang w:val="kk-KZ"/>
              </w:rPr>
              <w:t>семестр</w:t>
            </w:r>
          </w:p>
        </w:tc>
      </w:tr>
      <w:tr w:rsidR="00E522B9" w:rsidRPr="008D4008"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rPr>
                <w:b/>
                <w:sz w:val="22"/>
                <w:szCs w:val="22"/>
                <w:lang w:val="kk-KZ"/>
              </w:rPr>
            </w:pPr>
            <w:r w:rsidRPr="00FA43EE">
              <w:rPr>
                <w:b/>
                <w:bCs/>
                <w:sz w:val="22"/>
                <w:szCs w:val="22"/>
              </w:rPr>
              <w:t>Әдебиет</w:t>
            </w:r>
            <w:r w:rsidRPr="00FA43EE">
              <w:rPr>
                <w:b/>
                <w:bCs/>
                <w:sz w:val="22"/>
                <w:szCs w:val="22"/>
                <w:lang w:val="kk-KZ"/>
              </w:rPr>
              <w:t>тер</w:t>
            </w:r>
          </w:p>
        </w:tc>
        <w:tc>
          <w:tcPr>
            <w:tcW w:w="6890" w:type="dxa"/>
            <w:gridSpan w:val="2"/>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ind w:left="263" w:hanging="263"/>
              <w:rPr>
                <w:noProof/>
                <w:sz w:val="22"/>
                <w:szCs w:val="22"/>
                <w:lang w:val="kk-KZ"/>
              </w:rPr>
            </w:pPr>
            <w:r w:rsidRPr="00FA43EE">
              <w:rPr>
                <w:noProof/>
                <w:sz w:val="22"/>
                <w:szCs w:val="22"/>
                <w:lang w:val="kk-KZ"/>
              </w:rPr>
              <w:t>1.Зайырлы қоғамдағы діни құндылықтар, Оқу құралы, -Алматы 2014, Б.Бейсенов</w:t>
            </w:r>
          </w:p>
          <w:p w:rsidR="00E522B9" w:rsidRPr="00FA43EE" w:rsidRDefault="00E522B9" w:rsidP="00EA4D74">
            <w:pPr>
              <w:ind w:left="263" w:hanging="263"/>
              <w:rPr>
                <w:noProof/>
                <w:sz w:val="22"/>
                <w:szCs w:val="22"/>
                <w:lang w:val="kk-KZ"/>
              </w:rPr>
            </w:pPr>
            <w:r w:rsidRPr="00FA43EE">
              <w:rPr>
                <w:noProof/>
                <w:sz w:val="22"/>
                <w:szCs w:val="22"/>
                <w:lang w:val="kk-KZ"/>
              </w:rPr>
              <w:t>2.Религиоведение, Учебник, 2018, Бегалинова К</w:t>
            </w:r>
          </w:p>
          <w:p w:rsidR="00E522B9" w:rsidRPr="00FA43EE" w:rsidRDefault="00E522B9" w:rsidP="00EA4D74">
            <w:pPr>
              <w:ind w:left="263" w:hanging="263"/>
              <w:rPr>
                <w:noProof/>
                <w:sz w:val="22"/>
                <w:szCs w:val="22"/>
                <w:lang w:val="kk-KZ"/>
              </w:rPr>
            </w:pPr>
            <w:r w:rsidRPr="00FA43EE">
              <w:rPr>
                <w:noProof/>
                <w:sz w:val="22"/>
                <w:szCs w:val="22"/>
                <w:lang w:val="kk-KZ"/>
              </w:rPr>
              <w:t>3.Діндарлық психологиясы.  Түркістан 2020, М.Мырзабеков</w:t>
            </w:r>
          </w:p>
          <w:p w:rsidR="00E522B9" w:rsidRPr="00FA43EE" w:rsidRDefault="00E522B9" w:rsidP="00EA4D74">
            <w:pPr>
              <w:ind w:left="263" w:hanging="263"/>
              <w:rPr>
                <w:noProof/>
                <w:sz w:val="22"/>
                <w:szCs w:val="22"/>
                <w:lang w:val="kk-KZ"/>
              </w:rPr>
            </w:pPr>
            <w:r w:rsidRPr="00FA43EE">
              <w:rPr>
                <w:noProof/>
                <w:sz w:val="22"/>
                <w:szCs w:val="22"/>
                <w:lang w:val="kk-KZ"/>
              </w:rPr>
              <w:t>4.Радикалсыздандырудың теологиялық нарративтері.  әдістемелік құралы, Алматы 2020, М.Сабдин</w:t>
            </w:r>
          </w:p>
          <w:p w:rsidR="00E522B9" w:rsidRPr="00FA43EE" w:rsidRDefault="00E522B9" w:rsidP="00EA4D74">
            <w:pPr>
              <w:ind w:left="263" w:hanging="263"/>
              <w:rPr>
                <w:noProof/>
                <w:sz w:val="22"/>
                <w:szCs w:val="22"/>
                <w:lang w:val="kk-KZ"/>
              </w:rPr>
            </w:pPr>
            <w:r w:rsidRPr="00FA43EE">
              <w:rPr>
                <w:noProof/>
                <w:sz w:val="22"/>
                <w:szCs w:val="22"/>
                <w:lang w:val="kk-KZ"/>
              </w:rPr>
              <w:t>5.Ислам психологиясы. Жоғары оқу орындарының білімгерлеріне арналған оқу-әдістемелік құрал / М. М. Мырзабеков . - Түркістан : Тұран, 2020</w:t>
            </w:r>
          </w:p>
        </w:tc>
      </w:tr>
      <w:tr w:rsidR="00E522B9"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jc w:val="both"/>
              <w:rPr>
                <w:b/>
                <w:sz w:val="22"/>
                <w:szCs w:val="22"/>
                <w:lang w:val="kk-KZ"/>
              </w:rPr>
            </w:pPr>
            <w:r w:rsidRPr="00FA43EE">
              <w:rPr>
                <w:b/>
                <w:bCs/>
                <w:sz w:val="22"/>
                <w:szCs w:val="22"/>
                <w:lang w:val="kk-KZ"/>
              </w:rPr>
              <w:t xml:space="preserve">Жаңартылған мерзімі </w:t>
            </w:r>
          </w:p>
        </w:tc>
        <w:tc>
          <w:tcPr>
            <w:tcW w:w="6890" w:type="dxa"/>
            <w:gridSpan w:val="2"/>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jc w:val="both"/>
              <w:rPr>
                <w:sz w:val="22"/>
                <w:szCs w:val="22"/>
                <w:lang w:val="kk-KZ"/>
              </w:rPr>
            </w:pPr>
          </w:p>
        </w:tc>
      </w:tr>
    </w:tbl>
    <w:p w:rsidR="00E3495C" w:rsidRPr="00FA43EE" w:rsidRDefault="00E3495C" w:rsidP="000A5A4F">
      <w:pPr>
        <w:rPr>
          <w:sz w:val="22"/>
          <w:szCs w:val="22"/>
          <w:lang w:val="kk-KZ"/>
        </w:rPr>
      </w:pPr>
    </w:p>
    <w:p w:rsidR="00E3495C" w:rsidRPr="00FA43EE" w:rsidRDefault="00E3495C" w:rsidP="000A5A4F">
      <w:pPr>
        <w:rPr>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3377"/>
        <w:gridCol w:w="3513"/>
      </w:tblGrid>
      <w:tr w:rsidR="00E522B9"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rPr>
                <w:b/>
                <w:sz w:val="22"/>
                <w:szCs w:val="22"/>
              </w:rPr>
            </w:pPr>
            <w:r w:rsidRPr="00FA43EE">
              <w:rPr>
                <w:b/>
                <w:bCs/>
                <w:sz w:val="22"/>
                <w:szCs w:val="22"/>
                <w:lang w:val="kk-KZ"/>
              </w:rPr>
              <w:t>Пән коды</w:t>
            </w:r>
            <w:r w:rsidRPr="00FA43EE">
              <w:rPr>
                <w:b/>
                <w:bCs/>
                <w:sz w:val="22"/>
                <w:szCs w:val="22"/>
              </w:rPr>
              <w:t xml:space="preserve"> және атауы</w:t>
            </w:r>
          </w:p>
        </w:tc>
        <w:tc>
          <w:tcPr>
            <w:tcW w:w="6890" w:type="dxa"/>
            <w:gridSpan w:val="2"/>
            <w:tcBorders>
              <w:top w:val="single" w:sz="4" w:space="0" w:color="000000"/>
              <w:left w:val="single" w:sz="4" w:space="0" w:color="000000"/>
              <w:bottom w:val="single" w:sz="4" w:space="0" w:color="000000"/>
              <w:right w:val="single" w:sz="4" w:space="0" w:color="000000"/>
            </w:tcBorders>
          </w:tcPr>
          <w:p w:rsidR="00E522B9" w:rsidRPr="00FA43EE" w:rsidRDefault="00E522B9" w:rsidP="00E522B9">
            <w:pPr>
              <w:jc w:val="both"/>
              <w:rPr>
                <w:sz w:val="22"/>
                <w:szCs w:val="22"/>
                <w:lang w:val="kk-KZ"/>
              </w:rPr>
            </w:pPr>
            <w:r w:rsidRPr="00FA43EE">
              <w:rPr>
                <w:b/>
                <w:sz w:val="22"/>
                <w:szCs w:val="22"/>
              </w:rPr>
              <w:t>MKK 3272</w:t>
            </w:r>
            <w:r w:rsidRPr="00FA43EE">
              <w:rPr>
                <w:b/>
                <w:sz w:val="22"/>
                <w:szCs w:val="22"/>
                <w:lang w:val="kk-KZ"/>
              </w:rPr>
              <w:t xml:space="preserve"> Мемлекеттік-конфессияаралық қатынастар</w:t>
            </w:r>
          </w:p>
        </w:tc>
      </w:tr>
      <w:tr w:rsidR="00E522B9" w:rsidRPr="00592D4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rPr>
                <w:b/>
                <w:sz w:val="22"/>
                <w:szCs w:val="22"/>
                <w:lang w:val="kk-KZ"/>
              </w:rPr>
            </w:pPr>
            <w:r w:rsidRPr="00FA43EE">
              <w:rPr>
                <w:b/>
                <w:bCs/>
                <w:sz w:val="22"/>
                <w:szCs w:val="22"/>
                <w:lang w:val="kk-KZ"/>
              </w:rPr>
              <w:t>Пәнге</w:t>
            </w:r>
            <w:r w:rsidRPr="00FA43EE">
              <w:rPr>
                <w:b/>
                <w:bCs/>
                <w:sz w:val="22"/>
                <w:szCs w:val="22"/>
              </w:rPr>
              <w:t xml:space="preserve"> жауапты </w:t>
            </w:r>
            <w:r w:rsidRPr="00FA43EE">
              <w:rPr>
                <w:b/>
                <w:bCs/>
                <w:sz w:val="22"/>
                <w:szCs w:val="22"/>
                <w:lang w:val="kk-KZ"/>
              </w:rPr>
              <w:t>ОПҚ</w:t>
            </w:r>
          </w:p>
        </w:tc>
        <w:tc>
          <w:tcPr>
            <w:tcW w:w="6890" w:type="dxa"/>
            <w:gridSpan w:val="2"/>
            <w:tcBorders>
              <w:top w:val="single" w:sz="4" w:space="0" w:color="000000"/>
              <w:left w:val="single" w:sz="4" w:space="0" w:color="000000"/>
              <w:bottom w:val="single" w:sz="4" w:space="0" w:color="000000"/>
              <w:right w:val="single" w:sz="4" w:space="0" w:color="000000"/>
            </w:tcBorders>
          </w:tcPr>
          <w:p w:rsidR="00E522B9" w:rsidRPr="00FA43EE" w:rsidRDefault="00F6331B" w:rsidP="00592D4E">
            <w:pPr>
              <w:jc w:val="both"/>
              <w:rPr>
                <w:sz w:val="22"/>
                <w:szCs w:val="22"/>
                <w:lang w:val="kk-KZ"/>
              </w:rPr>
            </w:pPr>
            <w:r w:rsidRPr="00FA43EE">
              <w:rPr>
                <w:sz w:val="22"/>
                <w:szCs w:val="22"/>
                <w:lang w:val="kk-KZ"/>
              </w:rPr>
              <w:t xml:space="preserve">PhD </w:t>
            </w:r>
            <w:r w:rsidR="00592D4E">
              <w:rPr>
                <w:sz w:val="22"/>
                <w:szCs w:val="22"/>
                <w:lang w:val="kk-KZ"/>
              </w:rPr>
              <w:t>Ф.Камалова</w:t>
            </w:r>
            <w:r w:rsidR="00E522B9" w:rsidRPr="00FA43EE">
              <w:rPr>
                <w:sz w:val="22"/>
                <w:szCs w:val="22"/>
                <w:lang w:val="kk-KZ"/>
              </w:rPr>
              <w:t xml:space="preserve">, </w:t>
            </w:r>
            <w:r w:rsidR="00592D4E">
              <w:rPr>
                <w:sz w:val="22"/>
                <w:szCs w:val="22"/>
                <w:lang w:val="kk-KZ"/>
              </w:rPr>
              <w:t>А.Бейсенов</w:t>
            </w:r>
          </w:p>
        </w:tc>
      </w:tr>
      <w:tr w:rsidR="00E522B9" w:rsidRPr="00592D4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rPr>
                <w:b/>
                <w:sz w:val="22"/>
                <w:szCs w:val="22"/>
                <w:lang w:val="kk-KZ"/>
              </w:rPr>
            </w:pPr>
            <w:r w:rsidRPr="00FA43EE">
              <w:rPr>
                <w:b/>
                <w:bCs/>
                <w:sz w:val="22"/>
                <w:szCs w:val="22"/>
                <w:lang w:val="kk-KZ"/>
              </w:rPr>
              <w:t xml:space="preserve">Элективті пән циклы және түрі </w:t>
            </w:r>
          </w:p>
        </w:tc>
        <w:tc>
          <w:tcPr>
            <w:tcW w:w="6890" w:type="dxa"/>
            <w:gridSpan w:val="2"/>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rPr>
                <w:sz w:val="22"/>
                <w:szCs w:val="22"/>
                <w:lang w:val="kk-KZ"/>
              </w:rPr>
            </w:pPr>
            <w:r w:rsidRPr="00FA43EE">
              <w:rPr>
                <w:sz w:val="22"/>
                <w:szCs w:val="22"/>
                <w:lang w:val="kk-KZ"/>
              </w:rPr>
              <w:t>БП-ТК</w:t>
            </w:r>
          </w:p>
        </w:tc>
      </w:tr>
      <w:tr w:rsidR="00E522B9" w:rsidRPr="00592D4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rPr>
                <w:b/>
                <w:sz w:val="22"/>
                <w:szCs w:val="22"/>
                <w:lang w:val="kk-KZ"/>
              </w:rPr>
            </w:pPr>
            <w:r w:rsidRPr="00FA43EE">
              <w:rPr>
                <w:b/>
                <w:bCs/>
                <w:sz w:val="22"/>
                <w:szCs w:val="22"/>
                <w:lang w:val="kk-KZ"/>
              </w:rPr>
              <w:t xml:space="preserve">Академиялық дәрежесі </w:t>
            </w:r>
          </w:p>
        </w:tc>
        <w:tc>
          <w:tcPr>
            <w:tcW w:w="6890" w:type="dxa"/>
            <w:gridSpan w:val="2"/>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jc w:val="both"/>
              <w:rPr>
                <w:sz w:val="22"/>
                <w:szCs w:val="22"/>
                <w:lang w:val="kk-KZ"/>
              </w:rPr>
            </w:pPr>
            <w:r w:rsidRPr="00FA43EE">
              <w:rPr>
                <w:sz w:val="22"/>
                <w:szCs w:val="22"/>
                <w:lang w:val="kk-KZ"/>
              </w:rPr>
              <w:t>Бакалавриат</w:t>
            </w:r>
          </w:p>
        </w:tc>
      </w:tr>
      <w:tr w:rsidR="00E522B9" w:rsidRPr="00592D4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rPr>
                <w:b/>
                <w:sz w:val="22"/>
                <w:szCs w:val="22"/>
                <w:lang w:val="kk-KZ"/>
              </w:rPr>
            </w:pPr>
            <w:r w:rsidRPr="00FA43EE">
              <w:rPr>
                <w:b/>
                <w:bCs/>
                <w:sz w:val="22"/>
                <w:szCs w:val="22"/>
                <w:lang w:val="kk-KZ"/>
              </w:rPr>
              <w:t>Акад.кр./акад.сағат</w:t>
            </w:r>
          </w:p>
        </w:tc>
        <w:tc>
          <w:tcPr>
            <w:tcW w:w="6890" w:type="dxa"/>
            <w:gridSpan w:val="2"/>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jc w:val="both"/>
              <w:rPr>
                <w:sz w:val="22"/>
                <w:szCs w:val="22"/>
                <w:lang w:val="kk-KZ"/>
              </w:rPr>
            </w:pPr>
            <w:r w:rsidRPr="00FA43EE">
              <w:rPr>
                <w:sz w:val="22"/>
                <w:szCs w:val="22"/>
                <w:lang w:val="kk-KZ"/>
              </w:rPr>
              <w:t>5/150</w:t>
            </w:r>
          </w:p>
        </w:tc>
      </w:tr>
      <w:tr w:rsidR="00E522B9" w:rsidRPr="00592D4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522B9" w:rsidRPr="00592D4E" w:rsidRDefault="00E522B9" w:rsidP="00EA4D74">
            <w:pPr>
              <w:rPr>
                <w:b/>
                <w:sz w:val="22"/>
                <w:szCs w:val="22"/>
                <w:lang w:val="kk-KZ"/>
              </w:rPr>
            </w:pPr>
            <w:r w:rsidRPr="00592D4E">
              <w:rPr>
                <w:b/>
                <w:bCs/>
                <w:sz w:val="22"/>
                <w:szCs w:val="22"/>
                <w:lang w:val="kk-KZ"/>
              </w:rPr>
              <w:t xml:space="preserve">Оқу </w:t>
            </w:r>
            <w:r w:rsidRPr="00FA43EE">
              <w:rPr>
                <w:b/>
                <w:bCs/>
                <w:sz w:val="22"/>
                <w:szCs w:val="22"/>
                <w:lang w:val="kk-KZ"/>
              </w:rPr>
              <w:t>түрі</w:t>
            </w:r>
          </w:p>
        </w:tc>
        <w:tc>
          <w:tcPr>
            <w:tcW w:w="6890" w:type="dxa"/>
            <w:gridSpan w:val="2"/>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jc w:val="both"/>
              <w:rPr>
                <w:sz w:val="22"/>
                <w:szCs w:val="22"/>
                <w:lang w:val="kk-KZ"/>
              </w:rPr>
            </w:pPr>
            <w:r w:rsidRPr="00FA43EE">
              <w:rPr>
                <w:sz w:val="22"/>
                <w:szCs w:val="22"/>
                <w:lang w:val="kk-KZ"/>
              </w:rPr>
              <w:t>Күндізгі</w:t>
            </w:r>
          </w:p>
        </w:tc>
      </w:tr>
      <w:tr w:rsidR="00E522B9"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rPr>
                <w:b/>
                <w:bCs/>
                <w:sz w:val="22"/>
                <w:szCs w:val="22"/>
                <w:lang w:val="kk-KZ"/>
              </w:rPr>
            </w:pPr>
            <w:r w:rsidRPr="00592D4E">
              <w:rPr>
                <w:b/>
                <w:bCs/>
                <w:sz w:val="22"/>
                <w:szCs w:val="22"/>
                <w:lang w:val="kk-KZ"/>
              </w:rPr>
              <w:t>Семест</w:t>
            </w:r>
            <w:r w:rsidRPr="00FA43EE">
              <w:rPr>
                <w:b/>
                <w:bCs/>
                <w:sz w:val="22"/>
                <w:szCs w:val="22"/>
              </w:rPr>
              <w:t>р</w:t>
            </w:r>
            <w:r w:rsidRPr="00FA43EE">
              <w:rPr>
                <w:b/>
                <w:bCs/>
                <w:sz w:val="22"/>
                <w:szCs w:val="22"/>
                <w:lang w:val="kk-KZ"/>
              </w:rPr>
              <w:t>і</w:t>
            </w:r>
          </w:p>
        </w:tc>
        <w:tc>
          <w:tcPr>
            <w:tcW w:w="6890" w:type="dxa"/>
            <w:gridSpan w:val="2"/>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jc w:val="both"/>
              <w:rPr>
                <w:sz w:val="22"/>
                <w:szCs w:val="22"/>
                <w:lang w:val="tr-TR"/>
              </w:rPr>
            </w:pPr>
            <w:r w:rsidRPr="00FA43EE">
              <w:rPr>
                <w:sz w:val="22"/>
                <w:szCs w:val="22"/>
                <w:lang w:val="tr-TR"/>
              </w:rPr>
              <w:t>V</w:t>
            </w:r>
          </w:p>
        </w:tc>
      </w:tr>
      <w:tr w:rsidR="00E522B9"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rPr>
                <w:b/>
                <w:sz w:val="22"/>
                <w:szCs w:val="22"/>
                <w:lang w:val="kk-KZ"/>
              </w:rPr>
            </w:pPr>
            <w:r w:rsidRPr="00FA43EE">
              <w:rPr>
                <w:b/>
                <w:sz w:val="22"/>
                <w:szCs w:val="22"/>
                <w:lang w:val="kk-KZ"/>
              </w:rPr>
              <w:t>Пәннің п</w:t>
            </w:r>
            <w:r w:rsidRPr="00FA43EE">
              <w:rPr>
                <w:b/>
                <w:sz w:val="22"/>
                <w:szCs w:val="22"/>
              </w:rPr>
              <w:t>ререквизит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E522B9" w:rsidRPr="00FA43EE" w:rsidRDefault="00E522B9" w:rsidP="00111409">
            <w:pPr>
              <w:jc w:val="both"/>
              <w:rPr>
                <w:sz w:val="22"/>
                <w:szCs w:val="22"/>
                <w:lang w:val="kk-KZ"/>
              </w:rPr>
            </w:pPr>
            <w:r w:rsidRPr="00FA43EE">
              <w:rPr>
                <w:sz w:val="22"/>
                <w:szCs w:val="22"/>
                <w:lang w:val="en-US"/>
              </w:rPr>
              <w:t xml:space="preserve">- </w:t>
            </w:r>
          </w:p>
        </w:tc>
      </w:tr>
      <w:tr w:rsidR="00E522B9"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rPr>
                <w:b/>
                <w:sz w:val="22"/>
                <w:szCs w:val="22"/>
                <w:lang w:val="kk-KZ"/>
              </w:rPr>
            </w:pPr>
            <w:r w:rsidRPr="00FA43EE">
              <w:rPr>
                <w:b/>
                <w:sz w:val="22"/>
                <w:szCs w:val="22"/>
                <w:lang w:val="kk-KZ"/>
              </w:rPr>
              <w:lastRenderedPageBreak/>
              <w:t>Пәннің пострек</w:t>
            </w:r>
            <w:r w:rsidRPr="00FA43EE">
              <w:rPr>
                <w:b/>
                <w:sz w:val="22"/>
                <w:szCs w:val="22"/>
              </w:rPr>
              <w:t>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E522B9" w:rsidRPr="00FA43EE" w:rsidRDefault="00E522B9" w:rsidP="00111409">
            <w:pPr>
              <w:jc w:val="both"/>
              <w:rPr>
                <w:sz w:val="22"/>
                <w:szCs w:val="22"/>
                <w:lang w:val="kk-KZ"/>
              </w:rPr>
            </w:pPr>
            <w:r w:rsidRPr="00FA43EE">
              <w:rPr>
                <w:sz w:val="22"/>
                <w:szCs w:val="22"/>
                <w:lang w:val="kk-KZ"/>
              </w:rPr>
              <w:t xml:space="preserve">- </w:t>
            </w:r>
          </w:p>
        </w:tc>
      </w:tr>
      <w:tr w:rsidR="00E522B9" w:rsidRPr="008D4008"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rPr>
                <w:b/>
                <w:sz w:val="22"/>
                <w:szCs w:val="22"/>
              </w:rPr>
            </w:pPr>
            <w:r w:rsidRPr="00FA43EE">
              <w:rPr>
                <w:b/>
                <w:bCs/>
                <w:sz w:val="22"/>
                <w:szCs w:val="22"/>
                <w:lang w:val="kk-KZ"/>
              </w:rPr>
              <w:t xml:space="preserve">Пәннің қысқаша </w:t>
            </w:r>
            <w:r w:rsidRPr="00FA43EE">
              <w:rPr>
                <w:b/>
                <w:bCs/>
                <w:sz w:val="22"/>
                <w:szCs w:val="22"/>
              </w:rPr>
              <w:t xml:space="preserve">мазмұны </w:t>
            </w:r>
          </w:p>
        </w:tc>
        <w:tc>
          <w:tcPr>
            <w:tcW w:w="6890" w:type="dxa"/>
            <w:gridSpan w:val="2"/>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shd w:val="clear" w:color="auto" w:fill="FFFFFF"/>
              <w:tabs>
                <w:tab w:val="left" w:pos="624"/>
              </w:tabs>
              <w:autoSpaceDE w:val="0"/>
              <w:autoSpaceDN w:val="0"/>
              <w:adjustRightInd w:val="0"/>
              <w:jc w:val="both"/>
              <w:rPr>
                <w:sz w:val="22"/>
                <w:szCs w:val="22"/>
                <w:lang w:val="kk-KZ"/>
              </w:rPr>
            </w:pPr>
            <w:r w:rsidRPr="00FA43EE">
              <w:rPr>
                <w:sz w:val="22"/>
                <w:szCs w:val="22"/>
                <w:lang w:val="kk-KZ"/>
              </w:rPr>
              <w:t>Пән мемлекеттегі конфессияаралық қатынастарда туындайтын мәселелерді заңнамалық тұрғыдан шешу жолдарын қарастырады. Курс барысында студенттер дін және адам құқығы, ар-ұждан және діни сенім бостандығы, діни бірлестіктер әрекетінің конституциялық-құқықтық негіздері, мемлекет және діни бірлестіктер, ҚР-ғы және шет елдердегі мемлекеттік-конфессияаралық қатынастар, шет елдердің дін туралы заңнамалары, зайырлық қағидаты, конфессияаралық келісімді сақтау мәселелерін меңгереді.</w:t>
            </w:r>
          </w:p>
        </w:tc>
      </w:tr>
      <w:tr w:rsidR="006505FE" w:rsidRPr="006505FE" w:rsidTr="00121B65">
        <w:trPr>
          <w:trHeight w:val="888"/>
          <w:jc w:val="center"/>
        </w:trPr>
        <w:tc>
          <w:tcPr>
            <w:tcW w:w="2749" w:type="dxa"/>
            <w:vMerge w:val="restart"/>
            <w:tcBorders>
              <w:top w:val="single" w:sz="4" w:space="0" w:color="000000"/>
              <w:left w:val="single" w:sz="4" w:space="0" w:color="000000"/>
              <w:right w:val="single" w:sz="4" w:space="0" w:color="000000"/>
            </w:tcBorders>
          </w:tcPr>
          <w:p w:rsidR="006505FE" w:rsidRPr="00FA43EE" w:rsidRDefault="006505FE" w:rsidP="00EA4D74">
            <w:pPr>
              <w:rPr>
                <w:b/>
                <w:sz w:val="22"/>
                <w:szCs w:val="22"/>
              </w:rPr>
            </w:pPr>
            <w:r w:rsidRPr="00FA43EE">
              <w:rPr>
                <w:b/>
                <w:bCs/>
                <w:sz w:val="22"/>
                <w:szCs w:val="22"/>
                <w:lang w:val="kk-KZ"/>
              </w:rPr>
              <w:t>Құзыреттер және о</w:t>
            </w:r>
            <w:r w:rsidRPr="00FA43EE">
              <w:rPr>
                <w:b/>
                <w:bCs/>
                <w:sz w:val="22"/>
                <w:szCs w:val="22"/>
              </w:rPr>
              <w:t>қ</w:t>
            </w:r>
            <w:r w:rsidRPr="00FA43EE">
              <w:rPr>
                <w:b/>
                <w:bCs/>
                <w:sz w:val="22"/>
                <w:szCs w:val="22"/>
                <w:lang w:val="kk-KZ"/>
              </w:rPr>
              <w:t>ыт</w:t>
            </w:r>
            <w:r w:rsidRPr="00FA43EE">
              <w:rPr>
                <w:b/>
                <w:bCs/>
                <w:sz w:val="22"/>
                <w:szCs w:val="22"/>
              </w:rPr>
              <w:t xml:space="preserve">у нәтижелері </w:t>
            </w:r>
          </w:p>
        </w:tc>
        <w:tc>
          <w:tcPr>
            <w:tcW w:w="3377" w:type="dxa"/>
            <w:vMerge w:val="restart"/>
            <w:tcBorders>
              <w:top w:val="single" w:sz="4" w:space="0" w:color="000000"/>
              <w:left w:val="single" w:sz="4" w:space="0" w:color="000000"/>
              <w:right w:val="single" w:sz="4" w:space="0" w:color="auto"/>
            </w:tcBorders>
          </w:tcPr>
          <w:p w:rsidR="006505FE" w:rsidRPr="00FA43EE" w:rsidRDefault="006505FE" w:rsidP="006505FE">
            <w:pPr>
              <w:rPr>
                <w:b/>
                <w:sz w:val="22"/>
                <w:szCs w:val="22"/>
                <w:lang w:val="kk-KZ"/>
              </w:rPr>
            </w:pPr>
            <w:r w:rsidRPr="00FA43EE">
              <w:rPr>
                <w:b/>
                <w:sz w:val="22"/>
                <w:szCs w:val="22"/>
                <w:lang w:val="kk-KZ"/>
              </w:rPr>
              <w:t>Б5. Исламдық  конфессияларды</w:t>
            </w:r>
          </w:p>
          <w:p w:rsidR="006505FE" w:rsidRPr="00FA43EE" w:rsidRDefault="006505FE" w:rsidP="006505FE">
            <w:pPr>
              <w:rPr>
                <w:sz w:val="22"/>
                <w:szCs w:val="22"/>
                <w:lang w:val="kk-KZ"/>
              </w:rPr>
            </w:pPr>
            <w:r w:rsidRPr="00FA43EE">
              <w:rPr>
                <w:b/>
                <w:sz w:val="22"/>
                <w:szCs w:val="22"/>
                <w:lang w:val="kk-KZ"/>
              </w:rPr>
              <w:t xml:space="preserve"> білу</w:t>
            </w:r>
          </w:p>
        </w:tc>
        <w:tc>
          <w:tcPr>
            <w:tcW w:w="3513" w:type="dxa"/>
            <w:tcBorders>
              <w:top w:val="single" w:sz="4" w:space="0" w:color="000000"/>
              <w:left w:val="single" w:sz="4" w:space="0" w:color="auto"/>
              <w:bottom w:val="single" w:sz="4" w:space="0" w:color="auto"/>
              <w:right w:val="single" w:sz="4" w:space="0" w:color="000000"/>
            </w:tcBorders>
          </w:tcPr>
          <w:p w:rsidR="006505FE" w:rsidRPr="00FA43EE" w:rsidRDefault="006505FE" w:rsidP="00F70C78">
            <w:pPr>
              <w:jc w:val="both"/>
              <w:rPr>
                <w:sz w:val="22"/>
                <w:szCs w:val="22"/>
                <w:lang w:val="kk-KZ"/>
              </w:rPr>
            </w:pPr>
            <w:r>
              <w:rPr>
                <w:sz w:val="22"/>
                <w:szCs w:val="22"/>
                <w:lang w:val="kk-KZ"/>
              </w:rPr>
              <w:t>-</w:t>
            </w:r>
            <w:r w:rsidRPr="00FA43EE">
              <w:rPr>
                <w:sz w:val="22"/>
                <w:szCs w:val="22"/>
                <w:lang w:val="kk-KZ"/>
              </w:rPr>
              <w:t>Ислам тарихындағы діни мектептер мен қазіргі ағымдардың байланыстары мен ерекшеліктерін тұжырымдайды. (ОН7);</w:t>
            </w:r>
          </w:p>
        </w:tc>
      </w:tr>
      <w:tr w:rsidR="006505FE" w:rsidRPr="006505FE" w:rsidTr="00121B65">
        <w:trPr>
          <w:trHeight w:val="603"/>
          <w:jc w:val="center"/>
        </w:trPr>
        <w:tc>
          <w:tcPr>
            <w:tcW w:w="2749" w:type="dxa"/>
            <w:vMerge/>
            <w:tcBorders>
              <w:left w:val="single" w:sz="4" w:space="0" w:color="000000"/>
              <w:right w:val="single" w:sz="4" w:space="0" w:color="000000"/>
            </w:tcBorders>
          </w:tcPr>
          <w:p w:rsidR="006505FE" w:rsidRPr="00FA43EE" w:rsidRDefault="006505FE" w:rsidP="00EA4D74">
            <w:pPr>
              <w:rPr>
                <w:b/>
                <w:bCs/>
                <w:sz w:val="22"/>
                <w:szCs w:val="22"/>
                <w:lang w:val="kk-KZ"/>
              </w:rPr>
            </w:pPr>
          </w:p>
        </w:tc>
        <w:tc>
          <w:tcPr>
            <w:tcW w:w="3377" w:type="dxa"/>
            <w:vMerge/>
            <w:tcBorders>
              <w:left w:val="single" w:sz="4" w:space="0" w:color="000000"/>
              <w:right w:val="single" w:sz="4" w:space="0" w:color="auto"/>
            </w:tcBorders>
          </w:tcPr>
          <w:p w:rsidR="006505FE" w:rsidRPr="00FA43EE" w:rsidRDefault="006505FE" w:rsidP="00EA4D74">
            <w:pPr>
              <w:rPr>
                <w:sz w:val="22"/>
                <w:szCs w:val="22"/>
                <w:lang w:val="kk-KZ"/>
              </w:rPr>
            </w:pPr>
          </w:p>
        </w:tc>
        <w:tc>
          <w:tcPr>
            <w:tcW w:w="3513" w:type="dxa"/>
            <w:tcBorders>
              <w:top w:val="single" w:sz="4" w:space="0" w:color="000000"/>
              <w:left w:val="single" w:sz="4" w:space="0" w:color="auto"/>
              <w:right w:val="single" w:sz="4" w:space="0" w:color="000000"/>
            </w:tcBorders>
          </w:tcPr>
          <w:p w:rsidR="006505FE" w:rsidRPr="00FA43EE" w:rsidRDefault="006505FE" w:rsidP="00F70C78">
            <w:pPr>
              <w:jc w:val="both"/>
              <w:rPr>
                <w:sz w:val="22"/>
                <w:szCs w:val="22"/>
                <w:lang w:val="kk-KZ"/>
              </w:rPr>
            </w:pPr>
            <w:r w:rsidRPr="00FA43EE">
              <w:rPr>
                <w:sz w:val="22"/>
                <w:szCs w:val="22"/>
                <w:lang w:val="kk-KZ"/>
              </w:rPr>
              <w:t>- Дәстүрлі діни таным мен зайырлылық ұстанымдарды меңгере отырып, мемлекеттік-конфессиялық қатынастар саласындағы мәселелерді шешуде ұсыныстар дайындайды. (ОН8);</w:t>
            </w:r>
          </w:p>
        </w:tc>
      </w:tr>
      <w:tr w:rsidR="00E522B9"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rPr>
                <w:b/>
                <w:sz w:val="22"/>
                <w:szCs w:val="22"/>
                <w:lang w:val="kk-KZ"/>
              </w:rPr>
            </w:pPr>
            <w:r w:rsidRPr="00FA43EE">
              <w:rPr>
                <w:b/>
                <w:sz w:val="22"/>
                <w:szCs w:val="22"/>
              </w:rPr>
              <w:t xml:space="preserve">Қорытынды бақылау </w:t>
            </w:r>
          </w:p>
        </w:tc>
        <w:tc>
          <w:tcPr>
            <w:tcW w:w="6890" w:type="dxa"/>
            <w:gridSpan w:val="2"/>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jc w:val="both"/>
              <w:rPr>
                <w:sz w:val="22"/>
                <w:szCs w:val="22"/>
                <w:lang w:val="kk-KZ"/>
              </w:rPr>
            </w:pPr>
            <w:r w:rsidRPr="00FA43EE">
              <w:rPr>
                <w:sz w:val="22"/>
                <w:szCs w:val="22"/>
                <w:lang w:val="kk-KZ"/>
              </w:rPr>
              <w:t xml:space="preserve">емтихан  </w:t>
            </w:r>
          </w:p>
        </w:tc>
      </w:tr>
      <w:tr w:rsidR="00E522B9"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rPr>
                <w:b/>
                <w:sz w:val="22"/>
                <w:szCs w:val="22"/>
              </w:rPr>
            </w:pPr>
            <w:r w:rsidRPr="00FA43EE">
              <w:rPr>
                <w:b/>
                <w:bCs/>
                <w:sz w:val="22"/>
                <w:szCs w:val="22"/>
              </w:rPr>
              <w:t xml:space="preserve">Кредиттерді алу шарты </w:t>
            </w:r>
          </w:p>
        </w:tc>
        <w:tc>
          <w:tcPr>
            <w:tcW w:w="6890" w:type="dxa"/>
            <w:gridSpan w:val="2"/>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jc w:val="both"/>
              <w:rPr>
                <w:sz w:val="22"/>
                <w:szCs w:val="22"/>
                <w:lang w:val="kk-KZ"/>
              </w:rPr>
            </w:pPr>
            <w:r w:rsidRPr="00FA43EE">
              <w:rPr>
                <w:sz w:val="22"/>
                <w:szCs w:val="22"/>
                <w:lang w:val="kk-KZ"/>
              </w:rPr>
              <w:t>Лекция, семинар сабақтар, СӨЖ, үй тапсырмасын орындау</w:t>
            </w:r>
          </w:p>
        </w:tc>
      </w:tr>
      <w:tr w:rsidR="00E522B9"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rPr>
                <w:b/>
                <w:sz w:val="22"/>
                <w:szCs w:val="22"/>
              </w:rPr>
            </w:pPr>
            <w:r w:rsidRPr="00FA43EE">
              <w:rPr>
                <w:b/>
                <w:bCs/>
                <w:sz w:val="22"/>
                <w:szCs w:val="22"/>
                <w:lang w:val="kk-KZ"/>
              </w:rPr>
              <w:t>Пәннің</w:t>
            </w:r>
            <w:r w:rsidRPr="00FA43EE">
              <w:rPr>
                <w:b/>
                <w:bCs/>
                <w:sz w:val="22"/>
                <w:szCs w:val="22"/>
              </w:rPr>
              <w:t xml:space="preserve"> ұзақтығы</w:t>
            </w:r>
          </w:p>
        </w:tc>
        <w:tc>
          <w:tcPr>
            <w:tcW w:w="6890" w:type="dxa"/>
            <w:gridSpan w:val="2"/>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jc w:val="both"/>
              <w:rPr>
                <w:sz w:val="22"/>
                <w:szCs w:val="22"/>
                <w:lang w:val="kk-KZ"/>
              </w:rPr>
            </w:pPr>
            <w:r w:rsidRPr="00FA43EE">
              <w:rPr>
                <w:sz w:val="22"/>
                <w:szCs w:val="22"/>
                <w:lang w:val="en-US"/>
              </w:rPr>
              <w:t xml:space="preserve">1 </w:t>
            </w:r>
            <w:r w:rsidRPr="00FA43EE">
              <w:rPr>
                <w:sz w:val="22"/>
                <w:szCs w:val="22"/>
                <w:lang w:val="kk-KZ"/>
              </w:rPr>
              <w:t>семестр</w:t>
            </w:r>
          </w:p>
        </w:tc>
      </w:tr>
      <w:tr w:rsidR="00E522B9"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rPr>
                <w:b/>
                <w:sz w:val="22"/>
                <w:szCs w:val="22"/>
                <w:lang w:val="kk-KZ"/>
              </w:rPr>
            </w:pPr>
            <w:r w:rsidRPr="00FA43EE">
              <w:rPr>
                <w:b/>
                <w:bCs/>
                <w:sz w:val="22"/>
                <w:szCs w:val="22"/>
              </w:rPr>
              <w:t>Әдебиет</w:t>
            </w:r>
            <w:r w:rsidRPr="00FA43EE">
              <w:rPr>
                <w:b/>
                <w:bCs/>
                <w:sz w:val="22"/>
                <w:szCs w:val="22"/>
                <w:lang w:val="kk-KZ"/>
              </w:rPr>
              <w:t>тер</w:t>
            </w:r>
          </w:p>
        </w:tc>
        <w:tc>
          <w:tcPr>
            <w:tcW w:w="6890" w:type="dxa"/>
            <w:gridSpan w:val="2"/>
            <w:tcBorders>
              <w:top w:val="single" w:sz="4" w:space="0" w:color="000000"/>
              <w:left w:val="single" w:sz="4" w:space="0" w:color="000000"/>
              <w:bottom w:val="single" w:sz="4" w:space="0" w:color="000000"/>
              <w:right w:val="single" w:sz="4" w:space="0" w:color="000000"/>
            </w:tcBorders>
          </w:tcPr>
          <w:p w:rsidR="00E522B9" w:rsidRPr="00FA43EE" w:rsidRDefault="00E522B9" w:rsidP="00E522B9">
            <w:pPr>
              <w:ind w:left="263" w:hanging="263"/>
              <w:rPr>
                <w:noProof/>
                <w:sz w:val="22"/>
                <w:szCs w:val="22"/>
                <w:lang w:val="kk-KZ"/>
              </w:rPr>
            </w:pPr>
            <w:r w:rsidRPr="00FA43EE">
              <w:rPr>
                <w:noProof/>
                <w:sz w:val="22"/>
                <w:szCs w:val="22"/>
                <w:lang w:val="kk-KZ"/>
              </w:rPr>
              <w:t xml:space="preserve">1.Зайырлы қоғамдағы діни құндылықтар, Оқу құралы, -Алматы 2014, Б.Бейсенов </w:t>
            </w:r>
          </w:p>
          <w:p w:rsidR="00E522B9" w:rsidRPr="00FA43EE" w:rsidRDefault="00E522B9" w:rsidP="00E522B9">
            <w:pPr>
              <w:ind w:left="263" w:hanging="263"/>
              <w:rPr>
                <w:noProof/>
                <w:sz w:val="22"/>
                <w:szCs w:val="22"/>
                <w:lang w:val="kk-KZ"/>
              </w:rPr>
            </w:pPr>
            <w:r w:rsidRPr="00FA43EE">
              <w:rPr>
                <w:noProof/>
                <w:sz w:val="22"/>
                <w:szCs w:val="22"/>
                <w:lang w:val="kk-KZ"/>
              </w:rPr>
              <w:t>2.Зайырлы ел – қайырлы ел, Астана 2017, оқулық Д.Т.Кенжетаев</w:t>
            </w:r>
          </w:p>
          <w:p w:rsidR="00E522B9" w:rsidRPr="00FA43EE" w:rsidRDefault="00E522B9" w:rsidP="00E522B9">
            <w:pPr>
              <w:ind w:left="263" w:hanging="263"/>
              <w:rPr>
                <w:noProof/>
                <w:sz w:val="22"/>
                <w:szCs w:val="22"/>
                <w:lang w:val="kk-KZ"/>
              </w:rPr>
            </w:pPr>
            <w:r w:rsidRPr="00FA43EE">
              <w:rPr>
                <w:noProof/>
                <w:sz w:val="22"/>
                <w:szCs w:val="22"/>
                <w:lang w:val="kk-KZ"/>
              </w:rPr>
              <w:t>3.Зайырлылық, оқу құралы, -Түркістан 2020, Д.Т.Кенжетаев</w:t>
            </w:r>
          </w:p>
          <w:p w:rsidR="00E522B9" w:rsidRPr="00FA43EE" w:rsidRDefault="00E522B9" w:rsidP="00E522B9">
            <w:pPr>
              <w:ind w:left="263" w:hanging="263"/>
              <w:rPr>
                <w:noProof/>
                <w:sz w:val="22"/>
                <w:szCs w:val="22"/>
                <w:lang w:val="kk-KZ"/>
              </w:rPr>
            </w:pPr>
            <w:r w:rsidRPr="00FA43EE">
              <w:rPr>
                <w:noProof/>
                <w:sz w:val="22"/>
                <w:szCs w:val="22"/>
                <w:lang w:val="kk-KZ"/>
              </w:rPr>
              <w:t>4.Деструктивные религиозные организации: сущность и особенности, Учебное пособие, -Алматы, 2020, К.Бегалинова, М.Ашилова, А.Бегалинов</w:t>
            </w:r>
          </w:p>
          <w:p w:rsidR="00E522B9" w:rsidRPr="00FA43EE" w:rsidRDefault="00E522B9" w:rsidP="00E522B9">
            <w:pPr>
              <w:ind w:left="263" w:hanging="263"/>
              <w:rPr>
                <w:noProof/>
                <w:sz w:val="22"/>
                <w:szCs w:val="22"/>
                <w:lang w:val="kk-KZ"/>
              </w:rPr>
            </w:pPr>
            <w:r w:rsidRPr="00FA43EE">
              <w:rPr>
                <w:noProof/>
                <w:sz w:val="22"/>
                <w:szCs w:val="22"/>
                <w:lang w:val="kk-KZ"/>
              </w:rPr>
              <w:t>5.Қазақстан Республикасындағы мемлекеттік-конфессиялық қарым-қатынастар, әдістемелік құрал, Астана 2018</w:t>
            </w:r>
          </w:p>
          <w:p w:rsidR="00E522B9" w:rsidRPr="00FA43EE" w:rsidRDefault="00E522B9" w:rsidP="00E522B9">
            <w:pPr>
              <w:ind w:left="263" w:hanging="263"/>
              <w:rPr>
                <w:noProof/>
                <w:sz w:val="22"/>
                <w:szCs w:val="22"/>
                <w:lang w:val="kk-KZ"/>
              </w:rPr>
            </w:pPr>
            <w:r w:rsidRPr="00FA43EE">
              <w:rPr>
                <w:noProof/>
                <w:sz w:val="22"/>
                <w:szCs w:val="22"/>
                <w:lang w:val="kk-KZ"/>
              </w:rPr>
              <w:t>6.Укрепление межэтнических и межконфессиональных отношений как основа национальной безопасности Казахстана на современном этапе.Монография. / А. Е. Есеналиев. - Алматы : ЭСПИ, 2020</w:t>
            </w:r>
          </w:p>
        </w:tc>
      </w:tr>
      <w:tr w:rsidR="00E522B9"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jc w:val="both"/>
              <w:rPr>
                <w:b/>
                <w:sz w:val="22"/>
                <w:szCs w:val="22"/>
                <w:lang w:val="kk-KZ"/>
              </w:rPr>
            </w:pPr>
            <w:r w:rsidRPr="00FA43EE">
              <w:rPr>
                <w:b/>
                <w:bCs/>
                <w:sz w:val="22"/>
                <w:szCs w:val="22"/>
                <w:lang w:val="kk-KZ"/>
              </w:rPr>
              <w:t xml:space="preserve">Жаңартылған мерзімі </w:t>
            </w:r>
          </w:p>
        </w:tc>
        <w:tc>
          <w:tcPr>
            <w:tcW w:w="6890" w:type="dxa"/>
            <w:gridSpan w:val="2"/>
            <w:tcBorders>
              <w:top w:val="single" w:sz="4" w:space="0" w:color="000000"/>
              <w:left w:val="single" w:sz="4" w:space="0" w:color="000000"/>
              <w:bottom w:val="single" w:sz="4" w:space="0" w:color="000000"/>
              <w:right w:val="single" w:sz="4" w:space="0" w:color="000000"/>
            </w:tcBorders>
          </w:tcPr>
          <w:p w:rsidR="00E522B9" w:rsidRPr="00FA43EE" w:rsidRDefault="00E522B9" w:rsidP="00EA4D74">
            <w:pPr>
              <w:jc w:val="both"/>
              <w:rPr>
                <w:sz w:val="22"/>
                <w:szCs w:val="22"/>
                <w:lang w:val="kk-KZ"/>
              </w:rPr>
            </w:pPr>
          </w:p>
        </w:tc>
      </w:tr>
    </w:tbl>
    <w:p w:rsidR="00E3495C" w:rsidRPr="00FA43EE" w:rsidRDefault="00E3495C" w:rsidP="000A5A4F">
      <w:pPr>
        <w:rPr>
          <w:sz w:val="22"/>
          <w:szCs w:val="22"/>
          <w:lang w:val="kk-KZ"/>
        </w:rPr>
      </w:pPr>
    </w:p>
    <w:p w:rsidR="00E3495C" w:rsidRDefault="00E3495C" w:rsidP="000A5A4F">
      <w:pPr>
        <w:rPr>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3377"/>
        <w:gridCol w:w="3513"/>
      </w:tblGrid>
      <w:tr w:rsidR="00A71B03"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rPr>
            </w:pPr>
            <w:r w:rsidRPr="00FA43EE">
              <w:rPr>
                <w:b/>
                <w:bCs/>
                <w:sz w:val="22"/>
                <w:szCs w:val="22"/>
                <w:lang w:val="kk-KZ"/>
              </w:rPr>
              <w:t>Пән коды</w:t>
            </w:r>
            <w:r w:rsidRPr="00FA43EE">
              <w:rPr>
                <w:b/>
                <w:bCs/>
                <w:sz w:val="22"/>
                <w:szCs w:val="22"/>
              </w:rPr>
              <w:t xml:space="preserve"> және атауы</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rPr>
            </w:pPr>
            <w:r w:rsidRPr="00FA43EE">
              <w:rPr>
                <w:b/>
                <w:sz w:val="22"/>
                <w:szCs w:val="22"/>
              </w:rPr>
              <w:t>IO 4277</w:t>
            </w:r>
            <w:r w:rsidRPr="00FA43EE">
              <w:rPr>
                <w:b/>
                <w:sz w:val="22"/>
                <w:szCs w:val="22"/>
                <w:lang w:val="kk-KZ"/>
              </w:rPr>
              <w:t xml:space="preserve"> Ислам өнері</w:t>
            </w:r>
          </w:p>
        </w:tc>
      </w:tr>
      <w:tr w:rsidR="00A71B03" w:rsidRPr="004864AB"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lang w:val="kk-KZ"/>
              </w:rPr>
            </w:pPr>
            <w:r w:rsidRPr="00FA43EE">
              <w:rPr>
                <w:b/>
                <w:bCs/>
                <w:sz w:val="22"/>
                <w:szCs w:val="22"/>
                <w:lang w:val="kk-KZ"/>
              </w:rPr>
              <w:t>Пәнге</w:t>
            </w:r>
            <w:r w:rsidRPr="00FA43EE">
              <w:rPr>
                <w:b/>
                <w:bCs/>
                <w:sz w:val="22"/>
                <w:szCs w:val="22"/>
              </w:rPr>
              <w:t xml:space="preserve"> жауапты </w:t>
            </w:r>
            <w:r w:rsidRPr="00FA43EE">
              <w:rPr>
                <w:b/>
                <w:bCs/>
                <w:sz w:val="22"/>
                <w:szCs w:val="22"/>
                <w:lang w:val="kk-KZ"/>
              </w:rPr>
              <w:t>ОПҚ</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A71B03">
            <w:pPr>
              <w:jc w:val="both"/>
              <w:rPr>
                <w:sz w:val="22"/>
                <w:szCs w:val="22"/>
                <w:lang w:val="kk-KZ"/>
              </w:rPr>
            </w:pPr>
            <w:r>
              <w:rPr>
                <w:sz w:val="22"/>
                <w:szCs w:val="22"/>
                <w:lang w:val="kk-KZ"/>
              </w:rPr>
              <w:t>А.Усайнова</w:t>
            </w:r>
            <w:r w:rsidR="00CF23FD">
              <w:rPr>
                <w:sz w:val="22"/>
                <w:szCs w:val="22"/>
                <w:lang w:val="kk-KZ"/>
              </w:rPr>
              <w:t>, Д.Шахин</w:t>
            </w:r>
          </w:p>
        </w:tc>
      </w:tr>
      <w:tr w:rsidR="00A71B03" w:rsidRPr="00F6331B"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lang w:val="kk-KZ"/>
              </w:rPr>
            </w:pPr>
            <w:r w:rsidRPr="00FA43EE">
              <w:rPr>
                <w:b/>
                <w:bCs/>
                <w:sz w:val="22"/>
                <w:szCs w:val="22"/>
                <w:lang w:val="kk-KZ"/>
              </w:rPr>
              <w:t xml:space="preserve">Элективті пән циклы және түрі </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sz w:val="22"/>
                <w:szCs w:val="22"/>
                <w:lang w:val="kk-KZ"/>
              </w:rPr>
            </w:pPr>
            <w:r w:rsidRPr="00FA43EE">
              <w:rPr>
                <w:sz w:val="22"/>
                <w:szCs w:val="22"/>
                <w:lang w:val="kk-KZ"/>
              </w:rPr>
              <w:t>БП-ТК</w:t>
            </w:r>
          </w:p>
        </w:tc>
      </w:tr>
      <w:tr w:rsidR="00A71B03" w:rsidRPr="00F6331B"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lang w:val="kk-KZ"/>
              </w:rPr>
            </w:pPr>
            <w:r w:rsidRPr="00FA43EE">
              <w:rPr>
                <w:b/>
                <w:bCs/>
                <w:sz w:val="22"/>
                <w:szCs w:val="22"/>
                <w:lang w:val="kk-KZ"/>
              </w:rPr>
              <w:t xml:space="preserve">Академиялық дәрежесі </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jc w:val="both"/>
              <w:rPr>
                <w:sz w:val="22"/>
                <w:szCs w:val="22"/>
                <w:lang w:val="kk-KZ"/>
              </w:rPr>
            </w:pPr>
            <w:r w:rsidRPr="00FA43EE">
              <w:rPr>
                <w:sz w:val="22"/>
                <w:szCs w:val="22"/>
                <w:lang w:val="kk-KZ"/>
              </w:rPr>
              <w:t>Бакалавриат</w:t>
            </w:r>
          </w:p>
        </w:tc>
      </w:tr>
      <w:tr w:rsidR="00A71B03" w:rsidRPr="00F6331B"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lang w:val="kk-KZ"/>
              </w:rPr>
            </w:pPr>
            <w:r w:rsidRPr="00FA43EE">
              <w:rPr>
                <w:b/>
                <w:bCs/>
                <w:sz w:val="22"/>
                <w:szCs w:val="22"/>
                <w:lang w:val="kk-KZ"/>
              </w:rPr>
              <w:t>Акад.кр./акад.сағат</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jc w:val="both"/>
              <w:rPr>
                <w:sz w:val="22"/>
                <w:szCs w:val="22"/>
                <w:lang w:val="kk-KZ"/>
              </w:rPr>
            </w:pPr>
            <w:r>
              <w:rPr>
                <w:sz w:val="22"/>
                <w:szCs w:val="22"/>
                <w:lang w:val="kk-KZ"/>
              </w:rPr>
              <w:t>5/150</w:t>
            </w:r>
          </w:p>
        </w:tc>
      </w:tr>
      <w:tr w:rsidR="00A71B03" w:rsidRPr="00F6331B"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6331B" w:rsidRDefault="00A71B03" w:rsidP="00F70C78">
            <w:pPr>
              <w:rPr>
                <w:b/>
                <w:sz w:val="22"/>
                <w:szCs w:val="22"/>
                <w:lang w:val="kk-KZ"/>
              </w:rPr>
            </w:pPr>
            <w:r w:rsidRPr="00F6331B">
              <w:rPr>
                <w:b/>
                <w:bCs/>
                <w:sz w:val="22"/>
                <w:szCs w:val="22"/>
                <w:lang w:val="kk-KZ"/>
              </w:rPr>
              <w:t xml:space="preserve">Оқу </w:t>
            </w:r>
            <w:r w:rsidRPr="00FA43EE">
              <w:rPr>
                <w:b/>
                <w:bCs/>
                <w:sz w:val="22"/>
                <w:szCs w:val="22"/>
                <w:lang w:val="kk-KZ"/>
              </w:rPr>
              <w:t>түрі</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jc w:val="both"/>
              <w:rPr>
                <w:sz w:val="22"/>
                <w:szCs w:val="22"/>
                <w:lang w:val="kk-KZ"/>
              </w:rPr>
            </w:pPr>
            <w:r w:rsidRPr="00FA43EE">
              <w:rPr>
                <w:sz w:val="22"/>
                <w:szCs w:val="22"/>
                <w:lang w:val="kk-KZ"/>
              </w:rPr>
              <w:t>Күндізгі</w:t>
            </w:r>
          </w:p>
        </w:tc>
      </w:tr>
      <w:tr w:rsidR="00A71B03"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bCs/>
                <w:sz w:val="22"/>
                <w:szCs w:val="22"/>
                <w:lang w:val="kk-KZ"/>
              </w:rPr>
            </w:pPr>
            <w:r w:rsidRPr="00F6331B">
              <w:rPr>
                <w:b/>
                <w:bCs/>
                <w:sz w:val="22"/>
                <w:szCs w:val="22"/>
                <w:lang w:val="kk-KZ"/>
              </w:rPr>
              <w:t>Семестр</w:t>
            </w:r>
            <w:r w:rsidRPr="00FA43EE">
              <w:rPr>
                <w:b/>
                <w:bCs/>
                <w:sz w:val="22"/>
                <w:szCs w:val="22"/>
                <w:lang w:val="kk-KZ"/>
              </w:rPr>
              <w:t>і</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jc w:val="both"/>
              <w:rPr>
                <w:sz w:val="22"/>
                <w:szCs w:val="22"/>
                <w:lang w:val="kk-KZ"/>
              </w:rPr>
            </w:pPr>
            <w:r w:rsidRPr="00FA43EE">
              <w:rPr>
                <w:sz w:val="22"/>
                <w:szCs w:val="22"/>
                <w:lang w:val="tr-TR"/>
              </w:rPr>
              <w:t>V</w:t>
            </w:r>
            <w:r w:rsidRPr="00FA43EE">
              <w:rPr>
                <w:sz w:val="22"/>
                <w:szCs w:val="22"/>
                <w:lang w:val="kk-KZ"/>
              </w:rPr>
              <w:t>ІІ</w:t>
            </w:r>
          </w:p>
        </w:tc>
      </w:tr>
      <w:tr w:rsidR="00A71B03"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lang w:val="kk-KZ"/>
              </w:rPr>
            </w:pPr>
            <w:r w:rsidRPr="00FA43EE">
              <w:rPr>
                <w:b/>
                <w:sz w:val="22"/>
                <w:szCs w:val="22"/>
                <w:lang w:val="kk-KZ"/>
              </w:rPr>
              <w:t>Пәннің п</w:t>
            </w:r>
            <w:r w:rsidRPr="00FA43EE">
              <w:rPr>
                <w:b/>
                <w:sz w:val="22"/>
                <w:szCs w:val="22"/>
              </w:rPr>
              <w:t>ререквизит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111409">
            <w:pPr>
              <w:jc w:val="both"/>
              <w:rPr>
                <w:sz w:val="22"/>
                <w:szCs w:val="22"/>
                <w:lang w:val="kk-KZ"/>
              </w:rPr>
            </w:pPr>
            <w:r w:rsidRPr="00FA43EE">
              <w:rPr>
                <w:sz w:val="22"/>
                <w:szCs w:val="22"/>
                <w:lang w:val="en-US"/>
              </w:rPr>
              <w:t xml:space="preserve">- </w:t>
            </w:r>
          </w:p>
        </w:tc>
      </w:tr>
      <w:tr w:rsidR="00A71B03"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lang w:val="kk-KZ"/>
              </w:rPr>
            </w:pPr>
            <w:r w:rsidRPr="00FA43EE">
              <w:rPr>
                <w:b/>
                <w:sz w:val="22"/>
                <w:szCs w:val="22"/>
                <w:lang w:val="kk-KZ"/>
              </w:rPr>
              <w:t>Пәннің пострек</w:t>
            </w:r>
            <w:r w:rsidRPr="00FA43EE">
              <w:rPr>
                <w:b/>
                <w:sz w:val="22"/>
                <w:szCs w:val="22"/>
              </w:rPr>
              <w:t>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jc w:val="both"/>
              <w:rPr>
                <w:sz w:val="22"/>
                <w:szCs w:val="22"/>
                <w:lang w:val="kk-KZ"/>
              </w:rPr>
            </w:pPr>
            <w:r w:rsidRPr="00FA43EE">
              <w:rPr>
                <w:sz w:val="22"/>
                <w:szCs w:val="22"/>
                <w:lang w:val="kk-KZ"/>
              </w:rPr>
              <w:t xml:space="preserve">- </w:t>
            </w:r>
          </w:p>
        </w:tc>
      </w:tr>
      <w:tr w:rsidR="00A71B03" w:rsidRPr="008D4008"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rPr>
            </w:pPr>
            <w:r w:rsidRPr="00FA43EE">
              <w:rPr>
                <w:b/>
                <w:bCs/>
                <w:sz w:val="22"/>
                <w:szCs w:val="22"/>
                <w:lang w:val="kk-KZ"/>
              </w:rPr>
              <w:t xml:space="preserve">Пәннің қысқаша </w:t>
            </w:r>
            <w:r w:rsidRPr="00FA43EE">
              <w:rPr>
                <w:b/>
                <w:bCs/>
                <w:sz w:val="22"/>
                <w:szCs w:val="22"/>
              </w:rPr>
              <w:t xml:space="preserve">мазмұны </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shd w:val="clear" w:color="auto" w:fill="FFFFFF"/>
              <w:tabs>
                <w:tab w:val="left" w:pos="624"/>
              </w:tabs>
              <w:autoSpaceDE w:val="0"/>
              <w:autoSpaceDN w:val="0"/>
              <w:adjustRightInd w:val="0"/>
              <w:jc w:val="both"/>
              <w:rPr>
                <w:sz w:val="22"/>
                <w:szCs w:val="22"/>
                <w:lang w:val="kk-KZ"/>
              </w:rPr>
            </w:pPr>
            <w:r w:rsidRPr="00FA43EE">
              <w:rPr>
                <w:sz w:val="22"/>
                <w:szCs w:val="22"/>
                <w:lang w:val="kk-KZ"/>
              </w:rPr>
              <w:t xml:space="preserve">Пән ислам дінінің дiни-көркемдiк даму заңдылықтарын, өнер мен дiн арасындағы кездесетiн рухани өмiрдiң эстетикалық-көркемдiк, дiни-культтiк көрiнiстерiндегi ерекшелiктерін, исламдық өнер туындыларын зерттеуге бағытталған. Пәнді оқу нәтижесінде студент мәдени дәстүрлердің киелілік сипатының қалыптасу негіздеріне талдау жасап, мәдени дәстүрлердің жалпы білім жүйесіндегі орны, исламдық әдебиет және сәулет туындылары, олардағы безендіру мотивтері мен тәсілдері туралы жалпы мәліметке ие болады.    </w:t>
            </w:r>
          </w:p>
        </w:tc>
      </w:tr>
      <w:tr w:rsidR="00A71B03" w:rsidRPr="008D4008" w:rsidTr="00F70C78">
        <w:trPr>
          <w:trHeight w:val="888"/>
          <w:jc w:val="center"/>
        </w:trPr>
        <w:tc>
          <w:tcPr>
            <w:tcW w:w="2749" w:type="dxa"/>
            <w:vMerge w:val="restart"/>
            <w:tcBorders>
              <w:top w:val="single" w:sz="4" w:space="0" w:color="000000"/>
              <w:left w:val="single" w:sz="4" w:space="0" w:color="000000"/>
              <w:right w:val="single" w:sz="4" w:space="0" w:color="000000"/>
            </w:tcBorders>
          </w:tcPr>
          <w:p w:rsidR="00A71B03" w:rsidRPr="00FA43EE" w:rsidRDefault="00A71B03" w:rsidP="00F70C78">
            <w:pPr>
              <w:rPr>
                <w:b/>
                <w:sz w:val="22"/>
                <w:szCs w:val="22"/>
              </w:rPr>
            </w:pPr>
            <w:r w:rsidRPr="00FA43EE">
              <w:rPr>
                <w:b/>
                <w:bCs/>
                <w:sz w:val="22"/>
                <w:szCs w:val="22"/>
                <w:lang w:val="kk-KZ"/>
              </w:rPr>
              <w:lastRenderedPageBreak/>
              <w:t>Құзыреттер және о</w:t>
            </w:r>
            <w:r w:rsidRPr="00FA43EE">
              <w:rPr>
                <w:b/>
                <w:bCs/>
                <w:sz w:val="22"/>
                <w:szCs w:val="22"/>
              </w:rPr>
              <w:t>қ</w:t>
            </w:r>
            <w:r w:rsidRPr="00FA43EE">
              <w:rPr>
                <w:b/>
                <w:bCs/>
                <w:sz w:val="22"/>
                <w:szCs w:val="22"/>
                <w:lang w:val="kk-KZ"/>
              </w:rPr>
              <w:t>ыт</w:t>
            </w:r>
            <w:r w:rsidRPr="00FA43EE">
              <w:rPr>
                <w:b/>
                <w:bCs/>
                <w:sz w:val="22"/>
                <w:szCs w:val="22"/>
              </w:rPr>
              <w:t xml:space="preserve">у нәтижелері </w:t>
            </w:r>
          </w:p>
        </w:tc>
        <w:tc>
          <w:tcPr>
            <w:tcW w:w="3377" w:type="dxa"/>
            <w:tcBorders>
              <w:top w:val="single" w:sz="4" w:space="0" w:color="000000"/>
              <w:left w:val="single" w:sz="4" w:space="0" w:color="000000"/>
              <w:bottom w:val="single" w:sz="4" w:space="0" w:color="auto"/>
              <w:right w:val="single" w:sz="4" w:space="0" w:color="auto"/>
            </w:tcBorders>
          </w:tcPr>
          <w:p w:rsidR="00A71B03" w:rsidRPr="00FA43EE" w:rsidRDefault="00A71B03" w:rsidP="00F70C78">
            <w:pPr>
              <w:tabs>
                <w:tab w:val="left" w:pos="709"/>
              </w:tabs>
              <w:rPr>
                <w:b/>
                <w:bCs/>
                <w:kern w:val="24"/>
                <w:sz w:val="22"/>
                <w:szCs w:val="22"/>
                <w:lang w:val="kk-KZ"/>
              </w:rPr>
            </w:pPr>
            <w:r w:rsidRPr="00FA43EE">
              <w:rPr>
                <w:b/>
                <w:bCs/>
                <w:kern w:val="24"/>
                <w:sz w:val="22"/>
                <w:szCs w:val="22"/>
                <w:lang w:val="kk-KZ"/>
              </w:rPr>
              <w:t>Б1.Әлеуметтік ортада адамды қалыптастыру және анықтау қабілеті</w:t>
            </w:r>
          </w:p>
          <w:p w:rsidR="00A71B03" w:rsidRPr="00FA43EE" w:rsidRDefault="00A71B03" w:rsidP="00F70C78">
            <w:pPr>
              <w:tabs>
                <w:tab w:val="left" w:pos="709"/>
              </w:tabs>
              <w:jc w:val="both"/>
              <w:rPr>
                <w:sz w:val="22"/>
                <w:szCs w:val="22"/>
                <w:lang w:val="kk-KZ"/>
              </w:rPr>
            </w:pPr>
          </w:p>
        </w:tc>
        <w:tc>
          <w:tcPr>
            <w:tcW w:w="3513" w:type="dxa"/>
            <w:tcBorders>
              <w:top w:val="single" w:sz="4" w:space="0" w:color="000000"/>
              <w:left w:val="single" w:sz="4" w:space="0" w:color="auto"/>
              <w:bottom w:val="single" w:sz="4" w:space="0" w:color="auto"/>
              <w:right w:val="single" w:sz="4" w:space="0" w:color="000000"/>
            </w:tcBorders>
          </w:tcPr>
          <w:p w:rsidR="00A71B03" w:rsidRPr="00FA43EE" w:rsidRDefault="00A71B03" w:rsidP="00F70C78">
            <w:pPr>
              <w:pStyle w:val="af3"/>
              <w:ind w:left="0"/>
              <w:jc w:val="both"/>
              <w:rPr>
                <w:sz w:val="22"/>
                <w:szCs w:val="22"/>
                <w:lang w:val="kk-KZ"/>
              </w:rPr>
            </w:pPr>
            <w:r w:rsidRPr="00FA43EE">
              <w:rPr>
                <w:sz w:val="22"/>
                <w:szCs w:val="22"/>
                <w:lang w:val="kk-KZ"/>
              </w:rPr>
              <w:t>- Кәсіби қызметінде қоғамның рухани құндылықтарын және экономикалық, экологиялық, құқықтық және сыбайлас жемқорлыққа қарсы қағидаттарды сақтайды  (ОН4).</w:t>
            </w:r>
          </w:p>
        </w:tc>
      </w:tr>
      <w:tr w:rsidR="00A71B03" w:rsidRPr="00FA43EE" w:rsidTr="00F70C78">
        <w:trPr>
          <w:trHeight w:val="603"/>
          <w:jc w:val="center"/>
        </w:trPr>
        <w:tc>
          <w:tcPr>
            <w:tcW w:w="2749" w:type="dxa"/>
            <w:vMerge/>
            <w:tcBorders>
              <w:left w:val="single" w:sz="4" w:space="0" w:color="000000"/>
              <w:right w:val="single" w:sz="4" w:space="0" w:color="000000"/>
            </w:tcBorders>
          </w:tcPr>
          <w:p w:rsidR="00A71B03" w:rsidRPr="00FA43EE" w:rsidRDefault="00A71B03" w:rsidP="00F70C78">
            <w:pPr>
              <w:rPr>
                <w:b/>
                <w:bCs/>
                <w:sz w:val="22"/>
                <w:szCs w:val="22"/>
                <w:lang w:val="kk-KZ"/>
              </w:rPr>
            </w:pPr>
          </w:p>
        </w:tc>
        <w:tc>
          <w:tcPr>
            <w:tcW w:w="3377" w:type="dxa"/>
            <w:tcBorders>
              <w:top w:val="single" w:sz="4" w:space="0" w:color="auto"/>
              <w:left w:val="single" w:sz="4" w:space="0" w:color="000000"/>
              <w:right w:val="single" w:sz="4" w:space="0" w:color="auto"/>
            </w:tcBorders>
          </w:tcPr>
          <w:p w:rsidR="00A71B03" w:rsidRPr="00FA43EE" w:rsidRDefault="00A71B03" w:rsidP="00F70C78">
            <w:pPr>
              <w:rPr>
                <w:sz w:val="22"/>
                <w:szCs w:val="22"/>
                <w:lang w:val="kk-KZ"/>
              </w:rPr>
            </w:pPr>
            <w:r w:rsidRPr="00FA43EE">
              <w:rPr>
                <w:b/>
                <w:bCs/>
                <w:kern w:val="24"/>
                <w:sz w:val="22"/>
                <w:szCs w:val="22"/>
                <w:lang w:val="kk-KZ"/>
              </w:rPr>
              <w:t xml:space="preserve">Б6. </w:t>
            </w:r>
            <w:r w:rsidRPr="00FA43EE">
              <w:rPr>
                <w:b/>
                <w:bCs/>
                <w:sz w:val="22"/>
                <w:szCs w:val="22"/>
                <w:lang w:val="kk-KZ"/>
              </w:rPr>
              <w:t>Ислам мәдениетіндегі моральдық құндылықтарды қолдану</w:t>
            </w:r>
          </w:p>
        </w:tc>
        <w:tc>
          <w:tcPr>
            <w:tcW w:w="3513" w:type="dxa"/>
            <w:tcBorders>
              <w:top w:val="single" w:sz="4" w:space="0" w:color="000000"/>
              <w:left w:val="single" w:sz="4" w:space="0" w:color="auto"/>
              <w:right w:val="single" w:sz="4" w:space="0" w:color="000000"/>
            </w:tcBorders>
          </w:tcPr>
          <w:p w:rsidR="00A71B03" w:rsidRPr="00FA43EE" w:rsidRDefault="00A71B03" w:rsidP="00F70C78">
            <w:pPr>
              <w:jc w:val="both"/>
              <w:rPr>
                <w:sz w:val="22"/>
                <w:szCs w:val="22"/>
                <w:lang w:val="tr-TR"/>
              </w:rPr>
            </w:pPr>
            <w:r w:rsidRPr="00FA43EE">
              <w:rPr>
                <w:sz w:val="22"/>
                <w:szCs w:val="22"/>
                <w:lang w:val="kk-KZ"/>
              </w:rPr>
              <w:t>- Ислам тарихы, мәдениеті мен өнері салаларындағы білімді меңгеріп, әртүрлі мәдениеттерге төзімділік танытуға негізделген әлемдік діндердің әлеуметтік-этикалық құндылықтарын кәсіби қызметінде қолданады. (ОН9);</w:t>
            </w:r>
          </w:p>
        </w:tc>
      </w:tr>
      <w:tr w:rsidR="00A71B03"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lang w:val="kk-KZ"/>
              </w:rPr>
            </w:pPr>
            <w:r w:rsidRPr="00FA43EE">
              <w:rPr>
                <w:b/>
                <w:sz w:val="22"/>
                <w:szCs w:val="22"/>
              </w:rPr>
              <w:t xml:space="preserve">Қорытынды бақылау </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jc w:val="both"/>
              <w:rPr>
                <w:sz w:val="22"/>
                <w:szCs w:val="22"/>
                <w:lang w:val="kk-KZ"/>
              </w:rPr>
            </w:pPr>
            <w:r w:rsidRPr="00FA43EE">
              <w:rPr>
                <w:sz w:val="22"/>
                <w:szCs w:val="22"/>
                <w:lang w:val="kk-KZ"/>
              </w:rPr>
              <w:t xml:space="preserve">емтихан  </w:t>
            </w:r>
          </w:p>
        </w:tc>
      </w:tr>
      <w:tr w:rsidR="00A71B03"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rPr>
            </w:pPr>
            <w:r w:rsidRPr="00FA43EE">
              <w:rPr>
                <w:b/>
                <w:bCs/>
                <w:sz w:val="22"/>
                <w:szCs w:val="22"/>
              </w:rPr>
              <w:t xml:space="preserve">Кредиттерді алу шарты </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jc w:val="both"/>
              <w:rPr>
                <w:sz w:val="22"/>
                <w:szCs w:val="22"/>
                <w:lang w:val="kk-KZ"/>
              </w:rPr>
            </w:pPr>
            <w:r w:rsidRPr="00FA43EE">
              <w:rPr>
                <w:sz w:val="22"/>
                <w:szCs w:val="22"/>
                <w:lang w:val="kk-KZ"/>
              </w:rPr>
              <w:t>Лекция, семинар сабақтар, СӨЖ, үй тапсырмасын орындау</w:t>
            </w:r>
          </w:p>
        </w:tc>
      </w:tr>
      <w:tr w:rsidR="00A71B03"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rPr>
            </w:pPr>
            <w:r w:rsidRPr="00FA43EE">
              <w:rPr>
                <w:b/>
                <w:bCs/>
                <w:sz w:val="22"/>
                <w:szCs w:val="22"/>
                <w:lang w:val="kk-KZ"/>
              </w:rPr>
              <w:t>Пәннің</w:t>
            </w:r>
            <w:r w:rsidRPr="00FA43EE">
              <w:rPr>
                <w:b/>
                <w:bCs/>
                <w:sz w:val="22"/>
                <w:szCs w:val="22"/>
              </w:rPr>
              <w:t xml:space="preserve"> ұзақтығы</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jc w:val="both"/>
              <w:rPr>
                <w:sz w:val="22"/>
                <w:szCs w:val="22"/>
                <w:lang w:val="kk-KZ"/>
              </w:rPr>
            </w:pPr>
            <w:r w:rsidRPr="00FA43EE">
              <w:rPr>
                <w:sz w:val="22"/>
                <w:szCs w:val="22"/>
                <w:lang w:val="en-US"/>
              </w:rPr>
              <w:t xml:space="preserve">1 </w:t>
            </w:r>
            <w:r w:rsidRPr="00FA43EE">
              <w:rPr>
                <w:sz w:val="22"/>
                <w:szCs w:val="22"/>
                <w:lang w:val="kk-KZ"/>
              </w:rPr>
              <w:t>семестр</w:t>
            </w:r>
          </w:p>
        </w:tc>
      </w:tr>
      <w:tr w:rsidR="00A71B03"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lang w:val="kk-KZ"/>
              </w:rPr>
            </w:pPr>
            <w:r w:rsidRPr="00FA43EE">
              <w:rPr>
                <w:b/>
                <w:bCs/>
                <w:sz w:val="22"/>
                <w:szCs w:val="22"/>
              </w:rPr>
              <w:t>Әдебиет</w:t>
            </w:r>
            <w:r w:rsidRPr="00FA43EE">
              <w:rPr>
                <w:b/>
                <w:bCs/>
                <w:sz w:val="22"/>
                <w:szCs w:val="22"/>
                <w:lang w:val="kk-KZ"/>
              </w:rPr>
              <w:t>тер</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noProof/>
                <w:sz w:val="22"/>
                <w:szCs w:val="22"/>
                <w:lang w:val="kk-KZ"/>
              </w:rPr>
            </w:pPr>
            <w:r w:rsidRPr="00FA43EE">
              <w:rPr>
                <w:noProof/>
                <w:sz w:val="22"/>
                <w:szCs w:val="22"/>
                <w:lang w:val="kk-KZ"/>
              </w:rPr>
              <w:t xml:space="preserve">1.Ислам өнері. Оқу құралы,  Тұран баспасы 2016, Д. Мұстапаева </w:t>
            </w:r>
          </w:p>
          <w:p w:rsidR="00A71B03" w:rsidRPr="00FA43EE" w:rsidRDefault="00A71B03" w:rsidP="00F70C78">
            <w:pPr>
              <w:rPr>
                <w:noProof/>
                <w:sz w:val="22"/>
                <w:szCs w:val="22"/>
                <w:lang w:val="kk-KZ"/>
              </w:rPr>
            </w:pPr>
            <w:r w:rsidRPr="00FA43EE">
              <w:rPr>
                <w:noProof/>
                <w:sz w:val="22"/>
                <w:szCs w:val="22"/>
                <w:lang w:val="kk-KZ"/>
              </w:rPr>
              <w:t>2.Эстетика және діни өнер, оқу құралы, -Түркістан 2020, М.Мырзабеков</w:t>
            </w:r>
          </w:p>
          <w:p w:rsidR="00A71B03" w:rsidRPr="00FA43EE" w:rsidRDefault="00A71B03" w:rsidP="00F70C78">
            <w:pPr>
              <w:rPr>
                <w:noProof/>
                <w:sz w:val="22"/>
                <w:szCs w:val="22"/>
                <w:lang w:val="kk-KZ"/>
              </w:rPr>
            </w:pPr>
            <w:r w:rsidRPr="00FA43EE">
              <w:rPr>
                <w:noProof/>
                <w:sz w:val="22"/>
                <w:szCs w:val="22"/>
                <w:lang w:val="kk-KZ"/>
              </w:rPr>
              <w:t>3.Түркістанның өткені мен бүгіні: тарих, мәдениет және өркениет, -Түркістан 2019</w:t>
            </w:r>
          </w:p>
          <w:p w:rsidR="00A71B03" w:rsidRPr="00FA43EE" w:rsidRDefault="00A71B03" w:rsidP="00F70C78">
            <w:pPr>
              <w:rPr>
                <w:noProof/>
                <w:sz w:val="22"/>
                <w:szCs w:val="22"/>
                <w:lang w:val="kk-KZ"/>
              </w:rPr>
            </w:pPr>
            <w:r w:rsidRPr="00FA43EE">
              <w:rPr>
                <w:noProof/>
                <w:sz w:val="22"/>
                <w:szCs w:val="22"/>
                <w:lang w:val="kk-KZ"/>
              </w:rPr>
              <w:t>4.Тюркский вклад в мировую культуру и цивилизацию. Монография.  Алматы 2016, С. Булекбаев</w:t>
            </w:r>
          </w:p>
        </w:tc>
      </w:tr>
      <w:tr w:rsidR="00A71B03"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jc w:val="both"/>
              <w:rPr>
                <w:b/>
                <w:sz w:val="22"/>
                <w:szCs w:val="22"/>
                <w:lang w:val="kk-KZ"/>
              </w:rPr>
            </w:pPr>
            <w:r w:rsidRPr="00FA43EE">
              <w:rPr>
                <w:b/>
                <w:bCs/>
                <w:sz w:val="22"/>
                <w:szCs w:val="22"/>
                <w:lang w:val="kk-KZ"/>
              </w:rPr>
              <w:t xml:space="preserve">Жаңартылған мерзімі </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jc w:val="both"/>
              <w:rPr>
                <w:sz w:val="22"/>
                <w:szCs w:val="22"/>
                <w:lang w:val="kk-KZ"/>
              </w:rPr>
            </w:pPr>
          </w:p>
        </w:tc>
      </w:tr>
    </w:tbl>
    <w:p w:rsidR="00A71B03" w:rsidRDefault="00A71B03" w:rsidP="000A5A4F">
      <w:pPr>
        <w:rPr>
          <w:sz w:val="22"/>
          <w:szCs w:val="22"/>
          <w:lang w:val="kk-KZ"/>
        </w:rPr>
      </w:pPr>
    </w:p>
    <w:p w:rsidR="00A71B03" w:rsidRDefault="00A71B03" w:rsidP="000A5A4F">
      <w:pPr>
        <w:rPr>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3377"/>
        <w:gridCol w:w="3513"/>
      </w:tblGrid>
      <w:tr w:rsidR="00A71B03"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rPr>
            </w:pPr>
            <w:r w:rsidRPr="00FA43EE">
              <w:rPr>
                <w:b/>
                <w:bCs/>
                <w:sz w:val="22"/>
                <w:szCs w:val="22"/>
                <w:lang w:val="kk-KZ"/>
              </w:rPr>
              <w:t>Пән коды</w:t>
            </w:r>
            <w:r w:rsidRPr="00FA43EE">
              <w:rPr>
                <w:b/>
                <w:bCs/>
                <w:sz w:val="22"/>
                <w:szCs w:val="22"/>
              </w:rPr>
              <w:t xml:space="preserve"> және атауы</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rPr>
            </w:pPr>
            <w:r>
              <w:rPr>
                <w:b/>
                <w:sz w:val="22"/>
                <w:szCs w:val="22"/>
              </w:rPr>
              <w:t>IO 427</w:t>
            </w:r>
            <w:r>
              <w:rPr>
                <w:b/>
                <w:sz w:val="22"/>
                <w:szCs w:val="22"/>
                <w:lang w:val="kk-KZ"/>
              </w:rPr>
              <w:t>8</w:t>
            </w:r>
            <w:r w:rsidRPr="00FA43EE">
              <w:rPr>
                <w:b/>
                <w:sz w:val="22"/>
                <w:szCs w:val="22"/>
                <w:lang w:val="kk-KZ"/>
              </w:rPr>
              <w:t xml:space="preserve"> Каллиграфия және эпиграфика</w:t>
            </w:r>
          </w:p>
        </w:tc>
      </w:tr>
      <w:tr w:rsidR="00A71B03" w:rsidRPr="00470777"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lang w:val="kk-KZ"/>
              </w:rPr>
            </w:pPr>
            <w:r w:rsidRPr="00FA43EE">
              <w:rPr>
                <w:b/>
                <w:bCs/>
                <w:sz w:val="22"/>
                <w:szCs w:val="22"/>
                <w:lang w:val="kk-KZ"/>
              </w:rPr>
              <w:t>Пәнге</w:t>
            </w:r>
            <w:r w:rsidRPr="00FA43EE">
              <w:rPr>
                <w:b/>
                <w:bCs/>
                <w:sz w:val="22"/>
                <w:szCs w:val="22"/>
              </w:rPr>
              <w:t xml:space="preserve"> жауапты </w:t>
            </w:r>
            <w:r w:rsidRPr="00FA43EE">
              <w:rPr>
                <w:b/>
                <w:bCs/>
                <w:sz w:val="22"/>
                <w:szCs w:val="22"/>
                <w:lang w:val="kk-KZ"/>
              </w:rPr>
              <w:t>ОПҚ</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470777" w:rsidP="00F70C78">
            <w:pPr>
              <w:jc w:val="both"/>
              <w:rPr>
                <w:sz w:val="22"/>
                <w:szCs w:val="22"/>
                <w:lang w:val="kk-KZ"/>
              </w:rPr>
            </w:pPr>
            <w:r>
              <w:rPr>
                <w:sz w:val="22"/>
                <w:szCs w:val="22"/>
                <w:lang w:val="kk-KZ"/>
              </w:rPr>
              <w:t>Ж.Қасымбеков,</w:t>
            </w:r>
            <w:r w:rsidR="00A71B03">
              <w:rPr>
                <w:sz w:val="22"/>
                <w:szCs w:val="22"/>
                <w:lang w:val="kk-KZ"/>
              </w:rPr>
              <w:t xml:space="preserve"> </w:t>
            </w:r>
            <w:r>
              <w:rPr>
                <w:sz w:val="22"/>
                <w:szCs w:val="22"/>
                <w:lang w:val="kk-KZ"/>
              </w:rPr>
              <w:t>Д.Шахин</w:t>
            </w:r>
          </w:p>
        </w:tc>
      </w:tr>
      <w:tr w:rsidR="00A71B03" w:rsidRPr="00470777"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lang w:val="kk-KZ"/>
              </w:rPr>
            </w:pPr>
            <w:r w:rsidRPr="00FA43EE">
              <w:rPr>
                <w:b/>
                <w:bCs/>
                <w:sz w:val="22"/>
                <w:szCs w:val="22"/>
                <w:lang w:val="kk-KZ"/>
              </w:rPr>
              <w:t xml:space="preserve">Элективті пән циклы және түрі </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sz w:val="22"/>
                <w:szCs w:val="22"/>
                <w:lang w:val="kk-KZ"/>
              </w:rPr>
            </w:pPr>
            <w:r w:rsidRPr="00FA43EE">
              <w:rPr>
                <w:sz w:val="22"/>
                <w:szCs w:val="22"/>
                <w:lang w:val="kk-KZ"/>
              </w:rPr>
              <w:t>БП-ТК</w:t>
            </w:r>
          </w:p>
        </w:tc>
      </w:tr>
      <w:tr w:rsidR="00A71B03" w:rsidRPr="00470777"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lang w:val="kk-KZ"/>
              </w:rPr>
            </w:pPr>
            <w:r w:rsidRPr="00FA43EE">
              <w:rPr>
                <w:b/>
                <w:bCs/>
                <w:sz w:val="22"/>
                <w:szCs w:val="22"/>
                <w:lang w:val="kk-KZ"/>
              </w:rPr>
              <w:t xml:space="preserve">Академиялық дәрежесі </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jc w:val="both"/>
              <w:rPr>
                <w:sz w:val="22"/>
                <w:szCs w:val="22"/>
                <w:lang w:val="kk-KZ"/>
              </w:rPr>
            </w:pPr>
            <w:r w:rsidRPr="00FA43EE">
              <w:rPr>
                <w:sz w:val="22"/>
                <w:szCs w:val="22"/>
                <w:lang w:val="kk-KZ"/>
              </w:rPr>
              <w:t>Бакалавриат</w:t>
            </w:r>
          </w:p>
        </w:tc>
      </w:tr>
      <w:tr w:rsidR="00A71B03" w:rsidRPr="00470777"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lang w:val="kk-KZ"/>
              </w:rPr>
            </w:pPr>
            <w:r w:rsidRPr="00FA43EE">
              <w:rPr>
                <w:b/>
                <w:bCs/>
                <w:sz w:val="22"/>
                <w:szCs w:val="22"/>
                <w:lang w:val="kk-KZ"/>
              </w:rPr>
              <w:t>Акад.кр./акад.сағат</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jc w:val="both"/>
              <w:rPr>
                <w:sz w:val="22"/>
                <w:szCs w:val="22"/>
                <w:lang w:val="kk-KZ"/>
              </w:rPr>
            </w:pPr>
            <w:r>
              <w:rPr>
                <w:sz w:val="22"/>
                <w:szCs w:val="22"/>
                <w:lang w:val="kk-KZ"/>
              </w:rPr>
              <w:t>5/150</w:t>
            </w:r>
          </w:p>
        </w:tc>
      </w:tr>
      <w:tr w:rsidR="00A71B03" w:rsidRPr="00470777"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6331B" w:rsidRDefault="00A71B03" w:rsidP="00F70C78">
            <w:pPr>
              <w:rPr>
                <w:b/>
                <w:sz w:val="22"/>
                <w:szCs w:val="22"/>
                <w:lang w:val="kk-KZ"/>
              </w:rPr>
            </w:pPr>
            <w:r w:rsidRPr="00F6331B">
              <w:rPr>
                <w:b/>
                <w:bCs/>
                <w:sz w:val="22"/>
                <w:szCs w:val="22"/>
                <w:lang w:val="kk-KZ"/>
              </w:rPr>
              <w:t xml:space="preserve">Оқу </w:t>
            </w:r>
            <w:r w:rsidRPr="00FA43EE">
              <w:rPr>
                <w:b/>
                <w:bCs/>
                <w:sz w:val="22"/>
                <w:szCs w:val="22"/>
                <w:lang w:val="kk-KZ"/>
              </w:rPr>
              <w:t>түрі</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jc w:val="both"/>
              <w:rPr>
                <w:sz w:val="22"/>
                <w:szCs w:val="22"/>
                <w:lang w:val="kk-KZ"/>
              </w:rPr>
            </w:pPr>
            <w:r w:rsidRPr="00FA43EE">
              <w:rPr>
                <w:sz w:val="22"/>
                <w:szCs w:val="22"/>
                <w:lang w:val="kk-KZ"/>
              </w:rPr>
              <w:t>Күндізгі</w:t>
            </w:r>
          </w:p>
        </w:tc>
      </w:tr>
      <w:tr w:rsidR="00A71B03"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bCs/>
                <w:sz w:val="22"/>
                <w:szCs w:val="22"/>
                <w:lang w:val="kk-KZ"/>
              </w:rPr>
            </w:pPr>
            <w:r w:rsidRPr="00F6331B">
              <w:rPr>
                <w:b/>
                <w:bCs/>
                <w:sz w:val="22"/>
                <w:szCs w:val="22"/>
                <w:lang w:val="kk-KZ"/>
              </w:rPr>
              <w:t>Семестр</w:t>
            </w:r>
            <w:r w:rsidRPr="00FA43EE">
              <w:rPr>
                <w:b/>
                <w:bCs/>
                <w:sz w:val="22"/>
                <w:szCs w:val="22"/>
                <w:lang w:val="kk-KZ"/>
              </w:rPr>
              <w:t>і</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jc w:val="both"/>
              <w:rPr>
                <w:sz w:val="22"/>
                <w:szCs w:val="22"/>
                <w:lang w:val="kk-KZ"/>
              </w:rPr>
            </w:pPr>
            <w:r w:rsidRPr="00FA43EE">
              <w:rPr>
                <w:sz w:val="22"/>
                <w:szCs w:val="22"/>
                <w:lang w:val="tr-TR"/>
              </w:rPr>
              <w:t>V</w:t>
            </w:r>
            <w:r w:rsidRPr="00FA43EE">
              <w:rPr>
                <w:sz w:val="22"/>
                <w:szCs w:val="22"/>
                <w:lang w:val="kk-KZ"/>
              </w:rPr>
              <w:t>ІІ</w:t>
            </w:r>
          </w:p>
        </w:tc>
      </w:tr>
      <w:tr w:rsidR="00A71B03"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lang w:val="kk-KZ"/>
              </w:rPr>
            </w:pPr>
            <w:r w:rsidRPr="00FA43EE">
              <w:rPr>
                <w:b/>
                <w:sz w:val="22"/>
                <w:szCs w:val="22"/>
                <w:lang w:val="kk-KZ"/>
              </w:rPr>
              <w:t>Пәннің п</w:t>
            </w:r>
            <w:r w:rsidRPr="00FA43EE">
              <w:rPr>
                <w:b/>
                <w:sz w:val="22"/>
                <w:szCs w:val="22"/>
              </w:rPr>
              <w:t>ререквизит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111409">
            <w:pPr>
              <w:jc w:val="both"/>
              <w:rPr>
                <w:sz w:val="22"/>
                <w:szCs w:val="22"/>
                <w:lang w:val="kk-KZ"/>
              </w:rPr>
            </w:pPr>
            <w:r w:rsidRPr="00FA43EE">
              <w:rPr>
                <w:sz w:val="22"/>
                <w:szCs w:val="22"/>
                <w:lang w:val="en-US"/>
              </w:rPr>
              <w:t xml:space="preserve">- </w:t>
            </w:r>
          </w:p>
        </w:tc>
      </w:tr>
      <w:tr w:rsidR="00A71B03"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lang w:val="kk-KZ"/>
              </w:rPr>
            </w:pPr>
            <w:r w:rsidRPr="00FA43EE">
              <w:rPr>
                <w:b/>
                <w:sz w:val="22"/>
                <w:szCs w:val="22"/>
                <w:lang w:val="kk-KZ"/>
              </w:rPr>
              <w:t>Пәннің пострек</w:t>
            </w:r>
            <w:r w:rsidRPr="00FA43EE">
              <w:rPr>
                <w:b/>
                <w:sz w:val="22"/>
                <w:szCs w:val="22"/>
              </w:rPr>
              <w:t>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jc w:val="both"/>
              <w:rPr>
                <w:sz w:val="22"/>
                <w:szCs w:val="22"/>
                <w:lang w:val="kk-KZ"/>
              </w:rPr>
            </w:pPr>
            <w:r w:rsidRPr="00FA43EE">
              <w:rPr>
                <w:sz w:val="22"/>
                <w:szCs w:val="22"/>
                <w:lang w:val="kk-KZ"/>
              </w:rPr>
              <w:t xml:space="preserve">- </w:t>
            </w:r>
          </w:p>
        </w:tc>
      </w:tr>
      <w:tr w:rsidR="00A71B03" w:rsidRPr="008D4008"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rPr>
            </w:pPr>
            <w:r w:rsidRPr="00FA43EE">
              <w:rPr>
                <w:b/>
                <w:bCs/>
                <w:sz w:val="22"/>
                <w:szCs w:val="22"/>
                <w:lang w:val="kk-KZ"/>
              </w:rPr>
              <w:t xml:space="preserve">Пәннің қысқаша </w:t>
            </w:r>
            <w:r w:rsidRPr="00FA43EE">
              <w:rPr>
                <w:b/>
                <w:bCs/>
                <w:sz w:val="22"/>
                <w:szCs w:val="22"/>
              </w:rPr>
              <w:t xml:space="preserve">мазмұны </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shd w:val="clear" w:color="auto" w:fill="FFFFFF"/>
              <w:tabs>
                <w:tab w:val="left" w:pos="624"/>
              </w:tabs>
              <w:autoSpaceDE w:val="0"/>
              <w:autoSpaceDN w:val="0"/>
              <w:adjustRightInd w:val="0"/>
              <w:jc w:val="both"/>
              <w:rPr>
                <w:sz w:val="22"/>
                <w:szCs w:val="22"/>
                <w:lang w:val="kk-KZ"/>
              </w:rPr>
            </w:pPr>
            <w:r w:rsidRPr="00FA43EE">
              <w:rPr>
                <w:sz w:val="22"/>
                <w:szCs w:val="22"/>
                <w:lang w:val="kk-KZ"/>
              </w:rPr>
              <w:t xml:space="preserve">Пәннің мақсаты исламдағы көркем жазу (каллиграфия) және ортағасырлық жазу (эпиграфика) түрлерін, қол жазбалар мен сәулет туындыларындағы жазу үлгілерінің ерекшеліктерін үйретеді. Пәнді оқу нәтижесінде студент ислам каллиграфиясы және эпиграфикасындағы жазу түрлері мен жазу әдістерін игеріп, өткен ғасырлардағы мәдениеттің әлемдік мұраға қосқан үлесі туралы зерттеу жүргізу, ескі қолжазбалардағы  жазу түрлерін оқу дағдыларын меңгереді.    </w:t>
            </w:r>
          </w:p>
        </w:tc>
      </w:tr>
      <w:tr w:rsidR="00A71B03" w:rsidRPr="00FA43EE" w:rsidTr="00F70C78">
        <w:trPr>
          <w:trHeight w:val="888"/>
          <w:jc w:val="center"/>
        </w:trPr>
        <w:tc>
          <w:tcPr>
            <w:tcW w:w="2749" w:type="dxa"/>
            <w:vMerge w:val="restart"/>
            <w:tcBorders>
              <w:top w:val="single" w:sz="4" w:space="0" w:color="000000"/>
              <w:left w:val="single" w:sz="4" w:space="0" w:color="000000"/>
              <w:right w:val="single" w:sz="4" w:space="0" w:color="000000"/>
            </w:tcBorders>
          </w:tcPr>
          <w:p w:rsidR="00A71B03" w:rsidRPr="00FA43EE" w:rsidRDefault="00A71B03" w:rsidP="00F70C78">
            <w:pPr>
              <w:rPr>
                <w:b/>
                <w:sz w:val="22"/>
                <w:szCs w:val="22"/>
              </w:rPr>
            </w:pPr>
            <w:r w:rsidRPr="00FA43EE">
              <w:rPr>
                <w:b/>
                <w:bCs/>
                <w:sz w:val="22"/>
                <w:szCs w:val="22"/>
                <w:lang w:val="kk-KZ"/>
              </w:rPr>
              <w:t>Құзыреттер және о</w:t>
            </w:r>
            <w:r w:rsidRPr="00FA43EE">
              <w:rPr>
                <w:b/>
                <w:bCs/>
                <w:sz w:val="22"/>
                <w:szCs w:val="22"/>
              </w:rPr>
              <w:t>қ</w:t>
            </w:r>
            <w:r w:rsidRPr="00FA43EE">
              <w:rPr>
                <w:b/>
                <w:bCs/>
                <w:sz w:val="22"/>
                <w:szCs w:val="22"/>
                <w:lang w:val="kk-KZ"/>
              </w:rPr>
              <w:t>ыт</w:t>
            </w:r>
            <w:r w:rsidRPr="00FA43EE">
              <w:rPr>
                <w:b/>
                <w:bCs/>
                <w:sz w:val="22"/>
                <w:szCs w:val="22"/>
              </w:rPr>
              <w:t xml:space="preserve">у нәтижелері </w:t>
            </w:r>
          </w:p>
        </w:tc>
        <w:tc>
          <w:tcPr>
            <w:tcW w:w="3377" w:type="dxa"/>
            <w:tcBorders>
              <w:top w:val="single" w:sz="4" w:space="0" w:color="000000"/>
              <w:left w:val="single" w:sz="4" w:space="0" w:color="000000"/>
              <w:bottom w:val="single" w:sz="4" w:space="0" w:color="auto"/>
              <w:right w:val="single" w:sz="4" w:space="0" w:color="auto"/>
            </w:tcBorders>
          </w:tcPr>
          <w:p w:rsidR="00A71B03" w:rsidRPr="00FA43EE" w:rsidRDefault="00A71B03" w:rsidP="00F70C78">
            <w:pPr>
              <w:tabs>
                <w:tab w:val="left" w:pos="709"/>
              </w:tabs>
              <w:jc w:val="both"/>
              <w:rPr>
                <w:sz w:val="22"/>
                <w:szCs w:val="22"/>
                <w:lang w:val="kk-KZ"/>
              </w:rPr>
            </w:pPr>
            <w:r w:rsidRPr="00FA43EE">
              <w:rPr>
                <w:b/>
                <w:bCs/>
                <w:sz w:val="22"/>
                <w:szCs w:val="22"/>
                <w:lang w:val="kk-KZ"/>
              </w:rPr>
              <w:t xml:space="preserve">Б4. Исламтану саласындағы негізгі мәселелерді білу </w:t>
            </w:r>
          </w:p>
        </w:tc>
        <w:tc>
          <w:tcPr>
            <w:tcW w:w="3513" w:type="dxa"/>
            <w:tcBorders>
              <w:top w:val="single" w:sz="4" w:space="0" w:color="000000"/>
              <w:left w:val="single" w:sz="4" w:space="0" w:color="auto"/>
              <w:bottom w:val="single" w:sz="4" w:space="0" w:color="auto"/>
              <w:right w:val="single" w:sz="4" w:space="0" w:color="000000"/>
            </w:tcBorders>
          </w:tcPr>
          <w:p w:rsidR="00A71B03" w:rsidRPr="00FA43EE" w:rsidRDefault="00A71B03" w:rsidP="00F70C78">
            <w:pPr>
              <w:tabs>
                <w:tab w:val="left" w:pos="709"/>
              </w:tabs>
              <w:ind w:right="40"/>
              <w:jc w:val="both"/>
              <w:rPr>
                <w:sz w:val="22"/>
                <w:szCs w:val="22"/>
                <w:lang w:val="kk-KZ"/>
              </w:rPr>
            </w:pPr>
            <w:r w:rsidRPr="00FA43EE">
              <w:rPr>
                <w:sz w:val="22"/>
                <w:szCs w:val="22"/>
                <w:lang w:val="kk-KZ"/>
              </w:rPr>
              <w:t xml:space="preserve">- Ислам діни мәтіндерін оқу, түсіндіру, қолдану саласында негізгі теориялық білімін көрсетеді. (ОН6). </w:t>
            </w:r>
          </w:p>
          <w:p w:rsidR="00A71B03" w:rsidRPr="00FA43EE" w:rsidRDefault="00A71B03" w:rsidP="00F70C78">
            <w:pPr>
              <w:pStyle w:val="af3"/>
              <w:ind w:left="0"/>
              <w:jc w:val="both"/>
              <w:rPr>
                <w:sz w:val="22"/>
                <w:szCs w:val="22"/>
                <w:lang w:val="kk-KZ"/>
              </w:rPr>
            </w:pPr>
          </w:p>
        </w:tc>
      </w:tr>
      <w:tr w:rsidR="00A71B03" w:rsidRPr="00FA43EE" w:rsidTr="00F70C78">
        <w:trPr>
          <w:trHeight w:val="603"/>
          <w:jc w:val="center"/>
        </w:trPr>
        <w:tc>
          <w:tcPr>
            <w:tcW w:w="2749" w:type="dxa"/>
            <w:vMerge/>
            <w:tcBorders>
              <w:left w:val="single" w:sz="4" w:space="0" w:color="000000"/>
              <w:right w:val="single" w:sz="4" w:space="0" w:color="000000"/>
            </w:tcBorders>
          </w:tcPr>
          <w:p w:rsidR="00A71B03" w:rsidRPr="00FA43EE" w:rsidRDefault="00A71B03" w:rsidP="00F70C78">
            <w:pPr>
              <w:rPr>
                <w:b/>
                <w:bCs/>
                <w:sz w:val="22"/>
                <w:szCs w:val="22"/>
                <w:lang w:val="kk-KZ"/>
              </w:rPr>
            </w:pPr>
          </w:p>
        </w:tc>
        <w:tc>
          <w:tcPr>
            <w:tcW w:w="3377" w:type="dxa"/>
            <w:tcBorders>
              <w:top w:val="single" w:sz="4" w:space="0" w:color="auto"/>
              <w:left w:val="single" w:sz="4" w:space="0" w:color="000000"/>
              <w:right w:val="single" w:sz="4" w:space="0" w:color="auto"/>
            </w:tcBorders>
          </w:tcPr>
          <w:p w:rsidR="00A71B03" w:rsidRPr="00FA43EE" w:rsidRDefault="00A71B03" w:rsidP="00F70C78">
            <w:pPr>
              <w:rPr>
                <w:sz w:val="22"/>
                <w:szCs w:val="22"/>
                <w:lang w:val="kk-KZ"/>
              </w:rPr>
            </w:pPr>
            <w:r w:rsidRPr="00FA43EE">
              <w:rPr>
                <w:b/>
                <w:bCs/>
                <w:kern w:val="24"/>
                <w:sz w:val="22"/>
                <w:szCs w:val="22"/>
                <w:lang w:val="kk-KZ"/>
              </w:rPr>
              <w:t xml:space="preserve">Б6. </w:t>
            </w:r>
            <w:r w:rsidRPr="00FA43EE">
              <w:rPr>
                <w:b/>
                <w:bCs/>
                <w:sz w:val="22"/>
                <w:szCs w:val="22"/>
                <w:lang w:val="kk-KZ"/>
              </w:rPr>
              <w:t>Ислам мәдениетіндегі моральдық құндылықтарды қолдану</w:t>
            </w:r>
          </w:p>
        </w:tc>
        <w:tc>
          <w:tcPr>
            <w:tcW w:w="3513" w:type="dxa"/>
            <w:tcBorders>
              <w:top w:val="single" w:sz="4" w:space="0" w:color="000000"/>
              <w:left w:val="single" w:sz="4" w:space="0" w:color="auto"/>
              <w:right w:val="single" w:sz="4" w:space="0" w:color="000000"/>
            </w:tcBorders>
          </w:tcPr>
          <w:p w:rsidR="00A71B03" w:rsidRPr="00FA43EE" w:rsidRDefault="00A71B03" w:rsidP="00F70C78">
            <w:pPr>
              <w:jc w:val="both"/>
              <w:rPr>
                <w:sz w:val="22"/>
                <w:szCs w:val="22"/>
                <w:lang w:val="tr-TR"/>
              </w:rPr>
            </w:pPr>
            <w:r w:rsidRPr="00FA43EE">
              <w:rPr>
                <w:sz w:val="22"/>
                <w:szCs w:val="22"/>
                <w:lang w:val="kk-KZ"/>
              </w:rPr>
              <w:t xml:space="preserve">- Ислам тарихы, мәдениеті мен өнері салаларындағы білімді меңгеріп, әртүрлі мәдениеттерге төзімділік танытуға негізделген әлемдік діндердің әлеуметтік-этикалық құндылықтарын кәсіби </w:t>
            </w:r>
            <w:r w:rsidRPr="00FA43EE">
              <w:rPr>
                <w:sz w:val="22"/>
                <w:szCs w:val="22"/>
                <w:lang w:val="kk-KZ"/>
              </w:rPr>
              <w:lastRenderedPageBreak/>
              <w:t>қызметінде қолданады. (ОН9);</w:t>
            </w:r>
          </w:p>
        </w:tc>
      </w:tr>
      <w:tr w:rsidR="00A71B03"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lang w:val="kk-KZ"/>
              </w:rPr>
            </w:pPr>
            <w:r w:rsidRPr="00FA43EE">
              <w:rPr>
                <w:b/>
                <w:sz w:val="22"/>
                <w:szCs w:val="22"/>
              </w:rPr>
              <w:lastRenderedPageBreak/>
              <w:t xml:space="preserve">Қорытынды бақылау </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jc w:val="both"/>
              <w:rPr>
                <w:sz w:val="22"/>
                <w:szCs w:val="22"/>
                <w:lang w:val="kk-KZ"/>
              </w:rPr>
            </w:pPr>
            <w:r w:rsidRPr="00FA43EE">
              <w:rPr>
                <w:sz w:val="22"/>
                <w:szCs w:val="22"/>
                <w:lang w:val="kk-KZ"/>
              </w:rPr>
              <w:t xml:space="preserve">емтихан  </w:t>
            </w:r>
          </w:p>
        </w:tc>
      </w:tr>
      <w:tr w:rsidR="00A71B03"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rPr>
            </w:pPr>
            <w:r w:rsidRPr="00FA43EE">
              <w:rPr>
                <w:b/>
                <w:bCs/>
                <w:sz w:val="22"/>
                <w:szCs w:val="22"/>
              </w:rPr>
              <w:t xml:space="preserve">Кредиттерді алу шарты </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jc w:val="both"/>
              <w:rPr>
                <w:sz w:val="22"/>
                <w:szCs w:val="22"/>
                <w:lang w:val="kk-KZ"/>
              </w:rPr>
            </w:pPr>
            <w:r w:rsidRPr="00FA43EE">
              <w:rPr>
                <w:sz w:val="22"/>
                <w:szCs w:val="22"/>
                <w:lang w:val="kk-KZ"/>
              </w:rPr>
              <w:t>Лекция, семинар сабақтар, СӨЖ, үй тапсырмасын орындау</w:t>
            </w:r>
          </w:p>
        </w:tc>
      </w:tr>
      <w:tr w:rsidR="00A71B03"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rPr>
            </w:pPr>
            <w:r w:rsidRPr="00FA43EE">
              <w:rPr>
                <w:b/>
                <w:bCs/>
                <w:sz w:val="22"/>
                <w:szCs w:val="22"/>
                <w:lang w:val="kk-KZ"/>
              </w:rPr>
              <w:t>Пәннің</w:t>
            </w:r>
            <w:r w:rsidRPr="00FA43EE">
              <w:rPr>
                <w:b/>
                <w:bCs/>
                <w:sz w:val="22"/>
                <w:szCs w:val="22"/>
              </w:rPr>
              <w:t xml:space="preserve"> ұзақтығы</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jc w:val="both"/>
              <w:rPr>
                <w:sz w:val="22"/>
                <w:szCs w:val="22"/>
                <w:lang w:val="kk-KZ"/>
              </w:rPr>
            </w:pPr>
            <w:r w:rsidRPr="00FA43EE">
              <w:rPr>
                <w:sz w:val="22"/>
                <w:szCs w:val="22"/>
                <w:lang w:val="en-US"/>
              </w:rPr>
              <w:t xml:space="preserve">1 </w:t>
            </w:r>
            <w:r w:rsidRPr="00FA43EE">
              <w:rPr>
                <w:sz w:val="22"/>
                <w:szCs w:val="22"/>
                <w:lang w:val="kk-KZ"/>
              </w:rPr>
              <w:t>семестр</w:t>
            </w:r>
          </w:p>
        </w:tc>
      </w:tr>
      <w:tr w:rsidR="00A71B03"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lang w:val="kk-KZ"/>
              </w:rPr>
            </w:pPr>
            <w:r w:rsidRPr="00FA43EE">
              <w:rPr>
                <w:b/>
                <w:bCs/>
                <w:sz w:val="22"/>
                <w:szCs w:val="22"/>
              </w:rPr>
              <w:t>Әдебиет</w:t>
            </w:r>
            <w:r w:rsidRPr="00FA43EE">
              <w:rPr>
                <w:b/>
                <w:bCs/>
                <w:sz w:val="22"/>
                <w:szCs w:val="22"/>
                <w:lang w:val="kk-KZ"/>
              </w:rPr>
              <w:t>тер</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noProof/>
                <w:sz w:val="22"/>
                <w:szCs w:val="22"/>
                <w:lang w:val="kk-KZ"/>
              </w:rPr>
            </w:pPr>
            <w:r w:rsidRPr="00FA43EE">
              <w:rPr>
                <w:noProof/>
                <w:sz w:val="22"/>
                <w:szCs w:val="22"/>
                <w:lang w:val="kk-KZ"/>
              </w:rPr>
              <w:t xml:space="preserve">1.Ислам өнері. Оқу құралы,  Тұран баспасы 2016, Д. Мұстапаева </w:t>
            </w:r>
          </w:p>
          <w:p w:rsidR="00A71B03" w:rsidRPr="00FA43EE" w:rsidRDefault="00A71B03" w:rsidP="00F70C78">
            <w:pPr>
              <w:rPr>
                <w:noProof/>
                <w:sz w:val="22"/>
                <w:szCs w:val="22"/>
                <w:lang w:val="kk-KZ"/>
              </w:rPr>
            </w:pPr>
            <w:r w:rsidRPr="00FA43EE">
              <w:rPr>
                <w:noProof/>
                <w:sz w:val="22"/>
                <w:szCs w:val="22"/>
                <w:lang w:val="kk-KZ"/>
              </w:rPr>
              <w:t>2.Эстетика және діни өнер, оқу құралы, -Түркістан 2020, М.Мырзабеков</w:t>
            </w:r>
          </w:p>
          <w:p w:rsidR="00A71B03" w:rsidRPr="00FA43EE" w:rsidRDefault="00A71B03" w:rsidP="00F70C78">
            <w:pPr>
              <w:rPr>
                <w:noProof/>
                <w:sz w:val="22"/>
                <w:szCs w:val="22"/>
                <w:lang w:val="kk-KZ"/>
              </w:rPr>
            </w:pPr>
            <w:r w:rsidRPr="00FA43EE">
              <w:rPr>
                <w:noProof/>
                <w:sz w:val="22"/>
                <w:szCs w:val="22"/>
                <w:lang w:val="kk-KZ"/>
              </w:rPr>
              <w:t>3.Түркістанның өткені мен бүгіні: тарих, мәдениет және өркениет, -Түркістан 2019</w:t>
            </w:r>
          </w:p>
          <w:p w:rsidR="00A71B03" w:rsidRPr="00FA43EE" w:rsidRDefault="00A71B03" w:rsidP="00F70C78">
            <w:pPr>
              <w:rPr>
                <w:noProof/>
                <w:sz w:val="22"/>
                <w:szCs w:val="22"/>
                <w:lang w:val="kk-KZ"/>
              </w:rPr>
            </w:pPr>
            <w:r w:rsidRPr="00FA43EE">
              <w:rPr>
                <w:noProof/>
                <w:sz w:val="22"/>
                <w:szCs w:val="22"/>
                <w:lang w:val="kk-KZ"/>
              </w:rPr>
              <w:t>4.Тюркский вклад в мировую культуру и цивилизацию. Монография.  Алматы 2016, С. Булекбаев</w:t>
            </w:r>
          </w:p>
        </w:tc>
      </w:tr>
      <w:tr w:rsidR="00A71B03"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jc w:val="both"/>
              <w:rPr>
                <w:b/>
                <w:sz w:val="22"/>
                <w:szCs w:val="22"/>
                <w:lang w:val="kk-KZ"/>
              </w:rPr>
            </w:pPr>
            <w:r w:rsidRPr="00FA43EE">
              <w:rPr>
                <w:b/>
                <w:bCs/>
                <w:sz w:val="22"/>
                <w:szCs w:val="22"/>
                <w:lang w:val="kk-KZ"/>
              </w:rPr>
              <w:t xml:space="preserve">Жаңартылған мерзімі </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jc w:val="both"/>
              <w:rPr>
                <w:sz w:val="22"/>
                <w:szCs w:val="22"/>
                <w:lang w:val="kk-KZ"/>
              </w:rPr>
            </w:pPr>
          </w:p>
        </w:tc>
      </w:tr>
    </w:tbl>
    <w:p w:rsidR="00A71B03" w:rsidRDefault="00A71B03" w:rsidP="000A5A4F">
      <w:pPr>
        <w:rPr>
          <w:sz w:val="22"/>
          <w:szCs w:val="22"/>
          <w:lang w:val="kk-KZ"/>
        </w:rPr>
      </w:pPr>
    </w:p>
    <w:p w:rsidR="00A71B03" w:rsidRDefault="00A71B03" w:rsidP="000A5A4F">
      <w:pPr>
        <w:rPr>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3377"/>
        <w:gridCol w:w="3513"/>
      </w:tblGrid>
      <w:tr w:rsidR="00A71B03"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rPr>
            </w:pPr>
            <w:r w:rsidRPr="00FA43EE">
              <w:rPr>
                <w:b/>
                <w:bCs/>
                <w:sz w:val="22"/>
                <w:szCs w:val="22"/>
                <w:lang w:val="kk-KZ"/>
              </w:rPr>
              <w:t>Пән коды</w:t>
            </w:r>
            <w:r w:rsidRPr="00FA43EE">
              <w:rPr>
                <w:b/>
                <w:bCs/>
                <w:sz w:val="22"/>
                <w:szCs w:val="22"/>
              </w:rPr>
              <w:t xml:space="preserve"> және атауы</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jc w:val="both"/>
              <w:rPr>
                <w:b/>
                <w:sz w:val="22"/>
                <w:szCs w:val="22"/>
                <w:lang w:val="kk-KZ"/>
              </w:rPr>
            </w:pPr>
            <w:r w:rsidRPr="00FA43EE">
              <w:rPr>
                <w:b/>
                <w:sz w:val="22"/>
                <w:szCs w:val="22"/>
              </w:rPr>
              <w:t>HMNKDD 4275</w:t>
            </w:r>
            <w:r w:rsidRPr="00FA43EE">
              <w:rPr>
                <w:b/>
                <w:sz w:val="22"/>
                <w:szCs w:val="22"/>
                <w:lang w:val="kk-KZ"/>
              </w:rPr>
              <w:t xml:space="preserve"> Ханафилік және Матуридилік негізінде қазақтың діни дәстүрі</w:t>
            </w:r>
          </w:p>
        </w:tc>
      </w:tr>
      <w:tr w:rsidR="00A71B03" w:rsidRPr="004864AB"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lang w:val="kk-KZ"/>
              </w:rPr>
            </w:pPr>
            <w:r w:rsidRPr="00FA43EE">
              <w:rPr>
                <w:b/>
                <w:bCs/>
                <w:sz w:val="22"/>
                <w:szCs w:val="22"/>
                <w:lang w:val="kk-KZ"/>
              </w:rPr>
              <w:t>Пәнге</w:t>
            </w:r>
            <w:r w:rsidRPr="00FA43EE">
              <w:rPr>
                <w:b/>
                <w:bCs/>
                <w:sz w:val="22"/>
                <w:szCs w:val="22"/>
              </w:rPr>
              <w:t xml:space="preserve"> жауапты </w:t>
            </w:r>
            <w:r w:rsidRPr="00FA43EE">
              <w:rPr>
                <w:b/>
                <w:bCs/>
                <w:sz w:val="22"/>
                <w:szCs w:val="22"/>
                <w:lang w:val="kk-KZ"/>
              </w:rPr>
              <w:t>ОПҚ</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jc w:val="both"/>
              <w:rPr>
                <w:sz w:val="22"/>
                <w:szCs w:val="22"/>
                <w:lang w:val="kk-KZ"/>
              </w:rPr>
            </w:pPr>
            <w:r>
              <w:rPr>
                <w:sz w:val="22"/>
                <w:szCs w:val="22"/>
                <w:lang w:val="kk-KZ"/>
              </w:rPr>
              <w:t>М.Төлеген, Д.Шауенов</w:t>
            </w:r>
          </w:p>
        </w:tc>
      </w:tr>
      <w:tr w:rsidR="00A71B03"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lang w:val="kk-KZ"/>
              </w:rPr>
            </w:pPr>
            <w:r w:rsidRPr="00FA43EE">
              <w:rPr>
                <w:b/>
                <w:bCs/>
                <w:sz w:val="22"/>
                <w:szCs w:val="22"/>
                <w:lang w:val="kk-KZ"/>
              </w:rPr>
              <w:t xml:space="preserve">Элективті пән циклы және түрі </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sz w:val="22"/>
                <w:szCs w:val="22"/>
                <w:lang w:val="kk-KZ"/>
              </w:rPr>
            </w:pPr>
            <w:r w:rsidRPr="00FA43EE">
              <w:rPr>
                <w:sz w:val="22"/>
                <w:szCs w:val="22"/>
                <w:lang w:val="kk-KZ"/>
              </w:rPr>
              <w:t>БП-ТК</w:t>
            </w:r>
          </w:p>
        </w:tc>
      </w:tr>
      <w:tr w:rsidR="00A71B03"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lang w:val="kk-KZ"/>
              </w:rPr>
            </w:pPr>
            <w:r w:rsidRPr="00FA43EE">
              <w:rPr>
                <w:b/>
                <w:bCs/>
                <w:sz w:val="22"/>
                <w:szCs w:val="22"/>
                <w:lang w:val="kk-KZ"/>
              </w:rPr>
              <w:t xml:space="preserve">Академиялық дәрежесі </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jc w:val="both"/>
              <w:rPr>
                <w:sz w:val="22"/>
                <w:szCs w:val="22"/>
                <w:lang w:val="kk-KZ"/>
              </w:rPr>
            </w:pPr>
            <w:r w:rsidRPr="00FA43EE">
              <w:rPr>
                <w:sz w:val="22"/>
                <w:szCs w:val="22"/>
                <w:lang w:val="kk-KZ"/>
              </w:rPr>
              <w:t>Бакалавриат</w:t>
            </w:r>
          </w:p>
        </w:tc>
      </w:tr>
      <w:tr w:rsidR="00A71B03"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lang w:val="kk-KZ"/>
              </w:rPr>
            </w:pPr>
            <w:r w:rsidRPr="00FA43EE">
              <w:rPr>
                <w:b/>
                <w:bCs/>
                <w:sz w:val="22"/>
                <w:szCs w:val="22"/>
                <w:lang w:val="kk-KZ"/>
              </w:rPr>
              <w:t>Акад.кр./акад.сағат</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jc w:val="both"/>
              <w:rPr>
                <w:sz w:val="22"/>
                <w:szCs w:val="22"/>
                <w:lang w:val="kk-KZ"/>
              </w:rPr>
            </w:pPr>
            <w:r w:rsidRPr="00FA43EE">
              <w:rPr>
                <w:sz w:val="22"/>
                <w:szCs w:val="22"/>
                <w:lang w:val="kk-KZ"/>
              </w:rPr>
              <w:t>5/150</w:t>
            </w:r>
          </w:p>
        </w:tc>
      </w:tr>
      <w:tr w:rsidR="00A71B03"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rPr>
            </w:pPr>
            <w:r w:rsidRPr="00FA43EE">
              <w:rPr>
                <w:b/>
                <w:bCs/>
                <w:sz w:val="22"/>
                <w:szCs w:val="22"/>
              </w:rPr>
              <w:t xml:space="preserve">Оқу </w:t>
            </w:r>
            <w:r w:rsidRPr="00FA43EE">
              <w:rPr>
                <w:b/>
                <w:bCs/>
                <w:sz w:val="22"/>
                <w:szCs w:val="22"/>
                <w:lang w:val="kk-KZ"/>
              </w:rPr>
              <w:t>түрі</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jc w:val="both"/>
              <w:rPr>
                <w:sz w:val="22"/>
                <w:szCs w:val="22"/>
                <w:lang w:val="kk-KZ"/>
              </w:rPr>
            </w:pPr>
            <w:r w:rsidRPr="00FA43EE">
              <w:rPr>
                <w:sz w:val="22"/>
                <w:szCs w:val="22"/>
                <w:lang w:val="kk-KZ"/>
              </w:rPr>
              <w:t>Күндізгі</w:t>
            </w:r>
          </w:p>
        </w:tc>
      </w:tr>
      <w:tr w:rsidR="00A71B03"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bCs/>
                <w:sz w:val="22"/>
                <w:szCs w:val="22"/>
                <w:lang w:val="kk-KZ"/>
              </w:rPr>
            </w:pPr>
            <w:r w:rsidRPr="00FA43EE">
              <w:rPr>
                <w:b/>
                <w:bCs/>
                <w:sz w:val="22"/>
                <w:szCs w:val="22"/>
              </w:rPr>
              <w:t>Семестр</w:t>
            </w:r>
            <w:r w:rsidRPr="00FA43EE">
              <w:rPr>
                <w:b/>
                <w:bCs/>
                <w:sz w:val="22"/>
                <w:szCs w:val="22"/>
                <w:lang w:val="kk-KZ"/>
              </w:rPr>
              <w:t>і</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jc w:val="both"/>
              <w:rPr>
                <w:sz w:val="22"/>
                <w:szCs w:val="22"/>
                <w:lang w:val="kk-KZ"/>
              </w:rPr>
            </w:pPr>
            <w:r w:rsidRPr="00FA43EE">
              <w:rPr>
                <w:sz w:val="22"/>
                <w:szCs w:val="22"/>
                <w:lang w:val="tr-TR"/>
              </w:rPr>
              <w:t>V</w:t>
            </w:r>
            <w:r w:rsidRPr="00FA43EE">
              <w:rPr>
                <w:sz w:val="22"/>
                <w:szCs w:val="22"/>
                <w:lang w:val="kk-KZ"/>
              </w:rPr>
              <w:t>ІІ</w:t>
            </w:r>
          </w:p>
        </w:tc>
      </w:tr>
      <w:tr w:rsidR="00A71B03"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lang w:val="kk-KZ"/>
              </w:rPr>
            </w:pPr>
            <w:r w:rsidRPr="00FA43EE">
              <w:rPr>
                <w:b/>
                <w:sz w:val="22"/>
                <w:szCs w:val="22"/>
                <w:lang w:val="kk-KZ"/>
              </w:rPr>
              <w:t>Пәннің п</w:t>
            </w:r>
            <w:r w:rsidRPr="00FA43EE">
              <w:rPr>
                <w:b/>
                <w:sz w:val="22"/>
                <w:szCs w:val="22"/>
              </w:rPr>
              <w:t>ререквизит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111409">
            <w:pPr>
              <w:jc w:val="both"/>
              <w:rPr>
                <w:sz w:val="22"/>
                <w:szCs w:val="22"/>
                <w:lang w:val="kk-KZ"/>
              </w:rPr>
            </w:pPr>
            <w:r w:rsidRPr="00FA43EE">
              <w:rPr>
                <w:sz w:val="22"/>
                <w:szCs w:val="22"/>
                <w:lang w:val="en-US"/>
              </w:rPr>
              <w:t xml:space="preserve">- </w:t>
            </w:r>
          </w:p>
        </w:tc>
      </w:tr>
      <w:tr w:rsidR="00A71B03"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lang w:val="kk-KZ"/>
              </w:rPr>
            </w:pPr>
            <w:r w:rsidRPr="00FA43EE">
              <w:rPr>
                <w:b/>
                <w:sz w:val="22"/>
                <w:szCs w:val="22"/>
                <w:lang w:val="kk-KZ"/>
              </w:rPr>
              <w:t>Пәннің пострек</w:t>
            </w:r>
            <w:r w:rsidRPr="00FA43EE">
              <w:rPr>
                <w:b/>
                <w:sz w:val="22"/>
                <w:szCs w:val="22"/>
              </w:rPr>
              <w:t>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jc w:val="both"/>
              <w:rPr>
                <w:sz w:val="22"/>
                <w:szCs w:val="22"/>
                <w:lang w:val="kk-KZ"/>
              </w:rPr>
            </w:pPr>
            <w:r w:rsidRPr="00FA43EE">
              <w:rPr>
                <w:sz w:val="22"/>
                <w:szCs w:val="22"/>
                <w:lang w:val="kk-KZ"/>
              </w:rPr>
              <w:t xml:space="preserve">- </w:t>
            </w:r>
          </w:p>
        </w:tc>
      </w:tr>
      <w:tr w:rsidR="00A71B03" w:rsidRPr="008D4008"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rPr>
            </w:pPr>
            <w:r w:rsidRPr="00FA43EE">
              <w:rPr>
                <w:b/>
                <w:bCs/>
                <w:sz w:val="22"/>
                <w:szCs w:val="22"/>
                <w:lang w:val="kk-KZ"/>
              </w:rPr>
              <w:t xml:space="preserve">Пәннің қысқаша </w:t>
            </w:r>
            <w:r w:rsidRPr="00FA43EE">
              <w:rPr>
                <w:b/>
                <w:bCs/>
                <w:sz w:val="22"/>
                <w:szCs w:val="22"/>
              </w:rPr>
              <w:t xml:space="preserve">мазмұны </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shd w:val="clear" w:color="auto" w:fill="FFFFFF"/>
              <w:tabs>
                <w:tab w:val="left" w:pos="624"/>
              </w:tabs>
              <w:autoSpaceDE w:val="0"/>
              <w:autoSpaceDN w:val="0"/>
              <w:adjustRightInd w:val="0"/>
              <w:jc w:val="both"/>
              <w:rPr>
                <w:sz w:val="22"/>
                <w:szCs w:val="22"/>
                <w:lang w:val="kk-KZ"/>
              </w:rPr>
            </w:pPr>
            <w:r w:rsidRPr="00FA43EE">
              <w:rPr>
                <w:sz w:val="22"/>
                <w:szCs w:val="22"/>
                <w:lang w:val="kk-KZ"/>
              </w:rPr>
              <w:t>Пәннің мақсаты Ханафилік және Матуридилік ілімдер негізінде ғасырлар бойы қалыптасқан қазақ діни дәстүрлерінің ерекшеліктері мен қазақ ойшылдарының шығармашылығы, ұстанымдары, діни көзқарастарының исламдық діни құндылықтарымен сабақтастығы туралы білім беру. Пәнді оқу нәтижесінде студент қазіргі қоғамдағы тұрақтылыққа кері ықпалын тиігізіп отырған деструктивті діни топтардың теріс танымы мен ханафилік және матуридилік ілімдерінің оңды позициялары туралы теологиялық тұрғыдан зерттеу жүргізу дағдыларын меңгереді.</w:t>
            </w:r>
          </w:p>
        </w:tc>
      </w:tr>
      <w:tr w:rsidR="00A71B03" w:rsidRPr="00FA43EE" w:rsidTr="00F70C78">
        <w:trPr>
          <w:trHeight w:val="888"/>
          <w:jc w:val="center"/>
        </w:trPr>
        <w:tc>
          <w:tcPr>
            <w:tcW w:w="2749" w:type="dxa"/>
            <w:vMerge w:val="restart"/>
            <w:tcBorders>
              <w:top w:val="single" w:sz="4" w:space="0" w:color="000000"/>
              <w:left w:val="single" w:sz="4" w:space="0" w:color="000000"/>
              <w:right w:val="single" w:sz="4" w:space="0" w:color="000000"/>
            </w:tcBorders>
          </w:tcPr>
          <w:p w:rsidR="00A71B03" w:rsidRPr="00FA43EE" w:rsidRDefault="00A71B03" w:rsidP="00F70C78">
            <w:pPr>
              <w:rPr>
                <w:b/>
                <w:sz w:val="22"/>
                <w:szCs w:val="22"/>
              </w:rPr>
            </w:pPr>
            <w:r w:rsidRPr="00FA43EE">
              <w:rPr>
                <w:b/>
                <w:bCs/>
                <w:sz w:val="22"/>
                <w:szCs w:val="22"/>
                <w:lang w:val="kk-KZ"/>
              </w:rPr>
              <w:t>Құзыреттер және о</w:t>
            </w:r>
            <w:r w:rsidRPr="00FA43EE">
              <w:rPr>
                <w:b/>
                <w:bCs/>
                <w:sz w:val="22"/>
                <w:szCs w:val="22"/>
              </w:rPr>
              <w:t>қ</w:t>
            </w:r>
            <w:r w:rsidRPr="00FA43EE">
              <w:rPr>
                <w:b/>
                <w:bCs/>
                <w:sz w:val="22"/>
                <w:szCs w:val="22"/>
                <w:lang w:val="kk-KZ"/>
              </w:rPr>
              <w:t>ыт</w:t>
            </w:r>
            <w:r w:rsidRPr="00FA43EE">
              <w:rPr>
                <w:b/>
                <w:bCs/>
                <w:sz w:val="22"/>
                <w:szCs w:val="22"/>
              </w:rPr>
              <w:t xml:space="preserve">у нәтижелері </w:t>
            </w:r>
          </w:p>
        </w:tc>
        <w:tc>
          <w:tcPr>
            <w:tcW w:w="3377" w:type="dxa"/>
            <w:tcBorders>
              <w:top w:val="single" w:sz="4" w:space="0" w:color="000000"/>
              <w:left w:val="single" w:sz="4" w:space="0" w:color="000000"/>
              <w:bottom w:val="single" w:sz="4" w:space="0" w:color="auto"/>
              <w:right w:val="single" w:sz="4" w:space="0" w:color="auto"/>
            </w:tcBorders>
          </w:tcPr>
          <w:p w:rsidR="00A71B03" w:rsidRPr="00FA43EE" w:rsidRDefault="00A71B03" w:rsidP="00F70C78">
            <w:pPr>
              <w:rPr>
                <w:sz w:val="22"/>
                <w:szCs w:val="22"/>
                <w:lang w:val="kk-KZ"/>
              </w:rPr>
            </w:pPr>
            <w:r w:rsidRPr="00FA43EE">
              <w:rPr>
                <w:b/>
                <w:bCs/>
                <w:sz w:val="22"/>
                <w:szCs w:val="22"/>
                <w:lang w:val="kk-KZ"/>
              </w:rPr>
              <w:t xml:space="preserve">Б4. Исламтану саласындағы негізгі мәселелерді білу </w:t>
            </w:r>
          </w:p>
        </w:tc>
        <w:tc>
          <w:tcPr>
            <w:tcW w:w="3513" w:type="dxa"/>
            <w:tcBorders>
              <w:top w:val="single" w:sz="4" w:space="0" w:color="000000"/>
              <w:left w:val="single" w:sz="4" w:space="0" w:color="auto"/>
              <w:bottom w:val="single" w:sz="4" w:space="0" w:color="auto"/>
              <w:right w:val="single" w:sz="4" w:space="0" w:color="000000"/>
            </w:tcBorders>
          </w:tcPr>
          <w:p w:rsidR="00A71B03" w:rsidRPr="00FA43EE" w:rsidRDefault="00A71B03" w:rsidP="00F70C78">
            <w:pPr>
              <w:jc w:val="both"/>
              <w:rPr>
                <w:sz w:val="22"/>
                <w:szCs w:val="22"/>
                <w:lang w:val="kk-KZ"/>
              </w:rPr>
            </w:pPr>
            <w:r w:rsidRPr="00FA43EE">
              <w:rPr>
                <w:sz w:val="22"/>
                <w:szCs w:val="22"/>
                <w:lang w:val="kk-KZ"/>
              </w:rPr>
              <w:t>- Ислам ғылымдарының қалыптасуы мен даму кезеңдерін</w:t>
            </w:r>
            <w:r w:rsidRPr="00FA43EE">
              <w:rPr>
                <w:sz w:val="22"/>
                <w:szCs w:val="22"/>
                <w:lang w:val="tr-TR"/>
              </w:rPr>
              <w:t xml:space="preserve">, </w:t>
            </w:r>
            <w:r w:rsidRPr="00FA43EE">
              <w:rPr>
                <w:sz w:val="22"/>
                <w:szCs w:val="22"/>
                <w:lang w:val="kk-KZ"/>
              </w:rPr>
              <w:t>негізгі теориялар мен әдістемесін меңгеріп, қоғамдағы діни проблемаларды шешуде кәсіби білімін қолданады. (ОН5).</w:t>
            </w:r>
          </w:p>
        </w:tc>
      </w:tr>
      <w:tr w:rsidR="00A71B03" w:rsidRPr="00FA43EE" w:rsidTr="00F70C78">
        <w:trPr>
          <w:trHeight w:val="603"/>
          <w:jc w:val="center"/>
        </w:trPr>
        <w:tc>
          <w:tcPr>
            <w:tcW w:w="2749" w:type="dxa"/>
            <w:vMerge/>
            <w:tcBorders>
              <w:left w:val="single" w:sz="4" w:space="0" w:color="000000"/>
              <w:right w:val="single" w:sz="4" w:space="0" w:color="000000"/>
            </w:tcBorders>
          </w:tcPr>
          <w:p w:rsidR="00A71B03" w:rsidRPr="00FA43EE" w:rsidRDefault="00A71B03" w:rsidP="00F70C78">
            <w:pPr>
              <w:rPr>
                <w:b/>
                <w:bCs/>
                <w:sz w:val="22"/>
                <w:szCs w:val="22"/>
                <w:lang w:val="kk-KZ"/>
              </w:rPr>
            </w:pPr>
          </w:p>
        </w:tc>
        <w:tc>
          <w:tcPr>
            <w:tcW w:w="3377" w:type="dxa"/>
            <w:vMerge w:val="restart"/>
            <w:tcBorders>
              <w:top w:val="single" w:sz="4" w:space="0" w:color="auto"/>
              <w:left w:val="single" w:sz="4" w:space="0" w:color="000000"/>
              <w:right w:val="single" w:sz="4" w:space="0" w:color="auto"/>
            </w:tcBorders>
          </w:tcPr>
          <w:p w:rsidR="00A71B03" w:rsidRPr="00FA43EE" w:rsidRDefault="00A71B03" w:rsidP="00F70C78">
            <w:pPr>
              <w:rPr>
                <w:b/>
                <w:sz w:val="22"/>
                <w:szCs w:val="22"/>
                <w:lang w:val="kk-KZ"/>
              </w:rPr>
            </w:pPr>
            <w:r w:rsidRPr="00FA43EE">
              <w:rPr>
                <w:b/>
                <w:sz w:val="22"/>
                <w:szCs w:val="22"/>
                <w:lang w:val="kk-KZ"/>
              </w:rPr>
              <w:t>Б5. Исламдық  конфессияларды</w:t>
            </w:r>
          </w:p>
          <w:p w:rsidR="00A71B03" w:rsidRPr="00FA43EE" w:rsidRDefault="00A71B03" w:rsidP="00F70C78">
            <w:pPr>
              <w:rPr>
                <w:sz w:val="22"/>
                <w:szCs w:val="22"/>
                <w:lang w:val="kk-KZ"/>
              </w:rPr>
            </w:pPr>
            <w:r w:rsidRPr="00FA43EE">
              <w:rPr>
                <w:b/>
                <w:sz w:val="22"/>
                <w:szCs w:val="22"/>
                <w:lang w:val="kk-KZ"/>
              </w:rPr>
              <w:t xml:space="preserve"> білу</w:t>
            </w:r>
          </w:p>
        </w:tc>
        <w:tc>
          <w:tcPr>
            <w:tcW w:w="3513" w:type="dxa"/>
            <w:tcBorders>
              <w:top w:val="single" w:sz="4" w:space="0" w:color="000000"/>
              <w:left w:val="single" w:sz="4" w:space="0" w:color="auto"/>
              <w:right w:val="single" w:sz="4" w:space="0" w:color="000000"/>
            </w:tcBorders>
          </w:tcPr>
          <w:p w:rsidR="00A71B03" w:rsidRPr="00FA43EE" w:rsidRDefault="00A71B03" w:rsidP="00F70C78">
            <w:pPr>
              <w:jc w:val="both"/>
              <w:rPr>
                <w:sz w:val="22"/>
                <w:szCs w:val="22"/>
                <w:lang w:val="kk-KZ"/>
              </w:rPr>
            </w:pPr>
            <w:r w:rsidRPr="00FA43EE">
              <w:rPr>
                <w:sz w:val="22"/>
                <w:szCs w:val="22"/>
                <w:lang w:val="kk-KZ"/>
              </w:rPr>
              <w:t>- Ислам тарихындағы діни мектептер мен қазіргі ағымдардың байланыстары мен ерекшеліктерін тұжырымдайды. (ОН7);</w:t>
            </w:r>
          </w:p>
        </w:tc>
      </w:tr>
      <w:tr w:rsidR="00A71B03" w:rsidRPr="00FA43EE" w:rsidTr="00F70C78">
        <w:trPr>
          <w:trHeight w:val="603"/>
          <w:jc w:val="center"/>
        </w:trPr>
        <w:tc>
          <w:tcPr>
            <w:tcW w:w="2749" w:type="dxa"/>
            <w:vMerge/>
            <w:tcBorders>
              <w:left w:val="single" w:sz="4" w:space="0" w:color="000000"/>
              <w:right w:val="single" w:sz="4" w:space="0" w:color="000000"/>
            </w:tcBorders>
          </w:tcPr>
          <w:p w:rsidR="00A71B03" w:rsidRPr="00FA43EE" w:rsidRDefault="00A71B03" w:rsidP="00F70C78">
            <w:pPr>
              <w:rPr>
                <w:b/>
                <w:bCs/>
                <w:sz w:val="22"/>
                <w:szCs w:val="22"/>
                <w:lang w:val="kk-KZ"/>
              </w:rPr>
            </w:pPr>
          </w:p>
        </w:tc>
        <w:tc>
          <w:tcPr>
            <w:tcW w:w="3377" w:type="dxa"/>
            <w:vMerge/>
            <w:tcBorders>
              <w:left w:val="single" w:sz="4" w:space="0" w:color="000000"/>
              <w:right w:val="single" w:sz="4" w:space="0" w:color="auto"/>
            </w:tcBorders>
          </w:tcPr>
          <w:p w:rsidR="00A71B03" w:rsidRPr="00FA43EE" w:rsidRDefault="00A71B03" w:rsidP="00F70C78">
            <w:pPr>
              <w:rPr>
                <w:b/>
                <w:sz w:val="22"/>
                <w:szCs w:val="22"/>
                <w:lang w:val="kk-KZ"/>
              </w:rPr>
            </w:pPr>
          </w:p>
        </w:tc>
        <w:tc>
          <w:tcPr>
            <w:tcW w:w="3513" w:type="dxa"/>
            <w:tcBorders>
              <w:top w:val="single" w:sz="4" w:space="0" w:color="000000"/>
              <w:left w:val="single" w:sz="4" w:space="0" w:color="auto"/>
              <w:right w:val="single" w:sz="4" w:space="0" w:color="000000"/>
            </w:tcBorders>
          </w:tcPr>
          <w:p w:rsidR="00A71B03" w:rsidRPr="00FA43EE" w:rsidRDefault="00A71B03" w:rsidP="00F70C78">
            <w:pPr>
              <w:jc w:val="both"/>
              <w:rPr>
                <w:sz w:val="22"/>
                <w:szCs w:val="22"/>
                <w:lang w:val="kk-KZ"/>
              </w:rPr>
            </w:pPr>
            <w:r w:rsidRPr="00FA43EE">
              <w:rPr>
                <w:sz w:val="22"/>
                <w:szCs w:val="22"/>
                <w:lang w:val="kk-KZ"/>
              </w:rPr>
              <w:t>- Дәстүрлі діни таным мен зайырлылық ұстанымдарды меңгере отырып, мемлекеттік-конфессиялық қатынастар саласындағы мәселелерді шешуде ұсыныстар дайындайды. (ОН8);</w:t>
            </w:r>
          </w:p>
        </w:tc>
      </w:tr>
      <w:tr w:rsidR="00A71B03"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lang w:val="kk-KZ"/>
              </w:rPr>
            </w:pPr>
            <w:r w:rsidRPr="00FA43EE">
              <w:rPr>
                <w:b/>
                <w:sz w:val="22"/>
                <w:szCs w:val="22"/>
              </w:rPr>
              <w:t xml:space="preserve">Қорытынды бақылау </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jc w:val="both"/>
              <w:rPr>
                <w:sz w:val="22"/>
                <w:szCs w:val="22"/>
                <w:lang w:val="kk-KZ"/>
              </w:rPr>
            </w:pPr>
            <w:r w:rsidRPr="00FA43EE">
              <w:rPr>
                <w:sz w:val="22"/>
                <w:szCs w:val="22"/>
                <w:lang w:val="kk-KZ"/>
              </w:rPr>
              <w:t xml:space="preserve">емтихан  </w:t>
            </w:r>
          </w:p>
        </w:tc>
      </w:tr>
      <w:tr w:rsidR="00A71B03"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rPr>
            </w:pPr>
            <w:r w:rsidRPr="00FA43EE">
              <w:rPr>
                <w:b/>
                <w:bCs/>
                <w:sz w:val="22"/>
                <w:szCs w:val="22"/>
              </w:rPr>
              <w:t xml:space="preserve">Кредиттерді алу шарты </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jc w:val="both"/>
              <w:rPr>
                <w:sz w:val="22"/>
                <w:szCs w:val="22"/>
                <w:lang w:val="kk-KZ"/>
              </w:rPr>
            </w:pPr>
            <w:r w:rsidRPr="00FA43EE">
              <w:rPr>
                <w:sz w:val="22"/>
                <w:szCs w:val="22"/>
                <w:lang w:val="kk-KZ"/>
              </w:rPr>
              <w:t>Лекция, семинар сабақтар, СӨЖ, үй тапсырмасын орындау</w:t>
            </w:r>
          </w:p>
        </w:tc>
      </w:tr>
      <w:tr w:rsidR="00A71B03"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rPr>
            </w:pPr>
            <w:r w:rsidRPr="00FA43EE">
              <w:rPr>
                <w:b/>
                <w:bCs/>
                <w:sz w:val="22"/>
                <w:szCs w:val="22"/>
                <w:lang w:val="kk-KZ"/>
              </w:rPr>
              <w:t>Пәннің</w:t>
            </w:r>
            <w:r w:rsidRPr="00FA43EE">
              <w:rPr>
                <w:b/>
                <w:bCs/>
                <w:sz w:val="22"/>
                <w:szCs w:val="22"/>
              </w:rPr>
              <w:t xml:space="preserve"> ұзақтығы</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jc w:val="both"/>
              <w:rPr>
                <w:sz w:val="22"/>
                <w:szCs w:val="22"/>
                <w:lang w:val="kk-KZ"/>
              </w:rPr>
            </w:pPr>
            <w:r w:rsidRPr="00FA43EE">
              <w:rPr>
                <w:sz w:val="22"/>
                <w:szCs w:val="22"/>
                <w:lang w:val="en-US"/>
              </w:rPr>
              <w:t xml:space="preserve">1 </w:t>
            </w:r>
            <w:r w:rsidRPr="00FA43EE">
              <w:rPr>
                <w:sz w:val="22"/>
                <w:szCs w:val="22"/>
                <w:lang w:val="kk-KZ"/>
              </w:rPr>
              <w:t>семестр</w:t>
            </w:r>
          </w:p>
        </w:tc>
      </w:tr>
      <w:tr w:rsidR="00A71B03" w:rsidRPr="008D4008"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b/>
                <w:sz w:val="22"/>
                <w:szCs w:val="22"/>
                <w:lang w:val="kk-KZ"/>
              </w:rPr>
            </w:pPr>
            <w:r w:rsidRPr="00FA43EE">
              <w:rPr>
                <w:b/>
                <w:bCs/>
                <w:sz w:val="22"/>
                <w:szCs w:val="22"/>
              </w:rPr>
              <w:lastRenderedPageBreak/>
              <w:t>Әдебиет</w:t>
            </w:r>
            <w:r w:rsidRPr="00FA43EE">
              <w:rPr>
                <w:b/>
                <w:bCs/>
                <w:sz w:val="22"/>
                <w:szCs w:val="22"/>
                <w:lang w:val="kk-KZ"/>
              </w:rPr>
              <w:t>тер</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rPr>
                <w:noProof/>
                <w:sz w:val="22"/>
                <w:szCs w:val="22"/>
                <w:lang w:val="kk-KZ"/>
              </w:rPr>
            </w:pPr>
            <w:r w:rsidRPr="00FA43EE">
              <w:rPr>
                <w:noProof/>
                <w:sz w:val="22"/>
                <w:szCs w:val="22"/>
                <w:lang w:val="kk-KZ"/>
              </w:rPr>
              <w:t>1.Ханафи-Матуриди мазхабы. Оқу құралы. С. У. Абжалов, М. Мырзабеков, Қ. Р. Қаратышқанова. - Түркістан : Мырза, 2019</w:t>
            </w:r>
          </w:p>
          <w:p w:rsidR="00A71B03" w:rsidRPr="00FA43EE" w:rsidRDefault="00A71B03" w:rsidP="00F70C78">
            <w:pPr>
              <w:rPr>
                <w:noProof/>
                <w:sz w:val="22"/>
                <w:szCs w:val="22"/>
                <w:lang w:val="kk-KZ"/>
              </w:rPr>
            </w:pPr>
            <w:r w:rsidRPr="00FA43EE">
              <w:rPr>
                <w:noProof/>
                <w:sz w:val="22"/>
                <w:szCs w:val="22"/>
                <w:lang w:val="kk-KZ"/>
              </w:rPr>
              <w:t>2.Матуриди теологиясы. Қазақ тіліне ауд-р: Д. Кенжетай, М. Мырзабеков, С. Абжалов. - Түркістан : Мырза, 2019</w:t>
            </w:r>
          </w:p>
          <w:p w:rsidR="00A71B03" w:rsidRPr="00FA43EE" w:rsidRDefault="00A71B03" w:rsidP="00F70C78">
            <w:pPr>
              <w:rPr>
                <w:noProof/>
                <w:sz w:val="22"/>
                <w:szCs w:val="22"/>
                <w:lang w:val="kk-KZ"/>
              </w:rPr>
            </w:pPr>
            <w:r w:rsidRPr="00FA43EE">
              <w:rPr>
                <w:noProof/>
                <w:sz w:val="22"/>
                <w:szCs w:val="22"/>
                <w:lang w:val="kk-KZ"/>
              </w:rPr>
              <w:t>3.Орталық Азиядағы Ханафи мәзһабы мен Матуриди ақида мектебі. М. Исахан. - Түркістан : South Print Corparation, 2019</w:t>
            </w:r>
          </w:p>
          <w:p w:rsidR="00A71B03" w:rsidRPr="00FA43EE" w:rsidRDefault="00A71B03" w:rsidP="00F70C78">
            <w:pPr>
              <w:rPr>
                <w:noProof/>
                <w:sz w:val="22"/>
                <w:szCs w:val="22"/>
                <w:lang w:val="kk-KZ"/>
              </w:rPr>
            </w:pPr>
            <w:r w:rsidRPr="00FA43EE">
              <w:rPr>
                <w:noProof/>
                <w:sz w:val="22"/>
                <w:szCs w:val="22"/>
                <w:lang w:val="kk-KZ"/>
              </w:rPr>
              <w:t>4.Матуриди Ақидасы-Әбу ханифа ілімінің жалғасы, Қ. Е. Сейтұлы. - А. : Баспалар үйі, 2014</w:t>
            </w:r>
          </w:p>
        </w:tc>
      </w:tr>
      <w:tr w:rsidR="00A71B03"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jc w:val="both"/>
              <w:rPr>
                <w:b/>
                <w:sz w:val="22"/>
                <w:szCs w:val="22"/>
                <w:lang w:val="kk-KZ"/>
              </w:rPr>
            </w:pPr>
            <w:r w:rsidRPr="00FA43EE">
              <w:rPr>
                <w:b/>
                <w:bCs/>
                <w:sz w:val="22"/>
                <w:szCs w:val="22"/>
                <w:lang w:val="kk-KZ"/>
              </w:rPr>
              <w:t xml:space="preserve">Жаңартылған мерзімі </w:t>
            </w:r>
          </w:p>
        </w:tc>
        <w:tc>
          <w:tcPr>
            <w:tcW w:w="6890" w:type="dxa"/>
            <w:gridSpan w:val="2"/>
            <w:tcBorders>
              <w:top w:val="single" w:sz="4" w:space="0" w:color="000000"/>
              <w:left w:val="single" w:sz="4" w:space="0" w:color="000000"/>
              <w:bottom w:val="single" w:sz="4" w:space="0" w:color="000000"/>
              <w:right w:val="single" w:sz="4" w:space="0" w:color="000000"/>
            </w:tcBorders>
          </w:tcPr>
          <w:p w:rsidR="00A71B03" w:rsidRPr="00FA43EE" w:rsidRDefault="00A71B03" w:rsidP="00F70C78">
            <w:pPr>
              <w:jc w:val="both"/>
              <w:rPr>
                <w:sz w:val="22"/>
                <w:szCs w:val="22"/>
                <w:lang w:val="kk-KZ"/>
              </w:rPr>
            </w:pPr>
          </w:p>
        </w:tc>
      </w:tr>
    </w:tbl>
    <w:p w:rsidR="00A71B03" w:rsidRDefault="00A71B03" w:rsidP="000A5A4F">
      <w:pPr>
        <w:rPr>
          <w:sz w:val="22"/>
          <w:szCs w:val="22"/>
          <w:lang w:val="kk-KZ"/>
        </w:rPr>
      </w:pPr>
    </w:p>
    <w:p w:rsidR="00A71B03" w:rsidRDefault="00A71B03" w:rsidP="000A5A4F">
      <w:pPr>
        <w:rPr>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3377"/>
        <w:gridCol w:w="3513"/>
      </w:tblGrid>
      <w:tr w:rsidR="00B37FFA"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7FFA" w:rsidRPr="00FA43EE" w:rsidRDefault="00B37FFA" w:rsidP="00F70C78">
            <w:pPr>
              <w:rPr>
                <w:b/>
                <w:sz w:val="22"/>
                <w:szCs w:val="22"/>
              </w:rPr>
            </w:pPr>
            <w:r w:rsidRPr="00FA43EE">
              <w:rPr>
                <w:b/>
                <w:bCs/>
                <w:sz w:val="22"/>
                <w:szCs w:val="22"/>
                <w:lang w:val="kk-KZ"/>
              </w:rPr>
              <w:t>Пән коды</w:t>
            </w:r>
            <w:r w:rsidRPr="00FA43EE">
              <w:rPr>
                <w:b/>
                <w:bCs/>
                <w:sz w:val="22"/>
                <w:szCs w:val="22"/>
              </w:rPr>
              <w:t xml:space="preserve"> және атауы</w:t>
            </w:r>
          </w:p>
        </w:tc>
        <w:tc>
          <w:tcPr>
            <w:tcW w:w="6890" w:type="dxa"/>
            <w:gridSpan w:val="2"/>
            <w:tcBorders>
              <w:top w:val="single" w:sz="4" w:space="0" w:color="000000"/>
              <w:left w:val="single" w:sz="4" w:space="0" w:color="000000"/>
              <w:bottom w:val="single" w:sz="4" w:space="0" w:color="000000"/>
              <w:right w:val="single" w:sz="4" w:space="0" w:color="000000"/>
            </w:tcBorders>
          </w:tcPr>
          <w:p w:rsidR="00B37FFA" w:rsidRPr="00FA43EE" w:rsidRDefault="00B37FFA" w:rsidP="00F70C78">
            <w:pPr>
              <w:rPr>
                <w:b/>
                <w:sz w:val="22"/>
                <w:szCs w:val="22"/>
              </w:rPr>
            </w:pPr>
            <w:r w:rsidRPr="00FA43EE">
              <w:rPr>
                <w:b/>
                <w:sz w:val="22"/>
                <w:szCs w:val="22"/>
              </w:rPr>
              <w:t>IE 4276</w:t>
            </w:r>
            <w:r w:rsidRPr="00FA43EE">
              <w:rPr>
                <w:b/>
                <w:sz w:val="22"/>
                <w:szCs w:val="22"/>
                <w:lang w:val="kk-KZ"/>
              </w:rPr>
              <w:t xml:space="preserve"> Ислам этикасы</w:t>
            </w:r>
          </w:p>
        </w:tc>
      </w:tr>
      <w:tr w:rsidR="00B37FFA" w:rsidRPr="00592D4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7FFA" w:rsidRPr="00FA43EE" w:rsidRDefault="00B37FFA" w:rsidP="00F70C78">
            <w:pPr>
              <w:rPr>
                <w:b/>
                <w:sz w:val="22"/>
                <w:szCs w:val="22"/>
                <w:lang w:val="kk-KZ"/>
              </w:rPr>
            </w:pPr>
            <w:r w:rsidRPr="00FA43EE">
              <w:rPr>
                <w:b/>
                <w:bCs/>
                <w:sz w:val="22"/>
                <w:szCs w:val="22"/>
                <w:lang w:val="kk-KZ"/>
              </w:rPr>
              <w:t>Пәнге</w:t>
            </w:r>
            <w:r w:rsidRPr="00FA43EE">
              <w:rPr>
                <w:b/>
                <w:bCs/>
                <w:sz w:val="22"/>
                <w:szCs w:val="22"/>
              </w:rPr>
              <w:t xml:space="preserve"> жауапты </w:t>
            </w:r>
            <w:r w:rsidRPr="00FA43EE">
              <w:rPr>
                <w:b/>
                <w:bCs/>
                <w:sz w:val="22"/>
                <w:szCs w:val="22"/>
                <w:lang w:val="kk-KZ"/>
              </w:rPr>
              <w:t>ОПҚ</w:t>
            </w:r>
          </w:p>
        </w:tc>
        <w:tc>
          <w:tcPr>
            <w:tcW w:w="6890" w:type="dxa"/>
            <w:gridSpan w:val="2"/>
            <w:tcBorders>
              <w:top w:val="single" w:sz="4" w:space="0" w:color="000000"/>
              <w:left w:val="single" w:sz="4" w:space="0" w:color="000000"/>
              <w:bottom w:val="single" w:sz="4" w:space="0" w:color="000000"/>
              <w:right w:val="single" w:sz="4" w:space="0" w:color="000000"/>
            </w:tcBorders>
          </w:tcPr>
          <w:p w:rsidR="00B37FFA" w:rsidRPr="00FA43EE" w:rsidRDefault="005C3F8E" w:rsidP="00F70C78">
            <w:pPr>
              <w:jc w:val="both"/>
              <w:rPr>
                <w:sz w:val="22"/>
                <w:szCs w:val="22"/>
                <w:lang w:val="kk-KZ"/>
              </w:rPr>
            </w:pPr>
            <w:r>
              <w:rPr>
                <w:sz w:val="22"/>
                <w:szCs w:val="22"/>
                <w:lang w:val="kk-KZ"/>
              </w:rPr>
              <w:t>Ж.Нурматов</w:t>
            </w:r>
          </w:p>
        </w:tc>
      </w:tr>
      <w:tr w:rsidR="00B37FFA" w:rsidRPr="003B3E97"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7FFA" w:rsidRPr="00FA43EE" w:rsidRDefault="00B37FFA" w:rsidP="00F70C78">
            <w:pPr>
              <w:rPr>
                <w:b/>
                <w:sz w:val="22"/>
                <w:szCs w:val="22"/>
                <w:lang w:val="kk-KZ"/>
              </w:rPr>
            </w:pPr>
            <w:r w:rsidRPr="00FA43EE">
              <w:rPr>
                <w:b/>
                <w:bCs/>
                <w:sz w:val="22"/>
                <w:szCs w:val="22"/>
                <w:lang w:val="kk-KZ"/>
              </w:rPr>
              <w:t xml:space="preserve">Элективті пән циклы және түрі </w:t>
            </w:r>
          </w:p>
        </w:tc>
        <w:tc>
          <w:tcPr>
            <w:tcW w:w="6890" w:type="dxa"/>
            <w:gridSpan w:val="2"/>
            <w:tcBorders>
              <w:top w:val="single" w:sz="4" w:space="0" w:color="000000"/>
              <w:left w:val="single" w:sz="4" w:space="0" w:color="000000"/>
              <w:bottom w:val="single" w:sz="4" w:space="0" w:color="000000"/>
              <w:right w:val="single" w:sz="4" w:space="0" w:color="000000"/>
            </w:tcBorders>
          </w:tcPr>
          <w:p w:rsidR="00B37FFA" w:rsidRPr="00FA43EE" w:rsidRDefault="00B37FFA" w:rsidP="00F70C78">
            <w:pPr>
              <w:rPr>
                <w:sz w:val="22"/>
                <w:szCs w:val="22"/>
                <w:lang w:val="kk-KZ"/>
              </w:rPr>
            </w:pPr>
            <w:r w:rsidRPr="00FA43EE">
              <w:rPr>
                <w:sz w:val="22"/>
                <w:szCs w:val="22"/>
                <w:lang w:val="kk-KZ"/>
              </w:rPr>
              <w:t>БП-ТК</w:t>
            </w:r>
          </w:p>
        </w:tc>
      </w:tr>
      <w:tr w:rsidR="00B37FFA" w:rsidRPr="003B3E97"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7FFA" w:rsidRPr="00FA43EE" w:rsidRDefault="00B37FFA" w:rsidP="00F70C78">
            <w:pPr>
              <w:rPr>
                <w:b/>
                <w:sz w:val="22"/>
                <w:szCs w:val="22"/>
                <w:lang w:val="kk-KZ"/>
              </w:rPr>
            </w:pPr>
            <w:r w:rsidRPr="00FA43EE">
              <w:rPr>
                <w:b/>
                <w:bCs/>
                <w:sz w:val="22"/>
                <w:szCs w:val="22"/>
                <w:lang w:val="kk-KZ"/>
              </w:rPr>
              <w:t xml:space="preserve">Академиялық дәрежесі </w:t>
            </w:r>
          </w:p>
        </w:tc>
        <w:tc>
          <w:tcPr>
            <w:tcW w:w="6890" w:type="dxa"/>
            <w:gridSpan w:val="2"/>
            <w:tcBorders>
              <w:top w:val="single" w:sz="4" w:space="0" w:color="000000"/>
              <w:left w:val="single" w:sz="4" w:space="0" w:color="000000"/>
              <w:bottom w:val="single" w:sz="4" w:space="0" w:color="000000"/>
              <w:right w:val="single" w:sz="4" w:space="0" w:color="000000"/>
            </w:tcBorders>
          </w:tcPr>
          <w:p w:rsidR="00B37FFA" w:rsidRPr="00FA43EE" w:rsidRDefault="00B37FFA" w:rsidP="00F70C78">
            <w:pPr>
              <w:jc w:val="both"/>
              <w:rPr>
                <w:sz w:val="22"/>
                <w:szCs w:val="22"/>
                <w:lang w:val="kk-KZ"/>
              </w:rPr>
            </w:pPr>
            <w:r w:rsidRPr="00FA43EE">
              <w:rPr>
                <w:sz w:val="22"/>
                <w:szCs w:val="22"/>
                <w:lang w:val="kk-KZ"/>
              </w:rPr>
              <w:t>Бакалавриат</w:t>
            </w:r>
          </w:p>
        </w:tc>
      </w:tr>
      <w:tr w:rsidR="00B37FFA" w:rsidRPr="003B3E97"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7FFA" w:rsidRPr="00FA43EE" w:rsidRDefault="00B37FFA" w:rsidP="00F70C78">
            <w:pPr>
              <w:rPr>
                <w:b/>
                <w:sz w:val="22"/>
                <w:szCs w:val="22"/>
                <w:lang w:val="kk-KZ"/>
              </w:rPr>
            </w:pPr>
            <w:r w:rsidRPr="00FA43EE">
              <w:rPr>
                <w:b/>
                <w:bCs/>
                <w:sz w:val="22"/>
                <w:szCs w:val="22"/>
                <w:lang w:val="kk-KZ"/>
              </w:rPr>
              <w:t>Акад.кр./акад.сағат</w:t>
            </w:r>
          </w:p>
        </w:tc>
        <w:tc>
          <w:tcPr>
            <w:tcW w:w="6890" w:type="dxa"/>
            <w:gridSpan w:val="2"/>
            <w:tcBorders>
              <w:top w:val="single" w:sz="4" w:space="0" w:color="000000"/>
              <w:left w:val="single" w:sz="4" w:space="0" w:color="000000"/>
              <w:bottom w:val="single" w:sz="4" w:space="0" w:color="000000"/>
              <w:right w:val="single" w:sz="4" w:space="0" w:color="000000"/>
            </w:tcBorders>
          </w:tcPr>
          <w:p w:rsidR="00B37FFA" w:rsidRPr="00FA43EE" w:rsidRDefault="00B37FFA" w:rsidP="00F70C78">
            <w:pPr>
              <w:jc w:val="both"/>
              <w:rPr>
                <w:sz w:val="22"/>
                <w:szCs w:val="22"/>
                <w:lang w:val="kk-KZ"/>
              </w:rPr>
            </w:pPr>
            <w:r w:rsidRPr="00FA43EE">
              <w:rPr>
                <w:sz w:val="22"/>
                <w:szCs w:val="22"/>
                <w:lang w:val="kk-KZ"/>
              </w:rPr>
              <w:t>5/150</w:t>
            </w:r>
          </w:p>
        </w:tc>
      </w:tr>
      <w:tr w:rsidR="00B37FFA" w:rsidRPr="003B3E97"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7FFA" w:rsidRPr="003B3E97" w:rsidRDefault="00B37FFA" w:rsidP="00F70C78">
            <w:pPr>
              <w:rPr>
                <w:b/>
                <w:sz w:val="22"/>
                <w:szCs w:val="22"/>
                <w:lang w:val="kk-KZ"/>
              </w:rPr>
            </w:pPr>
            <w:r w:rsidRPr="003B3E97">
              <w:rPr>
                <w:b/>
                <w:bCs/>
                <w:sz w:val="22"/>
                <w:szCs w:val="22"/>
                <w:lang w:val="kk-KZ"/>
              </w:rPr>
              <w:t xml:space="preserve">Оқу </w:t>
            </w:r>
            <w:r w:rsidRPr="00FA43EE">
              <w:rPr>
                <w:b/>
                <w:bCs/>
                <w:sz w:val="22"/>
                <w:szCs w:val="22"/>
                <w:lang w:val="kk-KZ"/>
              </w:rPr>
              <w:t>түрі</w:t>
            </w:r>
          </w:p>
        </w:tc>
        <w:tc>
          <w:tcPr>
            <w:tcW w:w="6890" w:type="dxa"/>
            <w:gridSpan w:val="2"/>
            <w:tcBorders>
              <w:top w:val="single" w:sz="4" w:space="0" w:color="000000"/>
              <w:left w:val="single" w:sz="4" w:space="0" w:color="000000"/>
              <w:bottom w:val="single" w:sz="4" w:space="0" w:color="000000"/>
              <w:right w:val="single" w:sz="4" w:space="0" w:color="000000"/>
            </w:tcBorders>
          </w:tcPr>
          <w:p w:rsidR="00B37FFA" w:rsidRPr="00FA43EE" w:rsidRDefault="00B37FFA" w:rsidP="00F70C78">
            <w:pPr>
              <w:jc w:val="both"/>
              <w:rPr>
                <w:sz w:val="22"/>
                <w:szCs w:val="22"/>
                <w:lang w:val="kk-KZ"/>
              </w:rPr>
            </w:pPr>
            <w:r w:rsidRPr="00FA43EE">
              <w:rPr>
                <w:sz w:val="22"/>
                <w:szCs w:val="22"/>
                <w:lang w:val="kk-KZ"/>
              </w:rPr>
              <w:t>Күндізгі</w:t>
            </w:r>
          </w:p>
        </w:tc>
      </w:tr>
      <w:tr w:rsidR="00B37FFA"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7FFA" w:rsidRPr="00FA43EE" w:rsidRDefault="00B37FFA" w:rsidP="00F70C78">
            <w:pPr>
              <w:rPr>
                <w:b/>
                <w:bCs/>
                <w:sz w:val="22"/>
                <w:szCs w:val="22"/>
                <w:lang w:val="kk-KZ"/>
              </w:rPr>
            </w:pPr>
            <w:r w:rsidRPr="003B3E97">
              <w:rPr>
                <w:b/>
                <w:bCs/>
                <w:sz w:val="22"/>
                <w:szCs w:val="22"/>
                <w:lang w:val="kk-KZ"/>
              </w:rPr>
              <w:t>Семестр</w:t>
            </w:r>
            <w:r w:rsidRPr="00FA43EE">
              <w:rPr>
                <w:b/>
                <w:bCs/>
                <w:sz w:val="22"/>
                <w:szCs w:val="22"/>
                <w:lang w:val="kk-KZ"/>
              </w:rPr>
              <w:t>і</w:t>
            </w:r>
          </w:p>
        </w:tc>
        <w:tc>
          <w:tcPr>
            <w:tcW w:w="6890" w:type="dxa"/>
            <w:gridSpan w:val="2"/>
            <w:tcBorders>
              <w:top w:val="single" w:sz="4" w:space="0" w:color="000000"/>
              <w:left w:val="single" w:sz="4" w:space="0" w:color="000000"/>
              <w:bottom w:val="single" w:sz="4" w:space="0" w:color="000000"/>
              <w:right w:val="single" w:sz="4" w:space="0" w:color="000000"/>
            </w:tcBorders>
          </w:tcPr>
          <w:p w:rsidR="00B37FFA" w:rsidRPr="00FA43EE" w:rsidRDefault="00B37FFA" w:rsidP="00F70C78">
            <w:pPr>
              <w:jc w:val="both"/>
              <w:rPr>
                <w:sz w:val="22"/>
                <w:szCs w:val="22"/>
                <w:lang w:val="kk-KZ"/>
              </w:rPr>
            </w:pPr>
            <w:r w:rsidRPr="00FA43EE">
              <w:rPr>
                <w:sz w:val="22"/>
                <w:szCs w:val="22"/>
                <w:lang w:val="tr-TR"/>
              </w:rPr>
              <w:t>V</w:t>
            </w:r>
            <w:r w:rsidRPr="00FA43EE">
              <w:rPr>
                <w:sz w:val="22"/>
                <w:szCs w:val="22"/>
                <w:lang w:val="kk-KZ"/>
              </w:rPr>
              <w:t>ІІ</w:t>
            </w:r>
          </w:p>
        </w:tc>
      </w:tr>
      <w:tr w:rsidR="00B37FFA"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7FFA" w:rsidRPr="00FA43EE" w:rsidRDefault="00B37FFA" w:rsidP="00F70C78">
            <w:pPr>
              <w:rPr>
                <w:b/>
                <w:sz w:val="22"/>
                <w:szCs w:val="22"/>
                <w:lang w:val="kk-KZ"/>
              </w:rPr>
            </w:pPr>
            <w:r w:rsidRPr="00FA43EE">
              <w:rPr>
                <w:b/>
                <w:sz w:val="22"/>
                <w:szCs w:val="22"/>
                <w:lang w:val="kk-KZ"/>
              </w:rPr>
              <w:t>Пәннің п</w:t>
            </w:r>
            <w:r w:rsidRPr="00FA43EE">
              <w:rPr>
                <w:b/>
                <w:sz w:val="22"/>
                <w:szCs w:val="22"/>
              </w:rPr>
              <w:t>ререквизит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B37FFA" w:rsidRPr="00FA43EE" w:rsidRDefault="00B37FFA" w:rsidP="00111409">
            <w:pPr>
              <w:jc w:val="both"/>
              <w:rPr>
                <w:sz w:val="22"/>
                <w:szCs w:val="22"/>
                <w:lang w:val="kk-KZ"/>
              </w:rPr>
            </w:pPr>
            <w:r w:rsidRPr="00FA43EE">
              <w:rPr>
                <w:sz w:val="22"/>
                <w:szCs w:val="22"/>
                <w:lang w:val="en-US"/>
              </w:rPr>
              <w:t xml:space="preserve">- </w:t>
            </w:r>
          </w:p>
        </w:tc>
      </w:tr>
      <w:tr w:rsidR="00B37FFA"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7FFA" w:rsidRPr="00FA43EE" w:rsidRDefault="00B37FFA" w:rsidP="00F70C78">
            <w:pPr>
              <w:rPr>
                <w:b/>
                <w:sz w:val="22"/>
                <w:szCs w:val="22"/>
                <w:lang w:val="kk-KZ"/>
              </w:rPr>
            </w:pPr>
            <w:r w:rsidRPr="00FA43EE">
              <w:rPr>
                <w:b/>
                <w:sz w:val="22"/>
                <w:szCs w:val="22"/>
                <w:lang w:val="kk-KZ"/>
              </w:rPr>
              <w:t>Пәннің пострек</w:t>
            </w:r>
            <w:r w:rsidRPr="00FA43EE">
              <w:rPr>
                <w:b/>
                <w:sz w:val="22"/>
                <w:szCs w:val="22"/>
              </w:rPr>
              <w:t>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B37FFA" w:rsidRPr="00FA43EE" w:rsidRDefault="00B37FFA" w:rsidP="00F70C78">
            <w:pPr>
              <w:jc w:val="both"/>
              <w:rPr>
                <w:sz w:val="22"/>
                <w:szCs w:val="22"/>
                <w:lang w:val="kk-KZ"/>
              </w:rPr>
            </w:pPr>
            <w:r w:rsidRPr="00FA43EE">
              <w:rPr>
                <w:sz w:val="22"/>
                <w:szCs w:val="22"/>
                <w:lang w:val="kk-KZ"/>
              </w:rPr>
              <w:t xml:space="preserve">- </w:t>
            </w:r>
          </w:p>
        </w:tc>
      </w:tr>
      <w:tr w:rsidR="00B37FFA" w:rsidRPr="008D4008"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7FFA" w:rsidRPr="00FA43EE" w:rsidRDefault="00B37FFA" w:rsidP="00F70C78">
            <w:pPr>
              <w:rPr>
                <w:b/>
                <w:sz w:val="22"/>
                <w:szCs w:val="22"/>
              </w:rPr>
            </w:pPr>
            <w:r w:rsidRPr="00FA43EE">
              <w:rPr>
                <w:b/>
                <w:bCs/>
                <w:sz w:val="22"/>
                <w:szCs w:val="22"/>
                <w:lang w:val="kk-KZ"/>
              </w:rPr>
              <w:t xml:space="preserve">Пәннің қысқаша </w:t>
            </w:r>
            <w:r w:rsidRPr="00FA43EE">
              <w:rPr>
                <w:b/>
                <w:bCs/>
                <w:sz w:val="22"/>
                <w:szCs w:val="22"/>
              </w:rPr>
              <w:t xml:space="preserve">мазмұны </w:t>
            </w:r>
          </w:p>
        </w:tc>
        <w:tc>
          <w:tcPr>
            <w:tcW w:w="6890" w:type="dxa"/>
            <w:gridSpan w:val="2"/>
            <w:tcBorders>
              <w:top w:val="single" w:sz="4" w:space="0" w:color="000000"/>
              <w:left w:val="single" w:sz="4" w:space="0" w:color="000000"/>
              <w:bottom w:val="single" w:sz="4" w:space="0" w:color="000000"/>
              <w:right w:val="single" w:sz="4" w:space="0" w:color="000000"/>
            </w:tcBorders>
          </w:tcPr>
          <w:p w:rsidR="00B37FFA" w:rsidRPr="00FA43EE" w:rsidRDefault="00B37FFA" w:rsidP="00F70C78">
            <w:pPr>
              <w:shd w:val="clear" w:color="auto" w:fill="FFFFFF"/>
              <w:tabs>
                <w:tab w:val="left" w:pos="624"/>
              </w:tabs>
              <w:autoSpaceDE w:val="0"/>
              <w:autoSpaceDN w:val="0"/>
              <w:adjustRightInd w:val="0"/>
              <w:jc w:val="both"/>
              <w:rPr>
                <w:sz w:val="22"/>
                <w:szCs w:val="22"/>
                <w:lang w:val="kk-KZ"/>
              </w:rPr>
            </w:pPr>
            <w:r w:rsidRPr="00FA43EE">
              <w:rPr>
                <w:sz w:val="22"/>
                <w:szCs w:val="22"/>
                <w:lang w:val="kk-KZ"/>
              </w:rPr>
              <w:t>Пәннің мақсаты этиканың қайнар көздері, Құранға және хадиске негізделген этикалық нормалар мен ережелер, этика және құндылық философиясы, жақсылық пен жамандық ұғымдары туралы білім беру. Пәнді оқу нәтижесінде студент ислам этикасының</w:t>
            </w:r>
            <w:r w:rsidRPr="00FA43EE">
              <w:rPr>
                <w:sz w:val="22"/>
                <w:szCs w:val="22"/>
                <w:lang w:val="tr-TR"/>
              </w:rPr>
              <w:t xml:space="preserve"> </w:t>
            </w:r>
            <w:r w:rsidRPr="00FA43EE">
              <w:rPr>
                <w:sz w:val="22"/>
                <w:szCs w:val="22"/>
                <w:lang w:val="kk-KZ"/>
              </w:rPr>
              <w:t>мәні мен маңызын, ислам этикасының қайнаркөздерін және оның негізгі мәселелерін меңгере отырып, ислам құндылық философиясы мен батыстық құндылық философиясын салыстыру дағдыларын игереді.</w:t>
            </w:r>
          </w:p>
        </w:tc>
      </w:tr>
      <w:tr w:rsidR="00B37FFA" w:rsidRPr="00FA43EE" w:rsidTr="00F70C78">
        <w:trPr>
          <w:trHeight w:val="888"/>
          <w:jc w:val="center"/>
        </w:trPr>
        <w:tc>
          <w:tcPr>
            <w:tcW w:w="2749" w:type="dxa"/>
            <w:vMerge w:val="restart"/>
            <w:tcBorders>
              <w:top w:val="single" w:sz="4" w:space="0" w:color="000000"/>
              <w:left w:val="single" w:sz="4" w:space="0" w:color="000000"/>
              <w:right w:val="single" w:sz="4" w:space="0" w:color="000000"/>
            </w:tcBorders>
          </w:tcPr>
          <w:p w:rsidR="00B37FFA" w:rsidRPr="00FA43EE" w:rsidRDefault="00B37FFA" w:rsidP="00F70C78">
            <w:pPr>
              <w:rPr>
                <w:b/>
                <w:sz w:val="22"/>
                <w:szCs w:val="22"/>
              </w:rPr>
            </w:pPr>
            <w:r w:rsidRPr="00FA43EE">
              <w:rPr>
                <w:b/>
                <w:bCs/>
                <w:sz w:val="22"/>
                <w:szCs w:val="22"/>
                <w:lang w:val="kk-KZ"/>
              </w:rPr>
              <w:t>Құзыреттер және о</w:t>
            </w:r>
            <w:r w:rsidRPr="00FA43EE">
              <w:rPr>
                <w:b/>
                <w:bCs/>
                <w:sz w:val="22"/>
                <w:szCs w:val="22"/>
              </w:rPr>
              <w:t>қ</w:t>
            </w:r>
            <w:r w:rsidRPr="00FA43EE">
              <w:rPr>
                <w:b/>
                <w:bCs/>
                <w:sz w:val="22"/>
                <w:szCs w:val="22"/>
                <w:lang w:val="kk-KZ"/>
              </w:rPr>
              <w:t>ыт</w:t>
            </w:r>
            <w:r w:rsidRPr="00FA43EE">
              <w:rPr>
                <w:b/>
                <w:bCs/>
                <w:sz w:val="22"/>
                <w:szCs w:val="22"/>
              </w:rPr>
              <w:t xml:space="preserve">у нәтижелері </w:t>
            </w:r>
          </w:p>
        </w:tc>
        <w:tc>
          <w:tcPr>
            <w:tcW w:w="3377" w:type="dxa"/>
            <w:tcBorders>
              <w:top w:val="single" w:sz="4" w:space="0" w:color="000000"/>
              <w:left w:val="single" w:sz="4" w:space="0" w:color="000000"/>
              <w:bottom w:val="single" w:sz="4" w:space="0" w:color="auto"/>
              <w:right w:val="single" w:sz="4" w:space="0" w:color="auto"/>
            </w:tcBorders>
          </w:tcPr>
          <w:p w:rsidR="00B37FFA" w:rsidRPr="00FA43EE" w:rsidRDefault="00B37FFA" w:rsidP="00F70C78">
            <w:pPr>
              <w:rPr>
                <w:sz w:val="22"/>
                <w:szCs w:val="22"/>
                <w:lang w:val="kk-KZ"/>
              </w:rPr>
            </w:pPr>
            <w:r w:rsidRPr="00FA43EE">
              <w:rPr>
                <w:b/>
                <w:bCs/>
                <w:sz w:val="22"/>
                <w:szCs w:val="22"/>
                <w:lang w:val="kk-KZ"/>
              </w:rPr>
              <w:t xml:space="preserve">Б4. Исламтану саласындағы негізгі мәселелерді білу </w:t>
            </w:r>
          </w:p>
        </w:tc>
        <w:tc>
          <w:tcPr>
            <w:tcW w:w="3513" w:type="dxa"/>
            <w:tcBorders>
              <w:top w:val="single" w:sz="4" w:space="0" w:color="000000"/>
              <w:left w:val="single" w:sz="4" w:space="0" w:color="auto"/>
              <w:bottom w:val="single" w:sz="4" w:space="0" w:color="auto"/>
              <w:right w:val="single" w:sz="4" w:space="0" w:color="000000"/>
            </w:tcBorders>
          </w:tcPr>
          <w:p w:rsidR="00B37FFA" w:rsidRPr="00FA43EE" w:rsidRDefault="00B37FFA" w:rsidP="00F70C78">
            <w:pPr>
              <w:jc w:val="both"/>
              <w:rPr>
                <w:sz w:val="22"/>
                <w:szCs w:val="22"/>
                <w:lang w:val="kk-KZ"/>
              </w:rPr>
            </w:pPr>
            <w:r w:rsidRPr="00FA43EE">
              <w:rPr>
                <w:sz w:val="22"/>
                <w:szCs w:val="22"/>
                <w:lang w:val="kk-KZ"/>
              </w:rPr>
              <w:t>- Ислам ғылымдарының қалыптасуы мен даму кезеңдерін</w:t>
            </w:r>
            <w:r w:rsidRPr="00FA43EE">
              <w:rPr>
                <w:sz w:val="22"/>
                <w:szCs w:val="22"/>
                <w:lang w:val="tr-TR"/>
              </w:rPr>
              <w:t xml:space="preserve">, </w:t>
            </w:r>
            <w:r w:rsidRPr="00FA43EE">
              <w:rPr>
                <w:sz w:val="22"/>
                <w:szCs w:val="22"/>
                <w:lang w:val="kk-KZ"/>
              </w:rPr>
              <w:t>негізгі теориялар мен әдістемесін меңгеріп, қоғамдағы діни проблемаларды шешуде кәсіби білімін қолданады. (ОН5).</w:t>
            </w:r>
          </w:p>
        </w:tc>
      </w:tr>
      <w:tr w:rsidR="00B37FFA" w:rsidRPr="00FA43EE" w:rsidTr="00F70C78">
        <w:trPr>
          <w:trHeight w:val="603"/>
          <w:jc w:val="center"/>
        </w:trPr>
        <w:tc>
          <w:tcPr>
            <w:tcW w:w="2749" w:type="dxa"/>
            <w:vMerge/>
            <w:tcBorders>
              <w:left w:val="single" w:sz="4" w:space="0" w:color="000000"/>
              <w:right w:val="single" w:sz="4" w:space="0" w:color="000000"/>
            </w:tcBorders>
          </w:tcPr>
          <w:p w:rsidR="00B37FFA" w:rsidRPr="00FA43EE" w:rsidRDefault="00B37FFA" w:rsidP="00F70C78">
            <w:pPr>
              <w:rPr>
                <w:b/>
                <w:bCs/>
                <w:sz w:val="22"/>
                <w:szCs w:val="22"/>
                <w:lang w:val="kk-KZ"/>
              </w:rPr>
            </w:pPr>
          </w:p>
        </w:tc>
        <w:tc>
          <w:tcPr>
            <w:tcW w:w="3377" w:type="dxa"/>
            <w:tcBorders>
              <w:top w:val="single" w:sz="4" w:space="0" w:color="auto"/>
              <w:left w:val="single" w:sz="4" w:space="0" w:color="000000"/>
              <w:right w:val="single" w:sz="4" w:space="0" w:color="auto"/>
            </w:tcBorders>
          </w:tcPr>
          <w:p w:rsidR="00B37FFA" w:rsidRPr="00FA43EE" w:rsidRDefault="00B37FFA" w:rsidP="00F70C78">
            <w:pPr>
              <w:rPr>
                <w:sz w:val="22"/>
                <w:szCs w:val="22"/>
                <w:lang w:val="kk-KZ"/>
              </w:rPr>
            </w:pPr>
            <w:r w:rsidRPr="00FA43EE">
              <w:rPr>
                <w:b/>
                <w:bCs/>
                <w:kern w:val="24"/>
                <w:sz w:val="22"/>
                <w:szCs w:val="22"/>
                <w:lang w:val="kk-KZ"/>
              </w:rPr>
              <w:t xml:space="preserve">Б6. </w:t>
            </w:r>
            <w:r w:rsidRPr="00FA43EE">
              <w:rPr>
                <w:b/>
                <w:bCs/>
                <w:sz w:val="22"/>
                <w:szCs w:val="22"/>
                <w:lang w:val="kk-KZ"/>
              </w:rPr>
              <w:t>Ислам мәдениетіндегі моральдық құндылықтарды қолдану</w:t>
            </w:r>
          </w:p>
        </w:tc>
        <w:tc>
          <w:tcPr>
            <w:tcW w:w="3513" w:type="dxa"/>
            <w:tcBorders>
              <w:top w:val="single" w:sz="4" w:space="0" w:color="000000"/>
              <w:left w:val="single" w:sz="4" w:space="0" w:color="auto"/>
              <w:right w:val="single" w:sz="4" w:space="0" w:color="000000"/>
            </w:tcBorders>
          </w:tcPr>
          <w:p w:rsidR="00B37FFA" w:rsidRPr="00FA43EE" w:rsidRDefault="00B37FFA" w:rsidP="00F70C78">
            <w:pPr>
              <w:jc w:val="both"/>
              <w:rPr>
                <w:sz w:val="22"/>
                <w:szCs w:val="22"/>
                <w:lang w:val="tr-TR"/>
              </w:rPr>
            </w:pPr>
            <w:r w:rsidRPr="00FA43EE">
              <w:rPr>
                <w:sz w:val="22"/>
                <w:szCs w:val="22"/>
                <w:lang w:val="kk-KZ"/>
              </w:rPr>
              <w:t>- Ислам тарихы, мәдениеті мен өнері салаларындағы білімді меңгеріп, әртүрлі мәдениеттерге төзімділік танытуға негізделген әлемдік діндердің әлеуметтік-этикалық құндылықтарын кәсіби қызметінде қолданады. (ОН9);</w:t>
            </w:r>
          </w:p>
        </w:tc>
      </w:tr>
      <w:tr w:rsidR="00B37FFA"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7FFA" w:rsidRPr="00FA43EE" w:rsidRDefault="00B37FFA" w:rsidP="00F70C78">
            <w:pPr>
              <w:rPr>
                <w:b/>
                <w:sz w:val="22"/>
                <w:szCs w:val="22"/>
                <w:lang w:val="kk-KZ"/>
              </w:rPr>
            </w:pPr>
            <w:r w:rsidRPr="00FA43EE">
              <w:rPr>
                <w:b/>
                <w:sz w:val="22"/>
                <w:szCs w:val="22"/>
              </w:rPr>
              <w:t xml:space="preserve">Қорытынды бақылау </w:t>
            </w:r>
          </w:p>
        </w:tc>
        <w:tc>
          <w:tcPr>
            <w:tcW w:w="6890" w:type="dxa"/>
            <w:gridSpan w:val="2"/>
            <w:tcBorders>
              <w:top w:val="single" w:sz="4" w:space="0" w:color="000000"/>
              <w:left w:val="single" w:sz="4" w:space="0" w:color="000000"/>
              <w:bottom w:val="single" w:sz="4" w:space="0" w:color="000000"/>
              <w:right w:val="single" w:sz="4" w:space="0" w:color="000000"/>
            </w:tcBorders>
          </w:tcPr>
          <w:p w:rsidR="00B37FFA" w:rsidRPr="00FA43EE" w:rsidRDefault="00B37FFA" w:rsidP="00F70C78">
            <w:pPr>
              <w:jc w:val="both"/>
              <w:rPr>
                <w:sz w:val="22"/>
                <w:szCs w:val="22"/>
                <w:lang w:val="kk-KZ"/>
              </w:rPr>
            </w:pPr>
            <w:r w:rsidRPr="00FA43EE">
              <w:rPr>
                <w:sz w:val="22"/>
                <w:szCs w:val="22"/>
                <w:lang w:val="kk-KZ"/>
              </w:rPr>
              <w:t xml:space="preserve">емтихан  </w:t>
            </w:r>
          </w:p>
        </w:tc>
      </w:tr>
      <w:tr w:rsidR="00B37FFA"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7FFA" w:rsidRPr="00FA43EE" w:rsidRDefault="00B37FFA" w:rsidP="00F70C78">
            <w:pPr>
              <w:rPr>
                <w:b/>
                <w:sz w:val="22"/>
                <w:szCs w:val="22"/>
              </w:rPr>
            </w:pPr>
            <w:r w:rsidRPr="00FA43EE">
              <w:rPr>
                <w:b/>
                <w:bCs/>
                <w:sz w:val="22"/>
                <w:szCs w:val="22"/>
              </w:rPr>
              <w:t xml:space="preserve">Кредиттерді алу шарты </w:t>
            </w:r>
          </w:p>
        </w:tc>
        <w:tc>
          <w:tcPr>
            <w:tcW w:w="6890" w:type="dxa"/>
            <w:gridSpan w:val="2"/>
            <w:tcBorders>
              <w:top w:val="single" w:sz="4" w:space="0" w:color="000000"/>
              <w:left w:val="single" w:sz="4" w:space="0" w:color="000000"/>
              <w:bottom w:val="single" w:sz="4" w:space="0" w:color="000000"/>
              <w:right w:val="single" w:sz="4" w:space="0" w:color="000000"/>
            </w:tcBorders>
          </w:tcPr>
          <w:p w:rsidR="00B37FFA" w:rsidRPr="00FA43EE" w:rsidRDefault="00B37FFA" w:rsidP="00F70C78">
            <w:pPr>
              <w:jc w:val="both"/>
              <w:rPr>
                <w:sz w:val="22"/>
                <w:szCs w:val="22"/>
                <w:lang w:val="kk-KZ"/>
              </w:rPr>
            </w:pPr>
            <w:r w:rsidRPr="00FA43EE">
              <w:rPr>
                <w:sz w:val="22"/>
                <w:szCs w:val="22"/>
                <w:lang w:val="kk-KZ"/>
              </w:rPr>
              <w:t>Лекция, семинар сабақтар, СӨЖ, үй тапсырмасын орындау</w:t>
            </w:r>
          </w:p>
        </w:tc>
      </w:tr>
      <w:tr w:rsidR="00B37FFA"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7FFA" w:rsidRPr="00FA43EE" w:rsidRDefault="00B37FFA" w:rsidP="00F70C78">
            <w:pPr>
              <w:rPr>
                <w:b/>
                <w:sz w:val="22"/>
                <w:szCs w:val="22"/>
              </w:rPr>
            </w:pPr>
            <w:r w:rsidRPr="00FA43EE">
              <w:rPr>
                <w:b/>
                <w:bCs/>
                <w:sz w:val="22"/>
                <w:szCs w:val="22"/>
                <w:lang w:val="kk-KZ"/>
              </w:rPr>
              <w:t>Пәннің</w:t>
            </w:r>
            <w:r w:rsidRPr="00FA43EE">
              <w:rPr>
                <w:b/>
                <w:bCs/>
                <w:sz w:val="22"/>
                <w:szCs w:val="22"/>
              </w:rPr>
              <w:t xml:space="preserve"> ұзақтығы</w:t>
            </w:r>
          </w:p>
        </w:tc>
        <w:tc>
          <w:tcPr>
            <w:tcW w:w="6890" w:type="dxa"/>
            <w:gridSpan w:val="2"/>
            <w:tcBorders>
              <w:top w:val="single" w:sz="4" w:space="0" w:color="000000"/>
              <w:left w:val="single" w:sz="4" w:space="0" w:color="000000"/>
              <w:bottom w:val="single" w:sz="4" w:space="0" w:color="000000"/>
              <w:right w:val="single" w:sz="4" w:space="0" w:color="000000"/>
            </w:tcBorders>
          </w:tcPr>
          <w:p w:rsidR="00B37FFA" w:rsidRPr="00FA43EE" w:rsidRDefault="00B37FFA" w:rsidP="00F70C78">
            <w:pPr>
              <w:jc w:val="both"/>
              <w:rPr>
                <w:sz w:val="22"/>
                <w:szCs w:val="22"/>
                <w:lang w:val="kk-KZ"/>
              </w:rPr>
            </w:pPr>
            <w:r w:rsidRPr="00FA43EE">
              <w:rPr>
                <w:sz w:val="22"/>
                <w:szCs w:val="22"/>
                <w:lang w:val="en-US"/>
              </w:rPr>
              <w:t xml:space="preserve">1 </w:t>
            </w:r>
            <w:r w:rsidRPr="00FA43EE">
              <w:rPr>
                <w:sz w:val="22"/>
                <w:szCs w:val="22"/>
                <w:lang w:val="kk-KZ"/>
              </w:rPr>
              <w:t>семестр</w:t>
            </w:r>
          </w:p>
        </w:tc>
      </w:tr>
      <w:tr w:rsidR="00B37FFA" w:rsidRPr="008D4008"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7FFA" w:rsidRPr="00FA43EE" w:rsidRDefault="00B37FFA" w:rsidP="00F70C78">
            <w:pPr>
              <w:rPr>
                <w:b/>
                <w:sz w:val="22"/>
                <w:szCs w:val="22"/>
                <w:lang w:val="kk-KZ"/>
              </w:rPr>
            </w:pPr>
            <w:r w:rsidRPr="00FA43EE">
              <w:rPr>
                <w:b/>
                <w:bCs/>
                <w:sz w:val="22"/>
                <w:szCs w:val="22"/>
              </w:rPr>
              <w:t>Әдебиет</w:t>
            </w:r>
            <w:r w:rsidRPr="00FA43EE">
              <w:rPr>
                <w:b/>
                <w:bCs/>
                <w:sz w:val="22"/>
                <w:szCs w:val="22"/>
                <w:lang w:val="kk-KZ"/>
              </w:rPr>
              <w:t>тер</w:t>
            </w:r>
          </w:p>
        </w:tc>
        <w:tc>
          <w:tcPr>
            <w:tcW w:w="6890" w:type="dxa"/>
            <w:gridSpan w:val="2"/>
            <w:tcBorders>
              <w:top w:val="single" w:sz="4" w:space="0" w:color="000000"/>
              <w:left w:val="single" w:sz="4" w:space="0" w:color="000000"/>
              <w:bottom w:val="single" w:sz="4" w:space="0" w:color="000000"/>
              <w:right w:val="single" w:sz="4" w:space="0" w:color="000000"/>
            </w:tcBorders>
          </w:tcPr>
          <w:p w:rsidR="00B37FFA" w:rsidRPr="00FA43EE" w:rsidRDefault="00B37FFA" w:rsidP="00F70C78">
            <w:pPr>
              <w:rPr>
                <w:noProof/>
                <w:sz w:val="22"/>
                <w:szCs w:val="22"/>
                <w:lang w:val="kk-KZ"/>
              </w:rPr>
            </w:pPr>
            <w:r w:rsidRPr="00FA43EE">
              <w:rPr>
                <w:noProof/>
                <w:sz w:val="22"/>
                <w:szCs w:val="22"/>
                <w:lang w:val="kk-KZ"/>
              </w:rPr>
              <w:t>1.Абу Ханифа и Ханафитский мазхаб. Учебное пособие, Алматы 2014. А Адилбаев., Ш.Адильбаева</w:t>
            </w:r>
          </w:p>
          <w:p w:rsidR="00B37FFA" w:rsidRPr="00FA43EE" w:rsidRDefault="00B37FFA" w:rsidP="00F70C78">
            <w:pPr>
              <w:rPr>
                <w:noProof/>
                <w:sz w:val="22"/>
                <w:szCs w:val="22"/>
                <w:lang w:val="kk-KZ"/>
              </w:rPr>
            </w:pPr>
            <w:r w:rsidRPr="00FA43EE">
              <w:rPr>
                <w:noProof/>
                <w:sz w:val="22"/>
                <w:szCs w:val="22"/>
                <w:lang w:val="kk-KZ"/>
              </w:rPr>
              <w:t>2.Ханафи-Матуриди мазхабы. Оқу құралы. С. У. Абжалов, М. Мырзабеков, Қ. Р. Қаратышқанова. - Түркістан : Мырза, 2019</w:t>
            </w:r>
          </w:p>
          <w:p w:rsidR="00B37FFA" w:rsidRPr="00FA43EE" w:rsidRDefault="00B37FFA" w:rsidP="00F70C78">
            <w:pPr>
              <w:rPr>
                <w:noProof/>
                <w:sz w:val="22"/>
                <w:szCs w:val="22"/>
                <w:lang w:val="kk-KZ"/>
              </w:rPr>
            </w:pPr>
            <w:r w:rsidRPr="00FA43EE">
              <w:rPr>
                <w:noProof/>
                <w:sz w:val="22"/>
                <w:szCs w:val="22"/>
                <w:lang w:val="kk-KZ"/>
              </w:rPr>
              <w:t>3.Матуриди теологиясы. Қазақ тіліне ауд-р: Д. Кенжетай, М. Мырзабеков, С. Абжалов. - Түркістан : Мырза, 2019</w:t>
            </w:r>
          </w:p>
          <w:p w:rsidR="00B37FFA" w:rsidRPr="00FA43EE" w:rsidRDefault="00B37FFA" w:rsidP="00F70C78">
            <w:pPr>
              <w:rPr>
                <w:noProof/>
                <w:sz w:val="22"/>
                <w:szCs w:val="22"/>
                <w:lang w:val="kk-KZ"/>
              </w:rPr>
            </w:pPr>
            <w:r w:rsidRPr="00FA43EE">
              <w:rPr>
                <w:noProof/>
                <w:sz w:val="22"/>
                <w:szCs w:val="22"/>
                <w:lang w:val="kk-KZ"/>
              </w:rPr>
              <w:t>4.Моральдық-этикалық тәрбие беру негіздері. Оқу құралы, Алматы, 2022, Г.Алдамбергенова</w:t>
            </w:r>
          </w:p>
          <w:p w:rsidR="00B37FFA" w:rsidRPr="00FA43EE" w:rsidRDefault="00B37FFA" w:rsidP="00F70C78">
            <w:pPr>
              <w:rPr>
                <w:noProof/>
                <w:sz w:val="22"/>
                <w:szCs w:val="22"/>
                <w:lang w:val="kk-KZ"/>
              </w:rPr>
            </w:pPr>
            <w:r w:rsidRPr="00FA43EE">
              <w:rPr>
                <w:noProof/>
                <w:sz w:val="22"/>
                <w:szCs w:val="22"/>
                <w:lang w:val="kk-KZ"/>
              </w:rPr>
              <w:t>5.Ислам этикасы (ахлақ). Оқу құралы. Н. С. Анарбаев, Қ. С. Бағашаров. - Алматы : Қазақ ун-ті, 2018</w:t>
            </w:r>
          </w:p>
        </w:tc>
      </w:tr>
      <w:tr w:rsidR="00B37FFA" w:rsidRPr="00FA43EE" w:rsidTr="00F70C78">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7FFA" w:rsidRPr="00FA43EE" w:rsidRDefault="00B37FFA" w:rsidP="00F70C78">
            <w:pPr>
              <w:jc w:val="both"/>
              <w:rPr>
                <w:b/>
                <w:sz w:val="22"/>
                <w:szCs w:val="22"/>
                <w:lang w:val="kk-KZ"/>
              </w:rPr>
            </w:pPr>
            <w:r w:rsidRPr="00FA43EE">
              <w:rPr>
                <w:b/>
                <w:bCs/>
                <w:sz w:val="22"/>
                <w:szCs w:val="22"/>
                <w:lang w:val="kk-KZ"/>
              </w:rPr>
              <w:t xml:space="preserve">Жаңартылған мерзімі </w:t>
            </w:r>
          </w:p>
        </w:tc>
        <w:tc>
          <w:tcPr>
            <w:tcW w:w="6890" w:type="dxa"/>
            <w:gridSpan w:val="2"/>
            <w:tcBorders>
              <w:top w:val="single" w:sz="4" w:space="0" w:color="000000"/>
              <w:left w:val="single" w:sz="4" w:space="0" w:color="000000"/>
              <w:bottom w:val="single" w:sz="4" w:space="0" w:color="000000"/>
              <w:right w:val="single" w:sz="4" w:space="0" w:color="000000"/>
            </w:tcBorders>
          </w:tcPr>
          <w:p w:rsidR="00B37FFA" w:rsidRPr="00FA43EE" w:rsidRDefault="00B37FFA" w:rsidP="00F70C78">
            <w:pPr>
              <w:jc w:val="both"/>
              <w:rPr>
                <w:sz w:val="22"/>
                <w:szCs w:val="22"/>
                <w:lang w:val="kk-KZ"/>
              </w:rPr>
            </w:pPr>
          </w:p>
        </w:tc>
      </w:tr>
    </w:tbl>
    <w:p w:rsidR="00B37FFA" w:rsidRDefault="00B37FFA" w:rsidP="000A5A4F">
      <w:pPr>
        <w:rPr>
          <w:sz w:val="22"/>
          <w:szCs w:val="22"/>
          <w:lang w:val="kk-KZ"/>
        </w:rPr>
      </w:pPr>
    </w:p>
    <w:p w:rsidR="00A71B03" w:rsidRPr="00FA43EE" w:rsidRDefault="00A71B03" w:rsidP="000A5A4F">
      <w:pPr>
        <w:rPr>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3377"/>
        <w:gridCol w:w="3513"/>
      </w:tblGrid>
      <w:tr w:rsidR="00B3367C"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367C" w:rsidRPr="00FA43EE" w:rsidRDefault="00B3367C" w:rsidP="00EA4D74">
            <w:pPr>
              <w:rPr>
                <w:b/>
                <w:sz w:val="22"/>
                <w:szCs w:val="22"/>
              </w:rPr>
            </w:pPr>
            <w:r w:rsidRPr="00FA43EE">
              <w:rPr>
                <w:b/>
                <w:bCs/>
                <w:sz w:val="22"/>
                <w:szCs w:val="22"/>
                <w:lang w:val="kk-KZ"/>
              </w:rPr>
              <w:t>Пән коды</w:t>
            </w:r>
            <w:r w:rsidRPr="00FA43EE">
              <w:rPr>
                <w:b/>
                <w:bCs/>
                <w:sz w:val="22"/>
                <w:szCs w:val="22"/>
              </w:rPr>
              <w:t xml:space="preserve"> және атауы</w:t>
            </w:r>
          </w:p>
        </w:tc>
        <w:tc>
          <w:tcPr>
            <w:tcW w:w="6890" w:type="dxa"/>
            <w:gridSpan w:val="2"/>
            <w:tcBorders>
              <w:top w:val="single" w:sz="4" w:space="0" w:color="000000"/>
              <w:left w:val="single" w:sz="4" w:space="0" w:color="000000"/>
              <w:bottom w:val="single" w:sz="4" w:space="0" w:color="000000"/>
              <w:right w:val="single" w:sz="4" w:space="0" w:color="000000"/>
            </w:tcBorders>
          </w:tcPr>
          <w:p w:rsidR="00B3367C" w:rsidRPr="00FA43EE" w:rsidRDefault="00B3367C" w:rsidP="00B3367C">
            <w:pPr>
              <w:rPr>
                <w:b/>
                <w:sz w:val="22"/>
                <w:szCs w:val="22"/>
                <w:lang w:val="kk-KZ"/>
              </w:rPr>
            </w:pPr>
            <w:r w:rsidRPr="00FA43EE">
              <w:rPr>
                <w:b/>
                <w:bCs/>
                <w:sz w:val="22"/>
                <w:szCs w:val="22"/>
                <w:lang w:val="en-US"/>
              </w:rPr>
              <w:t>IMT 4273</w:t>
            </w:r>
            <w:r w:rsidRPr="00FA43EE">
              <w:rPr>
                <w:b/>
                <w:bCs/>
                <w:sz w:val="22"/>
                <w:szCs w:val="22"/>
                <w:lang w:val="kk-KZ"/>
              </w:rPr>
              <w:t xml:space="preserve"> </w:t>
            </w:r>
            <w:r w:rsidRPr="00FA43EE">
              <w:rPr>
                <w:b/>
                <w:sz w:val="22"/>
                <w:szCs w:val="22"/>
                <w:lang w:val="kk-KZ"/>
              </w:rPr>
              <w:t>Ислам мазхабтарының тарихы</w:t>
            </w:r>
          </w:p>
        </w:tc>
      </w:tr>
      <w:tr w:rsidR="00B3367C" w:rsidRPr="008D4008"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367C" w:rsidRPr="00FA43EE" w:rsidRDefault="00B3367C" w:rsidP="00EA4D74">
            <w:pPr>
              <w:rPr>
                <w:b/>
                <w:sz w:val="22"/>
                <w:szCs w:val="22"/>
                <w:lang w:val="kk-KZ"/>
              </w:rPr>
            </w:pPr>
            <w:r w:rsidRPr="00FA43EE">
              <w:rPr>
                <w:b/>
                <w:bCs/>
                <w:sz w:val="22"/>
                <w:szCs w:val="22"/>
                <w:lang w:val="kk-KZ"/>
              </w:rPr>
              <w:t>Пәнге</w:t>
            </w:r>
            <w:r w:rsidRPr="00FA43EE">
              <w:rPr>
                <w:b/>
                <w:bCs/>
                <w:sz w:val="22"/>
                <w:szCs w:val="22"/>
              </w:rPr>
              <w:t xml:space="preserve"> жауапты </w:t>
            </w:r>
            <w:r w:rsidRPr="00FA43EE">
              <w:rPr>
                <w:b/>
                <w:bCs/>
                <w:sz w:val="22"/>
                <w:szCs w:val="22"/>
                <w:lang w:val="kk-KZ"/>
              </w:rPr>
              <w:t>ОПҚ</w:t>
            </w:r>
          </w:p>
        </w:tc>
        <w:tc>
          <w:tcPr>
            <w:tcW w:w="6890" w:type="dxa"/>
            <w:gridSpan w:val="2"/>
            <w:tcBorders>
              <w:top w:val="single" w:sz="4" w:space="0" w:color="000000"/>
              <w:left w:val="single" w:sz="4" w:space="0" w:color="000000"/>
              <w:bottom w:val="single" w:sz="4" w:space="0" w:color="000000"/>
              <w:right w:val="single" w:sz="4" w:space="0" w:color="000000"/>
            </w:tcBorders>
          </w:tcPr>
          <w:p w:rsidR="00B3367C" w:rsidRPr="00FA43EE" w:rsidRDefault="00F6331B" w:rsidP="00B37FFA">
            <w:pPr>
              <w:jc w:val="both"/>
              <w:rPr>
                <w:sz w:val="22"/>
                <w:szCs w:val="22"/>
                <w:lang w:val="kk-KZ"/>
              </w:rPr>
            </w:pPr>
            <w:r w:rsidRPr="00FA43EE">
              <w:rPr>
                <w:sz w:val="22"/>
                <w:szCs w:val="22"/>
                <w:lang w:val="kk-KZ"/>
              </w:rPr>
              <w:t>PhD</w:t>
            </w:r>
            <w:r>
              <w:rPr>
                <w:sz w:val="22"/>
                <w:szCs w:val="22"/>
                <w:lang w:val="kk-KZ"/>
              </w:rPr>
              <w:t xml:space="preserve"> </w:t>
            </w:r>
            <w:r w:rsidR="003B3E97">
              <w:rPr>
                <w:sz w:val="22"/>
                <w:szCs w:val="22"/>
                <w:lang w:val="kk-KZ"/>
              </w:rPr>
              <w:t>А.Усаинова</w:t>
            </w:r>
            <w:r w:rsidR="00B3367C" w:rsidRPr="00FA43EE">
              <w:rPr>
                <w:sz w:val="22"/>
                <w:szCs w:val="22"/>
                <w:lang w:val="kk-KZ"/>
              </w:rPr>
              <w:t xml:space="preserve">, </w:t>
            </w:r>
            <w:r w:rsidRPr="00FA43EE">
              <w:rPr>
                <w:sz w:val="22"/>
                <w:szCs w:val="22"/>
                <w:lang w:val="kk-KZ"/>
              </w:rPr>
              <w:t xml:space="preserve">PhD </w:t>
            </w:r>
            <w:r w:rsidR="00B37FFA">
              <w:rPr>
                <w:sz w:val="22"/>
                <w:szCs w:val="22"/>
                <w:lang w:val="kk-KZ"/>
              </w:rPr>
              <w:t>Б.Сайфунов</w:t>
            </w:r>
          </w:p>
        </w:tc>
      </w:tr>
      <w:tr w:rsidR="00B3367C" w:rsidRPr="003B3E97"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367C" w:rsidRPr="00FA43EE" w:rsidRDefault="00B3367C" w:rsidP="00EA4D74">
            <w:pPr>
              <w:rPr>
                <w:b/>
                <w:sz w:val="22"/>
                <w:szCs w:val="22"/>
                <w:lang w:val="kk-KZ"/>
              </w:rPr>
            </w:pPr>
            <w:r w:rsidRPr="00FA43EE">
              <w:rPr>
                <w:b/>
                <w:bCs/>
                <w:sz w:val="22"/>
                <w:szCs w:val="22"/>
                <w:lang w:val="kk-KZ"/>
              </w:rPr>
              <w:t xml:space="preserve">Элективті пән циклы және түрі </w:t>
            </w:r>
          </w:p>
        </w:tc>
        <w:tc>
          <w:tcPr>
            <w:tcW w:w="6890" w:type="dxa"/>
            <w:gridSpan w:val="2"/>
            <w:tcBorders>
              <w:top w:val="single" w:sz="4" w:space="0" w:color="000000"/>
              <w:left w:val="single" w:sz="4" w:space="0" w:color="000000"/>
              <w:bottom w:val="single" w:sz="4" w:space="0" w:color="000000"/>
              <w:right w:val="single" w:sz="4" w:space="0" w:color="000000"/>
            </w:tcBorders>
          </w:tcPr>
          <w:p w:rsidR="00B3367C" w:rsidRPr="00FA43EE" w:rsidRDefault="00B3367C" w:rsidP="00EA4D74">
            <w:pPr>
              <w:rPr>
                <w:sz w:val="22"/>
                <w:szCs w:val="22"/>
                <w:lang w:val="kk-KZ"/>
              </w:rPr>
            </w:pPr>
            <w:r w:rsidRPr="00FA43EE">
              <w:rPr>
                <w:sz w:val="22"/>
                <w:szCs w:val="22"/>
                <w:lang w:val="kk-KZ"/>
              </w:rPr>
              <w:t>БП-ТК</w:t>
            </w:r>
          </w:p>
        </w:tc>
      </w:tr>
      <w:tr w:rsidR="00B3367C" w:rsidRPr="003B3E97"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367C" w:rsidRPr="00FA43EE" w:rsidRDefault="00B3367C" w:rsidP="00EA4D74">
            <w:pPr>
              <w:rPr>
                <w:b/>
                <w:sz w:val="22"/>
                <w:szCs w:val="22"/>
                <w:lang w:val="kk-KZ"/>
              </w:rPr>
            </w:pPr>
            <w:r w:rsidRPr="00FA43EE">
              <w:rPr>
                <w:b/>
                <w:bCs/>
                <w:sz w:val="22"/>
                <w:szCs w:val="22"/>
                <w:lang w:val="kk-KZ"/>
              </w:rPr>
              <w:t xml:space="preserve">Академиялық дәрежесі </w:t>
            </w:r>
          </w:p>
        </w:tc>
        <w:tc>
          <w:tcPr>
            <w:tcW w:w="6890" w:type="dxa"/>
            <w:gridSpan w:val="2"/>
            <w:tcBorders>
              <w:top w:val="single" w:sz="4" w:space="0" w:color="000000"/>
              <w:left w:val="single" w:sz="4" w:space="0" w:color="000000"/>
              <w:bottom w:val="single" w:sz="4" w:space="0" w:color="000000"/>
              <w:right w:val="single" w:sz="4" w:space="0" w:color="000000"/>
            </w:tcBorders>
          </w:tcPr>
          <w:p w:rsidR="00B3367C" w:rsidRPr="00FA43EE" w:rsidRDefault="00B3367C" w:rsidP="00EA4D74">
            <w:pPr>
              <w:jc w:val="both"/>
              <w:rPr>
                <w:sz w:val="22"/>
                <w:szCs w:val="22"/>
                <w:lang w:val="kk-KZ"/>
              </w:rPr>
            </w:pPr>
            <w:r w:rsidRPr="00FA43EE">
              <w:rPr>
                <w:sz w:val="22"/>
                <w:szCs w:val="22"/>
                <w:lang w:val="kk-KZ"/>
              </w:rPr>
              <w:t>Бакалавриат</w:t>
            </w:r>
          </w:p>
        </w:tc>
      </w:tr>
      <w:tr w:rsidR="00B3367C" w:rsidRPr="003B3E97"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367C" w:rsidRPr="00FA43EE" w:rsidRDefault="00B3367C" w:rsidP="00EA4D74">
            <w:pPr>
              <w:rPr>
                <w:b/>
                <w:sz w:val="22"/>
                <w:szCs w:val="22"/>
                <w:lang w:val="kk-KZ"/>
              </w:rPr>
            </w:pPr>
            <w:r w:rsidRPr="00FA43EE">
              <w:rPr>
                <w:b/>
                <w:bCs/>
                <w:sz w:val="22"/>
                <w:szCs w:val="22"/>
                <w:lang w:val="kk-KZ"/>
              </w:rPr>
              <w:t>Акад.кр./акад.сағат</w:t>
            </w:r>
          </w:p>
        </w:tc>
        <w:tc>
          <w:tcPr>
            <w:tcW w:w="6890" w:type="dxa"/>
            <w:gridSpan w:val="2"/>
            <w:tcBorders>
              <w:top w:val="single" w:sz="4" w:space="0" w:color="000000"/>
              <w:left w:val="single" w:sz="4" w:space="0" w:color="000000"/>
              <w:bottom w:val="single" w:sz="4" w:space="0" w:color="000000"/>
              <w:right w:val="single" w:sz="4" w:space="0" w:color="000000"/>
            </w:tcBorders>
          </w:tcPr>
          <w:p w:rsidR="00B3367C" w:rsidRPr="00FA43EE" w:rsidRDefault="00B37FFA" w:rsidP="00EA4D74">
            <w:pPr>
              <w:jc w:val="both"/>
              <w:rPr>
                <w:sz w:val="22"/>
                <w:szCs w:val="22"/>
                <w:lang w:val="kk-KZ"/>
              </w:rPr>
            </w:pPr>
            <w:r>
              <w:rPr>
                <w:sz w:val="22"/>
                <w:szCs w:val="22"/>
                <w:lang w:val="kk-KZ"/>
              </w:rPr>
              <w:t>7/210</w:t>
            </w:r>
          </w:p>
        </w:tc>
      </w:tr>
      <w:tr w:rsidR="00B3367C" w:rsidRPr="003B3E97"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367C" w:rsidRPr="003B3E97" w:rsidRDefault="00B3367C" w:rsidP="00EA4D74">
            <w:pPr>
              <w:rPr>
                <w:b/>
                <w:sz w:val="22"/>
                <w:szCs w:val="22"/>
                <w:lang w:val="kk-KZ"/>
              </w:rPr>
            </w:pPr>
            <w:r w:rsidRPr="003B3E97">
              <w:rPr>
                <w:b/>
                <w:bCs/>
                <w:sz w:val="22"/>
                <w:szCs w:val="22"/>
                <w:lang w:val="kk-KZ"/>
              </w:rPr>
              <w:t xml:space="preserve">Оқу </w:t>
            </w:r>
            <w:r w:rsidRPr="00FA43EE">
              <w:rPr>
                <w:b/>
                <w:bCs/>
                <w:sz w:val="22"/>
                <w:szCs w:val="22"/>
                <w:lang w:val="kk-KZ"/>
              </w:rPr>
              <w:t>түрі</w:t>
            </w:r>
          </w:p>
        </w:tc>
        <w:tc>
          <w:tcPr>
            <w:tcW w:w="6890" w:type="dxa"/>
            <w:gridSpan w:val="2"/>
            <w:tcBorders>
              <w:top w:val="single" w:sz="4" w:space="0" w:color="000000"/>
              <w:left w:val="single" w:sz="4" w:space="0" w:color="000000"/>
              <w:bottom w:val="single" w:sz="4" w:space="0" w:color="000000"/>
              <w:right w:val="single" w:sz="4" w:space="0" w:color="000000"/>
            </w:tcBorders>
          </w:tcPr>
          <w:p w:rsidR="00B3367C" w:rsidRPr="00FA43EE" w:rsidRDefault="00B3367C" w:rsidP="00EA4D74">
            <w:pPr>
              <w:jc w:val="both"/>
              <w:rPr>
                <w:sz w:val="22"/>
                <w:szCs w:val="22"/>
                <w:lang w:val="kk-KZ"/>
              </w:rPr>
            </w:pPr>
            <w:r w:rsidRPr="00FA43EE">
              <w:rPr>
                <w:sz w:val="22"/>
                <w:szCs w:val="22"/>
                <w:lang w:val="kk-KZ"/>
              </w:rPr>
              <w:t>Күндізгі</w:t>
            </w:r>
          </w:p>
        </w:tc>
      </w:tr>
      <w:tr w:rsidR="00B3367C"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367C" w:rsidRPr="00FA43EE" w:rsidRDefault="00B3367C" w:rsidP="00EA4D74">
            <w:pPr>
              <w:rPr>
                <w:b/>
                <w:bCs/>
                <w:sz w:val="22"/>
                <w:szCs w:val="22"/>
                <w:lang w:val="kk-KZ"/>
              </w:rPr>
            </w:pPr>
            <w:r w:rsidRPr="003B3E97">
              <w:rPr>
                <w:b/>
                <w:bCs/>
                <w:sz w:val="22"/>
                <w:szCs w:val="22"/>
                <w:lang w:val="kk-KZ"/>
              </w:rPr>
              <w:t>Семестр</w:t>
            </w:r>
            <w:r w:rsidRPr="00FA43EE">
              <w:rPr>
                <w:b/>
                <w:bCs/>
                <w:sz w:val="22"/>
                <w:szCs w:val="22"/>
                <w:lang w:val="kk-KZ"/>
              </w:rPr>
              <w:t>і</w:t>
            </w:r>
          </w:p>
        </w:tc>
        <w:tc>
          <w:tcPr>
            <w:tcW w:w="6890" w:type="dxa"/>
            <w:gridSpan w:val="2"/>
            <w:tcBorders>
              <w:top w:val="single" w:sz="4" w:space="0" w:color="000000"/>
              <w:left w:val="single" w:sz="4" w:space="0" w:color="000000"/>
              <w:bottom w:val="single" w:sz="4" w:space="0" w:color="000000"/>
              <w:right w:val="single" w:sz="4" w:space="0" w:color="000000"/>
            </w:tcBorders>
          </w:tcPr>
          <w:p w:rsidR="00B3367C" w:rsidRPr="00FA43EE" w:rsidRDefault="00B3367C" w:rsidP="00EA4D74">
            <w:pPr>
              <w:jc w:val="both"/>
              <w:rPr>
                <w:sz w:val="22"/>
                <w:szCs w:val="22"/>
                <w:lang w:val="kk-KZ"/>
              </w:rPr>
            </w:pPr>
            <w:r w:rsidRPr="00FA43EE">
              <w:rPr>
                <w:sz w:val="22"/>
                <w:szCs w:val="22"/>
                <w:lang w:val="tr-TR"/>
              </w:rPr>
              <w:t>V</w:t>
            </w:r>
            <w:r w:rsidRPr="00FA43EE">
              <w:rPr>
                <w:sz w:val="22"/>
                <w:szCs w:val="22"/>
                <w:lang w:val="kk-KZ"/>
              </w:rPr>
              <w:t>ІІ</w:t>
            </w:r>
            <w:r w:rsidR="00B37FFA">
              <w:rPr>
                <w:sz w:val="22"/>
                <w:szCs w:val="22"/>
                <w:lang w:val="kk-KZ"/>
              </w:rPr>
              <w:t>І</w:t>
            </w:r>
          </w:p>
        </w:tc>
      </w:tr>
      <w:tr w:rsidR="00B3367C"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367C" w:rsidRPr="00FA43EE" w:rsidRDefault="00B3367C" w:rsidP="00EA4D74">
            <w:pPr>
              <w:rPr>
                <w:b/>
                <w:sz w:val="22"/>
                <w:szCs w:val="22"/>
                <w:lang w:val="kk-KZ"/>
              </w:rPr>
            </w:pPr>
            <w:r w:rsidRPr="00FA43EE">
              <w:rPr>
                <w:b/>
                <w:sz w:val="22"/>
                <w:szCs w:val="22"/>
                <w:lang w:val="kk-KZ"/>
              </w:rPr>
              <w:t>Пәннің п</w:t>
            </w:r>
            <w:r w:rsidRPr="00FA43EE">
              <w:rPr>
                <w:b/>
                <w:sz w:val="22"/>
                <w:szCs w:val="22"/>
              </w:rPr>
              <w:t>ререквизит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B3367C" w:rsidRPr="00FA43EE" w:rsidRDefault="00B3367C" w:rsidP="00111409">
            <w:pPr>
              <w:jc w:val="both"/>
              <w:rPr>
                <w:sz w:val="22"/>
                <w:szCs w:val="22"/>
                <w:lang w:val="kk-KZ"/>
              </w:rPr>
            </w:pPr>
            <w:r w:rsidRPr="00FA43EE">
              <w:rPr>
                <w:sz w:val="22"/>
                <w:szCs w:val="22"/>
                <w:lang w:val="en-US"/>
              </w:rPr>
              <w:t xml:space="preserve">- </w:t>
            </w:r>
          </w:p>
        </w:tc>
      </w:tr>
      <w:tr w:rsidR="00B3367C"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367C" w:rsidRPr="00FA43EE" w:rsidRDefault="00B3367C" w:rsidP="00EA4D74">
            <w:pPr>
              <w:rPr>
                <w:b/>
                <w:sz w:val="22"/>
                <w:szCs w:val="22"/>
                <w:lang w:val="kk-KZ"/>
              </w:rPr>
            </w:pPr>
            <w:r w:rsidRPr="00FA43EE">
              <w:rPr>
                <w:b/>
                <w:sz w:val="22"/>
                <w:szCs w:val="22"/>
                <w:lang w:val="kk-KZ"/>
              </w:rPr>
              <w:t>Пәннің пострек</w:t>
            </w:r>
            <w:r w:rsidRPr="00FA43EE">
              <w:rPr>
                <w:b/>
                <w:sz w:val="22"/>
                <w:szCs w:val="22"/>
              </w:rPr>
              <w:t>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B3367C" w:rsidRPr="00FA43EE" w:rsidRDefault="00B3367C" w:rsidP="00EA4D74">
            <w:pPr>
              <w:jc w:val="both"/>
              <w:rPr>
                <w:sz w:val="22"/>
                <w:szCs w:val="22"/>
                <w:lang w:val="kk-KZ"/>
              </w:rPr>
            </w:pPr>
            <w:r w:rsidRPr="00FA43EE">
              <w:rPr>
                <w:sz w:val="22"/>
                <w:szCs w:val="22"/>
                <w:lang w:val="kk-KZ"/>
              </w:rPr>
              <w:t xml:space="preserve">- </w:t>
            </w:r>
          </w:p>
        </w:tc>
      </w:tr>
      <w:tr w:rsidR="00B3367C" w:rsidRPr="008D4008"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367C" w:rsidRPr="00FA43EE" w:rsidRDefault="00B3367C" w:rsidP="00EA4D74">
            <w:pPr>
              <w:rPr>
                <w:b/>
                <w:sz w:val="22"/>
                <w:szCs w:val="22"/>
              </w:rPr>
            </w:pPr>
            <w:r w:rsidRPr="00FA43EE">
              <w:rPr>
                <w:b/>
                <w:bCs/>
                <w:sz w:val="22"/>
                <w:szCs w:val="22"/>
                <w:lang w:val="kk-KZ"/>
              </w:rPr>
              <w:t xml:space="preserve">Пәннің қысқаша </w:t>
            </w:r>
            <w:r w:rsidRPr="00FA43EE">
              <w:rPr>
                <w:b/>
                <w:bCs/>
                <w:sz w:val="22"/>
                <w:szCs w:val="22"/>
              </w:rPr>
              <w:t xml:space="preserve">мазмұны </w:t>
            </w:r>
          </w:p>
        </w:tc>
        <w:tc>
          <w:tcPr>
            <w:tcW w:w="6890" w:type="dxa"/>
            <w:gridSpan w:val="2"/>
            <w:tcBorders>
              <w:top w:val="single" w:sz="4" w:space="0" w:color="000000"/>
              <w:left w:val="single" w:sz="4" w:space="0" w:color="000000"/>
              <w:bottom w:val="single" w:sz="4" w:space="0" w:color="000000"/>
              <w:right w:val="single" w:sz="4" w:space="0" w:color="000000"/>
            </w:tcBorders>
          </w:tcPr>
          <w:p w:rsidR="00B3367C" w:rsidRPr="00FA43EE" w:rsidRDefault="00B3367C" w:rsidP="00EA4D74">
            <w:pPr>
              <w:shd w:val="clear" w:color="auto" w:fill="FFFFFF"/>
              <w:tabs>
                <w:tab w:val="left" w:pos="624"/>
              </w:tabs>
              <w:autoSpaceDE w:val="0"/>
              <w:autoSpaceDN w:val="0"/>
              <w:adjustRightInd w:val="0"/>
              <w:jc w:val="both"/>
              <w:rPr>
                <w:sz w:val="22"/>
                <w:szCs w:val="22"/>
                <w:lang w:val="kk-KZ"/>
              </w:rPr>
            </w:pPr>
            <w:r w:rsidRPr="00FA43EE">
              <w:rPr>
                <w:sz w:val="22"/>
                <w:szCs w:val="22"/>
                <w:lang w:val="kk-KZ"/>
              </w:rPr>
              <w:t>Пәннің мақсаты ислам тарихындағы алғашқы мазхабтардың пайда болуындағы сенімдік, құқықтық, саяси мазхабтардың қалыптасуына ықпал еткен факторлар, қазіргі таңдағы әлемдегі исламдық сипаттағы діни ағымдардың және діни түсініктердің шығу себептері мен олардың қоғамға әсері туралы білім беру. Пәнді оқу нәтижесінде студент ислам мазхабтарына қатысты негізгі ұғымдарды, мазхабтар арасындағы айырмашылықтарды біледі, қазіргі таңдағы ислам ағымдарының доктриналық ұстанымдарын зерделеу дағдыларын меңгереді.</w:t>
            </w:r>
          </w:p>
        </w:tc>
      </w:tr>
      <w:tr w:rsidR="00B3367C" w:rsidRPr="00FA43EE" w:rsidTr="00EA4D74">
        <w:trPr>
          <w:trHeight w:val="888"/>
          <w:jc w:val="center"/>
        </w:trPr>
        <w:tc>
          <w:tcPr>
            <w:tcW w:w="2749" w:type="dxa"/>
            <w:vMerge w:val="restart"/>
            <w:tcBorders>
              <w:top w:val="single" w:sz="4" w:space="0" w:color="000000"/>
              <w:left w:val="single" w:sz="4" w:space="0" w:color="000000"/>
              <w:right w:val="single" w:sz="4" w:space="0" w:color="000000"/>
            </w:tcBorders>
          </w:tcPr>
          <w:p w:rsidR="00B3367C" w:rsidRPr="00FA43EE" w:rsidRDefault="00B3367C" w:rsidP="00EA4D74">
            <w:pPr>
              <w:rPr>
                <w:b/>
                <w:sz w:val="22"/>
                <w:szCs w:val="22"/>
              </w:rPr>
            </w:pPr>
            <w:r w:rsidRPr="00FA43EE">
              <w:rPr>
                <w:b/>
                <w:bCs/>
                <w:sz w:val="22"/>
                <w:szCs w:val="22"/>
                <w:lang w:val="kk-KZ"/>
              </w:rPr>
              <w:t>Құзыреттер және о</w:t>
            </w:r>
            <w:r w:rsidRPr="00FA43EE">
              <w:rPr>
                <w:b/>
                <w:bCs/>
                <w:sz w:val="22"/>
                <w:szCs w:val="22"/>
              </w:rPr>
              <w:t>қ</w:t>
            </w:r>
            <w:r w:rsidRPr="00FA43EE">
              <w:rPr>
                <w:b/>
                <w:bCs/>
                <w:sz w:val="22"/>
                <w:szCs w:val="22"/>
                <w:lang w:val="kk-KZ"/>
              </w:rPr>
              <w:t>ыт</w:t>
            </w:r>
            <w:r w:rsidRPr="00FA43EE">
              <w:rPr>
                <w:b/>
                <w:bCs/>
                <w:sz w:val="22"/>
                <w:szCs w:val="22"/>
              </w:rPr>
              <w:t xml:space="preserve">у нәтижелері </w:t>
            </w:r>
          </w:p>
        </w:tc>
        <w:tc>
          <w:tcPr>
            <w:tcW w:w="3377" w:type="dxa"/>
            <w:tcBorders>
              <w:top w:val="single" w:sz="4" w:space="0" w:color="000000"/>
              <w:left w:val="single" w:sz="4" w:space="0" w:color="000000"/>
              <w:bottom w:val="single" w:sz="4" w:space="0" w:color="auto"/>
              <w:right w:val="single" w:sz="4" w:space="0" w:color="auto"/>
            </w:tcBorders>
          </w:tcPr>
          <w:p w:rsidR="00B3367C" w:rsidRPr="00FA43EE" w:rsidRDefault="00B3367C" w:rsidP="00EA4D74">
            <w:pPr>
              <w:rPr>
                <w:sz w:val="22"/>
                <w:szCs w:val="22"/>
                <w:lang w:val="kk-KZ"/>
              </w:rPr>
            </w:pPr>
            <w:r w:rsidRPr="00FA43EE">
              <w:rPr>
                <w:b/>
                <w:bCs/>
                <w:sz w:val="22"/>
                <w:szCs w:val="22"/>
                <w:lang w:val="kk-KZ"/>
              </w:rPr>
              <w:t xml:space="preserve">Б4. Исламтану саласындағы негізгі мәселелерді білу </w:t>
            </w:r>
          </w:p>
        </w:tc>
        <w:tc>
          <w:tcPr>
            <w:tcW w:w="3513" w:type="dxa"/>
            <w:tcBorders>
              <w:top w:val="single" w:sz="4" w:space="0" w:color="000000"/>
              <w:left w:val="single" w:sz="4" w:space="0" w:color="auto"/>
              <w:bottom w:val="single" w:sz="4" w:space="0" w:color="auto"/>
              <w:right w:val="single" w:sz="4" w:space="0" w:color="000000"/>
            </w:tcBorders>
          </w:tcPr>
          <w:p w:rsidR="00B3367C" w:rsidRPr="00FA43EE" w:rsidRDefault="00B3367C" w:rsidP="00EA4D74">
            <w:pPr>
              <w:jc w:val="both"/>
              <w:rPr>
                <w:sz w:val="22"/>
                <w:szCs w:val="22"/>
                <w:lang w:val="kk-KZ"/>
              </w:rPr>
            </w:pPr>
            <w:r w:rsidRPr="00FA43EE">
              <w:rPr>
                <w:sz w:val="22"/>
                <w:szCs w:val="22"/>
                <w:lang w:val="kk-KZ"/>
              </w:rPr>
              <w:t>- Ислам ғылымдарының қалыптасуы мен даму кезеңдерін</w:t>
            </w:r>
            <w:r w:rsidRPr="00FA43EE">
              <w:rPr>
                <w:sz w:val="22"/>
                <w:szCs w:val="22"/>
                <w:lang w:val="tr-TR"/>
              </w:rPr>
              <w:t xml:space="preserve">, </w:t>
            </w:r>
            <w:r w:rsidRPr="00FA43EE">
              <w:rPr>
                <w:sz w:val="22"/>
                <w:szCs w:val="22"/>
                <w:lang w:val="kk-KZ"/>
              </w:rPr>
              <w:t>негізгі теориялар мен әдістемесін меңгеріп, қоғамдағы діни проблемаларды шешуде кәсіби білімін қолданады. (ОН5).</w:t>
            </w:r>
          </w:p>
        </w:tc>
      </w:tr>
      <w:tr w:rsidR="00B3367C" w:rsidRPr="00FA43EE" w:rsidTr="00EA4D74">
        <w:trPr>
          <w:trHeight w:val="603"/>
          <w:jc w:val="center"/>
        </w:trPr>
        <w:tc>
          <w:tcPr>
            <w:tcW w:w="2749" w:type="dxa"/>
            <w:vMerge/>
            <w:tcBorders>
              <w:left w:val="single" w:sz="4" w:space="0" w:color="000000"/>
              <w:right w:val="single" w:sz="4" w:space="0" w:color="000000"/>
            </w:tcBorders>
          </w:tcPr>
          <w:p w:rsidR="00B3367C" w:rsidRPr="00FA43EE" w:rsidRDefault="00B3367C" w:rsidP="00EA4D74">
            <w:pPr>
              <w:rPr>
                <w:b/>
                <w:bCs/>
                <w:sz w:val="22"/>
                <w:szCs w:val="22"/>
                <w:lang w:val="kk-KZ"/>
              </w:rPr>
            </w:pPr>
          </w:p>
        </w:tc>
        <w:tc>
          <w:tcPr>
            <w:tcW w:w="3377" w:type="dxa"/>
            <w:vMerge w:val="restart"/>
            <w:tcBorders>
              <w:top w:val="single" w:sz="4" w:space="0" w:color="auto"/>
              <w:left w:val="single" w:sz="4" w:space="0" w:color="000000"/>
              <w:right w:val="single" w:sz="4" w:space="0" w:color="auto"/>
            </w:tcBorders>
          </w:tcPr>
          <w:p w:rsidR="00B3367C" w:rsidRPr="00FA43EE" w:rsidRDefault="00B3367C" w:rsidP="00EA4D74">
            <w:pPr>
              <w:rPr>
                <w:b/>
                <w:sz w:val="22"/>
                <w:szCs w:val="22"/>
                <w:lang w:val="kk-KZ"/>
              </w:rPr>
            </w:pPr>
            <w:r w:rsidRPr="00FA43EE">
              <w:rPr>
                <w:b/>
                <w:sz w:val="22"/>
                <w:szCs w:val="22"/>
                <w:lang w:val="kk-KZ"/>
              </w:rPr>
              <w:t>Б5. Исламдық  конфессияларды</w:t>
            </w:r>
          </w:p>
          <w:p w:rsidR="00B3367C" w:rsidRPr="00FA43EE" w:rsidRDefault="00B3367C" w:rsidP="00EA4D74">
            <w:pPr>
              <w:rPr>
                <w:sz w:val="22"/>
                <w:szCs w:val="22"/>
                <w:lang w:val="kk-KZ"/>
              </w:rPr>
            </w:pPr>
            <w:r w:rsidRPr="00FA43EE">
              <w:rPr>
                <w:b/>
                <w:sz w:val="22"/>
                <w:szCs w:val="22"/>
                <w:lang w:val="kk-KZ"/>
              </w:rPr>
              <w:t xml:space="preserve"> білу</w:t>
            </w:r>
          </w:p>
        </w:tc>
        <w:tc>
          <w:tcPr>
            <w:tcW w:w="3513" w:type="dxa"/>
            <w:tcBorders>
              <w:top w:val="single" w:sz="4" w:space="0" w:color="000000"/>
              <w:left w:val="single" w:sz="4" w:space="0" w:color="auto"/>
              <w:right w:val="single" w:sz="4" w:space="0" w:color="000000"/>
            </w:tcBorders>
          </w:tcPr>
          <w:p w:rsidR="00B3367C" w:rsidRPr="00FA43EE" w:rsidRDefault="00B3367C" w:rsidP="00EA4D74">
            <w:pPr>
              <w:jc w:val="both"/>
              <w:rPr>
                <w:sz w:val="22"/>
                <w:szCs w:val="22"/>
                <w:lang w:val="kk-KZ"/>
              </w:rPr>
            </w:pPr>
            <w:r w:rsidRPr="00FA43EE">
              <w:rPr>
                <w:sz w:val="22"/>
                <w:szCs w:val="22"/>
                <w:lang w:val="kk-KZ"/>
              </w:rPr>
              <w:t>- Ислам тарихындағы діни мектептер мен қазіргі ағымдардың байланыстары мен ерекшеліктерін тұжырымдайды. (ОН7);</w:t>
            </w:r>
          </w:p>
        </w:tc>
      </w:tr>
      <w:tr w:rsidR="00B3367C" w:rsidRPr="00FA43EE" w:rsidTr="00EA4D74">
        <w:trPr>
          <w:trHeight w:val="603"/>
          <w:jc w:val="center"/>
        </w:trPr>
        <w:tc>
          <w:tcPr>
            <w:tcW w:w="2749" w:type="dxa"/>
            <w:vMerge/>
            <w:tcBorders>
              <w:left w:val="single" w:sz="4" w:space="0" w:color="000000"/>
              <w:right w:val="single" w:sz="4" w:space="0" w:color="000000"/>
            </w:tcBorders>
          </w:tcPr>
          <w:p w:rsidR="00B3367C" w:rsidRPr="00FA43EE" w:rsidRDefault="00B3367C" w:rsidP="00EA4D74">
            <w:pPr>
              <w:rPr>
                <w:b/>
                <w:bCs/>
                <w:sz w:val="22"/>
                <w:szCs w:val="22"/>
                <w:lang w:val="kk-KZ"/>
              </w:rPr>
            </w:pPr>
          </w:p>
        </w:tc>
        <w:tc>
          <w:tcPr>
            <w:tcW w:w="3377" w:type="dxa"/>
            <w:vMerge/>
            <w:tcBorders>
              <w:left w:val="single" w:sz="4" w:space="0" w:color="000000"/>
              <w:right w:val="single" w:sz="4" w:space="0" w:color="auto"/>
            </w:tcBorders>
          </w:tcPr>
          <w:p w:rsidR="00B3367C" w:rsidRPr="00FA43EE" w:rsidRDefault="00B3367C" w:rsidP="00EA4D74">
            <w:pPr>
              <w:rPr>
                <w:b/>
                <w:sz w:val="22"/>
                <w:szCs w:val="22"/>
                <w:lang w:val="kk-KZ"/>
              </w:rPr>
            </w:pPr>
          </w:p>
        </w:tc>
        <w:tc>
          <w:tcPr>
            <w:tcW w:w="3513" w:type="dxa"/>
            <w:tcBorders>
              <w:top w:val="single" w:sz="4" w:space="0" w:color="000000"/>
              <w:left w:val="single" w:sz="4" w:space="0" w:color="auto"/>
              <w:right w:val="single" w:sz="4" w:space="0" w:color="000000"/>
            </w:tcBorders>
          </w:tcPr>
          <w:p w:rsidR="00B3367C" w:rsidRPr="00FA43EE" w:rsidRDefault="00B3367C" w:rsidP="00EA4D74">
            <w:pPr>
              <w:jc w:val="both"/>
              <w:rPr>
                <w:sz w:val="22"/>
                <w:szCs w:val="22"/>
                <w:lang w:val="kk-KZ"/>
              </w:rPr>
            </w:pPr>
            <w:r w:rsidRPr="00FA43EE">
              <w:rPr>
                <w:sz w:val="22"/>
                <w:szCs w:val="22"/>
                <w:lang w:val="kk-KZ"/>
              </w:rPr>
              <w:t>- Дәстүрлі діни таным мен зайырлылық ұстанымдарды меңгере отырып, мемлекеттік-конфессиялық қатынастар саласындағы мәселелерді шешуде ұсыныстар дайындайды. (ОН8);</w:t>
            </w:r>
          </w:p>
        </w:tc>
      </w:tr>
      <w:tr w:rsidR="00B3367C"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367C" w:rsidRPr="00FA43EE" w:rsidRDefault="00B3367C" w:rsidP="00EA4D74">
            <w:pPr>
              <w:rPr>
                <w:b/>
                <w:sz w:val="22"/>
                <w:szCs w:val="22"/>
                <w:lang w:val="kk-KZ"/>
              </w:rPr>
            </w:pPr>
            <w:r w:rsidRPr="00FA43EE">
              <w:rPr>
                <w:b/>
                <w:sz w:val="22"/>
                <w:szCs w:val="22"/>
              </w:rPr>
              <w:t xml:space="preserve">Қорытынды бақылау </w:t>
            </w:r>
          </w:p>
        </w:tc>
        <w:tc>
          <w:tcPr>
            <w:tcW w:w="6890" w:type="dxa"/>
            <w:gridSpan w:val="2"/>
            <w:tcBorders>
              <w:top w:val="single" w:sz="4" w:space="0" w:color="000000"/>
              <w:left w:val="single" w:sz="4" w:space="0" w:color="000000"/>
              <w:bottom w:val="single" w:sz="4" w:space="0" w:color="000000"/>
              <w:right w:val="single" w:sz="4" w:space="0" w:color="000000"/>
            </w:tcBorders>
          </w:tcPr>
          <w:p w:rsidR="00B3367C" w:rsidRPr="00FA43EE" w:rsidRDefault="00B3367C" w:rsidP="00EA4D74">
            <w:pPr>
              <w:jc w:val="both"/>
              <w:rPr>
                <w:sz w:val="22"/>
                <w:szCs w:val="22"/>
                <w:lang w:val="kk-KZ"/>
              </w:rPr>
            </w:pPr>
            <w:r w:rsidRPr="00FA43EE">
              <w:rPr>
                <w:sz w:val="22"/>
                <w:szCs w:val="22"/>
                <w:lang w:val="kk-KZ"/>
              </w:rPr>
              <w:t xml:space="preserve">емтихан  </w:t>
            </w:r>
          </w:p>
        </w:tc>
      </w:tr>
      <w:tr w:rsidR="00B3367C"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367C" w:rsidRPr="00FA43EE" w:rsidRDefault="00B3367C" w:rsidP="00EA4D74">
            <w:pPr>
              <w:rPr>
                <w:b/>
                <w:sz w:val="22"/>
                <w:szCs w:val="22"/>
              </w:rPr>
            </w:pPr>
            <w:r w:rsidRPr="00FA43EE">
              <w:rPr>
                <w:b/>
                <w:bCs/>
                <w:sz w:val="22"/>
                <w:szCs w:val="22"/>
              </w:rPr>
              <w:t xml:space="preserve">Кредиттерді алу шарты </w:t>
            </w:r>
          </w:p>
        </w:tc>
        <w:tc>
          <w:tcPr>
            <w:tcW w:w="6890" w:type="dxa"/>
            <w:gridSpan w:val="2"/>
            <w:tcBorders>
              <w:top w:val="single" w:sz="4" w:space="0" w:color="000000"/>
              <w:left w:val="single" w:sz="4" w:space="0" w:color="000000"/>
              <w:bottom w:val="single" w:sz="4" w:space="0" w:color="000000"/>
              <w:right w:val="single" w:sz="4" w:space="0" w:color="000000"/>
            </w:tcBorders>
          </w:tcPr>
          <w:p w:rsidR="00B3367C" w:rsidRPr="00FA43EE" w:rsidRDefault="00B3367C" w:rsidP="00EA4D74">
            <w:pPr>
              <w:jc w:val="both"/>
              <w:rPr>
                <w:sz w:val="22"/>
                <w:szCs w:val="22"/>
                <w:lang w:val="kk-KZ"/>
              </w:rPr>
            </w:pPr>
            <w:r w:rsidRPr="00FA43EE">
              <w:rPr>
                <w:sz w:val="22"/>
                <w:szCs w:val="22"/>
                <w:lang w:val="kk-KZ"/>
              </w:rPr>
              <w:t>Лекция, семинар сабақтар, СӨЖ, үй тапсырмасын орындау</w:t>
            </w:r>
          </w:p>
        </w:tc>
      </w:tr>
      <w:tr w:rsidR="00B3367C"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367C" w:rsidRPr="00FA43EE" w:rsidRDefault="00B3367C" w:rsidP="00EA4D74">
            <w:pPr>
              <w:rPr>
                <w:b/>
                <w:sz w:val="22"/>
                <w:szCs w:val="22"/>
              </w:rPr>
            </w:pPr>
            <w:r w:rsidRPr="00FA43EE">
              <w:rPr>
                <w:b/>
                <w:bCs/>
                <w:sz w:val="22"/>
                <w:szCs w:val="22"/>
                <w:lang w:val="kk-KZ"/>
              </w:rPr>
              <w:t>Пәннің</w:t>
            </w:r>
            <w:r w:rsidRPr="00FA43EE">
              <w:rPr>
                <w:b/>
                <w:bCs/>
                <w:sz w:val="22"/>
                <w:szCs w:val="22"/>
              </w:rPr>
              <w:t xml:space="preserve"> ұзақтығы</w:t>
            </w:r>
          </w:p>
        </w:tc>
        <w:tc>
          <w:tcPr>
            <w:tcW w:w="6890" w:type="dxa"/>
            <w:gridSpan w:val="2"/>
            <w:tcBorders>
              <w:top w:val="single" w:sz="4" w:space="0" w:color="000000"/>
              <w:left w:val="single" w:sz="4" w:space="0" w:color="000000"/>
              <w:bottom w:val="single" w:sz="4" w:space="0" w:color="000000"/>
              <w:right w:val="single" w:sz="4" w:space="0" w:color="000000"/>
            </w:tcBorders>
          </w:tcPr>
          <w:p w:rsidR="00B3367C" w:rsidRPr="00FA43EE" w:rsidRDefault="00B3367C" w:rsidP="00EA4D74">
            <w:pPr>
              <w:jc w:val="both"/>
              <w:rPr>
                <w:sz w:val="22"/>
                <w:szCs w:val="22"/>
                <w:lang w:val="kk-KZ"/>
              </w:rPr>
            </w:pPr>
            <w:r w:rsidRPr="00FA43EE">
              <w:rPr>
                <w:sz w:val="22"/>
                <w:szCs w:val="22"/>
                <w:lang w:val="en-US"/>
              </w:rPr>
              <w:t xml:space="preserve">1 </w:t>
            </w:r>
            <w:r w:rsidRPr="00FA43EE">
              <w:rPr>
                <w:sz w:val="22"/>
                <w:szCs w:val="22"/>
                <w:lang w:val="kk-KZ"/>
              </w:rPr>
              <w:t>семестр</w:t>
            </w:r>
          </w:p>
        </w:tc>
      </w:tr>
      <w:tr w:rsidR="00B3367C" w:rsidRPr="008D4008"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367C" w:rsidRPr="00FA43EE" w:rsidRDefault="00B3367C" w:rsidP="00EA4D74">
            <w:pPr>
              <w:rPr>
                <w:b/>
                <w:sz w:val="22"/>
                <w:szCs w:val="22"/>
                <w:lang w:val="kk-KZ"/>
              </w:rPr>
            </w:pPr>
            <w:r w:rsidRPr="00FA43EE">
              <w:rPr>
                <w:b/>
                <w:bCs/>
                <w:sz w:val="22"/>
                <w:szCs w:val="22"/>
              </w:rPr>
              <w:t>Әдебиет</w:t>
            </w:r>
            <w:r w:rsidRPr="00FA43EE">
              <w:rPr>
                <w:b/>
                <w:bCs/>
                <w:sz w:val="22"/>
                <w:szCs w:val="22"/>
                <w:lang w:val="kk-KZ"/>
              </w:rPr>
              <w:t>тер</w:t>
            </w:r>
          </w:p>
        </w:tc>
        <w:tc>
          <w:tcPr>
            <w:tcW w:w="6890" w:type="dxa"/>
            <w:gridSpan w:val="2"/>
            <w:tcBorders>
              <w:top w:val="single" w:sz="4" w:space="0" w:color="000000"/>
              <w:left w:val="single" w:sz="4" w:space="0" w:color="000000"/>
              <w:bottom w:val="single" w:sz="4" w:space="0" w:color="000000"/>
              <w:right w:val="single" w:sz="4" w:space="0" w:color="000000"/>
            </w:tcBorders>
          </w:tcPr>
          <w:p w:rsidR="00B3367C" w:rsidRPr="00FA43EE" w:rsidRDefault="00B3367C" w:rsidP="00B3367C">
            <w:pPr>
              <w:ind w:left="263" w:hanging="263"/>
              <w:rPr>
                <w:noProof/>
                <w:sz w:val="22"/>
                <w:szCs w:val="22"/>
                <w:lang w:val="kk-KZ"/>
              </w:rPr>
            </w:pPr>
            <w:r w:rsidRPr="00FA43EE">
              <w:rPr>
                <w:noProof/>
                <w:sz w:val="22"/>
                <w:szCs w:val="22"/>
                <w:lang w:val="kk-KZ"/>
              </w:rPr>
              <w:t>1.Ислам тарихы. Оқу құралы, Тұран баспасы,  2020 Мырзабеков М.</w:t>
            </w:r>
          </w:p>
          <w:p w:rsidR="00B3367C" w:rsidRPr="00FA43EE" w:rsidRDefault="00B3367C" w:rsidP="00B3367C">
            <w:pPr>
              <w:ind w:left="263" w:hanging="263"/>
              <w:rPr>
                <w:noProof/>
                <w:sz w:val="22"/>
                <w:szCs w:val="22"/>
                <w:lang w:val="kk-KZ"/>
              </w:rPr>
            </w:pPr>
            <w:r w:rsidRPr="00FA43EE">
              <w:rPr>
                <w:noProof/>
                <w:sz w:val="22"/>
                <w:szCs w:val="22"/>
                <w:lang w:val="kk-KZ"/>
              </w:rPr>
              <w:t>2.Саяси, кәламдық және фиқхтық мәзхабтар тарихы, оқу құралы, -Алматы 2016, А.Сатыбалдиева</w:t>
            </w:r>
          </w:p>
          <w:p w:rsidR="00B3367C" w:rsidRPr="00FA43EE" w:rsidRDefault="00B3367C" w:rsidP="00B3367C">
            <w:pPr>
              <w:ind w:left="263" w:hanging="263"/>
              <w:rPr>
                <w:noProof/>
                <w:sz w:val="22"/>
                <w:szCs w:val="22"/>
                <w:lang w:val="kk-KZ"/>
              </w:rPr>
            </w:pPr>
            <w:r w:rsidRPr="00FA43EE">
              <w:rPr>
                <w:noProof/>
                <w:sz w:val="22"/>
                <w:szCs w:val="22"/>
                <w:lang w:val="kk-KZ"/>
              </w:rPr>
              <w:t>3.Деструктивные религиозные организации: сущность и особенности, Учебное пособие, Алматы, 2020, К.Бегалинова, М.Ашилова, А.Бегалинов</w:t>
            </w:r>
          </w:p>
          <w:p w:rsidR="00B3367C" w:rsidRPr="00FA43EE" w:rsidRDefault="00B3367C" w:rsidP="00B3367C">
            <w:pPr>
              <w:ind w:left="263" w:hanging="263"/>
              <w:rPr>
                <w:noProof/>
                <w:sz w:val="22"/>
                <w:szCs w:val="22"/>
                <w:lang w:val="kk-KZ"/>
              </w:rPr>
            </w:pPr>
            <w:r w:rsidRPr="00FA43EE">
              <w:rPr>
                <w:noProof/>
                <w:sz w:val="22"/>
                <w:szCs w:val="22"/>
                <w:lang w:val="kk-KZ"/>
              </w:rPr>
              <w:t>4.Абу Ханифа и ханафитский мазхаб, А. Адильбаев. - Алматы : Көкжиек, 2014</w:t>
            </w:r>
          </w:p>
          <w:p w:rsidR="00B3367C" w:rsidRPr="00FA43EE" w:rsidRDefault="00B3367C" w:rsidP="00B3367C">
            <w:pPr>
              <w:ind w:left="263" w:hanging="263"/>
              <w:rPr>
                <w:noProof/>
                <w:sz w:val="22"/>
                <w:szCs w:val="22"/>
                <w:lang w:val="kk-KZ"/>
              </w:rPr>
            </w:pPr>
            <w:r w:rsidRPr="00FA43EE">
              <w:rPr>
                <w:noProof/>
                <w:sz w:val="22"/>
                <w:szCs w:val="22"/>
                <w:lang w:val="kk-KZ"/>
              </w:rPr>
              <w:t>5.Ханафи-Матуриди мазхабы. Оқу құралы. С. У. Абжалов, М. Мырзабеков, Қ. Р. Қаратышқанова. - Түркістан : Мырза, 2019</w:t>
            </w:r>
          </w:p>
          <w:p w:rsidR="00B3367C" w:rsidRPr="00FA43EE" w:rsidRDefault="00B3367C" w:rsidP="00B3367C">
            <w:pPr>
              <w:ind w:left="263" w:hanging="263"/>
              <w:rPr>
                <w:noProof/>
                <w:sz w:val="22"/>
                <w:szCs w:val="22"/>
                <w:lang w:val="kk-KZ"/>
              </w:rPr>
            </w:pPr>
            <w:r w:rsidRPr="00FA43EE">
              <w:rPr>
                <w:noProof/>
                <w:sz w:val="22"/>
                <w:szCs w:val="22"/>
                <w:lang w:val="kk-KZ"/>
              </w:rPr>
              <w:t>6.Қазіргі таңдағы неосәләфиттік ағым (мақалалар жинағы), Шымкент 2016, ред. алқа М.Беспаев, Д.Оспанов, Ф.Тайтелиев</w:t>
            </w:r>
          </w:p>
        </w:tc>
      </w:tr>
      <w:tr w:rsidR="00B3367C"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367C" w:rsidRPr="00FA43EE" w:rsidRDefault="00B3367C" w:rsidP="00EA4D74">
            <w:pPr>
              <w:jc w:val="both"/>
              <w:rPr>
                <w:b/>
                <w:sz w:val="22"/>
                <w:szCs w:val="22"/>
                <w:lang w:val="kk-KZ"/>
              </w:rPr>
            </w:pPr>
            <w:r w:rsidRPr="00FA43EE">
              <w:rPr>
                <w:b/>
                <w:bCs/>
                <w:sz w:val="22"/>
                <w:szCs w:val="22"/>
                <w:lang w:val="kk-KZ"/>
              </w:rPr>
              <w:t xml:space="preserve">Жаңартылған мерзімі </w:t>
            </w:r>
          </w:p>
        </w:tc>
        <w:tc>
          <w:tcPr>
            <w:tcW w:w="6890" w:type="dxa"/>
            <w:gridSpan w:val="2"/>
            <w:tcBorders>
              <w:top w:val="single" w:sz="4" w:space="0" w:color="000000"/>
              <w:left w:val="single" w:sz="4" w:space="0" w:color="000000"/>
              <w:bottom w:val="single" w:sz="4" w:space="0" w:color="000000"/>
              <w:right w:val="single" w:sz="4" w:space="0" w:color="000000"/>
            </w:tcBorders>
          </w:tcPr>
          <w:p w:rsidR="00B3367C" w:rsidRPr="00FA43EE" w:rsidRDefault="00B3367C" w:rsidP="00EA4D74">
            <w:pPr>
              <w:jc w:val="both"/>
              <w:rPr>
                <w:sz w:val="22"/>
                <w:szCs w:val="22"/>
                <w:lang w:val="kk-KZ"/>
              </w:rPr>
            </w:pPr>
          </w:p>
        </w:tc>
      </w:tr>
    </w:tbl>
    <w:p w:rsidR="00E3495C" w:rsidRPr="00FA43EE" w:rsidRDefault="00E3495C" w:rsidP="000A5A4F">
      <w:pPr>
        <w:rPr>
          <w:sz w:val="22"/>
          <w:szCs w:val="22"/>
          <w:lang w:val="kk-KZ"/>
        </w:rPr>
      </w:pPr>
    </w:p>
    <w:p w:rsidR="00E3495C" w:rsidRPr="00FA43EE" w:rsidRDefault="00E3495C" w:rsidP="000A5A4F">
      <w:pPr>
        <w:rPr>
          <w:sz w:val="22"/>
          <w:szCs w:val="22"/>
          <w:lang w:val="kk-KZ"/>
        </w:rPr>
      </w:pPr>
    </w:p>
    <w:p w:rsidR="00E3495C" w:rsidRPr="00FA43EE" w:rsidRDefault="00E3495C" w:rsidP="000A5A4F">
      <w:pPr>
        <w:rPr>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3377"/>
        <w:gridCol w:w="3513"/>
      </w:tblGrid>
      <w:tr w:rsidR="003F0238"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3F0238" w:rsidRPr="00FA43EE" w:rsidRDefault="003F0238" w:rsidP="00EA4D74">
            <w:pPr>
              <w:rPr>
                <w:b/>
                <w:sz w:val="22"/>
                <w:szCs w:val="22"/>
              </w:rPr>
            </w:pPr>
            <w:r w:rsidRPr="00FA43EE">
              <w:rPr>
                <w:b/>
                <w:bCs/>
                <w:sz w:val="22"/>
                <w:szCs w:val="22"/>
                <w:lang w:val="kk-KZ"/>
              </w:rPr>
              <w:t>Пән коды</w:t>
            </w:r>
            <w:r w:rsidRPr="00FA43EE">
              <w:rPr>
                <w:b/>
                <w:bCs/>
                <w:sz w:val="22"/>
                <w:szCs w:val="22"/>
              </w:rPr>
              <w:t xml:space="preserve"> және атауы</w:t>
            </w:r>
          </w:p>
        </w:tc>
        <w:tc>
          <w:tcPr>
            <w:tcW w:w="6890" w:type="dxa"/>
            <w:gridSpan w:val="2"/>
            <w:tcBorders>
              <w:top w:val="single" w:sz="4" w:space="0" w:color="000000"/>
              <w:left w:val="single" w:sz="4" w:space="0" w:color="000000"/>
              <w:bottom w:val="single" w:sz="4" w:space="0" w:color="000000"/>
              <w:right w:val="single" w:sz="4" w:space="0" w:color="000000"/>
            </w:tcBorders>
          </w:tcPr>
          <w:p w:rsidR="003F0238" w:rsidRPr="00FA43EE" w:rsidRDefault="003F0238" w:rsidP="00EA4D74">
            <w:pPr>
              <w:rPr>
                <w:b/>
                <w:sz w:val="22"/>
                <w:szCs w:val="22"/>
                <w:lang w:val="kk-KZ"/>
              </w:rPr>
            </w:pPr>
            <w:r w:rsidRPr="00FA43EE">
              <w:rPr>
                <w:b/>
                <w:sz w:val="22"/>
                <w:szCs w:val="22"/>
              </w:rPr>
              <w:t>MK 4274</w:t>
            </w:r>
            <w:r w:rsidRPr="00FA43EE">
              <w:rPr>
                <w:b/>
                <w:bCs/>
                <w:sz w:val="22"/>
                <w:szCs w:val="22"/>
                <w:lang w:val="kk-KZ"/>
              </w:rPr>
              <w:t xml:space="preserve"> </w:t>
            </w:r>
            <w:r w:rsidRPr="00FA43EE">
              <w:rPr>
                <w:b/>
                <w:sz w:val="22"/>
                <w:szCs w:val="22"/>
                <w:lang w:val="kk-KZ"/>
              </w:rPr>
              <w:t>Матуриди кәламы</w:t>
            </w:r>
          </w:p>
        </w:tc>
      </w:tr>
      <w:tr w:rsidR="003F0238" w:rsidRPr="00592D4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3F0238" w:rsidRPr="00FA43EE" w:rsidRDefault="003F0238" w:rsidP="00EA4D74">
            <w:pPr>
              <w:rPr>
                <w:b/>
                <w:sz w:val="22"/>
                <w:szCs w:val="22"/>
                <w:lang w:val="kk-KZ"/>
              </w:rPr>
            </w:pPr>
            <w:r w:rsidRPr="00FA43EE">
              <w:rPr>
                <w:b/>
                <w:bCs/>
                <w:sz w:val="22"/>
                <w:szCs w:val="22"/>
                <w:lang w:val="kk-KZ"/>
              </w:rPr>
              <w:t>Пәнге</w:t>
            </w:r>
            <w:r w:rsidRPr="00FA43EE">
              <w:rPr>
                <w:b/>
                <w:bCs/>
                <w:sz w:val="22"/>
                <w:szCs w:val="22"/>
              </w:rPr>
              <w:t xml:space="preserve"> жауапты </w:t>
            </w:r>
            <w:r w:rsidRPr="00FA43EE">
              <w:rPr>
                <w:b/>
                <w:bCs/>
                <w:sz w:val="22"/>
                <w:szCs w:val="22"/>
                <w:lang w:val="kk-KZ"/>
              </w:rPr>
              <w:t>ОПҚ</w:t>
            </w:r>
          </w:p>
        </w:tc>
        <w:tc>
          <w:tcPr>
            <w:tcW w:w="6890" w:type="dxa"/>
            <w:gridSpan w:val="2"/>
            <w:tcBorders>
              <w:top w:val="single" w:sz="4" w:space="0" w:color="000000"/>
              <w:left w:val="single" w:sz="4" w:space="0" w:color="000000"/>
              <w:bottom w:val="single" w:sz="4" w:space="0" w:color="000000"/>
              <w:right w:val="single" w:sz="4" w:space="0" w:color="000000"/>
            </w:tcBorders>
          </w:tcPr>
          <w:p w:rsidR="003F0238" w:rsidRPr="00FA43EE" w:rsidRDefault="004B5A11" w:rsidP="00EA4D74">
            <w:pPr>
              <w:jc w:val="both"/>
              <w:rPr>
                <w:sz w:val="22"/>
                <w:szCs w:val="22"/>
                <w:lang w:val="kk-KZ"/>
              </w:rPr>
            </w:pPr>
            <w:r>
              <w:rPr>
                <w:sz w:val="22"/>
                <w:szCs w:val="22"/>
                <w:lang w:val="kk-KZ"/>
              </w:rPr>
              <w:t>М.Мырзабеков</w:t>
            </w:r>
          </w:p>
        </w:tc>
      </w:tr>
      <w:tr w:rsidR="003F0238"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3F0238" w:rsidRPr="00FA43EE" w:rsidRDefault="003F0238" w:rsidP="00EA4D74">
            <w:pPr>
              <w:rPr>
                <w:b/>
                <w:sz w:val="22"/>
                <w:szCs w:val="22"/>
                <w:lang w:val="kk-KZ"/>
              </w:rPr>
            </w:pPr>
            <w:r w:rsidRPr="00FA43EE">
              <w:rPr>
                <w:b/>
                <w:bCs/>
                <w:sz w:val="22"/>
                <w:szCs w:val="22"/>
                <w:lang w:val="kk-KZ"/>
              </w:rPr>
              <w:t xml:space="preserve">Элективті пән циклы және түрі </w:t>
            </w:r>
          </w:p>
        </w:tc>
        <w:tc>
          <w:tcPr>
            <w:tcW w:w="6890" w:type="dxa"/>
            <w:gridSpan w:val="2"/>
            <w:tcBorders>
              <w:top w:val="single" w:sz="4" w:space="0" w:color="000000"/>
              <w:left w:val="single" w:sz="4" w:space="0" w:color="000000"/>
              <w:bottom w:val="single" w:sz="4" w:space="0" w:color="000000"/>
              <w:right w:val="single" w:sz="4" w:space="0" w:color="000000"/>
            </w:tcBorders>
          </w:tcPr>
          <w:p w:rsidR="003F0238" w:rsidRPr="00FA43EE" w:rsidRDefault="003F0238" w:rsidP="00EA4D74">
            <w:pPr>
              <w:rPr>
                <w:sz w:val="22"/>
                <w:szCs w:val="22"/>
                <w:lang w:val="kk-KZ"/>
              </w:rPr>
            </w:pPr>
            <w:r w:rsidRPr="00FA43EE">
              <w:rPr>
                <w:sz w:val="22"/>
                <w:szCs w:val="22"/>
                <w:lang w:val="kk-KZ"/>
              </w:rPr>
              <w:t>БП-ТК</w:t>
            </w:r>
          </w:p>
        </w:tc>
      </w:tr>
      <w:tr w:rsidR="003F0238"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3F0238" w:rsidRPr="00FA43EE" w:rsidRDefault="003F0238" w:rsidP="00EA4D74">
            <w:pPr>
              <w:rPr>
                <w:b/>
                <w:sz w:val="22"/>
                <w:szCs w:val="22"/>
                <w:lang w:val="kk-KZ"/>
              </w:rPr>
            </w:pPr>
            <w:r w:rsidRPr="00FA43EE">
              <w:rPr>
                <w:b/>
                <w:bCs/>
                <w:sz w:val="22"/>
                <w:szCs w:val="22"/>
                <w:lang w:val="kk-KZ"/>
              </w:rPr>
              <w:t xml:space="preserve">Академиялық дәрежесі </w:t>
            </w:r>
          </w:p>
        </w:tc>
        <w:tc>
          <w:tcPr>
            <w:tcW w:w="6890" w:type="dxa"/>
            <w:gridSpan w:val="2"/>
            <w:tcBorders>
              <w:top w:val="single" w:sz="4" w:space="0" w:color="000000"/>
              <w:left w:val="single" w:sz="4" w:space="0" w:color="000000"/>
              <w:bottom w:val="single" w:sz="4" w:space="0" w:color="000000"/>
              <w:right w:val="single" w:sz="4" w:space="0" w:color="000000"/>
            </w:tcBorders>
          </w:tcPr>
          <w:p w:rsidR="003F0238" w:rsidRPr="00FA43EE" w:rsidRDefault="003F0238" w:rsidP="00EA4D74">
            <w:pPr>
              <w:jc w:val="both"/>
              <w:rPr>
                <w:sz w:val="22"/>
                <w:szCs w:val="22"/>
                <w:lang w:val="kk-KZ"/>
              </w:rPr>
            </w:pPr>
            <w:r w:rsidRPr="00FA43EE">
              <w:rPr>
                <w:sz w:val="22"/>
                <w:szCs w:val="22"/>
                <w:lang w:val="kk-KZ"/>
              </w:rPr>
              <w:t>Бакалавриат</w:t>
            </w:r>
          </w:p>
        </w:tc>
      </w:tr>
      <w:tr w:rsidR="003F0238"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3F0238" w:rsidRPr="00FA43EE" w:rsidRDefault="003F0238" w:rsidP="00EA4D74">
            <w:pPr>
              <w:rPr>
                <w:b/>
                <w:sz w:val="22"/>
                <w:szCs w:val="22"/>
                <w:lang w:val="kk-KZ"/>
              </w:rPr>
            </w:pPr>
            <w:r w:rsidRPr="00FA43EE">
              <w:rPr>
                <w:b/>
                <w:bCs/>
                <w:sz w:val="22"/>
                <w:szCs w:val="22"/>
                <w:lang w:val="kk-KZ"/>
              </w:rPr>
              <w:t>Акад.кр./акад.сағат</w:t>
            </w:r>
          </w:p>
        </w:tc>
        <w:tc>
          <w:tcPr>
            <w:tcW w:w="6890" w:type="dxa"/>
            <w:gridSpan w:val="2"/>
            <w:tcBorders>
              <w:top w:val="single" w:sz="4" w:space="0" w:color="000000"/>
              <w:left w:val="single" w:sz="4" w:space="0" w:color="000000"/>
              <w:bottom w:val="single" w:sz="4" w:space="0" w:color="000000"/>
              <w:right w:val="single" w:sz="4" w:space="0" w:color="000000"/>
            </w:tcBorders>
          </w:tcPr>
          <w:p w:rsidR="003F0238" w:rsidRPr="00FA43EE" w:rsidRDefault="00B37FFA" w:rsidP="00EA4D74">
            <w:pPr>
              <w:jc w:val="both"/>
              <w:rPr>
                <w:sz w:val="22"/>
                <w:szCs w:val="22"/>
                <w:lang w:val="kk-KZ"/>
              </w:rPr>
            </w:pPr>
            <w:r>
              <w:rPr>
                <w:sz w:val="22"/>
                <w:szCs w:val="22"/>
                <w:lang w:val="kk-KZ"/>
              </w:rPr>
              <w:t>7/210</w:t>
            </w:r>
          </w:p>
        </w:tc>
      </w:tr>
      <w:tr w:rsidR="003F0238"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3F0238" w:rsidRPr="00FA43EE" w:rsidRDefault="003F0238" w:rsidP="00EA4D74">
            <w:pPr>
              <w:rPr>
                <w:b/>
                <w:sz w:val="22"/>
                <w:szCs w:val="22"/>
              </w:rPr>
            </w:pPr>
            <w:r w:rsidRPr="00FA43EE">
              <w:rPr>
                <w:b/>
                <w:bCs/>
                <w:sz w:val="22"/>
                <w:szCs w:val="22"/>
              </w:rPr>
              <w:t xml:space="preserve">Оқу </w:t>
            </w:r>
            <w:r w:rsidRPr="00FA43EE">
              <w:rPr>
                <w:b/>
                <w:bCs/>
                <w:sz w:val="22"/>
                <w:szCs w:val="22"/>
                <w:lang w:val="kk-KZ"/>
              </w:rPr>
              <w:t>түрі</w:t>
            </w:r>
          </w:p>
        </w:tc>
        <w:tc>
          <w:tcPr>
            <w:tcW w:w="6890" w:type="dxa"/>
            <w:gridSpan w:val="2"/>
            <w:tcBorders>
              <w:top w:val="single" w:sz="4" w:space="0" w:color="000000"/>
              <w:left w:val="single" w:sz="4" w:space="0" w:color="000000"/>
              <w:bottom w:val="single" w:sz="4" w:space="0" w:color="000000"/>
              <w:right w:val="single" w:sz="4" w:space="0" w:color="000000"/>
            </w:tcBorders>
          </w:tcPr>
          <w:p w:rsidR="003F0238" w:rsidRPr="00FA43EE" w:rsidRDefault="003F0238" w:rsidP="00EA4D74">
            <w:pPr>
              <w:jc w:val="both"/>
              <w:rPr>
                <w:sz w:val="22"/>
                <w:szCs w:val="22"/>
                <w:lang w:val="kk-KZ"/>
              </w:rPr>
            </w:pPr>
            <w:r w:rsidRPr="00FA43EE">
              <w:rPr>
                <w:sz w:val="22"/>
                <w:szCs w:val="22"/>
                <w:lang w:val="kk-KZ"/>
              </w:rPr>
              <w:t>Күндізгі</w:t>
            </w:r>
          </w:p>
        </w:tc>
      </w:tr>
      <w:tr w:rsidR="003F0238"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3F0238" w:rsidRPr="00FA43EE" w:rsidRDefault="003F0238" w:rsidP="00EA4D74">
            <w:pPr>
              <w:rPr>
                <w:b/>
                <w:bCs/>
                <w:sz w:val="22"/>
                <w:szCs w:val="22"/>
                <w:lang w:val="kk-KZ"/>
              </w:rPr>
            </w:pPr>
            <w:r w:rsidRPr="00FA43EE">
              <w:rPr>
                <w:b/>
                <w:bCs/>
                <w:sz w:val="22"/>
                <w:szCs w:val="22"/>
              </w:rPr>
              <w:t>Семестр</w:t>
            </w:r>
            <w:r w:rsidRPr="00FA43EE">
              <w:rPr>
                <w:b/>
                <w:bCs/>
                <w:sz w:val="22"/>
                <w:szCs w:val="22"/>
                <w:lang w:val="kk-KZ"/>
              </w:rPr>
              <w:t>і</w:t>
            </w:r>
          </w:p>
        </w:tc>
        <w:tc>
          <w:tcPr>
            <w:tcW w:w="6890" w:type="dxa"/>
            <w:gridSpan w:val="2"/>
            <w:tcBorders>
              <w:top w:val="single" w:sz="4" w:space="0" w:color="000000"/>
              <w:left w:val="single" w:sz="4" w:space="0" w:color="000000"/>
              <w:bottom w:val="single" w:sz="4" w:space="0" w:color="000000"/>
              <w:right w:val="single" w:sz="4" w:space="0" w:color="000000"/>
            </w:tcBorders>
          </w:tcPr>
          <w:p w:rsidR="003F0238" w:rsidRPr="00FA43EE" w:rsidRDefault="003F0238" w:rsidP="00EA4D74">
            <w:pPr>
              <w:jc w:val="both"/>
              <w:rPr>
                <w:sz w:val="22"/>
                <w:szCs w:val="22"/>
                <w:lang w:val="kk-KZ"/>
              </w:rPr>
            </w:pPr>
            <w:r w:rsidRPr="00FA43EE">
              <w:rPr>
                <w:sz w:val="22"/>
                <w:szCs w:val="22"/>
                <w:lang w:val="tr-TR"/>
              </w:rPr>
              <w:t>V</w:t>
            </w:r>
            <w:r w:rsidRPr="00FA43EE">
              <w:rPr>
                <w:sz w:val="22"/>
                <w:szCs w:val="22"/>
                <w:lang w:val="kk-KZ"/>
              </w:rPr>
              <w:t>ІІ</w:t>
            </w:r>
            <w:r w:rsidR="00B37FFA">
              <w:rPr>
                <w:sz w:val="22"/>
                <w:szCs w:val="22"/>
                <w:lang w:val="kk-KZ"/>
              </w:rPr>
              <w:t>І</w:t>
            </w:r>
          </w:p>
        </w:tc>
      </w:tr>
      <w:tr w:rsidR="003F0238"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3F0238" w:rsidRPr="00FA43EE" w:rsidRDefault="003F0238" w:rsidP="00EA4D74">
            <w:pPr>
              <w:rPr>
                <w:b/>
                <w:sz w:val="22"/>
                <w:szCs w:val="22"/>
                <w:lang w:val="kk-KZ"/>
              </w:rPr>
            </w:pPr>
            <w:r w:rsidRPr="00FA43EE">
              <w:rPr>
                <w:b/>
                <w:sz w:val="22"/>
                <w:szCs w:val="22"/>
                <w:lang w:val="kk-KZ"/>
              </w:rPr>
              <w:t>Пәннің п</w:t>
            </w:r>
            <w:r w:rsidRPr="00FA43EE">
              <w:rPr>
                <w:b/>
                <w:sz w:val="22"/>
                <w:szCs w:val="22"/>
              </w:rPr>
              <w:t>ререквизит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3F0238" w:rsidRPr="00FA43EE" w:rsidRDefault="003F0238" w:rsidP="00111409">
            <w:pPr>
              <w:jc w:val="both"/>
              <w:rPr>
                <w:sz w:val="22"/>
                <w:szCs w:val="22"/>
                <w:lang w:val="kk-KZ"/>
              </w:rPr>
            </w:pPr>
            <w:r w:rsidRPr="00FA43EE">
              <w:rPr>
                <w:sz w:val="22"/>
                <w:szCs w:val="22"/>
                <w:lang w:val="en-US"/>
              </w:rPr>
              <w:t xml:space="preserve">- </w:t>
            </w:r>
          </w:p>
        </w:tc>
      </w:tr>
      <w:tr w:rsidR="003F0238"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3F0238" w:rsidRPr="00FA43EE" w:rsidRDefault="003F0238" w:rsidP="00EA4D74">
            <w:pPr>
              <w:rPr>
                <w:b/>
                <w:sz w:val="22"/>
                <w:szCs w:val="22"/>
                <w:lang w:val="kk-KZ"/>
              </w:rPr>
            </w:pPr>
            <w:r w:rsidRPr="00FA43EE">
              <w:rPr>
                <w:b/>
                <w:sz w:val="22"/>
                <w:szCs w:val="22"/>
                <w:lang w:val="kk-KZ"/>
              </w:rPr>
              <w:t>Пәннің пострек</w:t>
            </w:r>
            <w:r w:rsidRPr="00FA43EE">
              <w:rPr>
                <w:b/>
                <w:sz w:val="22"/>
                <w:szCs w:val="22"/>
              </w:rPr>
              <w:t>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3F0238" w:rsidRPr="00FA43EE" w:rsidRDefault="003F0238" w:rsidP="00EA4D74">
            <w:pPr>
              <w:jc w:val="both"/>
              <w:rPr>
                <w:sz w:val="22"/>
                <w:szCs w:val="22"/>
                <w:lang w:val="kk-KZ"/>
              </w:rPr>
            </w:pPr>
            <w:r w:rsidRPr="00FA43EE">
              <w:rPr>
                <w:sz w:val="22"/>
                <w:szCs w:val="22"/>
                <w:lang w:val="kk-KZ"/>
              </w:rPr>
              <w:t xml:space="preserve">- </w:t>
            </w:r>
          </w:p>
        </w:tc>
      </w:tr>
      <w:tr w:rsidR="003F0238" w:rsidRPr="008D4008"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3F0238" w:rsidRPr="00FA43EE" w:rsidRDefault="003F0238" w:rsidP="00EA4D74">
            <w:pPr>
              <w:rPr>
                <w:b/>
                <w:sz w:val="22"/>
                <w:szCs w:val="22"/>
              </w:rPr>
            </w:pPr>
            <w:r w:rsidRPr="00FA43EE">
              <w:rPr>
                <w:b/>
                <w:bCs/>
                <w:sz w:val="22"/>
                <w:szCs w:val="22"/>
                <w:lang w:val="kk-KZ"/>
              </w:rPr>
              <w:t xml:space="preserve">Пәннің қысқаша </w:t>
            </w:r>
            <w:r w:rsidRPr="00FA43EE">
              <w:rPr>
                <w:b/>
                <w:bCs/>
                <w:sz w:val="22"/>
                <w:szCs w:val="22"/>
              </w:rPr>
              <w:t xml:space="preserve">мазмұны </w:t>
            </w:r>
          </w:p>
        </w:tc>
        <w:tc>
          <w:tcPr>
            <w:tcW w:w="6890" w:type="dxa"/>
            <w:gridSpan w:val="2"/>
            <w:tcBorders>
              <w:top w:val="single" w:sz="4" w:space="0" w:color="000000"/>
              <w:left w:val="single" w:sz="4" w:space="0" w:color="000000"/>
              <w:bottom w:val="single" w:sz="4" w:space="0" w:color="000000"/>
              <w:right w:val="single" w:sz="4" w:space="0" w:color="000000"/>
            </w:tcBorders>
          </w:tcPr>
          <w:p w:rsidR="003F0238" w:rsidRPr="00FA43EE" w:rsidRDefault="003F0238" w:rsidP="00EA4D74">
            <w:pPr>
              <w:shd w:val="clear" w:color="auto" w:fill="FFFFFF"/>
              <w:tabs>
                <w:tab w:val="left" w:pos="624"/>
              </w:tabs>
              <w:autoSpaceDE w:val="0"/>
              <w:autoSpaceDN w:val="0"/>
              <w:adjustRightInd w:val="0"/>
              <w:jc w:val="both"/>
              <w:rPr>
                <w:sz w:val="22"/>
                <w:szCs w:val="22"/>
                <w:lang w:val="kk-KZ"/>
              </w:rPr>
            </w:pPr>
            <w:r w:rsidRPr="00FA43EE">
              <w:rPr>
                <w:sz w:val="22"/>
                <w:szCs w:val="22"/>
                <w:lang w:val="kk-KZ"/>
              </w:rPr>
              <w:t>Пәннің мақсаты студенттерге теологиялық мектептердің ілімдері туралы салыстырмалы ақпарат беріп, соның ішінде матуриди кәламының ерекшеліктерімен таныстыру. Пәнді оқу нәтижесінде студент тарихи кезеңдердегі матуриди кәламының ғалымдары мен еңбектерін және матуриди кәламының тарихи құрылымы мен қалыптасуын меңгере отырып, ислам теологиясында имам Матуридидің орны мен маңызын біледі, ислам теологиясының қалыптасуына ықпал еткен факторларды дәлелді және рационалды түрде талдау жасау қабілетін дамытады.</w:t>
            </w:r>
          </w:p>
        </w:tc>
      </w:tr>
      <w:tr w:rsidR="003F0238" w:rsidRPr="00FA43EE" w:rsidTr="00EA4D74">
        <w:trPr>
          <w:trHeight w:val="888"/>
          <w:jc w:val="center"/>
        </w:trPr>
        <w:tc>
          <w:tcPr>
            <w:tcW w:w="2749" w:type="dxa"/>
            <w:vMerge w:val="restart"/>
            <w:tcBorders>
              <w:top w:val="single" w:sz="4" w:space="0" w:color="000000"/>
              <w:left w:val="single" w:sz="4" w:space="0" w:color="000000"/>
              <w:right w:val="single" w:sz="4" w:space="0" w:color="000000"/>
            </w:tcBorders>
          </w:tcPr>
          <w:p w:rsidR="003F0238" w:rsidRPr="00FA43EE" w:rsidRDefault="003F0238" w:rsidP="00EA4D74">
            <w:pPr>
              <w:rPr>
                <w:b/>
                <w:sz w:val="22"/>
                <w:szCs w:val="22"/>
              </w:rPr>
            </w:pPr>
            <w:r w:rsidRPr="00FA43EE">
              <w:rPr>
                <w:b/>
                <w:bCs/>
                <w:sz w:val="22"/>
                <w:szCs w:val="22"/>
                <w:lang w:val="kk-KZ"/>
              </w:rPr>
              <w:t>Құзыреттер және о</w:t>
            </w:r>
            <w:r w:rsidRPr="00FA43EE">
              <w:rPr>
                <w:b/>
                <w:bCs/>
                <w:sz w:val="22"/>
                <w:szCs w:val="22"/>
              </w:rPr>
              <w:t>қ</w:t>
            </w:r>
            <w:r w:rsidRPr="00FA43EE">
              <w:rPr>
                <w:b/>
                <w:bCs/>
                <w:sz w:val="22"/>
                <w:szCs w:val="22"/>
                <w:lang w:val="kk-KZ"/>
              </w:rPr>
              <w:t>ыт</w:t>
            </w:r>
            <w:r w:rsidRPr="00FA43EE">
              <w:rPr>
                <w:b/>
                <w:bCs/>
                <w:sz w:val="22"/>
                <w:szCs w:val="22"/>
              </w:rPr>
              <w:t xml:space="preserve">у нәтижелері </w:t>
            </w:r>
          </w:p>
        </w:tc>
        <w:tc>
          <w:tcPr>
            <w:tcW w:w="3377" w:type="dxa"/>
            <w:tcBorders>
              <w:top w:val="single" w:sz="4" w:space="0" w:color="000000"/>
              <w:left w:val="single" w:sz="4" w:space="0" w:color="000000"/>
              <w:bottom w:val="single" w:sz="4" w:space="0" w:color="auto"/>
              <w:right w:val="single" w:sz="4" w:space="0" w:color="auto"/>
            </w:tcBorders>
          </w:tcPr>
          <w:p w:rsidR="003F0238" w:rsidRPr="00FA43EE" w:rsidRDefault="003F0238" w:rsidP="00EA4D74">
            <w:pPr>
              <w:rPr>
                <w:sz w:val="22"/>
                <w:szCs w:val="22"/>
                <w:lang w:val="kk-KZ"/>
              </w:rPr>
            </w:pPr>
            <w:r w:rsidRPr="00FA43EE">
              <w:rPr>
                <w:b/>
                <w:bCs/>
                <w:sz w:val="22"/>
                <w:szCs w:val="22"/>
                <w:lang w:val="kk-KZ"/>
              </w:rPr>
              <w:t xml:space="preserve">Б4. Исламтану саласындағы негізгі мәселелерді білу </w:t>
            </w:r>
          </w:p>
        </w:tc>
        <w:tc>
          <w:tcPr>
            <w:tcW w:w="3513" w:type="dxa"/>
            <w:tcBorders>
              <w:top w:val="single" w:sz="4" w:space="0" w:color="000000"/>
              <w:left w:val="single" w:sz="4" w:space="0" w:color="auto"/>
              <w:bottom w:val="single" w:sz="4" w:space="0" w:color="auto"/>
              <w:right w:val="single" w:sz="4" w:space="0" w:color="000000"/>
            </w:tcBorders>
          </w:tcPr>
          <w:p w:rsidR="003F0238" w:rsidRPr="00FA43EE" w:rsidRDefault="003F0238" w:rsidP="00EA4D74">
            <w:pPr>
              <w:jc w:val="both"/>
              <w:rPr>
                <w:sz w:val="22"/>
                <w:szCs w:val="22"/>
                <w:lang w:val="kk-KZ"/>
              </w:rPr>
            </w:pPr>
            <w:r w:rsidRPr="00FA43EE">
              <w:rPr>
                <w:sz w:val="22"/>
                <w:szCs w:val="22"/>
                <w:lang w:val="kk-KZ"/>
              </w:rPr>
              <w:t>- Ислам ғылымдарының қалыптасуы мен даму кезеңдерін</w:t>
            </w:r>
            <w:r w:rsidRPr="00FA43EE">
              <w:rPr>
                <w:sz w:val="22"/>
                <w:szCs w:val="22"/>
                <w:lang w:val="tr-TR"/>
              </w:rPr>
              <w:t xml:space="preserve">, </w:t>
            </w:r>
            <w:r w:rsidRPr="00FA43EE">
              <w:rPr>
                <w:sz w:val="22"/>
                <w:szCs w:val="22"/>
                <w:lang w:val="kk-KZ"/>
              </w:rPr>
              <w:t>негізгі теориялар мен әдістемесін меңгеріп, қоғамдағы діни проблемаларды шешуде кәсіби білімін қолданады. (ОН5).</w:t>
            </w:r>
          </w:p>
        </w:tc>
      </w:tr>
      <w:tr w:rsidR="003F0238" w:rsidRPr="00FA43EE" w:rsidTr="00EA4D74">
        <w:trPr>
          <w:trHeight w:val="603"/>
          <w:jc w:val="center"/>
        </w:trPr>
        <w:tc>
          <w:tcPr>
            <w:tcW w:w="2749" w:type="dxa"/>
            <w:vMerge/>
            <w:tcBorders>
              <w:left w:val="single" w:sz="4" w:space="0" w:color="000000"/>
              <w:right w:val="single" w:sz="4" w:space="0" w:color="000000"/>
            </w:tcBorders>
          </w:tcPr>
          <w:p w:rsidR="003F0238" w:rsidRPr="00FA43EE" w:rsidRDefault="003F0238" w:rsidP="00EA4D74">
            <w:pPr>
              <w:rPr>
                <w:b/>
                <w:bCs/>
                <w:sz w:val="22"/>
                <w:szCs w:val="22"/>
                <w:lang w:val="kk-KZ"/>
              </w:rPr>
            </w:pPr>
          </w:p>
        </w:tc>
        <w:tc>
          <w:tcPr>
            <w:tcW w:w="3377" w:type="dxa"/>
            <w:vMerge w:val="restart"/>
            <w:tcBorders>
              <w:top w:val="single" w:sz="4" w:space="0" w:color="auto"/>
              <w:left w:val="single" w:sz="4" w:space="0" w:color="000000"/>
              <w:right w:val="single" w:sz="4" w:space="0" w:color="auto"/>
            </w:tcBorders>
          </w:tcPr>
          <w:p w:rsidR="003F0238" w:rsidRPr="00FA43EE" w:rsidRDefault="003F0238" w:rsidP="00EA4D74">
            <w:pPr>
              <w:rPr>
                <w:b/>
                <w:sz w:val="22"/>
                <w:szCs w:val="22"/>
                <w:lang w:val="kk-KZ"/>
              </w:rPr>
            </w:pPr>
            <w:r w:rsidRPr="00FA43EE">
              <w:rPr>
                <w:b/>
                <w:sz w:val="22"/>
                <w:szCs w:val="22"/>
                <w:lang w:val="kk-KZ"/>
              </w:rPr>
              <w:t>Б5. Исламдық  конфессияларды</w:t>
            </w:r>
          </w:p>
          <w:p w:rsidR="003F0238" w:rsidRPr="00FA43EE" w:rsidRDefault="003F0238" w:rsidP="00EA4D74">
            <w:pPr>
              <w:rPr>
                <w:sz w:val="22"/>
                <w:szCs w:val="22"/>
                <w:lang w:val="kk-KZ"/>
              </w:rPr>
            </w:pPr>
            <w:r w:rsidRPr="00FA43EE">
              <w:rPr>
                <w:b/>
                <w:sz w:val="22"/>
                <w:szCs w:val="22"/>
                <w:lang w:val="kk-KZ"/>
              </w:rPr>
              <w:t xml:space="preserve"> білу</w:t>
            </w:r>
          </w:p>
        </w:tc>
        <w:tc>
          <w:tcPr>
            <w:tcW w:w="3513" w:type="dxa"/>
            <w:tcBorders>
              <w:top w:val="single" w:sz="4" w:space="0" w:color="000000"/>
              <w:left w:val="single" w:sz="4" w:space="0" w:color="auto"/>
              <w:right w:val="single" w:sz="4" w:space="0" w:color="000000"/>
            </w:tcBorders>
          </w:tcPr>
          <w:p w:rsidR="003F0238" w:rsidRPr="00FA43EE" w:rsidRDefault="003F0238" w:rsidP="00EA4D74">
            <w:pPr>
              <w:jc w:val="both"/>
              <w:rPr>
                <w:sz w:val="22"/>
                <w:szCs w:val="22"/>
                <w:lang w:val="kk-KZ"/>
              </w:rPr>
            </w:pPr>
            <w:r w:rsidRPr="00FA43EE">
              <w:rPr>
                <w:sz w:val="22"/>
                <w:szCs w:val="22"/>
                <w:lang w:val="kk-KZ"/>
              </w:rPr>
              <w:t>- Ислам тарихындағы діни мектептер мен қазіргі ағымдардың байланыстары мен ерекшеліктерін тұжырымдайды. (ОН7);</w:t>
            </w:r>
          </w:p>
        </w:tc>
      </w:tr>
      <w:tr w:rsidR="003F0238" w:rsidRPr="00FA43EE" w:rsidTr="00EA4D74">
        <w:trPr>
          <w:trHeight w:val="603"/>
          <w:jc w:val="center"/>
        </w:trPr>
        <w:tc>
          <w:tcPr>
            <w:tcW w:w="2749" w:type="dxa"/>
            <w:vMerge/>
            <w:tcBorders>
              <w:left w:val="single" w:sz="4" w:space="0" w:color="000000"/>
              <w:right w:val="single" w:sz="4" w:space="0" w:color="000000"/>
            </w:tcBorders>
          </w:tcPr>
          <w:p w:rsidR="003F0238" w:rsidRPr="00FA43EE" w:rsidRDefault="003F0238" w:rsidP="00EA4D74">
            <w:pPr>
              <w:rPr>
                <w:b/>
                <w:bCs/>
                <w:sz w:val="22"/>
                <w:szCs w:val="22"/>
                <w:lang w:val="kk-KZ"/>
              </w:rPr>
            </w:pPr>
          </w:p>
        </w:tc>
        <w:tc>
          <w:tcPr>
            <w:tcW w:w="3377" w:type="dxa"/>
            <w:vMerge/>
            <w:tcBorders>
              <w:left w:val="single" w:sz="4" w:space="0" w:color="000000"/>
              <w:right w:val="single" w:sz="4" w:space="0" w:color="auto"/>
            </w:tcBorders>
          </w:tcPr>
          <w:p w:rsidR="003F0238" w:rsidRPr="00FA43EE" w:rsidRDefault="003F0238" w:rsidP="00EA4D74">
            <w:pPr>
              <w:rPr>
                <w:b/>
                <w:sz w:val="22"/>
                <w:szCs w:val="22"/>
                <w:lang w:val="kk-KZ"/>
              </w:rPr>
            </w:pPr>
          </w:p>
        </w:tc>
        <w:tc>
          <w:tcPr>
            <w:tcW w:w="3513" w:type="dxa"/>
            <w:tcBorders>
              <w:top w:val="single" w:sz="4" w:space="0" w:color="000000"/>
              <w:left w:val="single" w:sz="4" w:space="0" w:color="auto"/>
              <w:right w:val="single" w:sz="4" w:space="0" w:color="000000"/>
            </w:tcBorders>
          </w:tcPr>
          <w:p w:rsidR="003F0238" w:rsidRPr="00FA43EE" w:rsidRDefault="003F0238" w:rsidP="00EA4D74">
            <w:pPr>
              <w:jc w:val="both"/>
              <w:rPr>
                <w:sz w:val="22"/>
                <w:szCs w:val="22"/>
                <w:lang w:val="kk-KZ"/>
              </w:rPr>
            </w:pPr>
            <w:r w:rsidRPr="00FA43EE">
              <w:rPr>
                <w:sz w:val="22"/>
                <w:szCs w:val="22"/>
                <w:lang w:val="kk-KZ"/>
              </w:rPr>
              <w:t>- Дәстүрлі діни таным мен зайырлылық ұстанымдарды меңгере отырып, мемлекеттік-конфессиялық қатынастар саласындағы мәселелерді шешуде ұсыныстар дайындайды. (ОН8);</w:t>
            </w:r>
          </w:p>
        </w:tc>
      </w:tr>
      <w:tr w:rsidR="003F0238"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3F0238" w:rsidRPr="00FA43EE" w:rsidRDefault="003F0238" w:rsidP="00EA4D74">
            <w:pPr>
              <w:rPr>
                <w:b/>
                <w:sz w:val="22"/>
                <w:szCs w:val="22"/>
                <w:lang w:val="kk-KZ"/>
              </w:rPr>
            </w:pPr>
            <w:r w:rsidRPr="00FA43EE">
              <w:rPr>
                <w:b/>
                <w:sz w:val="22"/>
                <w:szCs w:val="22"/>
              </w:rPr>
              <w:t xml:space="preserve">Қорытынды бақылау </w:t>
            </w:r>
          </w:p>
        </w:tc>
        <w:tc>
          <w:tcPr>
            <w:tcW w:w="6890" w:type="dxa"/>
            <w:gridSpan w:val="2"/>
            <w:tcBorders>
              <w:top w:val="single" w:sz="4" w:space="0" w:color="000000"/>
              <w:left w:val="single" w:sz="4" w:space="0" w:color="000000"/>
              <w:bottom w:val="single" w:sz="4" w:space="0" w:color="000000"/>
              <w:right w:val="single" w:sz="4" w:space="0" w:color="000000"/>
            </w:tcBorders>
          </w:tcPr>
          <w:p w:rsidR="003F0238" w:rsidRPr="00FA43EE" w:rsidRDefault="003F0238" w:rsidP="00EA4D74">
            <w:pPr>
              <w:jc w:val="both"/>
              <w:rPr>
                <w:sz w:val="22"/>
                <w:szCs w:val="22"/>
                <w:lang w:val="kk-KZ"/>
              </w:rPr>
            </w:pPr>
            <w:r w:rsidRPr="00FA43EE">
              <w:rPr>
                <w:sz w:val="22"/>
                <w:szCs w:val="22"/>
                <w:lang w:val="kk-KZ"/>
              </w:rPr>
              <w:t xml:space="preserve">емтихан  </w:t>
            </w:r>
          </w:p>
        </w:tc>
      </w:tr>
      <w:tr w:rsidR="003F0238"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3F0238" w:rsidRPr="00FA43EE" w:rsidRDefault="003F0238" w:rsidP="00EA4D74">
            <w:pPr>
              <w:rPr>
                <w:b/>
                <w:sz w:val="22"/>
                <w:szCs w:val="22"/>
              </w:rPr>
            </w:pPr>
            <w:r w:rsidRPr="00FA43EE">
              <w:rPr>
                <w:b/>
                <w:bCs/>
                <w:sz w:val="22"/>
                <w:szCs w:val="22"/>
              </w:rPr>
              <w:t xml:space="preserve">Кредиттерді алу шарты </w:t>
            </w:r>
          </w:p>
        </w:tc>
        <w:tc>
          <w:tcPr>
            <w:tcW w:w="6890" w:type="dxa"/>
            <w:gridSpan w:val="2"/>
            <w:tcBorders>
              <w:top w:val="single" w:sz="4" w:space="0" w:color="000000"/>
              <w:left w:val="single" w:sz="4" w:space="0" w:color="000000"/>
              <w:bottom w:val="single" w:sz="4" w:space="0" w:color="000000"/>
              <w:right w:val="single" w:sz="4" w:space="0" w:color="000000"/>
            </w:tcBorders>
          </w:tcPr>
          <w:p w:rsidR="003F0238" w:rsidRPr="00FA43EE" w:rsidRDefault="003F0238" w:rsidP="00EA4D74">
            <w:pPr>
              <w:jc w:val="both"/>
              <w:rPr>
                <w:sz w:val="22"/>
                <w:szCs w:val="22"/>
                <w:lang w:val="kk-KZ"/>
              </w:rPr>
            </w:pPr>
            <w:r w:rsidRPr="00FA43EE">
              <w:rPr>
                <w:sz w:val="22"/>
                <w:szCs w:val="22"/>
                <w:lang w:val="kk-KZ"/>
              </w:rPr>
              <w:t>Лекция, семинар сабақтар, СӨЖ, үй тапсырмасын орындау</w:t>
            </w:r>
          </w:p>
        </w:tc>
      </w:tr>
      <w:tr w:rsidR="003F0238"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3F0238" w:rsidRPr="00FA43EE" w:rsidRDefault="003F0238" w:rsidP="00EA4D74">
            <w:pPr>
              <w:rPr>
                <w:b/>
                <w:sz w:val="22"/>
                <w:szCs w:val="22"/>
              </w:rPr>
            </w:pPr>
            <w:r w:rsidRPr="00FA43EE">
              <w:rPr>
                <w:b/>
                <w:bCs/>
                <w:sz w:val="22"/>
                <w:szCs w:val="22"/>
                <w:lang w:val="kk-KZ"/>
              </w:rPr>
              <w:t>Пәннің</w:t>
            </w:r>
            <w:r w:rsidRPr="00FA43EE">
              <w:rPr>
                <w:b/>
                <w:bCs/>
                <w:sz w:val="22"/>
                <w:szCs w:val="22"/>
              </w:rPr>
              <w:t xml:space="preserve"> ұзақтығы</w:t>
            </w:r>
          </w:p>
        </w:tc>
        <w:tc>
          <w:tcPr>
            <w:tcW w:w="6890" w:type="dxa"/>
            <w:gridSpan w:val="2"/>
            <w:tcBorders>
              <w:top w:val="single" w:sz="4" w:space="0" w:color="000000"/>
              <w:left w:val="single" w:sz="4" w:space="0" w:color="000000"/>
              <w:bottom w:val="single" w:sz="4" w:space="0" w:color="000000"/>
              <w:right w:val="single" w:sz="4" w:space="0" w:color="000000"/>
            </w:tcBorders>
          </w:tcPr>
          <w:p w:rsidR="003F0238" w:rsidRPr="00FA43EE" w:rsidRDefault="003F0238" w:rsidP="00EA4D74">
            <w:pPr>
              <w:jc w:val="both"/>
              <w:rPr>
                <w:sz w:val="22"/>
                <w:szCs w:val="22"/>
                <w:lang w:val="kk-KZ"/>
              </w:rPr>
            </w:pPr>
            <w:r w:rsidRPr="00FA43EE">
              <w:rPr>
                <w:sz w:val="22"/>
                <w:szCs w:val="22"/>
                <w:lang w:val="en-US"/>
              </w:rPr>
              <w:t xml:space="preserve">1 </w:t>
            </w:r>
            <w:r w:rsidRPr="00FA43EE">
              <w:rPr>
                <w:sz w:val="22"/>
                <w:szCs w:val="22"/>
                <w:lang w:val="kk-KZ"/>
              </w:rPr>
              <w:t>семестр</w:t>
            </w:r>
          </w:p>
        </w:tc>
      </w:tr>
      <w:tr w:rsidR="003F0238" w:rsidRPr="008D4008"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3F0238" w:rsidRPr="00FA43EE" w:rsidRDefault="003F0238" w:rsidP="00EA4D74">
            <w:pPr>
              <w:rPr>
                <w:b/>
                <w:sz w:val="22"/>
                <w:szCs w:val="22"/>
                <w:lang w:val="kk-KZ"/>
              </w:rPr>
            </w:pPr>
            <w:r w:rsidRPr="00FA43EE">
              <w:rPr>
                <w:b/>
                <w:bCs/>
                <w:sz w:val="22"/>
                <w:szCs w:val="22"/>
              </w:rPr>
              <w:t>Әдебиет</w:t>
            </w:r>
            <w:r w:rsidRPr="00FA43EE">
              <w:rPr>
                <w:b/>
                <w:bCs/>
                <w:sz w:val="22"/>
                <w:szCs w:val="22"/>
                <w:lang w:val="kk-KZ"/>
              </w:rPr>
              <w:t>тер</w:t>
            </w:r>
          </w:p>
        </w:tc>
        <w:tc>
          <w:tcPr>
            <w:tcW w:w="6890" w:type="dxa"/>
            <w:gridSpan w:val="2"/>
            <w:tcBorders>
              <w:top w:val="single" w:sz="4" w:space="0" w:color="000000"/>
              <w:left w:val="single" w:sz="4" w:space="0" w:color="000000"/>
              <w:bottom w:val="single" w:sz="4" w:space="0" w:color="000000"/>
              <w:right w:val="single" w:sz="4" w:space="0" w:color="000000"/>
            </w:tcBorders>
          </w:tcPr>
          <w:p w:rsidR="003F0238" w:rsidRPr="00FA43EE" w:rsidRDefault="003F0238" w:rsidP="003F0238">
            <w:pPr>
              <w:rPr>
                <w:noProof/>
                <w:sz w:val="22"/>
                <w:szCs w:val="22"/>
                <w:lang w:val="kk-KZ"/>
              </w:rPr>
            </w:pPr>
            <w:r w:rsidRPr="00FA43EE">
              <w:rPr>
                <w:noProof/>
                <w:sz w:val="22"/>
                <w:szCs w:val="22"/>
                <w:lang w:val="kk-KZ"/>
              </w:rPr>
              <w:t>1.Ханафи-Матуриди мазхабы. Оқу құралы. С. У. Абжалов, М. Мырзабеков, Қ. Р. Қаратышқанова. - Түркістан : Мырза, 2019</w:t>
            </w:r>
          </w:p>
          <w:p w:rsidR="003F0238" w:rsidRPr="00FA43EE" w:rsidRDefault="003F0238" w:rsidP="003F0238">
            <w:pPr>
              <w:rPr>
                <w:noProof/>
                <w:sz w:val="22"/>
                <w:szCs w:val="22"/>
                <w:lang w:val="kk-KZ"/>
              </w:rPr>
            </w:pPr>
            <w:r w:rsidRPr="00FA43EE">
              <w:rPr>
                <w:noProof/>
                <w:sz w:val="22"/>
                <w:szCs w:val="22"/>
                <w:lang w:val="kk-KZ"/>
              </w:rPr>
              <w:t>2.Матуриди теологиясы. Қазақ тіліне ауд-р: Д. Кенжетай, М. Мырзабеков, С. Абжалов. - Түркістан : Мырза, 2019</w:t>
            </w:r>
          </w:p>
          <w:p w:rsidR="003F0238" w:rsidRPr="00FA43EE" w:rsidRDefault="003F0238" w:rsidP="003F0238">
            <w:pPr>
              <w:rPr>
                <w:noProof/>
                <w:sz w:val="22"/>
                <w:szCs w:val="22"/>
                <w:lang w:val="kk-KZ"/>
              </w:rPr>
            </w:pPr>
            <w:r w:rsidRPr="00FA43EE">
              <w:rPr>
                <w:noProof/>
                <w:sz w:val="22"/>
                <w:szCs w:val="22"/>
                <w:lang w:val="kk-KZ"/>
              </w:rPr>
              <w:t>3.Орталық Азиядағы Ханафи мәзһабы мен Матуриди ақида мектебі. М. Исахан. - Түркістан : South Print Corparation, 2019</w:t>
            </w:r>
          </w:p>
          <w:p w:rsidR="003F0238" w:rsidRPr="00FA43EE" w:rsidRDefault="003F0238" w:rsidP="003F0238">
            <w:pPr>
              <w:rPr>
                <w:noProof/>
                <w:sz w:val="22"/>
                <w:szCs w:val="22"/>
                <w:lang w:val="kk-KZ"/>
              </w:rPr>
            </w:pPr>
            <w:r w:rsidRPr="00FA43EE">
              <w:rPr>
                <w:noProof/>
                <w:sz w:val="22"/>
                <w:szCs w:val="22"/>
                <w:lang w:val="kk-KZ"/>
              </w:rPr>
              <w:t>4.Матуриди Ақидасы-Әбу ханифа ілімінің жалғасы, Қ. Е. Сейтұлы. - А. : Баспалар үйі, 2014</w:t>
            </w:r>
          </w:p>
        </w:tc>
      </w:tr>
      <w:tr w:rsidR="003F0238" w:rsidRPr="00FA43EE" w:rsidTr="00EA4D74">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3F0238" w:rsidRPr="00FA43EE" w:rsidRDefault="003F0238" w:rsidP="00EA4D74">
            <w:pPr>
              <w:jc w:val="both"/>
              <w:rPr>
                <w:b/>
                <w:sz w:val="22"/>
                <w:szCs w:val="22"/>
                <w:lang w:val="kk-KZ"/>
              </w:rPr>
            </w:pPr>
            <w:r w:rsidRPr="00FA43EE">
              <w:rPr>
                <w:b/>
                <w:bCs/>
                <w:sz w:val="22"/>
                <w:szCs w:val="22"/>
                <w:lang w:val="kk-KZ"/>
              </w:rPr>
              <w:t xml:space="preserve">Жаңартылған мерзімі </w:t>
            </w:r>
          </w:p>
        </w:tc>
        <w:tc>
          <w:tcPr>
            <w:tcW w:w="6890" w:type="dxa"/>
            <w:gridSpan w:val="2"/>
            <w:tcBorders>
              <w:top w:val="single" w:sz="4" w:space="0" w:color="000000"/>
              <w:left w:val="single" w:sz="4" w:space="0" w:color="000000"/>
              <w:bottom w:val="single" w:sz="4" w:space="0" w:color="000000"/>
              <w:right w:val="single" w:sz="4" w:space="0" w:color="000000"/>
            </w:tcBorders>
          </w:tcPr>
          <w:p w:rsidR="003F0238" w:rsidRPr="00FA43EE" w:rsidRDefault="003F0238" w:rsidP="00EA4D74">
            <w:pPr>
              <w:jc w:val="both"/>
              <w:rPr>
                <w:sz w:val="22"/>
                <w:szCs w:val="22"/>
                <w:lang w:val="kk-KZ"/>
              </w:rPr>
            </w:pPr>
          </w:p>
        </w:tc>
      </w:tr>
    </w:tbl>
    <w:p w:rsidR="00E3495C" w:rsidRPr="00FA43EE" w:rsidRDefault="00E3495C" w:rsidP="000A5A4F">
      <w:pPr>
        <w:rPr>
          <w:sz w:val="22"/>
          <w:szCs w:val="22"/>
          <w:lang w:val="kk-KZ"/>
        </w:rPr>
      </w:pPr>
    </w:p>
    <w:p w:rsidR="00E3495C" w:rsidRPr="00FA43EE" w:rsidRDefault="00E3495C" w:rsidP="000A5A4F">
      <w:pPr>
        <w:rPr>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3377"/>
        <w:gridCol w:w="3513"/>
      </w:tblGrid>
      <w:tr w:rsidR="00470D89" w:rsidRPr="00FA43EE" w:rsidTr="00284C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470D89" w:rsidRPr="00FA43EE" w:rsidRDefault="00470D89" w:rsidP="00284C7A">
            <w:pPr>
              <w:rPr>
                <w:b/>
                <w:sz w:val="22"/>
                <w:szCs w:val="22"/>
              </w:rPr>
            </w:pPr>
            <w:r w:rsidRPr="00FA43EE">
              <w:rPr>
                <w:b/>
                <w:bCs/>
                <w:sz w:val="22"/>
                <w:szCs w:val="22"/>
                <w:lang w:val="kk-KZ"/>
              </w:rPr>
              <w:t>Пән коды</w:t>
            </w:r>
            <w:r w:rsidRPr="00FA43EE">
              <w:rPr>
                <w:b/>
                <w:bCs/>
                <w:sz w:val="22"/>
                <w:szCs w:val="22"/>
              </w:rPr>
              <w:t xml:space="preserve"> және атауы</w:t>
            </w:r>
          </w:p>
        </w:tc>
        <w:tc>
          <w:tcPr>
            <w:tcW w:w="6890" w:type="dxa"/>
            <w:gridSpan w:val="2"/>
            <w:tcBorders>
              <w:top w:val="single" w:sz="4" w:space="0" w:color="000000"/>
              <w:left w:val="single" w:sz="4" w:space="0" w:color="000000"/>
              <w:bottom w:val="single" w:sz="4" w:space="0" w:color="000000"/>
              <w:right w:val="single" w:sz="4" w:space="0" w:color="000000"/>
            </w:tcBorders>
          </w:tcPr>
          <w:p w:rsidR="00470D89" w:rsidRPr="00FA43EE" w:rsidRDefault="000D63ED" w:rsidP="00284C7A">
            <w:pPr>
              <w:rPr>
                <w:b/>
                <w:sz w:val="22"/>
                <w:szCs w:val="22"/>
              </w:rPr>
            </w:pPr>
            <w:r w:rsidRPr="00FA43EE">
              <w:rPr>
                <w:b/>
                <w:sz w:val="22"/>
                <w:szCs w:val="22"/>
                <w:lang w:val="kk-KZ"/>
              </w:rPr>
              <w:t>TІ 3303 Тасаууф ІІ</w:t>
            </w:r>
          </w:p>
        </w:tc>
      </w:tr>
      <w:tr w:rsidR="00470D89" w:rsidRPr="004864AB" w:rsidTr="00284C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470D89" w:rsidRPr="00FA43EE" w:rsidRDefault="00470D89" w:rsidP="00284C7A">
            <w:pPr>
              <w:rPr>
                <w:b/>
                <w:sz w:val="22"/>
                <w:szCs w:val="22"/>
                <w:lang w:val="kk-KZ"/>
              </w:rPr>
            </w:pPr>
            <w:r w:rsidRPr="00FA43EE">
              <w:rPr>
                <w:b/>
                <w:bCs/>
                <w:sz w:val="22"/>
                <w:szCs w:val="22"/>
                <w:lang w:val="kk-KZ"/>
              </w:rPr>
              <w:t>Пәнге</w:t>
            </w:r>
            <w:r w:rsidRPr="00FA43EE">
              <w:rPr>
                <w:b/>
                <w:bCs/>
                <w:sz w:val="22"/>
                <w:szCs w:val="22"/>
              </w:rPr>
              <w:t xml:space="preserve"> жауапты </w:t>
            </w:r>
            <w:r w:rsidRPr="00FA43EE">
              <w:rPr>
                <w:b/>
                <w:bCs/>
                <w:sz w:val="22"/>
                <w:szCs w:val="22"/>
                <w:lang w:val="kk-KZ"/>
              </w:rPr>
              <w:t>ОПҚ</w:t>
            </w:r>
          </w:p>
        </w:tc>
        <w:tc>
          <w:tcPr>
            <w:tcW w:w="6890" w:type="dxa"/>
            <w:gridSpan w:val="2"/>
            <w:tcBorders>
              <w:top w:val="single" w:sz="4" w:space="0" w:color="000000"/>
              <w:left w:val="single" w:sz="4" w:space="0" w:color="000000"/>
              <w:bottom w:val="single" w:sz="4" w:space="0" w:color="000000"/>
              <w:right w:val="single" w:sz="4" w:space="0" w:color="000000"/>
            </w:tcBorders>
          </w:tcPr>
          <w:p w:rsidR="00470D89" w:rsidRPr="00FA43EE" w:rsidRDefault="004B5A11" w:rsidP="004B5A11">
            <w:pPr>
              <w:jc w:val="both"/>
              <w:rPr>
                <w:sz w:val="22"/>
                <w:szCs w:val="22"/>
                <w:lang w:val="kk-KZ"/>
              </w:rPr>
            </w:pPr>
            <w:r>
              <w:rPr>
                <w:sz w:val="22"/>
                <w:szCs w:val="22"/>
                <w:lang w:val="kk-KZ"/>
              </w:rPr>
              <w:t xml:space="preserve">Д.Кенжетаев, </w:t>
            </w:r>
            <w:r w:rsidR="00B37FFA">
              <w:rPr>
                <w:sz w:val="22"/>
                <w:szCs w:val="22"/>
                <w:lang w:val="kk-KZ"/>
              </w:rPr>
              <w:t>М.Төлеген</w:t>
            </w:r>
          </w:p>
        </w:tc>
      </w:tr>
      <w:tr w:rsidR="00470D89" w:rsidRPr="00F6331B" w:rsidTr="00284C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470D89" w:rsidRPr="00FA43EE" w:rsidRDefault="00470D89" w:rsidP="00284C7A">
            <w:pPr>
              <w:rPr>
                <w:b/>
                <w:sz w:val="22"/>
                <w:szCs w:val="22"/>
                <w:lang w:val="kk-KZ"/>
              </w:rPr>
            </w:pPr>
            <w:r w:rsidRPr="00FA43EE">
              <w:rPr>
                <w:b/>
                <w:bCs/>
                <w:sz w:val="22"/>
                <w:szCs w:val="22"/>
                <w:lang w:val="kk-KZ"/>
              </w:rPr>
              <w:t xml:space="preserve">Элективті пән циклы және түрі </w:t>
            </w:r>
          </w:p>
        </w:tc>
        <w:tc>
          <w:tcPr>
            <w:tcW w:w="6890" w:type="dxa"/>
            <w:gridSpan w:val="2"/>
            <w:tcBorders>
              <w:top w:val="single" w:sz="4" w:space="0" w:color="000000"/>
              <w:left w:val="single" w:sz="4" w:space="0" w:color="000000"/>
              <w:bottom w:val="single" w:sz="4" w:space="0" w:color="000000"/>
              <w:right w:val="single" w:sz="4" w:space="0" w:color="000000"/>
            </w:tcBorders>
          </w:tcPr>
          <w:p w:rsidR="00470D89" w:rsidRPr="00FA43EE" w:rsidRDefault="00470D89" w:rsidP="00284C7A">
            <w:pPr>
              <w:rPr>
                <w:sz w:val="22"/>
                <w:szCs w:val="22"/>
                <w:lang w:val="kk-KZ"/>
              </w:rPr>
            </w:pPr>
            <w:r w:rsidRPr="00FA43EE">
              <w:rPr>
                <w:sz w:val="22"/>
                <w:szCs w:val="22"/>
                <w:lang w:val="kk-KZ"/>
              </w:rPr>
              <w:t>БП-ТК</w:t>
            </w:r>
          </w:p>
        </w:tc>
      </w:tr>
      <w:tr w:rsidR="00470D89" w:rsidRPr="00F6331B" w:rsidTr="00284C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470D89" w:rsidRPr="00FA43EE" w:rsidRDefault="00470D89" w:rsidP="00284C7A">
            <w:pPr>
              <w:rPr>
                <w:b/>
                <w:sz w:val="22"/>
                <w:szCs w:val="22"/>
                <w:lang w:val="kk-KZ"/>
              </w:rPr>
            </w:pPr>
            <w:r w:rsidRPr="00FA43EE">
              <w:rPr>
                <w:b/>
                <w:bCs/>
                <w:sz w:val="22"/>
                <w:szCs w:val="22"/>
                <w:lang w:val="kk-KZ"/>
              </w:rPr>
              <w:t xml:space="preserve">Академиялық дәрежесі </w:t>
            </w:r>
          </w:p>
        </w:tc>
        <w:tc>
          <w:tcPr>
            <w:tcW w:w="6890" w:type="dxa"/>
            <w:gridSpan w:val="2"/>
            <w:tcBorders>
              <w:top w:val="single" w:sz="4" w:space="0" w:color="000000"/>
              <w:left w:val="single" w:sz="4" w:space="0" w:color="000000"/>
              <w:bottom w:val="single" w:sz="4" w:space="0" w:color="000000"/>
              <w:right w:val="single" w:sz="4" w:space="0" w:color="000000"/>
            </w:tcBorders>
          </w:tcPr>
          <w:p w:rsidR="00470D89" w:rsidRPr="00FA43EE" w:rsidRDefault="00470D89" w:rsidP="00284C7A">
            <w:pPr>
              <w:jc w:val="both"/>
              <w:rPr>
                <w:sz w:val="22"/>
                <w:szCs w:val="22"/>
                <w:lang w:val="kk-KZ"/>
              </w:rPr>
            </w:pPr>
            <w:r w:rsidRPr="00FA43EE">
              <w:rPr>
                <w:sz w:val="22"/>
                <w:szCs w:val="22"/>
                <w:lang w:val="kk-KZ"/>
              </w:rPr>
              <w:t>Бакалавриат</w:t>
            </w:r>
          </w:p>
        </w:tc>
      </w:tr>
      <w:tr w:rsidR="00470D89" w:rsidRPr="00F6331B" w:rsidTr="00284C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470D89" w:rsidRPr="00FA43EE" w:rsidRDefault="00470D89" w:rsidP="00284C7A">
            <w:pPr>
              <w:rPr>
                <w:b/>
                <w:sz w:val="22"/>
                <w:szCs w:val="22"/>
                <w:lang w:val="kk-KZ"/>
              </w:rPr>
            </w:pPr>
            <w:r w:rsidRPr="00FA43EE">
              <w:rPr>
                <w:b/>
                <w:bCs/>
                <w:sz w:val="22"/>
                <w:szCs w:val="22"/>
                <w:lang w:val="kk-KZ"/>
              </w:rPr>
              <w:lastRenderedPageBreak/>
              <w:t>Акад.кр./акад.сағат</w:t>
            </w:r>
          </w:p>
        </w:tc>
        <w:tc>
          <w:tcPr>
            <w:tcW w:w="6890" w:type="dxa"/>
            <w:gridSpan w:val="2"/>
            <w:tcBorders>
              <w:top w:val="single" w:sz="4" w:space="0" w:color="000000"/>
              <w:left w:val="single" w:sz="4" w:space="0" w:color="000000"/>
              <w:bottom w:val="single" w:sz="4" w:space="0" w:color="000000"/>
              <w:right w:val="single" w:sz="4" w:space="0" w:color="000000"/>
            </w:tcBorders>
          </w:tcPr>
          <w:p w:rsidR="00470D89" w:rsidRPr="00FA43EE" w:rsidRDefault="00B37FFA" w:rsidP="00284C7A">
            <w:pPr>
              <w:jc w:val="both"/>
              <w:rPr>
                <w:sz w:val="22"/>
                <w:szCs w:val="22"/>
                <w:lang w:val="kk-KZ"/>
              </w:rPr>
            </w:pPr>
            <w:r>
              <w:rPr>
                <w:sz w:val="22"/>
                <w:szCs w:val="22"/>
                <w:lang w:val="kk-KZ"/>
              </w:rPr>
              <w:t>5/150</w:t>
            </w:r>
          </w:p>
        </w:tc>
      </w:tr>
      <w:tr w:rsidR="00470D89" w:rsidRPr="00F6331B" w:rsidTr="00284C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470D89" w:rsidRPr="00F6331B" w:rsidRDefault="00470D89" w:rsidP="00284C7A">
            <w:pPr>
              <w:rPr>
                <w:b/>
                <w:sz w:val="22"/>
                <w:szCs w:val="22"/>
                <w:lang w:val="kk-KZ"/>
              </w:rPr>
            </w:pPr>
            <w:r w:rsidRPr="00F6331B">
              <w:rPr>
                <w:b/>
                <w:bCs/>
                <w:sz w:val="22"/>
                <w:szCs w:val="22"/>
                <w:lang w:val="kk-KZ"/>
              </w:rPr>
              <w:t xml:space="preserve">Оқу </w:t>
            </w:r>
            <w:r w:rsidRPr="00FA43EE">
              <w:rPr>
                <w:b/>
                <w:bCs/>
                <w:sz w:val="22"/>
                <w:szCs w:val="22"/>
                <w:lang w:val="kk-KZ"/>
              </w:rPr>
              <w:t>түрі</w:t>
            </w:r>
          </w:p>
        </w:tc>
        <w:tc>
          <w:tcPr>
            <w:tcW w:w="6890" w:type="dxa"/>
            <w:gridSpan w:val="2"/>
            <w:tcBorders>
              <w:top w:val="single" w:sz="4" w:space="0" w:color="000000"/>
              <w:left w:val="single" w:sz="4" w:space="0" w:color="000000"/>
              <w:bottom w:val="single" w:sz="4" w:space="0" w:color="000000"/>
              <w:right w:val="single" w:sz="4" w:space="0" w:color="000000"/>
            </w:tcBorders>
          </w:tcPr>
          <w:p w:rsidR="00470D89" w:rsidRPr="00FA43EE" w:rsidRDefault="00470D89" w:rsidP="00284C7A">
            <w:pPr>
              <w:jc w:val="both"/>
              <w:rPr>
                <w:sz w:val="22"/>
                <w:szCs w:val="22"/>
                <w:lang w:val="kk-KZ"/>
              </w:rPr>
            </w:pPr>
            <w:r w:rsidRPr="00FA43EE">
              <w:rPr>
                <w:sz w:val="22"/>
                <w:szCs w:val="22"/>
                <w:lang w:val="kk-KZ"/>
              </w:rPr>
              <w:t>Күндізгі</w:t>
            </w:r>
          </w:p>
        </w:tc>
      </w:tr>
      <w:tr w:rsidR="00470D89" w:rsidRPr="00FA43EE" w:rsidTr="00284C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470D89" w:rsidRPr="00FA43EE" w:rsidRDefault="00470D89" w:rsidP="00284C7A">
            <w:pPr>
              <w:rPr>
                <w:b/>
                <w:bCs/>
                <w:sz w:val="22"/>
                <w:szCs w:val="22"/>
                <w:lang w:val="kk-KZ"/>
              </w:rPr>
            </w:pPr>
            <w:r w:rsidRPr="00F6331B">
              <w:rPr>
                <w:b/>
                <w:bCs/>
                <w:sz w:val="22"/>
                <w:szCs w:val="22"/>
                <w:lang w:val="kk-KZ"/>
              </w:rPr>
              <w:t>Семестр</w:t>
            </w:r>
            <w:r w:rsidRPr="00FA43EE">
              <w:rPr>
                <w:b/>
                <w:bCs/>
                <w:sz w:val="22"/>
                <w:szCs w:val="22"/>
                <w:lang w:val="kk-KZ"/>
              </w:rPr>
              <w:t>і</w:t>
            </w:r>
          </w:p>
        </w:tc>
        <w:tc>
          <w:tcPr>
            <w:tcW w:w="6890" w:type="dxa"/>
            <w:gridSpan w:val="2"/>
            <w:tcBorders>
              <w:top w:val="single" w:sz="4" w:space="0" w:color="000000"/>
              <w:left w:val="single" w:sz="4" w:space="0" w:color="000000"/>
              <w:bottom w:val="single" w:sz="4" w:space="0" w:color="000000"/>
              <w:right w:val="single" w:sz="4" w:space="0" w:color="000000"/>
            </w:tcBorders>
          </w:tcPr>
          <w:p w:rsidR="00470D89" w:rsidRPr="00FA43EE" w:rsidRDefault="00470D89" w:rsidP="00284C7A">
            <w:pPr>
              <w:jc w:val="both"/>
              <w:rPr>
                <w:sz w:val="22"/>
                <w:szCs w:val="22"/>
                <w:lang w:val="kk-KZ"/>
              </w:rPr>
            </w:pPr>
            <w:r w:rsidRPr="00FA43EE">
              <w:rPr>
                <w:sz w:val="22"/>
                <w:szCs w:val="22"/>
                <w:lang w:val="tr-TR"/>
              </w:rPr>
              <w:t>V</w:t>
            </w:r>
            <w:r w:rsidRPr="00FA43EE">
              <w:rPr>
                <w:sz w:val="22"/>
                <w:szCs w:val="22"/>
                <w:lang w:val="kk-KZ"/>
              </w:rPr>
              <w:t>І</w:t>
            </w:r>
          </w:p>
        </w:tc>
      </w:tr>
      <w:tr w:rsidR="00470D89" w:rsidRPr="00FA43EE" w:rsidTr="00284C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470D89" w:rsidRPr="00FA43EE" w:rsidRDefault="00470D89" w:rsidP="00284C7A">
            <w:pPr>
              <w:rPr>
                <w:b/>
                <w:sz w:val="22"/>
                <w:szCs w:val="22"/>
                <w:lang w:val="kk-KZ"/>
              </w:rPr>
            </w:pPr>
            <w:r w:rsidRPr="00FA43EE">
              <w:rPr>
                <w:b/>
                <w:sz w:val="22"/>
                <w:szCs w:val="22"/>
                <w:lang w:val="kk-KZ"/>
              </w:rPr>
              <w:t>Пәннің п</w:t>
            </w:r>
            <w:r w:rsidRPr="00FA43EE">
              <w:rPr>
                <w:b/>
                <w:sz w:val="22"/>
                <w:szCs w:val="22"/>
              </w:rPr>
              <w:t>ререквизит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470D89" w:rsidRPr="00111409" w:rsidRDefault="00111409" w:rsidP="00284C7A">
            <w:pPr>
              <w:jc w:val="both"/>
              <w:rPr>
                <w:sz w:val="22"/>
                <w:szCs w:val="22"/>
                <w:lang w:val="en-US"/>
              </w:rPr>
            </w:pPr>
            <w:r>
              <w:rPr>
                <w:sz w:val="22"/>
                <w:szCs w:val="22"/>
                <w:lang w:val="en-US"/>
              </w:rPr>
              <w:t>-</w:t>
            </w:r>
          </w:p>
        </w:tc>
      </w:tr>
      <w:tr w:rsidR="00470D89" w:rsidRPr="00FA43EE" w:rsidTr="00284C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470D89" w:rsidRPr="00FA43EE" w:rsidRDefault="00470D89" w:rsidP="00284C7A">
            <w:pPr>
              <w:rPr>
                <w:b/>
                <w:sz w:val="22"/>
                <w:szCs w:val="22"/>
                <w:lang w:val="kk-KZ"/>
              </w:rPr>
            </w:pPr>
            <w:r w:rsidRPr="00FA43EE">
              <w:rPr>
                <w:b/>
                <w:sz w:val="22"/>
                <w:szCs w:val="22"/>
                <w:lang w:val="kk-KZ"/>
              </w:rPr>
              <w:t>Пәннің пострек</w:t>
            </w:r>
            <w:r w:rsidRPr="00FA43EE">
              <w:rPr>
                <w:b/>
                <w:sz w:val="22"/>
                <w:szCs w:val="22"/>
              </w:rPr>
              <w:t>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470D89" w:rsidRPr="00FA43EE" w:rsidRDefault="00470D89" w:rsidP="00284C7A">
            <w:pPr>
              <w:jc w:val="both"/>
              <w:rPr>
                <w:sz w:val="22"/>
                <w:szCs w:val="22"/>
                <w:lang w:val="kk-KZ"/>
              </w:rPr>
            </w:pPr>
            <w:r w:rsidRPr="00FA43EE">
              <w:rPr>
                <w:sz w:val="22"/>
                <w:szCs w:val="22"/>
                <w:lang w:val="kk-KZ"/>
              </w:rPr>
              <w:t xml:space="preserve">- </w:t>
            </w:r>
          </w:p>
        </w:tc>
      </w:tr>
      <w:tr w:rsidR="00470D89" w:rsidRPr="008D4008" w:rsidTr="00284C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470D89" w:rsidRPr="00FA43EE" w:rsidRDefault="00470D89" w:rsidP="00284C7A">
            <w:pPr>
              <w:rPr>
                <w:b/>
                <w:sz w:val="22"/>
                <w:szCs w:val="22"/>
              </w:rPr>
            </w:pPr>
            <w:r w:rsidRPr="00FA43EE">
              <w:rPr>
                <w:b/>
                <w:bCs/>
                <w:sz w:val="22"/>
                <w:szCs w:val="22"/>
                <w:lang w:val="kk-KZ"/>
              </w:rPr>
              <w:t xml:space="preserve">Пәннің қысқаша </w:t>
            </w:r>
            <w:r w:rsidRPr="00FA43EE">
              <w:rPr>
                <w:b/>
                <w:bCs/>
                <w:sz w:val="22"/>
                <w:szCs w:val="22"/>
              </w:rPr>
              <w:t xml:space="preserve">мазмұны </w:t>
            </w:r>
          </w:p>
        </w:tc>
        <w:tc>
          <w:tcPr>
            <w:tcW w:w="6890" w:type="dxa"/>
            <w:gridSpan w:val="2"/>
            <w:tcBorders>
              <w:top w:val="single" w:sz="4" w:space="0" w:color="000000"/>
              <w:left w:val="single" w:sz="4" w:space="0" w:color="000000"/>
              <w:bottom w:val="single" w:sz="4" w:space="0" w:color="000000"/>
              <w:right w:val="single" w:sz="4" w:space="0" w:color="000000"/>
            </w:tcBorders>
          </w:tcPr>
          <w:p w:rsidR="00470D89" w:rsidRPr="00FA43EE" w:rsidRDefault="000D63ED" w:rsidP="00284C7A">
            <w:pPr>
              <w:shd w:val="clear" w:color="auto" w:fill="FFFFFF"/>
              <w:tabs>
                <w:tab w:val="left" w:pos="624"/>
              </w:tabs>
              <w:autoSpaceDE w:val="0"/>
              <w:autoSpaceDN w:val="0"/>
              <w:adjustRightInd w:val="0"/>
              <w:jc w:val="both"/>
              <w:rPr>
                <w:sz w:val="22"/>
                <w:szCs w:val="22"/>
                <w:lang w:val="kk-KZ"/>
              </w:rPr>
            </w:pPr>
            <w:r w:rsidRPr="00FA43EE">
              <w:rPr>
                <w:sz w:val="22"/>
                <w:szCs w:val="22"/>
                <w:lang w:val="kk-KZ"/>
              </w:rPr>
              <w:t>Пәннің мақсаты сопылық тарихы мен философиясы бойынша классикалық және қазіргі дереккөздермен таныстыру, сопылықтың пайда болуы мен тарихи дамуын түсіндіру, қазіргі сопылық түсініктер туралы білім беру. Пәнді оқу нәтижесінде студент тасаууф тарихындағы маңызды орын алатын тариқаттар кезеңінің негізгі ерекшеліктерін, тариқаттардың ортақ элементтерін және тасаууфтағы антологиялық және эпистемиологиялық көзқарастарды зерттей отырып, тасаууф туралы айтылған әртүрлі сындарды ескеріп, қорытынды шығару дағдыларын меңгереді.</w:t>
            </w:r>
            <w:r w:rsidR="00470D89" w:rsidRPr="00FA43EE">
              <w:rPr>
                <w:sz w:val="22"/>
                <w:szCs w:val="22"/>
                <w:lang w:val="kk-KZ"/>
              </w:rPr>
              <w:t xml:space="preserve">    </w:t>
            </w:r>
          </w:p>
        </w:tc>
      </w:tr>
      <w:tr w:rsidR="00982EBB" w:rsidRPr="00FA43EE" w:rsidTr="00284C7A">
        <w:trPr>
          <w:trHeight w:val="888"/>
          <w:jc w:val="center"/>
        </w:trPr>
        <w:tc>
          <w:tcPr>
            <w:tcW w:w="2749" w:type="dxa"/>
            <w:vMerge w:val="restart"/>
            <w:tcBorders>
              <w:top w:val="single" w:sz="4" w:space="0" w:color="000000"/>
              <w:left w:val="single" w:sz="4" w:space="0" w:color="000000"/>
              <w:right w:val="single" w:sz="4" w:space="0" w:color="000000"/>
            </w:tcBorders>
          </w:tcPr>
          <w:p w:rsidR="00982EBB" w:rsidRPr="00FA43EE" w:rsidRDefault="00982EBB" w:rsidP="00982EBB">
            <w:pPr>
              <w:rPr>
                <w:b/>
                <w:sz w:val="22"/>
                <w:szCs w:val="22"/>
              </w:rPr>
            </w:pPr>
            <w:r w:rsidRPr="00FA43EE">
              <w:rPr>
                <w:b/>
                <w:bCs/>
                <w:sz w:val="22"/>
                <w:szCs w:val="22"/>
                <w:lang w:val="kk-KZ"/>
              </w:rPr>
              <w:t>Құзыреттер және о</w:t>
            </w:r>
            <w:r w:rsidRPr="00FA43EE">
              <w:rPr>
                <w:b/>
                <w:bCs/>
                <w:sz w:val="22"/>
                <w:szCs w:val="22"/>
              </w:rPr>
              <w:t>қ</w:t>
            </w:r>
            <w:r w:rsidRPr="00FA43EE">
              <w:rPr>
                <w:b/>
                <w:bCs/>
                <w:sz w:val="22"/>
                <w:szCs w:val="22"/>
                <w:lang w:val="kk-KZ"/>
              </w:rPr>
              <w:t>ыт</w:t>
            </w:r>
            <w:r w:rsidRPr="00FA43EE">
              <w:rPr>
                <w:b/>
                <w:bCs/>
                <w:sz w:val="22"/>
                <w:szCs w:val="22"/>
              </w:rPr>
              <w:t xml:space="preserve">у нәтижелері </w:t>
            </w:r>
          </w:p>
        </w:tc>
        <w:tc>
          <w:tcPr>
            <w:tcW w:w="3377" w:type="dxa"/>
            <w:tcBorders>
              <w:top w:val="single" w:sz="4" w:space="0" w:color="000000"/>
              <w:left w:val="single" w:sz="4" w:space="0" w:color="000000"/>
              <w:bottom w:val="single" w:sz="4" w:space="0" w:color="auto"/>
              <w:right w:val="single" w:sz="4" w:space="0" w:color="auto"/>
            </w:tcBorders>
          </w:tcPr>
          <w:p w:rsidR="00982EBB" w:rsidRPr="00FA43EE" w:rsidRDefault="00982EBB" w:rsidP="00982EBB">
            <w:pPr>
              <w:rPr>
                <w:sz w:val="22"/>
                <w:szCs w:val="22"/>
                <w:lang w:val="kk-KZ"/>
              </w:rPr>
            </w:pPr>
            <w:r w:rsidRPr="00FA43EE">
              <w:rPr>
                <w:b/>
                <w:bCs/>
                <w:sz w:val="22"/>
                <w:szCs w:val="22"/>
                <w:lang w:val="kk-KZ"/>
              </w:rPr>
              <w:t xml:space="preserve">Б4. Исламтану саласындағы негізгі мәселелерді білу </w:t>
            </w:r>
          </w:p>
        </w:tc>
        <w:tc>
          <w:tcPr>
            <w:tcW w:w="3513" w:type="dxa"/>
            <w:tcBorders>
              <w:top w:val="single" w:sz="4" w:space="0" w:color="000000"/>
              <w:left w:val="single" w:sz="4" w:space="0" w:color="auto"/>
              <w:bottom w:val="single" w:sz="4" w:space="0" w:color="auto"/>
              <w:right w:val="single" w:sz="4" w:space="0" w:color="000000"/>
            </w:tcBorders>
          </w:tcPr>
          <w:p w:rsidR="00982EBB" w:rsidRPr="00FA43EE" w:rsidRDefault="00982EBB" w:rsidP="00982EBB">
            <w:pPr>
              <w:jc w:val="both"/>
              <w:rPr>
                <w:sz w:val="22"/>
                <w:szCs w:val="22"/>
                <w:lang w:val="kk-KZ"/>
              </w:rPr>
            </w:pPr>
            <w:r w:rsidRPr="00FA43EE">
              <w:rPr>
                <w:sz w:val="22"/>
                <w:szCs w:val="22"/>
                <w:lang w:val="kk-KZ"/>
              </w:rPr>
              <w:t>- Ислам ғылымдарының қалыптасуы мен даму кезеңдерін</w:t>
            </w:r>
            <w:r w:rsidRPr="00FA43EE">
              <w:rPr>
                <w:sz w:val="22"/>
                <w:szCs w:val="22"/>
                <w:lang w:val="tr-TR"/>
              </w:rPr>
              <w:t xml:space="preserve">, </w:t>
            </w:r>
            <w:r w:rsidRPr="00FA43EE">
              <w:rPr>
                <w:sz w:val="22"/>
                <w:szCs w:val="22"/>
                <w:lang w:val="kk-KZ"/>
              </w:rPr>
              <w:t>негізгі теориялар мен әдістемесін меңгеріп, қоғамдағы діни проблемаларды шешуде кәсіби білімін қолданады. (ОН5).</w:t>
            </w:r>
          </w:p>
        </w:tc>
      </w:tr>
      <w:tr w:rsidR="00982EBB" w:rsidRPr="00FA43EE" w:rsidTr="00284C7A">
        <w:trPr>
          <w:trHeight w:val="603"/>
          <w:jc w:val="center"/>
        </w:trPr>
        <w:tc>
          <w:tcPr>
            <w:tcW w:w="2749" w:type="dxa"/>
            <w:vMerge/>
            <w:tcBorders>
              <w:left w:val="single" w:sz="4" w:space="0" w:color="000000"/>
              <w:right w:val="single" w:sz="4" w:space="0" w:color="000000"/>
            </w:tcBorders>
          </w:tcPr>
          <w:p w:rsidR="00982EBB" w:rsidRPr="00FA43EE" w:rsidRDefault="00982EBB" w:rsidP="00982EBB">
            <w:pPr>
              <w:rPr>
                <w:b/>
                <w:bCs/>
                <w:sz w:val="22"/>
                <w:szCs w:val="22"/>
                <w:lang w:val="kk-KZ"/>
              </w:rPr>
            </w:pPr>
          </w:p>
        </w:tc>
        <w:tc>
          <w:tcPr>
            <w:tcW w:w="3377" w:type="dxa"/>
            <w:tcBorders>
              <w:top w:val="single" w:sz="4" w:space="0" w:color="auto"/>
              <w:left w:val="single" w:sz="4" w:space="0" w:color="000000"/>
              <w:right w:val="single" w:sz="4" w:space="0" w:color="auto"/>
            </w:tcBorders>
          </w:tcPr>
          <w:p w:rsidR="00982EBB" w:rsidRPr="00FA43EE" w:rsidRDefault="00982EBB" w:rsidP="00982EBB">
            <w:pPr>
              <w:rPr>
                <w:b/>
                <w:sz w:val="22"/>
                <w:szCs w:val="22"/>
                <w:lang w:val="kk-KZ"/>
              </w:rPr>
            </w:pPr>
            <w:r w:rsidRPr="00FA43EE">
              <w:rPr>
                <w:b/>
                <w:sz w:val="22"/>
                <w:szCs w:val="22"/>
                <w:lang w:val="kk-KZ"/>
              </w:rPr>
              <w:t>Б5. Исламдық  конфессияларды</w:t>
            </w:r>
          </w:p>
          <w:p w:rsidR="00982EBB" w:rsidRPr="00FA43EE" w:rsidRDefault="00982EBB" w:rsidP="00982EBB">
            <w:pPr>
              <w:rPr>
                <w:sz w:val="22"/>
                <w:szCs w:val="22"/>
                <w:lang w:val="kk-KZ"/>
              </w:rPr>
            </w:pPr>
            <w:r w:rsidRPr="00FA43EE">
              <w:rPr>
                <w:b/>
                <w:sz w:val="22"/>
                <w:szCs w:val="22"/>
                <w:lang w:val="kk-KZ"/>
              </w:rPr>
              <w:t xml:space="preserve"> білу</w:t>
            </w:r>
          </w:p>
        </w:tc>
        <w:tc>
          <w:tcPr>
            <w:tcW w:w="3513" w:type="dxa"/>
            <w:tcBorders>
              <w:top w:val="single" w:sz="4" w:space="0" w:color="000000"/>
              <w:left w:val="single" w:sz="4" w:space="0" w:color="auto"/>
              <w:right w:val="single" w:sz="4" w:space="0" w:color="000000"/>
            </w:tcBorders>
          </w:tcPr>
          <w:p w:rsidR="00982EBB" w:rsidRPr="00FA43EE" w:rsidRDefault="00982EBB" w:rsidP="00982EBB">
            <w:pPr>
              <w:jc w:val="both"/>
              <w:rPr>
                <w:sz w:val="22"/>
                <w:szCs w:val="22"/>
                <w:lang w:val="kk-KZ"/>
              </w:rPr>
            </w:pPr>
            <w:r w:rsidRPr="00FA43EE">
              <w:rPr>
                <w:sz w:val="22"/>
                <w:szCs w:val="22"/>
                <w:lang w:val="kk-KZ"/>
              </w:rPr>
              <w:t>- Ислам тарихындағы діни мектептер мен қазіргі ағымдардың байланыстары мен ерекшеліктерін тұжырымдайды. (ОН7);</w:t>
            </w:r>
          </w:p>
        </w:tc>
      </w:tr>
      <w:tr w:rsidR="00470D89" w:rsidRPr="00FA43EE" w:rsidTr="00284C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470D89" w:rsidRPr="00FA43EE" w:rsidRDefault="00470D89" w:rsidP="00284C7A">
            <w:pPr>
              <w:rPr>
                <w:b/>
                <w:sz w:val="22"/>
                <w:szCs w:val="22"/>
                <w:lang w:val="kk-KZ"/>
              </w:rPr>
            </w:pPr>
            <w:r w:rsidRPr="00FA43EE">
              <w:rPr>
                <w:b/>
                <w:sz w:val="22"/>
                <w:szCs w:val="22"/>
              </w:rPr>
              <w:t xml:space="preserve">Қорытынды бақылау </w:t>
            </w:r>
          </w:p>
        </w:tc>
        <w:tc>
          <w:tcPr>
            <w:tcW w:w="6890" w:type="dxa"/>
            <w:gridSpan w:val="2"/>
            <w:tcBorders>
              <w:top w:val="single" w:sz="4" w:space="0" w:color="000000"/>
              <w:left w:val="single" w:sz="4" w:space="0" w:color="000000"/>
              <w:bottom w:val="single" w:sz="4" w:space="0" w:color="000000"/>
              <w:right w:val="single" w:sz="4" w:space="0" w:color="000000"/>
            </w:tcBorders>
          </w:tcPr>
          <w:p w:rsidR="00470D89" w:rsidRPr="00FA43EE" w:rsidRDefault="00470D89" w:rsidP="00284C7A">
            <w:pPr>
              <w:jc w:val="both"/>
              <w:rPr>
                <w:sz w:val="22"/>
                <w:szCs w:val="22"/>
                <w:lang w:val="kk-KZ"/>
              </w:rPr>
            </w:pPr>
            <w:r w:rsidRPr="00FA43EE">
              <w:rPr>
                <w:sz w:val="22"/>
                <w:szCs w:val="22"/>
                <w:lang w:val="kk-KZ"/>
              </w:rPr>
              <w:t xml:space="preserve">емтихан  </w:t>
            </w:r>
          </w:p>
        </w:tc>
      </w:tr>
      <w:tr w:rsidR="00470D89" w:rsidRPr="00FA43EE" w:rsidTr="00284C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470D89" w:rsidRPr="00FA43EE" w:rsidRDefault="00470D89" w:rsidP="00284C7A">
            <w:pPr>
              <w:rPr>
                <w:b/>
                <w:sz w:val="22"/>
                <w:szCs w:val="22"/>
              </w:rPr>
            </w:pPr>
            <w:r w:rsidRPr="00FA43EE">
              <w:rPr>
                <w:b/>
                <w:bCs/>
                <w:sz w:val="22"/>
                <w:szCs w:val="22"/>
              </w:rPr>
              <w:t xml:space="preserve">Кредиттерді алу шарты </w:t>
            </w:r>
          </w:p>
        </w:tc>
        <w:tc>
          <w:tcPr>
            <w:tcW w:w="6890" w:type="dxa"/>
            <w:gridSpan w:val="2"/>
            <w:tcBorders>
              <w:top w:val="single" w:sz="4" w:space="0" w:color="000000"/>
              <w:left w:val="single" w:sz="4" w:space="0" w:color="000000"/>
              <w:bottom w:val="single" w:sz="4" w:space="0" w:color="000000"/>
              <w:right w:val="single" w:sz="4" w:space="0" w:color="000000"/>
            </w:tcBorders>
          </w:tcPr>
          <w:p w:rsidR="00470D89" w:rsidRPr="00FA43EE" w:rsidRDefault="00470D89" w:rsidP="00284C7A">
            <w:pPr>
              <w:jc w:val="both"/>
              <w:rPr>
                <w:sz w:val="22"/>
                <w:szCs w:val="22"/>
                <w:lang w:val="kk-KZ"/>
              </w:rPr>
            </w:pPr>
            <w:r w:rsidRPr="00FA43EE">
              <w:rPr>
                <w:sz w:val="22"/>
                <w:szCs w:val="22"/>
                <w:lang w:val="kk-KZ"/>
              </w:rPr>
              <w:t>Лекция, семинар сабақтар, СӨЖ, үй тапсырмасын орындау</w:t>
            </w:r>
          </w:p>
        </w:tc>
      </w:tr>
      <w:tr w:rsidR="00470D89" w:rsidRPr="00FA43EE" w:rsidTr="00284C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470D89" w:rsidRPr="00FA43EE" w:rsidRDefault="00470D89" w:rsidP="00284C7A">
            <w:pPr>
              <w:rPr>
                <w:b/>
                <w:sz w:val="22"/>
                <w:szCs w:val="22"/>
              </w:rPr>
            </w:pPr>
            <w:r w:rsidRPr="00FA43EE">
              <w:rPr>
                <w:b/>
                <w:bCs/>
                <w:sz w:val="22"/>
                <w:szCs w:val="22"/>
                <w:lang w:val="kk-KZ"/>
              </w:rPr>
              <w:t>Пәннің</w:t>
            </w:r>
            <w:r w:rsidRPr="00FA43EE">
              <w:rPr>
                <w:b/>
                <w:bCs/>
                <w:sz w:val="22"/>
                <w:szCs w:val="22"/>
              </w:rPr>
              <w:t xml:space="preserve"> ұзақтығы</w:t>
            </w:r>
          </w:p>
        </w:tc>
        <w:tc>
          <w:tcPr>
            <w:tcW w:w="6890" w:type="dxa"/>
            <w:gridSpan w:val="2"/>
            <w:tcBorders>
              <w:top w:val="single" w:sz="4" w:space="0" w:color="000000"/>
              <w:left w:val="single" w:sz="4" w:space="0" w:color="000000"/>
              <w:bottom w:val="single" w:sz="4" w:space="0" w:color="000000"/>
              <w:right w:val="single" w:sz="4" w:space="0" w:color="000000"/>
            </w:tcBorders>
          </w:tcPr>
          <w:p w:rsidR="00470D89" w:rsidRPr="00FA43EE" w:rsidRDefault="00470D89" w:rsidP="00284C7A">
            <w:pPr>
              <w:jc w:val="both"/>
              <w:rPr>
                <w:sz w:val="22"/>
                <w:szCs w:val="22"/>
                <w:lang w:val="kk-KZ"/>
              </w:rPr>
            </w:pPr>
            <w:r w:rsidRPr="00FA43EE">
              <w:rPr>
                <w:sz w:val="22"/>
                <w:szCs w:val="22"/>
                <w:lang w:val="en-US"/>
              </w:rPr>
              <w:t xml:space="preserve">1 </w:t>
            </w:r>
            <w:r w:rsidRPr="00FA43EE">
              <w:rPr>
                <w:sz w:val="22"/>
                <w:szCs w:val="22"/>
                <w:lang w:val="kk-KZ"/>
              </w:rPr>
              <w:t>семестр</w:t>
            </w:r>
          </w:p>
        </w:tc>
      </w:tr>
      <w:tr w:rsidR="00470D89" w:rsidRPr="00FA43EE" w:rsidTr="00284C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470D89" w:rsidRPr="00FA43EE" w:rsidRDefault="00470D89" w:rsidP="00284C7A">
            <w:pPr>
              <w:rPr>
                <w:b/>
                <w:sz w:val="22"/>
                <w:szCs w:val="22"/>
                <w:lang w:val="kk-KZ"/>
              </w:rPr>
            </w:pPr>
            <w:r w:rsidRPr="00FA43EE">
              <w:rPr>
                <w:b/>
                <w:bCs/>
                <w:sz w:val="22"/>
                <w:szCs w:val="22"/>
              </w:rPr>
              <w:t>Әдебиет</w:t>
            </w:r>
            <w:r w:rsidRPr="00FA43EE">
              <w:rPr>
                <w:b/>
                <w:bCs/>
                <w:sz w:val="22"/>
                <w:szCs w:val="22"/>
                <w:lang w:val="kk-KZ"/>
              </w:rPr>
              <w:t>тер</w:t>
            </w:r>
          </w:p>
        </w:tc>
        <w:tc>
          <w:tcPr>
            <w:tcW w:w="6890" w:type="dxa"/>
            <w:gridSpan w:val="2"/>
            <w:tcBorders>
              <w:top w:val="single" w:sz="4" w:space="0" w:color="000000"/>
              <w:left w:val="single" w:sz="4" w:space="0" w:color="000000"/>
              <w:bottom w:val="single" w:sz="4" w:space="0" w:color="000000"/>
              <w:right w:val="single" w:sz="4" w:space="0" w:color="000000"/>
            </w:tcBorders>
          </w:tcPr>
          <w:p w:rsidR="007C7C87" w:rsidRPr="00FA43EE" w:rsidRDefault="007C7C87" w:rsidP="007C7C87">
            <w:pPr>
              <w:rPr>
                <w:noProof/>
                <w:sz w:val="22"/>
                <w:szCs w:val="22"/>
                <w:lang w:val="kk-KZ"/>
              </w:rPr>
            </w:pPr>
            <w:r w:rsidRPr="00FA43EE">
              <w:rPr>
                <w:noProof/>
                <w:sz w:val="22"/>
                <w:szCs w:val="22"/>
                <w:lang w:val="kk-KZ"/>
              </w:rPr>
              <w:t>1.Сопылық тарихы мен философиясы. Оқу құралы, Мырза баспасы, 2020. Қаратышқанова Қ.</w:t>
            </w:r>
          </w:p>
          <w:p w:rsidR="007C7C87" w:rsidRPr="00FA43EE" w:rsidRDefault="007C7C87" w:rsidP="007C7C87">
            <w:pPr>
              <w:rPr>
                <w:noProof/>
                <w:sz w:val="22"/>
                <w:szCs w:val="22"/>
                <w:lang w:val="kk-KZ"/>
              </w:rPr>
            </w:pPr>
            <w:r w:rsidRPr="00FA43EE">
              <w:rPr>
                <w:noProof/>
                <w:sz w:val="22"/>
                <w:szCs w:val="22"/>
                <w:lang w:val="kk-KZ"/>
              </w:rPr>
              <w:t>2.Тасаууф. Оқу құралы, -Түркістан 2019, Қаратышқанова Қ.</w:t>
            </w:r>
          </w:p>
          <w:p w:rsidR="007C7C87" w:rsidRPr="00FA43EE" w:rsidRDefault="007C7C87" w:rsidP="007C7C87">
            <w:pPr>
              <w:rPr>
                <w:noProof/>
                <w:sz w:val="22"/>
                <w:szCs w:val="22"/>
                <w:lang w:val="kk-KZ"/>
              </w:rPr>
            </w:pPr>
            <w:r w:rsidRPr="00FA43EE">
              <w:rPr>
                <w:noProof/>
                <w:sz w:val="22"/>
                <w:szCs w:val="22"/>
                <w:lang w:val="kk-KZ"/>
              </w:rPr>
              <w:t>3.Сопылық тарихы және философиясы, оқу әдістемелік нұсқаулық, -Түркістан 2020, Қ.Қаратышқанова.</w:t>
            </w:r>
          </w:p>
          <w:p w:rsidR="007C7C87" w:rsidRPr="00FA43EE" w:rsidRDefault="007C7C87" w:rsidP="007C7C87">
            <w:pPr>
              <w:rPr>
                <w:noProof/>
                <w:sz w:val="22"/>
                <w:szCs w:val="22"/>
                <w:lang w:val="kk-KZ"/>
              </w:rPr>
            </w:pPr>
            <w:r w:rsidRPr="00FA43EE">
              <w:rPr>
                <w:noProof/>
                <w:sz w:val="22"/>
                <w:szCs w:val="22"/>
                <w:lang w:val="kk-KZ"/>
              </w:rPr>
              <w:t>4.Қожа Ахмет Иасауи мұрасы және оның маңызы, -Түркістан 2019, Д.Т.Кенжетаев</w:t>
            </w:r>
          </w:p>
          <w:p w:rsidR="00470D89" w:rsidRPr="00FA43EE" w:rsidRDefault="007C7C87" w:rsidP="007C7C87">
            <w:pPr>
              <w:rPr>
                <w:noProof/>
                <w:sz w:val="22"/>
                <w:szCs w:val="22"/>
                <w:lang w:val="kk-KZ"/>
              </w:rPr>
            </w:pPr>
            <w:r w:rsidRPr="00FA43EE">
              <w:rPr>
                <w:noProof/>
                <w:sz w:val="22"/>
                <w:szCs w:val="22"/>
                <w:lang w:val="kk-KZ"/>
              </w:rPr>
              <w:t>5.Духовные практики и медитации, Киев, 2018</w:t>
            </w:r>
          </w:p>
        </w:tc>
      </w:tr>
      <w:tr w:rsidR="00470D89" w:rsidRPr="00FA43EE" w:rsidTr="00284C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470D89" w:rsidRPr="00FA43EE" w:rsidRDefault="00470D89" w:rsidP="00284C7A">
            <w:pPr>
              <w:jc w:val="both"/>
              <w:rPr>
                <w:b/>
                <w:sz w:val="22"/>
                <w:szCs w:val="22"/>
                <w:lang w:val="kk-KZ"/>
              </w:rPr>
            </w:pPr>
            <w:r w:rsidRPr="00FA43EE">
              <w:rPr>
                <w:b/>
                <w:bCs/>
                <w:sz w:val="22"/>
                <w:szCs w:val="22"/>
                <w:lang w:val="kk-KZ"/>
              </w:rPr>
              <w:t xml:space="preserve">Жаңартылған мерзімі </w:t>
            </w:r>
          </w:p>
        </w:tc>
        <w:tc>
          <w:tcPr>
            <w:tcW w:w="6890" w:type="dxa"/>
            <w:gridSpan w:val="2"/>
            <w:tcBorders>
              <w:top w:val="single" w:sz="4" w:space="0" w:color="000000"/>
              <w:left w:val="single" w:sz="4" w:space="0" w:color="000000"/>
              <w:bottom w:val="single" w:sz="4" w:space="0" w:color="000000"/>
              <w:right w:val="single" w:sz="4" w:space="0" w:color="000000"/>
            </w:tcBorders>
          </w:tcPr>
          <w:p w:rsidR="00470D89" w:rsidRPr="00FA43EE" w:rsidRDefault="00470D89" w:rsidP="00284C7A">
            <w:pPr>
              <w:jc w:val="both"/>
              <w:rPr>
                <w:sz w:val="22"/>
                <w:szCs w:val="22"/>
                <w:lang w:val="kk-KZ"/>
              </w:rPr>
            </w:pPr>
          </w:p>
        </w:tc>
      </w:tr>
    </w:tbl>
    <w:p w:rsidR="00E3495C" w:rsidRDefault="00E3495C" w:rsidP="000A5A4F">
      <w:pPr>
        <w:rPr>
          <w:sz w:val="22"/>
          <w:szCs w:val="22"/>
          <w:lang w:val="kk-KZ"/>
        </w:rPr>
      </w:pPr>
    </w:p>
    <w:p w:rsidR="00750C9B" w:rsidRPr="00FA43EE" w:rsidRDefault="00750C9B" w:rsidP="000A5A4F">
      <w:pPr>
        <w:rPr>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3377"/>
        <w:gridCol w:w="3513"/>
      </w:tblGrid>
      <w:tr w:rsidR="007C7C87"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7C7C87" w:rsidRPr="00FA43EE" w:rsidRDefault="007C7C87" w:rsidP="002A1E7A">
            <w:pPr>
              <w:rPr>
                <w:b/>
                <w:sz w:val="22"/>
                <w:szCs w:val="22"/>
              </w:rPr>
            </w:pPr>
            <w:r w:rsidRPr="00FA43EE">
              <w:rPr>
                <w:b/>
                <w:bCs/>
                <w:sz w:val="22"/>
                <w:szCs w:val="22"/>
                <w:lang w:val="kk-KZ"/>
              </w:rPr>
              <w:t>Пән коды</w:t>
            </w:r>
            <w:r w:rsidRPr="00FA43EE">
              <w:rPr>
                <w:b/>
                <w:bCs/>
                <w:sz w:val="22"/>
                <w:szCs w:val="22"/>
              </w:rPr>
              <w:t xml:space="preserve"> және атауы</w:t>
            </w:r>
          </w:p>
        </w:tc>
        <w:tc>
          <w:tcPr>
            <w:tcW w:w="6890" w:type="dxa"/>
            <w:gridSpan w:val="2"/>
            <w:tcBorders>
              <w:top w:val="single" w:sz="4" w:space="0" w:color="000000"/>
              <w:left w:val="single" w:sz="4" w:space="0" w:color="000000"/>
              <w:bottom w:val="single" w:sz="4" w:space="0" w:color="000000"/>
              <w:right w:val="single" w:sz="4" w:space="0" w:color="000000"/>
            </w:tcBorders>
          </w:tcPr>
          <w:p w:rsidR="007C7C87" w:rsidRPr="00FA43EE" w:rsidRDefault="007C7C87" w:rsidP="007C7C87">
            <w:pPr>
              <w:rPr>
                <w:sz w:val="22"/>
                <w:szCs w:val="22"/>
                <w:lang w:val="kk-KZ"/>
              </w:rPr>
            </w:pPr>
            <w:r w:rsidRPr="00FA43EE">
              <w:rPr>
                <w:b/>
                <w:sz w:val="22"/>
                <w:szCs w:val="22"/>
                <w:lang w:val="kk-KZ"/>
              </w:rPr>
              <w:t>Hit 3304 Хитаба</w:t>
            </w:r>
          </w:p>
        </w:tc>
      </w:tr>
      <w:tr w:rsidR="007C7C87" w:rsidRPr="008D4008"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7C7C87" w:rsidRPr="00FA43EE" w:rsidRDefault="007C7C87" w:rsidP="002A1E7A">
            <w:pPr>
              <w:rPr>
                <w:b/>
                <w:sz w:val="22"/>
                <w:szCs w:val="22"/>
                <w:lang w:val="kk-KZ"/>
              </w:rPr>
            </w:pPr>
            <w:r w:rsidRPr="00FA43EE">
              <w:rPr>
                <w:b/>
                <w:bCs/>
                <w:sz w:val="22"/>
                <w:szCs w:val="22"/>
                <w:lang w:val="kk-KZ"/>
              </w:rPr>
              <w:t>Пәнге</w:t>
            </w:r>
            <w:r w:rsidRPr="00FA43EE">
              <w:rPr>
                <w:b/>
                <w:bCs/>
                <w:sz w:val="22"/>
                <w:szCs w:val="22"/>
              </w:rPr>
              <w:t xml:space="preserve"> жауапты </w:t>
            </w:r>
            <w:r w:rsidRPr="00FA43EE">
              <w:rPr>
                <w:b/>
                <w:bCs/>
                <w:sz w:val="22"/>
                <w:szCs w:val="22"/>
                <w:lang w:val="kk-KZ"/>
              </w:rPr>
              <w:t>ОПҚ</w:t>
            </w:r>
          </w:p>
        </w:tc>
        <w:tc>
          <w:tcPr>
            <w:tcW w:w="6890" w:type="dxa"/>
            <w:gridSpan w:val="2"/>
            <w:tcBorders>
              <w:top w:val="single" w:sz="4" w:space="0" w:color="000000"/>
              <w:left w:val="single" w:sz="4" w:space="0" w:color="000000"/>
              <w:bottom w:val="single" w:sz="4" w:space="0" w:color="000000"/>
              <w:right w:val="single" w:sz="4" w:space="0" w:color="000000"/>
            </w:tcBorders>
          </w:tcPr>
          <w:p w:rsidR="007C7C87" w:rsidRPr="00FA43EE" w:rsidRDefault="00E925F1" w:rsidP="002A1E7A">
            <w:pPr>
              <w:jc w:val="both"/>
              <w:rPr>
                <w:sz w:val="22"/>
                <w:szCs w:val="22"/>
                <w:lang w:val="kk-KZ"/>
              </w:rPr>
            </w:pPr>
            <w:r w:rsidRPr="00FA43EE">
              <w:rPr>
                <w:sz w:val="22"/>
                <w:szCs w:val="22"/>
                <w:lang w:val="kk-KZ"/>
              </w:rPr>
              <w:t xml:space="preserve">PhD </w:t>
            </w:r>
            <w:r w:rsidR="00750C9B">
              <w:rPr>
                <w:sz w:val="22"/>
                <w:szCs w:val="22"/>
                <w:lang w:val="kk-KZ"/>
              </w:rPr>
              <w:t>К.Яшароглу</w:t>
            </w:r>
            <w:r w:rsidR="009D1E3F">
              <w:rPr>
                <w:sz w:val="22"/>
                <w:szCs w:val="22"/>
                <w:lang w:val="kk-KZ"/>
              </w:rPr>
              <w:t>, Д.Шахин</w:t>
            </w:r>
          </w:p>
        </w:tc>
      </w:tr>
      <w:tr w:rsidR="007C7C87"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7C7C87" w:rsidRPr="00FA43EE" w:rsidRDefault="007C7C87" w:rsidP="002A1E7A">
            <w:pPr>
              <w:rPr>
                <w:b/>
                <w:sz w:val="22"/>
                <w:szCs w:val="22"/>
                <w:lang w:val="kk-KZ"/>
              </w:rPr>
            </w:pPr>
            <w:r w:rsidRPr="00FA43EE">
              <w:rPr>
                <w:b/>
                <w:bCs/>
                <w:sz w:val="22"/>
                <w:szCs w:val="22"/>
                <w:lang w:val="kk-KZ"/>
              </w:rPr>
              <w:t xml:space="preserve">Элективті пән циклы және түрі </w:t>
            </w:r>
          </w:p>
        </w:tc>
        <w:tc>
          <w:tcPr>
            <w:tcW w:w="6890" w:type="dxa"/>
            <w:gridSpan w:val="2"/>
            <w:tcBorders>
              <w:top w:val="single" w:sz="4" w:space="0" w:color="000000"/>
              <w:left w:val="single" w:sz="4" w:space="0" w:color="000000"/>
              <w:bottom w:val="single" w:sz="4" w:space="0" w:color="000000"/>
              <w:right w:val="single" w:sz="4" w:space="0" w:color="000000"/>
            </w:tcBorders>
          </w:tcPr>
          <w:p w:rsidR="007C7C87" w:rsidRPr="00FA43EE" w:rsidRDefault="007C7C87" w:rsidP="002A1E7A">
            <w:pPr>
              <w:rPr>
                <w:sz w:val="22"/>
                <w:szCs w:val="22"/>
                <w:lang w:val="kk-KZ"/>
              </w:rPr>
            </w:pPr>
            <w:r w:rsidRPr="00FA43EE">
              <w:rPr>
                <w:sz w:val="22"/>
                <w:szCs w:val="22"/>
                <w:lang w:val="kk-KZ"/>
              </w:rPr>
              <w:t>БП-ТК</w:t>
            </w:r>
          </w:p>
        </w:tc>
      </w:tr>
      <w:tr w:rsidR="007C7C87"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7C7C87" w:rsidRPr="00FA43EE" w:rsidRDefault="007C7C87" w:rsidP="002A1E7A">
            <w:pPr>
              <w:rPr>
                <w:b/>
                <w:sz w:val="22"/>
                <w:szCs w:val="22"/>
                <w:lang w:val="kk-KZ"/>
              </w:rPr>
            </w:pPr>
            <w:r w:rsidRPr="00FA43EE">
              <w:rPr>
                <w:b/>
                <w:bCs/>
                <w:sz w:val="22"/>
                <w:szCs w:val="22"/>
                <w:lang w:val="kk-KZ"/>
              </w:rPr>
              <w:t xml:space="preserve">Академиялық дәрежесі </w:t>
            </w:r>
          </w:p>
        </w:tc>
        <w:tc>
          <w:tcPr>
            <w:tcW w:w="6890" w:type="dxa"/>
            <w:gridSpan w:val="2"/>
            <w:tcBorders>
              <w:top w:val="single" w:sz="4" w:space="0" w:color="000000"/>
              <w:left w:val="single" w:sz="4" w:space="0" w:color="000000"/>
              <w:bottom w:val="single" w:sz="4" w:space="0" w:color="000000"/>
              <w:right w:val="single" w:sz="4" w:space="0" w:color="000000"/>
            </w:tcBorders>
          </w:tcPr>
          <w:p w:rsidR="007C7C87" w:rsidRPr="00FA43EE" w:rsidRDefault="007C7C87" w:rsidP="002A1E7A">
            <w:pPr>
              <w:jc w:val="both"/>
              <w:rPr>
                <w:sz w:val="22"/>
                <w:szCs w:val="22"/>
                <w:lang w:val="kk-KZ"/>
              </w:rPr>
            </w:pPr>
            <w:r w:rsidRPr="00FA43EE">
              <w:rPr>
                <w:sz w:val="22"/>
                <w:szCs w:val="22"/>
                <w:lang w:val="kk-KZ"/>
              </w:rPr>
              <w:t>Бакалавриат</w:t>
            </w:r>
          </w:p>
        </w:tc>
      </w:tr>
      <w:tr w:rsidR="007C7C87"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7C7C87" w:rsidRPr="00FA43EE" w:rsidRDefault="007C7C87" w:rsidP="002A1E7A">
            <w:pPr>
              <w:rPr>
                <w:b/>
                <w:sz w:val="22"/>
                <w:szCs w:val="22"/>
                <w:lang w:val="kk-KZ"/>
              </w:rPr>
            </w:pPr>
            <w:r w:rsidRPr="00FA43EE">
              <w:rPr>
                <w:b/>
                <w:bCs/>
                <w:sz w:val="22"/>
                <w:szCs w:val="22"/>
                <w:lang w:val="kk-KZ"/>
              </w:rPr>
              <w:t>Акад.кр./акад.сағат</w:t>
            </w:r>
          </w:p>
        </w:tc>
        <w:tc>
          <w:tcPr>
            <w:tcW w:w="6890" w:type="dxa"/>
            <w:gridSpan w:val="2"/>
            <w:tcBorders>
              <w:top w:val="single" w:sz="4" w:space="0" w:color="000000"/>
              <w:left w:val="single" w:sz="4" w:space="0" w:color="000000"/>
              <w:bottom w:val="single" w:sz="4" w:space="0" w:color="000000"/>
              <w:right w:val="single" w:sz="4" w:space="0" w:color="000000"/>
            </w:tcBorders>
          </w:tcPr>
          <w:p w:rsidR="007C7C87" w:rsidRPr="00FA43EE" w:rsidRDefault="00750C9B" w:rsidP="002A1E7A">
            <w:pPr>
              <w:jc w:val="both"/>
              <w:rPr>
                <w:sz w:val="22"/>
                <w:szCs w:val="22"/>
                <w:lang w:val="kk-KZ"/>
              </w:rPr>
            </w:pPr>
            <w:r>
              <w:rPr>
                <w:sz w:val="22"/>
                <w:szCs w:val="22"/>
                <w:lang w:val="kk-KZ"/>
              </w:rPr>
              <w:t>5/150</w:t>
            </w:r>
          </w:p>
        </w:tc>
      </w:tr>
      <w:tr w:rsidR="007C7C87"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7C7C87" w:rsidRPr="00FA43EE" w:rsidRDefault="007C7C87" w:rsidP="002A1E7A">
            <w:pPr>
              <w:rPr>
                <w:b/>
                <w:sz w:val="22"/>
                <w:szCs w:val="22"/>
              </w:rPr>
            </w:pPr>
            <w:r w:rsidRPr="00FA43EE">
              <w:rPr>
                <w:b/>
                <w:bCs/>
                <w:sz w:val="22"/>
                <w:szCs w:val="22"/>
              </w:rPr>
              <w:t xml:space="preserve">Оқу </w:t>
            </w:r>
            <w:r w:rsidRPr="00FA43EE">
              <w:rPr>
                <w:b/>
                <w:bCs/>
                <w:sz w:val="22"/>
                <w:szCs w:val="22"/>
                <w:lang w:val="kk-KZ"/>
              </w:rPr>
              <w:t>түрі</w:t>
            </w:r>
          </w:p>
        </w:tc>
        <w:tc>
          <w:tcPr>
            <w:tcW w:w="6890" w:type="dxa"/>
            <w:gridSpan w:val="2"/>
            <w:tcBorders>
              <w:top w:val="single" w:sz="4" w:space="0" w:color="000000"/>
              <w:left w:val="single" w:sz="4" w:space="0" w:color="000000"/>
              <w:bottom w:val="single" w:sz="4" w:space="0" w:color="000000"/>
              <w:right w:val="single" w:sz="4" w:space="0" w:color="000000"/>
            </w:tcBorders>
          </w:tcPr>
          <w:p w:rsidR="007C7C87" w:rsidRPr="00FA43EE" w:rsidRDefault="007C7C87" w:rsidP="002A1E7A">
            <w:pPr>
              <w:jc w:val="both"/>
              <w:rPr>
                <w:sz w:val="22"/>
                <w:szCs w:val="22"/>
                <w:lang w:val="kk-KZ"/>
              </w:rPr>
            </w:pPr>
            <w:r w:rsidRPr="00FA43EE">
              <w:rPr>
                <w:sz w:val="22"/>
                <w:szCs w:val="22"/>
                <w:lang w:val="kk-KZ"/>
              </w:rPr>
              <w:t>Күндізгі</w:t>
            </w:r>
          </w:p>
        </w:tc>
      </w:tr>
      <w:tr w:rsidR="007C7C87"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7C7C87" w:rsidRPr="00FA43EE" w:rsidRDefault="007C7C87" w:rsidP="002A1E7A">
            <w:pPr>
              <w:rPr>
                <w:b/>
                <w:bCs/>
                <w:sz w:val="22"/>
                <w:szCs w:val="22"/>
                <w:lang w:val="kk-KZ"/>
              </w:rPr>
            </w:pPr>
            <w:r w:rsidRPr="00FA43EE">
              <w:rPr>
                <w:b/>
                <w:bCs/>
                <w:sz w:val="22"/>
                <w:szCs w:val="22"/>
              </w:rPr>
              <w:t>Семестр</w:t>
            </w:r>
            <w:r w:rsidRPr="00FA43EE">
              <w:rPr>
                <w:b/>
                <w:bCs/>
                <w:sz w:val="22"/>
                <w:szCs w:val="22"/>
                <w:lang w:val="kk-KZ"/>
              </w:rPr>
              <w:t>і</w:t>
            </w:r>
          </w:p>
        </w:tc>
        <w:tc>
          <w:tcPr>
            <w:tcW w:w="6890" w:type="dxa"/>
            <w:gridSpan w:val="2"/>
            <w:tcBorders>
              <w:top w:val="single" w:sz="4" w:space="0" w:color="000000"/>
              <w:left w:val="single" w:sz="4" w:space="0" w:color="000000"/>
              <w:bottom w:val="single" w:sz="4" w:space="0" w:color="000000"/>
              <w:right w:val="single" w:sz="4" w:space="0" w:color="000000"/>
            </w:tcBorders>
          </w:tcPr>
          <w:p w:rsidR="007C7C87" w:rsidRPr="00FA43EE" w:rsidRDefault="007C7C87" w:rsidP="002A1E7A">
            <w:pPr>
              <w:jc w:val="both"/>
              <w:rPr>
                <w:sz w:val="22"/>
                <w:szCs w:val="22"/>
                <w:lang w:val="kk-KZ"/>
              </w:rPr>
            </w:pPr>
            <w:r w:rsidRPr="00FA43EE">
              <w:rPr>
                <w:sz w:val="22"/>
                <w:szCs w:val="22"/>
                <w:lang w:val="tr-TR"/>
              </w:rPr>
              <w:t>V</w:t>
            </w:r>
            <w:r w:rsidRPr="00FA43EE">
              <w:rPr>
                <w:sz w:val="22"/>
                <w:szCs w:val="22"/>
                <w:lang w:val="kk-KZ"/>
              </w:rPr>
              <w:t>І</w:t>
            </w:r>
          </w:p>
        </w:tc>
      </w:tr>
      <w:tr w:rsidR="007C7C87"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7C7C87" w:rsidRPr="00FA43EE" w:rsidRDefault="007C7C87" w:rsidP="002A1E7A">
            <w:pPr>
              <w:rPr>
                <w:b/>
                <w:sz w:val="22"/>
                <w:szCs w:val="22"/>
                <w:lang w:val="kk-KZ"/>
              </w:rPr>
            </w:pPr>
            <w:r w:rsidRPr="00FA43EE">
              <w:rPr>
                <w:b/>
                <w:sz w:val="22"/>
                <w:szCs w:val="22"/>
                <w:lang w:val="kk-KZ"/>
              </w:rPr>
              <w:t>Пәннің п</w:t>
            </w:r>
            <w:r w:rsidRPr="00FA43EE">
              <w:rPr>
                <w:b/>
                <w:sz w:val="22"/>
                <w:szCs w:val="22"/>
              </w:rPr>
              <w:t>ререквизит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7C7C87" w:rsidRPr="00111409" w:rsidRDefault="00111409" w:rsidP="002A1E7A">
            <w:pPr>
              <w:jc w:val="both"/>
              <w:rPr>
                <w:sz w:val="22"/>
                <w:szCs w:val="22"/>
                <w:lang w:val="en-US"/>
              </w:rPr>
            </w:pPr>
            <w:r>
              <w:rPr>
                <w:sz w:val="22"/>
                <w:szCs w:val="22"/>
                <w:lang w:val="en-US"/>
              </w:rPr>
              <w:t>-</w:t>
            </w:r>
          </w:p>
        </w:tc>
      </w:tr>
      <w:tr w:rsidR="007C7C87"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7C7C87" w:rsidRPr="00FA43EE" w:rsidRDefault="007C7C87" w:rsidP="002A1E7A">
            <w:pPr>
              <w:rPr>
                <w:b/>
                <w:sz w:val="22"/>
                <w:szCs w:val="22"/>
                <w:lang w:val="kk-KZ"/>
              </w:rPr>
            </w:pPr>
            <w:r w:rsidRPr="00FA43EE">
              <w:rPr>
                <w:b/>
                <w:sz w:val="22"/>
                <w:szCs w:val="22"/>
                <w:lang w:val="kk-KZ"/>
              </w:rPr>
              <w:t>Пәннің пострек</w:t>
            </w:r>
            <w:r w:rsidRPr="00FA43EE">
              <w:rPr>
                <w:b/>
                <w:sz w:val="22"/>
                <w:szCs w:val="22"/>
              </w:rPr>
              <w:t>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7C7C87" w:rsidRPr="00FA43EE" w:rsidRDefault="007C7C87" w:rsidP="002A1E7A">
            <w:pPr>
              <w:jc w:val="both"/>
              <w:rPr>
                <w:sz w:val="22"/>
                <w:szCs w:val="22"/>
                <w:lang w:val="kk-KZ"/>
              </w:rPr>
            </w:pPr>
            <w:r w:rsidRPr="00FA43EE">
              <w:rPr>
                <w:sz w:val="22"/>
                <w:szCs w:val="22"/>
                <w:lang w:val="kk-KZ"/>
              </w:rPr>
              <w:t xml:space="preserve">- </w:t>
            </w:r>
          </w:p>
        </w:tc>
      </w:tr>
      <w:tr w:rsidR="007C7C87" w:rsidRPr="008D4008"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7C7C87" w:rsidRPr="00FA43EE" w:rsidRDefault="007C7C87" w:rsidP="002A1E7A">
            <w:pPr>
              <w:rPr>
                <w:b/>
                <w:sz w:val="22"/>
                <w:szCs w:val="22"/>
              </w:rPr>
            </w:pPr>
            <w:r w:rsidRPr="00FA43EE">
              <w:rPr>
                <w:b/>
                <w:bCs/>
                <w:sz w:val="22"/>
                <w:szCs w:val="22"/>
                <w:lang w:val="kk-KZ"/>
              </w:rPr>
              <w:t xml:space="preserve">Пәннің қысқаша </w:t>
            </w:r>
            <w:r w:rsidRPr="00FA43EE">
              <w:rPr>
                <w:b/>
                <w:bCs/>
                <w:sz w:val="22"/>
                <w:szCs w:val="22"/>
              </w:rPr>
              <w:t xml:space="preserve">мазмұны </w:t>
            </w:r>
          </w:p>
        </w:tc>
        <w:tc>
          <w:tcPr>
            <w:tcW w:w="6890" w:type="dxa"/>
            <w:gridSpan w:val="2"/>
            <w:tcBorders>
              <w:top w:val="single" w:sz="4" w:space="0" w:color="000000"/>
              <w:left w:val="single" w:sz="4" w:space="0" w:color="000000"/>
              <w:bottom w:val="single" w:sz="4" w:space="0" w:color="000000"/>
              <w:right w:val="single" w:sz="4" w:space="0" w:color="000000"/>
            </w:tcBorders>
          </w:tcPr>
          <w:p w:rsidR="007C7C87" w:rsidRPr="00FA43EE" w:rsidRDefault="00CD1A4B" w:rsidP="002A1E7A">
            <w:pPr>
              <w:shd w:val="clear" w:color="auto" w:fill="FFFFFF"/>
              <w:tabs>
                <w:tab w:val="left" w:pos="624"/>
              </w:tabs>
              <w:autoSpaceDE w:val="0"/>
              <w:autoSpaceDN w:val="0"/>
              <w:adjustRightInd w:val="0"/>
              <w:jc w:val="both"/>
              <w:rPr>
                <w:sz w:val="22"/>
                <w:szCs w:val="22"/>
                <w:lang w:val="kk-KZ"/>
              </w:rPr>
            </w:pPr>
            <w:r w:rsidRPr="00FA43EE">
              <w:rPr>
                <w:sz w:val="22"/>
                <w:szCs w:val="22"/>
                <w:lang w:val="kk-KZ"/>
              </w:rPr>
              <w:t xml:space="preserve">Пәннің мақсаты студенттердің кәсіби тұрғыдан дамуы үшін діни шешендік өнер туралы білім беру және алған білімін тәжірибеде көрсетуді көздейді. Пәнді оқу нәтижесінде студент уағыз және құтпа ұғымдарының анықтамасын, діни шешендік өнердің түрлері мен діни рәсім ерекшеліктерін меңгеріп, мешіттерде, діни білім беру мекемелерінде, медреселерде, Құран курстарында кәсіптік білімдерін </w:t>
            </w:r>
            <w:r w:rsidRPr="00FA43EE">
              <w:rPr>
                <w:sz w:val="22"/>
                <w:szCs w:val="22"/>
                <w:lang w:val="kk-KZ"/>
              </w:rPr>
              <w:lastRenderedPageBreak/>
              <w:t>қолданады, құтпа және уағыз жасау дағдыларын қалыптастырады.</w:t>
            </w:r>
            <w:r w:rsidR="007C7C87" w:rsidRPr="00FA43EE">
              <w:rPr>
                <w:sz w:val="22"/>
                <w:szCs w:val="22"/>
                <w:lang w:val="kk-KZ"/>
              </w:rPr>
              <w:t xml:space="preserve">    </w:t>
            </w:r>
          </w:p>
        </w:tc>
      </w:tr>
      <w:tr w:rsidR="00CD1A4B" w:rsidRPr="00FA43EE" w:rsidTr="002A1E7A">
        <w:trPr>
          <w:trHeight w:val="888"/>
          <w:jc w:val="center"/>
        </w:trPr>
        <w:tc>
          <w:tcPr>
            <w:tcW w:w="2749" w:type="dxa"/>
            <w:tcBorders>
              <w:top w:val="single" w:sz="4" w:space="0" w:color="000000"/>
              <w:left w:val="single" w:sz="4" w:space="0" w:color="000000"/>
              <w:right w:val="single" w:sz="4" w:space="0" w:color="000000"/>
            </w:tcBorders>
          </w:tcPr>
          <w:p w:rsidR="00CD1A4B" w:rsidRPr="00FA43EE" w:rsidRDefault="00CD1A4B" w:rsidP="00CD1A4B">
            <w:pPr>
              <w:rPr>
                <w:b/>
                <w:sz w:val="22"/>
                <w:szCs w:val="22"/>
              </w:rPr>
            </w:pPr>
            <w:r w:rsidRPr="00FA43EE">
              <w:rPr>
                <w:b/>
                <w:bCs/>
                <w:sz w:val="22"/>
                <w:szCs w:val="22"/>
                <w:lang w:val="kk-KZ"/>
              </w:rPr>
              <w:lastRenderedPageBreak/>
              <w:t>Құзыреттер және о</w:t>
            </w:r>
            <w:r w:rsidRPr="00FA43EE">
              <w:rPr>
                <w:b/>
                <w:bCs/>
                <w:sz w:val="22"/>
                <w:szCs w:val="22"/>
              </w:rPr>
              <w:t>қ</w:t>
            </w:r>
            <w:r w:rsidRPr="00FA43EE">
              <w:rPr>
                <w:b/>
                <w:bCs/>
                <w:sz w:val="22"/>
                <w:szCs w:val="22"/>
                <w:lang w:val="kk-KZ"/>
              </w:rPr>
              <w:t>ыт</w:t>
            </w:r>
            <w:r w:rsidRPr="00FA43EE">
              <w:rPr>
                <w:b/>
                <w:bCs/>
                <w:sz w:val="22"/>
                <w:szCs w:val="22"/>
              </w:rPr>
              <w:t xml:space="preserve">у нәтижелері </w:t>
            </w:r>
          </w:p>
        </w:tc>
        <w:tc>
          <w:tcPr>
            <w:tcW w:w="3377" w:type="dxa"/>
            <w:tcBorders>
              <w:top w:val="single" w:sz="4" w:space="0" w:color="000000"/>
              <w:left w:val="single" w:sz="4" w:space="0" w:color="000000"/>
              <w:bottom w:val="single" w:sz="4" w:space="0" w:color="auto"/>
              <w:right w:val="single" w:sz="4" w:space="0" w:color="auto"/>
            </w:tcBorders>
          </w:tcPr>
          <w:p w:rsidR="00CD1A4B" w:rsidRPr="00FA43EE" w:rsidRDefault="00CD1A4B" w:rsidP="00CD1A4B">
            <w:pPr>
              <w:tabs>
                <w:tab w:val="left" w:pos="709"/>
              </w:tabs>
              <w:jc w:val="both"/>
              <w:rPr>
                <w:sz w:val="22"/>
                <w:szCs w:val="22"/>
                <w:lang w:val="kk-KZ"/>
              </w:rPr>
            </w:pPr>
            <w:r w:rsidRPr="00FA43EE">
              <w:rPr>
                <w:b/>
                <w:bCs/>
                <w:sz w:val="22"/>
                <w:szCs w:val="22"/>
                <w:lang w:val="kk-KZ"/>
              </w:rPr>
              <w:t xml:space="preserve">Б4. Исламтану саласындағы негізгі мәселелерді білу </w:t>
            </w:r>
          </w:p>
        </w:tc>
        <w:tc>
          <w:tcPr>
            <w:tcW w:w="3513" w:type="dxa"/>
            <w:tcBorders>
              <w:top w:val="single" w:sz="4" w:space="0" w:color="000000"/>
              <w:left w:val="single" w:sz="4" w:space="0" w:color="auto"/>
              <w:bottom w:val="single" w:sz="4" w:space="0" w:color="auto"/>
              <w:right w:val="single" w:sz="4" w:space="0" w:color="000000"/>
            </w:tcBorders>
          </w:tcPr>
          <w:p w:rsidR="00CD1A4B" w:rsidRPr="00FA43EE" w:rsidRDefault="00CD1A4B" w:rsidP="00CD1A4B">
            <w:pPr>
              <w:tabs>
                <w:tab w:val="left" w:pos="709"/>
              </w:tabs>
              <w:ind w:right="40"/>
              <w:jc w:val="both"/>
              <w:rPr>
                <w:sz w:val="22"/>
                <w:szCs w:val="22"/>
                <w:lang w:val="kk-KZ"/>
              </w:rPr>
            </w:pPr>
            <w:r w:rsidRPr="00FA43EE">
              <w:rPr>
                <w:sz w:val="22"/>
                <w:szCs w:val="22"/>
                <w:lang w:val="kk-KZ"/>
              </w:rPr>
              <w:t xml:space="preserve">- Ислам діни мәтіндерін оқу, түсіндіру, қолдану саласында негізгі теориялық білімін көрсетеді. (ОН6). </w:t>
            </w:r>
          </w:p>
          <w:p w:rsidR="00CD1A4B" w:rsidRPr="00FA43EE" w:rsidRDefault="00CD1A4B" w:rsidP="00CD1A4B">
            <w:pPr>
              <w:pStyle w:val="af3"/>
              <w:ind w:left="0"/>
              <w:jc w:val="both"/>
              <w:rPr>
                <w:sz w:val="22"/>
                <w:szCs w:val="22"/>
                <w:lang w:val="kk-KZ"/>
              </w:rPr>
            </w:pPr>
          </w:p>
        </w:tc>
      </w:tr>
      <w:tr w:rsidR="007C7C87"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7C7C87" w:rsidRPr="00FA43EE" w:rsidRDefault="007C7C87" w:rsidP="002A1E7A">
            <w:pPr>
              <w:rPr>
                <w:b/>
                <w:sz w:val="22"/>
                <w:szCs w:val="22"/>
                <w:lang w:val="kk-KZ"/>
              </w:rPr>
            </w:pPr>
            <w:r w:rsidRPr="00FA43EE">
              <w:rPr>
                <w:b/>
                <w:sz w:val="22"/>
                <w:szCs w:val="22"/>
              </w:rPr>
              <w:t xml:space="preserve">Қорытынды бақылау </w:t>
            </w:r>
          </w:p>
        </w:tc>
        <w:tc>
          <w:tcPr>
            <w:tcW w:w="6890" w:type="dxa"/>
            <w:gridSpan w:val="2"/>
            <w:tcBorders>
              <w:top w:val="single" w:sz="4" w:space="0" w:color="000000"/>
              <w:left w:val="single" w:sz="4" w:space="0" w:color="000000"/>
              <w:bottom w:val="single" w:sz="4" w:space="0" w:color="000000"/>
              <w:right w:val="single" w:sz="4" w:space="0" w:color="000000"/>
            </w:tcBorders>
          </w:tcPr>
          <w:p w:rsidR="007C7C87" w:rsidRPr="00FA43EE" w:rsidRDefault="007C7C87" w:rsidP="002A1E7A">
            <w:pPr>
              <w:jc w:val="both"/>
              <w:rPr>
                <w:sz w:val="22"/>
                <w:szCs w:val="22"/>
                <w:lang w:val="kk-KZ"/>
              </w:rPr>
            </w:pPr>
            <w:r w:rsidRPr="00FA43EE">
              <w:rPr>
                <w:sz w:val="22"/>
                <w:szCs w:val="22"/>
                <w:lang w:val="kk-KZ"/>
              </w:rPr>
              <w:t xml:space="preserve">емтихан  </w:t>
            </w:r>
          </w:p>
        </w:tc>
      </w:tr>
      <w:tr w:rsidR="007C7C87"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7C7C87" w:rsidRPr="00FA43EE" w:rsidRDefault="007C7C87" w:rsidP="002A1E7A">
            <w:pPr>
              <w:rPr>
                <w:b/>
                <w:sz w:val="22"/>
                <w:szCs w:val="22"/>
              </w:rPr>
            </w:pPr>
            <w:r w:rsidRPr="00FA43EE">
              <w:rPr>
                <w:b/>
                <w:bCs/>
                <w:sz w:val="22"/>
                <w:szCs w:val="22"/>
              </w:rPr>
              <w:t xml:space="preserve">Кредиттерді алу шарты </w:t>
            </w:r>
          </w:p>
        </w:tc>
        <w:tc>
          <w:tcPr>
            <w:tcW w:w="6890" w:type="dxa"/>
            <w:gridSpan w:val="2"/>
            <w:tcBorders>
              <w:top w:val="single" w:sz="4" w:space="0" w:color="000000"/>
              <w:left w:val="single" w:sz="4" w:space="0" w:color="000000"/>
              <w:bottom w:val="single" w:sz="4" w:space="0" w:color="000000"/>
              <w:right w:val="single" w:sz="4" w:space="0" w:color="000000"/>
            </w:tcBorders>
          </w:tcPr>
          <w:p w:rsidR="007C7C87" w:rsidRPr="00FA43EE" w:rsidRDefault="007C7C87" w:rsidP="002A1E7A">
            <w:pPr>
              <w:jc w:val="both"/>
              <w:rPr>
                <w:sz w:val="22"/>
                <w:szCs w:val="22"/>
                <w:lang w:val="kk-KZ"/>
              </w:rPr>
            </w:pPr>
            <w:r w:rsidRPr="00FA43EE">
              <w:rPr>
                <w:sz w:val="22"/>
                <w:szCs w:val="22"/>
                <w:lang w:val="kk-KZ"/>
              </w:rPr>
              <w:t>Лекция, семинар сабақтар, СӨЖ, үй тапсырмасын орындау</w:t>
            </w:r>
          </w:p>
        </w:tc>
      </w:tr>
      <w:tr w:rsidR="007C7C87"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7C7C87" w:rsidRPr="00FA43EE" w:rsidRDefault="007C7C87" w:rsidP="002A1E7A">
            <w:pPr>
              <w:rPr>
                <w:b/>
                <w:sz w:val="22"/>
                <w:szCs w:val="22"/>
              </w:rPr>
            </w:pPr>
            <w:r w:rsidRPr="00FA43EE">
              <w:rPr>
                <w:b/>
                <w:bCs/>
                <w:sz w:val="22"/>
                <w:szCs w:val="22"/>
                <w:lang w:val="kk-KZ"/>
              </w:rPr>
              <w:t>Пәннің</w:t>
            </w:r>
            <w:r w:rsidRPr="00FA43EE">
              <w:rPr>
                <w:b/>
                <w:bCs/>
                <w:sz w:val="22"/>
                <w:szCs w:val="22"/>
              </w:rPr>
              <w:t xml:space="preserve"> ұзақтығы</w:t>
            </w:r>
          </w:p>
        </w:tc>
        <w:tc>
          <w:tcPr>
            <w:tcW w:w="6890" w:type="dxa"/>
            <w:gridSpan w:val="2"/>
            <w:tcBorders>
              <w:top w:val="single" w:sz="4" w:space="0" w:color="000000"/>
              <w:left w:val="single" w:sz="4" w:space="0" w:color="000000"/>
              <w:bottom w:val="single" w:sz="4" w:space="0" w:color="000000"/>
              <w:right w:val="single" w:sz="4" w:space="0" w:color="000000"/>
            </w:tcBorders>
          </w:tcPr>
          <w:p w:rsidR="007C7C87" w:rsidRPr="00FA43EE" w:rsidRDefault="007C7C87" w:rsidP="002A1E7A">
            <w:pPr>
              <w:jc w:val="both"/>
              <w:rPr>
                <w:sz w:val="22"/>
                <w:szCs w:val="22"/>
                <w:lang w:val="kk-KZ"/>
              </w:rPr>
            </w:pPr>
            <w:r w:rsidRPr="00FA43EE">
              <w:rPr>
                <w:sz w:val="22"/>
                <w:szCs w:val="22"/>
                <w:lang w:val="en-US"/>
              </w:rPr>
              <w:t xml:space="preserve">1 </w:t>
            </w:r>
            <w:r w:rsidRPr="00FA43EE">
              <w:rPr>
                <w:sz w:val="22"/>
                <w:szCs w:val="22"/>
                <w:lang w:val="kk-KZ"/>
              </w:rPr>
              <w:t>семестр</w:t>
            </w:r>
          </w:p>
        </w:tc>
      </w:tr>
      <w:tr w:rsidR="007C7C87"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7C7C87" w:rsidRPr="00FA43EE" w:rsidRDefault="007C7C87" w:rsidP="002A1E7A">
            <w:pPr>
              <w:rPr>
                <w:b/>
                <w:sz w:val="22"/>
                <w:szCs w:val="22"/>
                <w:lang w:val="kk-KZ"/>
              </w:rPr>
            </w:pPr>
            <w:r w:rsidRPr="00FA43EE">
              <w:rPr>
                <w:b/>
                <w:bCs/>
                <w:sz w:val="22"/>
                <w:szCs w:val="22"/>
              </w:rPr>
              <w:t>Әдебиет</w:t>
            </w:r>
            <w:r w:rsidRPr="00FA43EE">
              <w:rPr>
                <w:b/>
                <w:bCs/>
                <w:sz w:val="22"/>
                <w:szCs w:val="22"/>
                <w:lang w:val="kk-KZ"/>
              </w:rPr>
              <w:t>тер</w:t>
            </w:r>
          </w:p>
        </w:tc>
        <w:tc>
          <w:tcPr>
            <w:tcW w:w="6890" w:type="dxa"/>
            <w:gridSpan w:val="2"/>
            <w:tcBorders>
              <w:top w:val="single" w:sz="4" w:space="0" w:color="000000"/>
              <w:left w:val="single" w:sz="4" w:space="0" w:color="000000"/>
              <w:bottom w:val="single" w:sz="4" w:space="0" w:color="000000"/>
              <w:right w:val="single" w:sz="4" w:space="0" w:color="000000"/>
            </w:tcBorders>
          </w:tcPr>
          <w:p w:rsidR="00CD1A4B" w:rsidRPr="00FA43EE" w:rsidRDefault="007C7C87" w:rsidP="00CD1A4B">
            <w:pPr>
              <w:rPr>
                <w:noProof/>
                <w:sz w:val="22"/>
                <w:szCs w:val="22"/>
                <w:lang w:val="kk-KZ"/>
              </w:rPr>
            </w:pPr>
            <w:r w:rsidRPr="00FA43EE">
              <w:rPr>
                <w:noProof/>
                <w:sz w:val="22"/>
                <w:szCs w:val="22"/>
                <w:lang w:val="kk-KZ"/>
              </w:rPr>
              <w:t>1</w:t>
            </w:r>
            <w:r w:rsidR="00CD1A4B" w:rsidRPr="00FA43EE">
              <w:rPr>
                <w:noProof/>
                <w:sz w:val="22"/>
                <w:szCs w:val="22"/>
                <w:lang w:val="kk-KZ"/>
              </w:rPr>
              <w:t>.</w:t>
            </w:r>
            <w:r w:rsidR="00CD1A4B" w:rsidRPr="00FA43EE">
              <w:rPr>
                <w:sz w:val="22"/>
                <w:szCs w:val="22"/>
              </w:rPr>
              <w:t xml:space="preserve"> </w:t>
            </w:r>
            <w:r w:rsidR="00CD1A4B" w:rsidRPr="00FA43EE">
              <w:rPr>
                <w:noProof/>
                <w:sz w:val="22"/>
                <w:szCs w:val="22"/>
                <w:lang w:val="kk-KZ"/>
              </w:rPr>
              <w:t>Риторика. Основы ораторского искусства. Учебное пособие. [Текст]. 3-ое изд., доп. / А. Б. Темирболат. - Алматы : Қазақ ун-ті, 2018. - 144 с.</w:t>
            </w:r>
          </w:p>
          <w:p w:rsidR="00CD1A4B" w:rsidRPr="00FA43EE" w:rsidRDefault="00CD1A4B" w:rsidP="00CD1A4B">
            <w:pPr>
              <w:rPr>
                <w:noProof/>
                <w:sz w:val="22"/>
                <w:szCs w:val="22"/>
                <w:lang w:val="kk-KZ"/>
              </w:rPr>
            </w:pPr>
            <w:r w:rsidRPr="00FA43EE">
              <w:rPr>
                <w:noProof/>
                <w:sz w:val="22"/>
                <w:szCs w:val="22"/>
                <w:lang w:val="kk-KZ"/>
              </w:rPr>
              <w:t>2. Риторика как публичная коммуникация. Учебно-методическое пособие. [Текст] / Т. А. Воронцова. - Ижевск : [б. и.], 2017. - 132 с</w:t>
            </w:r>
          </w:p>
          <w:p w:rsidR="00CD1A4B" w:rsidRPr="00FA43EE" w:rsidRDefault="00CD1A4B" w:rsidP="00CD1A4B">
            <w:pPr>
              <w:rPr>
                <w:noProof/>
                <w:sz w:val="22"/>
                <w:szCs w:val="22"/>
                <w:lang w:val="kk-KZ"/>
              </w:rPr>
            </w:pPr>
            <w:r w:rsidRPr="00FA43EE">
              <w:rPr>
                <w:noProof/>
                <w:sz w:val="22"/>
                <w:szCs w:val="22"/>
                <w:lang w:val="kk-KZ"/>
              </w:rPr>
              <w:t>3. Тіл мәдениеті: Шешендік өнер [Текст] / Б. Қ. Қапасова. - Алматы : ҚР Жоғары оқу орындарының қауымдастығы, 2014. - 224 с.</w:t>
            </w:r>
          </w:p>
          <w:p w:rsidR="007C7C87" w:rsidRPr="00FA43EE" w:rsidRDefault="007C7C87" w:rsidP="002A1E7A">
            <w:pPr>
              <w:rPr>
                <w:noProof/>
                <w:sz w:val="22"/>
                <w:szCs w:val="22"/>
                <w:lang w:val="kk-KZ"/>
              </w:rPr>
            </w:pPr>
            <w:r w:rsidRPr="00FA43EE">
              <w:rPr>
                <w:noProof/>
                <w:sz w:val="22"/>
                <w:szCs w:val="22"/>
                <w:lang w:val="kk-KZ"/>
              </w:rPr>
              <w:t>4.Қожа Ахмет Иасауи мұрасы және оның маңызы, -Түркістан 2019, Д.Т.Кенжетаев</w:t>
            </w:r>
          </w:p>
          <w:p w:rsidR="007C7C87" w:rsidRPr="00FA43EE" w:rsidRDefault="007C7C87" w:rsidP="002A1E7A">
            <w:pPr>
              <w:rPr>
                <w:noProof/>
                <w:sz w:val="22"/>
                <w:szCs w:val="22"/>
                <w:lang w:val="kk-KZ"/>
              </w:rPr>
            </w:pPr>
            <w:r w:rsidRPr="00FA43EE">
              <w:rPr>
                <w:noProof/>
                <w:sz w:val="22"/>
                <w:szCs w:val="22"/>
                <w:lang w:val="kk-KZ"/>
              </w:rPr>
              <w:t>5.Духовные практики и медитации, Киев, 2018</w:t>
            </w:r>
          </w:p>
        </w:tc>
      </w:tr>
      <w:tr w:rsidR="007C7C87"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7C7C87" w:rsidRPr="00FA43EE" w:rsidRDefault="007C7C87" w:rsidP="002A1E7A">
            <w:pPr>
              <w:jc w:val="both"/>
              <w:rPr>
                <w:b/>
                <w:sz w:val="22"/>
                <w:szCs w:val="22"/>
                <w:lang w:val="kk-KZ"/>
              </w:rPr>
            </w:pPr>
            <w:r w:rsidRPr="00FA43EE">
              <w:rPr>
                <w:b/>
                <w:bCs/>
                <w:sz w:val="22"/>
                <w:szCs w:val="22"/>
                <w:lang w:val="kk-KZ"/>
              </w:rPr>
              <w:t xml:space="preserve">Жаңартылған мерзімі </w:t>
            </w:r>
          </w:p>
        </w:tc>
        <w:tc>
          <w:tcPr>
            <w:tcW w:w="6890" w:type="dxa"/>
            <w:gridSpan w:val="2"/>
            <w:tcBorders>
              <w:top w:val="single" w:sz="4" w:space="0" w:color="000000"/>
              <w:left w:val="single" w:sz="4" w:space="0" w:color="000000"/>
              <w:bottom w:val="single" w:sz="4" w:space="0" w:color="000000"/>
              <w:right w:val="single" w:sz="4" w:space="0" w:color="000000"/>
            </w:tcBorders>
          </w:tcPr>
          <w:p w:rsidR="007C7C87" w:rsidRPr="00FA43EE" w:rsidRDefault="007C7C87" w:rsidP="002A1E7A">
            <w:pPr>
              <w:jc w:val="both"/>
              <w:rPr>
                <w:sz w:val="22"/>
                <w:szCs w:val="22"/>
                <w:lang w:val="kk-KZ"/>
              </w:rPr>
            </w:pPr>
          </w:p>
        </w:tc>
      </w:tr>
    </w:tbl>
    <w:p w:rsidR="00E3495C" w:rsidRPr="00FA43EE" w:rsidRDefault="00E3495C">
      <w:pPr>
        <w:rPr>
          <w:sz w:val="22"/>
          <w:szCs w:val="22"/>
          <w:lang w:val="kk-KZ"/>
        </w:rPr>
      </w:pPr>
    </w:p>
    <w:p w:rsidR="00E11256" w:rsidRPr="00FA43EE" w:rsidRDefault="00E11256" w:rsidP="00E11256">
      <w:pPr>
        <w:pStyle w:val="af5"/>
        <w:spacing w:before="0" w:beforeAutospacing="0" w:after="0" w:afterAutospacing="0"/>
        <w:jc w:val="both"/>
        <w:rPr>
          <w:b/>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3377"/>
        <w:gridCol w:w="3513"/>
      </w:tblGrid>
      <w:tr w:rsidR="008256E3"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8256E3" w:rsidRPr="00FA43EE" w:rsidRDefault="008256E3" w:rsidP="002A1E7A">
            <w:pPr>
              <w:rPr>
                <w:b/>
                <w:sz w:val="22"/>
                <w:szCs w:val="22"/>
              </w:rPr>
            </w:pPr>
            <w:r w:rsidRPr="00FA43EE">
              <w:rPr>
                <w:b/>
                <w:bCs/>
                <w:sz w:val="22"/>
                <w:szCs w:val="22"/>
                <w:lang w:val="kk-KZ"/>
              </w:rPr>
              <w:t>Пән коды</w:t>
            </w:r>
            <w:r w:rsidRPr="00FA43EE">
              <w:rPr>
                <w:b/>
                <w:bCs/>
                <w:sz w:val="22"/>
                <w:szCs w:val="22"/>
              </w:rPr>
              <w:t xml:space="preserve"> және атауы</w:t>
            </w:r>
          </w:p>
        </w:tc>
        <w:tc>
          <w:tcPr>
            <w:tcW w:w="6890" w:type="dxa"/>
            <w:gridSpan w:val="2"/>
            <w:tcBorders>
              <w:top w:val="single" w:sz="4" w:space="0" w:color="000000"/>
              <w:left w:val="single" w:sz="4" w:space="0" w:color="000000"/>
              <w:bottom w:val="single" w:sz="4" w:space="0" w:color="000000"/>
              <w:right w:val="single" w:sz="4" w:space="0" w:color="000000"/>
            </w:tcBorders>
          </w:tcPr>
          <w:p w:rsidR="008256E3" w:rsidRPr="00FA43EE" w:rsidRDefault="008256E3" w:rsidP="002A1E7A">
            <w:pPr>
              <w:jc w:val="both"/>
              <w:rPr>
                <w:b/>
                <w:sz w:val="22"/>
                <w:szCs w:val="22"/>
                <w:lang w:val="kk-KZ"/>
              </w:rPr>
            </w:pPr>
            <w:r w:rsidRPr="00FA43EE">
              <w:rPr>
                <w:b/>
                <w:sz w:val="22"/>
                <w:szCs w:val="22"/>
                <w:lang w:val="en-US"/>
              </w:rPr>
              <w:t>DS 3305</w:t>
            </w:r>
            <w:r w:rsidRPr="00FA43EE">
              <w:rPr>
                <w:b/>
                <w:sz w:val="22"/>
                <w:szCs w:val="22"/>
                <w:lang w:val="kk-KZ"/>
              </w:rPr>
              <w:t xml:space="preserve"> Дін социологиясы</w:t>
            </w:r>
          </w:p>
        </w:tc>
      </w:tr>
      <w:tr w:rsidR="008256E3" w:rsidRPr="00592D4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8256E3" w:rsidRPr="00FA43EE" w:rsidRDefault="008256E3" w:rsidP="002A1E7A">
            <w:pPr>
              <w:rPr>
                <w:b/>
                <w:sz w:val="22"/>
                <w:szCs w:val="22"/>
                <w:lang w:val="kk-KZ"/>
              </w:rPr>
            </w:pPr>
            <w:r w:rsidRPr="00FA43EE">
              <w:rPr>
                <w:b/>
                <w:bCs/>
                <w:sz w:val="22"/>
                <w:szCs w:val="22"/>
                <w:lang w:val="kk-KZ"/>
              </w:rPr>
              <w:t>Пәнге</w:t>
            </w:r>
            <w:r w:rsidRPr="00FA43EE">
              <w:rPr>
                <w:b/>
                <w:bCs/>
                <w:sz w:val="22"/>
                <w:szCs w:val="22"/>
              </w:rPr>
              <w:t xml:space="preserve"> жауапты </w:t>
            </w:r>
            <w:r w:rsidRPr="00FA43EE">
              <w:rPr>
                <w:b/>
                <w:bCs/>
                <w:sz w:val="22"/>
                <w:szCs w:val="22"/>
                <w:lang w:val="kk-KZ"/>
              </w:rPr>
              <w:t>ОПҚ</w:t>
            </w:r>
          </w:p>
        </w:tc>
        <w:tc>
          <w:tcPr>
            <w:tcW w:w="6890" w:type="dxa"/>
            <w:gridSpan w:val="2"/>
            <w:tcBorders>
              <w:top w:val="single" w:sz="4" w:space="0" w:color="000000"/>
              <w:left w:val="single" w:sz="4" w:space="0" w:color="000000"/>
              <w:bottom w:val="single" w:sz="4" w:space="0" w:color="000000"/>
              <w:right w:val="single" w:sz="4" w:space="0" w:color="000000"/>
            </w:tcBorders>
          </w:tcPr>
          <w:p w:rsidR="008256E3" w:rsidRPr="00FA43EE" w:rsidRDefault="00E925F1" w:rsidP="009D1E3F">
            <w:pPr>
              <w:jc w:val="both"/>
              <w:rPr>
                <w:sz w:val="22"/>
                <w:szCs w:val="22"/>
                <w:lang w:val="kk-KZ"/>
              </w:rPr>
            </w:pPr>
            <w:r w:rsidRPr="00FA43EE">
              <w:rPr>
                <w:sz w:val="22"/>
                <w:szCs w:val="22"/>
                <w:lang w:val="kk-KZ"/>
              </w:rPr>
              <w:t>PhD</w:t>
            </w:r>
            <w:r>
              <w:rPr>
                <w:sz w:val="22"/>
                <w:szCs w:val="22"/>
                <w:lang w:val="kk-KZ"/>
              </w:rPr>
              <w:t xml:space="preserve"> </w:t>
            </w:r>
            <w:r w:rsidR="008256E3" w:rsidRPr="00FA43EE">
              <w:rPr>
                <w:sz w:val="22"/>
                <w:szCs w:val="22"/>
                <w:lang w:val="kk-KZ"/>
              </w:rPr>
              <w:t>Д.Шауенов</w:t>
            </w:r>
          </w:p>
        </w:tc>
      </w:tr>
      <w:tr w:rsidR="008256E3"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8256E3" w:rsidRPr="00FA43EE" w:rsidRDefault="008256E3" w:rsidP="002A1E7A">
            <w:pPr>
              <w:rPr>
                <w:b/>
                <w:sz w:val="22"/>
                <w:szCs w:val="22"/>
                <w:lang w:val="kk-KZ"/>
              </w:rPr>
            </w:pPr>
            <w:r w:rsidRPr="00FA43EE">
              <w:rPr>
                <w:b/>
                <w:bCs/>
                <w:sz w:val="22"/>
                <w:szCs w:val="22"/>
                <w:lang w:val="kk-KZ"/>
              </w:rPr>
              <w:t xml:space="preserve">Элективті пән циклы және түрі </w:t>
            </w:r>
          </w:p>
        </w:tc>
        <w:tc>
          <w:tcPr>
            <w:tcW w:w="6890" w:type="dxa"/>
            <w:gridSpan w:val="2"/>
            <w:tcBorders>
              <w:top w:val="single" w:sz="4" w:space="0" w:color="000000"/>
              <w:left w:val="single" w:sz="4" w:space="0" w:color="000000"/>
              <w:bottom w:val="single" w:sz="4" w:space="0" w:color="000000"/>
              <w:right w:val="single" w:sz="4" w:space="0" w:color="000000"/>
            </w:tcBorders>
          </w:tcPr>
          <w:p w:rsidR="008256E3" w:rsidRPr="00FA43EE" w:rsidRDefault="008256E3" w:rsidP="002A1E7A">
            <w:pPr>
              <w:rPr>
                <w:sz w:val="22"/>
                <w:szCs w:val="22"/>
                <w:lang w:val="kk-KZ"/>
              </w:rPr>
            </w:pPr>
            <w:r w:rsidRPr="00FA43EE">
              <w:rPr>
                <w:sz w:val="22"/>
                <w:szCs w:val="22"/>
                <w:lang w:val="kk-KZ"/>
              </w:rPr>
              <w:t>БП-ТК</w:t>
            </w:r>
          </w:p>
        </w:tc>
      </w:tr>
      <w:tr w:rsidR="008256E3"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8256E3" w:rsidRPr="00FA43EE" w:rsidRDefault="008256E3" w:rsidP="002A1E7A">
            <w:pPr>
              <w:rPr>
                <w:b/>
                <w:sz w:val="22"/>
                <w:szCs w:val="22"/>
                <w:lang w:val="kk-KZ"/>
              </w:rPr>
            </w:pPr>
            <w:r w:rsidRPr="00FA43EE">
              <w:rPr>
                <w:b/>
                <w:bCs/>
                <w:sz w:val="22"/>
                <w:szCs w:val="22"/>
                <w:lang w:val="kk-KZ"/>
              </w:rPr>
              <w:t xml:space="preserve">Академиялық дәрежесі </w:t>
            </w:r>
          </w:p>
        </w:tc>
        <w:tc>
          <w:tcPr>
            <w:tcW w:w="6890" w:type="dxa"/>
            <w:gridSpan w:val="2"/>
            <w:tcBorders>
              <w:top w:val="single" w:sz="4" w:space="0" w:color="000000"/>
              <w:left w:val="single" w:sz="4" w:space="0" w:color="000000"/>
              <w:bottom w:val="single" w:sz="4" w:space="0" w:color="000000"/>
              <w:right w:val="single" w:sz="4" w:space="0" w:color="000000"/>
            </w:tcBorders>
          </w:tcPr>
          <w:p w:rsidR="008256E3" w:rsidRPr="00FA43EE" w:rsidRDefault="008256E3" w:rsidP="002A1E7A">
            <w:pPr>
              <w:jc w:val="both"/>
              <w:rPr>
                <w:sz w:val="22"/>
                <w:szCs w:val="22"/>
                <w:lang w:val="kk-KZ"/>
              </w:rPr>
            </w:pPr>
            <w:r w:rsidRPr="00FA43EE">
              <w:rPr>
                <w:sz w:val="22"/>
                <w:szCs w:val="22"/>
                <w:lang w:val="kk-KZ"/>
              </w:rPr>
              <w:t>Бакалавриат</w:t>
            </w:r>
          </w:p>
        </w:tc>
      </w:tr>
      <w:tr w:rsidR="008256E3"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8256E3" w:rsidRPr="00FA43EE" w:rsidRDefault="008256E3" w:rsidP="002A1E7A">
            <w:pPr>
              <w:rPr>
                <w:b/>
                <w:sz w:val="22"/>
                <w:szCs w:val="22"/>
                <w:lang w:val="kk-KZ"/>
              </w:rPr>
            </w:pPr>
            <w:r w:rsidRPr="00FA43EE">
              <w:rPr>
                <w:b/>
                <w:bCs/>
                <w:sz w:val="22"/>
                <w:szCs w:val="22"/>
                <w:lang w:val="kk-KZ"/>
              </w:rPr>
              <w:t>Акад.кр./акад.сағат</w:t>
            </w:r>
          </w:p>
        </w:tc>
        <w:tc>
          <w:tcPr>
            <w:tcW w:w="6890" w:type="dxa"/>
            <w:gridSpan w:val="2"/>
            <w:tcBorders>
              <w:top w:val="single" w:sz="4" w:space="0" w:color="000000"/>
              <w:left w:val="single" w:sz="4" w:space="0" w:color="000000"/>
              <w:bottom w:val="single" w:sz="4" w:space="0" w:color="000000"/>
              <w:right w:val="single" w:sz="4" w:space="0" w:color="000000"/>
            </w:tcBorders>
          </w:tcPr>
          <w:p w:rsidR="008256E3" w:rsidRPr="00FA43EE" w:rsidRDefault="00750C9B" w:rsidP="002A1E7A">
            <w:pPr>
              <w:jc w:val="both"/>
              <w:rPr>
                <w:sz w:val="22"/>
                <w:szCs w:val="22"/>
                <w:lang w:val="kk-KZ"/>
              </w:rPr>
            </w:pPr>
            <w:r>
              <w:rPr>
                <w:sz w:val="22"/>
                <w:szCs w:val="22"/>
                <w:lang w:val="kk-KZ"/>
              </w:rPr>
              <w:t>5/150</w:t>
            </w:r>
          </w:p>
        </w:tc>
      </w:tr>
      <w:tr w:rsidR="008256E3"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8256E3" w:rsidRPr="00FA43EE" w:rsidRDefault="008256E3" w:rsidP="002A1E7A">
            <w:pPr>
              <w:rPr>
                <w:b/>
                <w:sz w:val="22"/>
                <w:szCs w:val="22"/>
              </w:rPr>
            </w:pPr>
            <w:r w:rsidRPr="00FA43EE">
              <w:rPr>
                <w:b/>
                <w:bCs/>
                <w:sz w:val="22"/>
                <w:szCs w:val="22"/>
              </w:rPr>
              <w:t xml:space="preserve">Оқу </w:t>
            </w:r>
            <w:r w:rsidRPr="00FA43EE">
              <w:rPr>
                <w:b/>
                <w:bCs/>
                <w:sz w:val="22"/>
                <w:szCs w:val="22"/>
                <w:lang w:val="kk-KZ"/>
              </w:rPr>
              <w:t>түрі</w:t>
            </w:r>
          </w:p>
        </w:tc>
        <w:tc>
          <w:tcPr>
            <w:tcW w:w="6890" w:type="dxa"/>
            <w:gridSpan w:val="2"/>
            <w:tcBorders>
              <w:top w:val="single" w:sz="4" w:space="0" w:color="000000"/>
              <w:left w:val="single" w:sz="4" w:space="0" w:color="000000"/>
              <w:bottom w:val="single" w:sz="4" w:space="0" w:color="000000"/>
              <w:right w:val="single" w:sz="4" w:space="0" w:color="000000"/>
            </w:tcBorders>
          </w:tcPr>
          <w:p w:rsidR="008256E3" w:rsidRPr="00FA43EE" w:rsidRDefault="008256E3" w:rsidP="002A1E7A">
            <w:pPr>
              <w:jc w:val="both"/>
              <w:rPr>
                <w:sz w:val="22"/>
                <w:szCs w:val="22"/>
                <w:lang w:val="kk-KZ"/>
              </w:rPr>
            </w:pPr>
            <w:r w:rsidRPr="00FA43EE">
              <w:rPr>
                <w:sz w:val="22"/>
                <w:szCs w:val="22"/>
                <w:lang w:val="kk-KZ"/>
              </w:rPr>
              <w:t>Күндізгі</w:t>
            </w:r>
          </w:p>
        </w:tc>
      </w:tr>
      <w:tr w:rsidR="008256E3"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8256E3" w:rsidRPr="00FA43EE" w:rsidRDefault="008256E3" w:rsidP="002A1E7A">
            <w:pPr>
              <w:rPr>
                <w:b/>
                <w:bCs/>
                <w:sz w:val="22"/>
                <w:szCs w:val="22"/>
                <w:lang w:val="kk-KZ"/>
              </w:rPr>
            </w:pPr>
            <w:r w:rsidRPr="00FA43EE">
              <w:rPr>
                <w:b/>
                <w:bCs/>
                <w:sz w:val="22"/>
                <w:szCs w:val="22"/>
              </w:rPr>
              <w:t>Семестр</w:t>
            </w:r>
            <w:r w:rsidRPr="00FA43EE">
              <w:rPr>
                <w:b/>
                <w:bCs/>
                <w:sz w:val="22"/>
                <w:szCs w:val="22"/>
                <w:lang w:val="kk-KZ"/>
              </w:rPr>
              <w:t>і</w:t>
            </w:r>
          </w:p>
        </w:tc>
        <w:tc>
          <w:tcPr>
            <w:tcW w:w="6890" w:type="dxa"/>
            <w:gridSpan w:val="2"/>
            <w:tcBorders>
              <w:top w:val="single" w:sz="4" w:space="0" w:color="000000"/>
              <w:left w:val="single" w:sz="4" w:space="0" w:color="000000"/>
              <w:bottom w:val="single" w:sz="4" w:space="0" w:color="000000"/>
              <w:right w:val="single" w:sz="4" w:space="0" w:color="000000"/>
            </w:tcBorders>
          </w:tcPr>
          <w:p w:rsidR="008256E3" w:rsidRPr="00FA43EE" w:rsidRDefault="008256E3" w:rsidP="002A1E7A">
            <w:pPr>
              <w:jc w:val="both"/>
              <w:rPr>
                <w:sz w:val="22"/>
                <w:szCs w:val="22"/>
                <w:lang w:val="tr-TR"/>
              </w:rPr>
            </w:pPr>
            <w:r w:rsidRPr="00FA43EE">
              <w:rPr>
                <w:sz w:val="22"/>
                <w:szCs w:val="22"/>
                <w:lang w:val="tr-TR"/>
              </w:rPr>
              <w:t>VI</w:t>
            </w:r>
          </w:p>
        </w:tc>
      </w:tr>
      <w:tr w:rsidR="008256E3"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8256E3" w:rsidRPr="00FA43EE" w:rsidRDefault="008256E3" w:rsidP="002A1E7A">
            <w:pPr>
              <w:rPr>
                <w:b/>
                <w:sz w:val="22"/>
                <w:szCs w:val="22"/>
                <w:lang w:val="kk-KZ"/>
              </w:rPr>
            </w:pPr>
            <w:r w:rsidRPr="00FA43EE">
              <w:rPr>
                <w:b/>
                <w:sz w:val="22"/>
                <w:szCs w:val="22"/>
                <w:lang w:val="kk-KZ"/>
              </w:rPr>
              <w:t>Пәннің п</w:t>
            </w:r>
            <w:r w:rsidRPr="00FA43EE">
              <w:rPr>
                <w:b/>
                <w:sz w:val="22"/>
                <w:szCs w:val="22"/>
              </w:rPr>
              <w:t>ререквизит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8256E3" w:rsidRPr="00111409" w:rsidRDefault="00111409" w:rsidP="002A1E7A">
            <w:pPr>
              <w:jc w:val="both"/>
              <w:rPr>
                <w:sz w:val="22"/>
                <w:szCs w:val="22"/>
                <w:lang w:val="en-US"/>
              </w:rPr>
            </w:pPr>
            <w:r>
              <w:rPr>
                <w:sz w:val="22"/>
                <w:szCs w:val="22"/>
                <w:lang w:val="en-US"/>
              </w:rPr>
              <w:t>-</w:t>
            </w:r>
          </w:p>
        </w:tc>
      </w:tr>
      <w:tr w:rsidR="008256E3"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8256E3" w:rsidRPr="00FA43EE" w:rsidRDefault="008256E3" w:rsidP="002A1E7A">
            <w:pPr>
              <w:rPr>
                <w:b/>
                <w:sz w:val="22"/>
                <w:szCs w:val="22"/>
                <w:lang w:val="kk-KZ"/>
              </w:rPr>
            </w:pPr>
            <w:r w:rsidRPr="00FA43EE">
              <w:rPr>
                <w:b/>
                <w:sz w:val="22"/>
                <w:szCs w:val="22"/>
                <w:lang w:val="kk-KZ"/>
              </w:rPr>
              <w:t>Пәннің пострек</w:t>
            </w:r>
            <w:r w:rsidRPr="00FA43EE">
              <w:rPr>
                <w:b/>
                <w:sz w:val="22"/>
                <w:szCs w:val="22"/>
              </w:rPr>
              <w:t>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8256E3" w:rsidRPr="00FA43EE" w:rsidRDefault="008256E3" w:rsidP="002A1E7A">
            <w:pPr>
              <w:jc w:val="both"/>
              <w:rPr>
                <w:sz w:val="22"/>
                <w:szCs w:val="22"/>
                <w:lang w:val="kk-KZ"/>
              </w:rPr>
            </w:pPr>
            <w:r w:rsidRPr="00FA43EE">
              <w:rPr>
                <w:sz w:val="22"/>
                <w:szCs w:val="22"/>
                <w:lang w:val="kk-KZ"/>
              </w:rPr>
              <w:t>-</w:t>
            </w:r>
          </w:p>
        </w:tc>
      </w:tr>
      <w:tr w:rsidR="008256E3" w:rsidRPr="008D4008"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8256E3" w:rsidRPr="00FA43EE" w:rsidRDefault="008256E3" w:rsidP="002A1E7A">
            <w:pPr>
              <w:rPr>
                <w:b/>
                <w:sz w:val="22"/>
                <w:szCs w:val="22"/>
              </w:rPr>
            </w:pPr>
            <w:r w:rsidRPr="00FA43EE">
              <w:rPr>
                <w:b/>
                <w:bCs/>
                <w:sz w:val="22"/>
                <w:szCs w:val="22"/>
                <w:lang w:val="kk-KZ"/>
              </w:rPr>
              <w:t xml:space="preserve">Пәннің қысқаша </w:t>
            </w:r>
            <w:r w:rsidRPr="00FA43EE">
              <w:rPr>
                <w:b/>
                <w:bCs/>
                <w:sz w:val="22"/>
                <w:szCs w:val="22"/>
              </w:rPr>
              <w:t xml:space="preserve">мазмұны </w:t>
            </w:r>
          </w:p>
        </w:tc>
        <w:tc>
          <w:tcPr>
            <w:tcW w:w="6890" w:type="dxa"/>
            <w:gridSpan w:val="2"/>
            <w:tcBorders>
              <w:top w:val="single" w:sz="4" w:space="0" w:color="000000"/>
              <w:left w:val="single" w:sz="4" w:space="0" w:color="000000"/>
              <w:bottom w:val="single" w:sz="4" w:space="0" w:color="000000"/>
              <w:right w:val="single" w:sz="4" w:space="0" w:color="000000"/>
            </w:tcBorders>
          </w:tcPr>
          <w:p w:rsidR="008256E3" w:rsidRPr="00FA43EE" w:rsidRDefault="008256E3" w:rsidP="002A1E7A">
            <w:pPr>
              <w:shd w:val="clear" w:color="auto" w:fill="FFFFFF"/>
              <w:tabs>
                <w:tab w:val="left" w:pos="624"/>
              </w:tabs>
              <w:autoSpaceDE w:val="0"/>
              <w:autoSpaceDN w:val="0"/>
              <w:adjustRightInd w:val="0"/>
              <w:jc w:val="both"/>
              <w:rPr>
                <w:sz w:val="22"/>
                <w:szCs w:val="22"/>
                <w:lang w:val="kk-KZ"/>
              </w:rPr>
            </w:pPr>
            <w:r w:rsidRPr="00FA43EE">
              <w:rPr>
                <w:sz w:val="22"/>
                <w:szCs w:val="22"/>
                <w:lang w:val="kk-KZ"/>
              </w:rPr>
              <w:t>Пән дiн мен қоғамның өзара әрекеттесу формалары мен әдісерін және діни секталардың пайда болуының әлеуметтік-саяси себептерін зерттеуге бағытталған. Пәнді оқу нәтижесінде студент дін социологиясындағы негізгі ұғымдарды меңгере отырып, әртүрлі діни топтар мен ағымдардың қоғамдағы орны мен роліне әлеуметтік тұрғыдан талдау жасайды. Қоғамдағы дінаралық, этносаралық және конфессияаралық қақтығыстар бойынша алдын-алу шараларын ұсынады.</w:t>
            </w:r>
          </w:p>
        </w:tc>
      </w:tr>
      <w:tr w:rsidR="008256E3" w:rsidRPr="008D4008" w:rsidTr="002A1E7A">
        <w:trPr>
          <w:trHeight w:val="888"/>
          <w:jc w:val="center"/>
        </w:trPr>
        <w:tc>
          <w:tcPr>
            <w:tcW w:w="2749" w:type="dxa"/>
            <w:vMerge w:val="restart"/>
            <w:tcBorders>
              <w:top w:val="single" w:sz="4" w:space="0" w:color="000000"/>
              <w:left w:val="single" w:sz="4" w:space="0" w:color="000000"/>
              <w:right w:val="single" w:sz="4" w:space="0" w:color="000000"/>
            </w:tcBorders>
          </w:tcPr>
          <w:p w:rsidR="008256E3" w:rsidRPr="00FA43EE" w:rsidRDefault="008256E3" w:rsidP="008256E3">
            <w:pPr>
              <w:rPr>
                <w:b/>
                <w:sz w:val="22"/>
                <w:szCs w:val="22"/>
              </w:rPr>
            </w:pPr>
            <w:r w:rsidRPr="00FA43EE">
              <w:rPr>
                <w:b/>
                <w:bCs/>
                <w:sz w:val="22"/>
                <w:szCs w:val="22"/>
                <w:lang w:val="kk-KZ"/>
              </w:rPr>
              <w:t>Құзыреттер және о</w:t>
            </w:r>
            <w:r w:rsidRPr="00FA43EE">
              <w:rPr>
                <w:b/>
                <w:bCs/>
                <w:sz w:val="22"/>
                <w:szCs w:val="22"/>
              </w:rPr>
              <w:t>қ</w:t>
            </w:r>
            <w:r w:rsidRPr="00FA43EE">
              <w:rPr>
                <w:b/>
                <w:bCs/>
                <w:sz w:val="22"/>
                <w:szCs w:val="22"/>
                <w:lang w:val="kk-KZ"/>
              </w:rPr>
              <w:t>ыт</w:t>
            </w:r>
            <w:r w:rsidRPr="00FA43EE">
              <w:rPr>
                <w:b/>
                <w:bCs/>
                <w:sz w:val="22"/>
                <w:szCs w:val="22"/>
              </w:rPr>
              <w:t xml:space="preserve">у нәтижелері </w:t>
            </w:r>
          </w:p>
        </w:tc>
        <w:tc>
          <w:tcPr>
            <w:tcW w:w="3377" w:type="dxa"/>
            <w:tcBorders>
              <w:top w:val="single" w:sz="4" w:space="0" w:color="000000"/>
              <w:left w:val="single" w:sz="4" w:space="0" w:color="000000"/>
              <w:bottom w:val="single" w:sz="4" w:space="0" w:color="auto"/>
              <w:right w:val="single" w:sz="4" w:space="0" w:color="auto"/>
            </w:tcBorders>
          </w:tcPr>
          <w:p w:rsidR="008256E3" w:rsidRPr="00FA43EE" w:rsidRDefault="008256E3" w:rsidP="008256E3">
            <w:pPr>
              <w:tabs>
                <w:tab w:val="left" w:pos="709"/>
              </w:tabs>
              <w:rPr>
                <w:b/>
                <w:bCs/>
                <w:kern w:val="24"/>
                <w:sz w:val="22"/>
                <w:szCs w:val="22"/>
                <w:lang w:val="kk-KZ"/>
              </w:rPr>
            </w:pPr>
            <w:r w:rsidRPr="00FA43EE">
              <w:rPr>
                <w:b/>
                <w:bCs/>
                <w:kern w:val="24"/>
                <w:sz w:val="22"/>
                <w:szCs w:val="22"/>
                <w:lang w:val="kk-KZ"/>
              </w:rPr>
              <w:t>Б1.Әлеуметтік ортада адамды қалыптастыру және анықтау қабілеті</w:t>
            </w:r>
          </w:p>
          <w:p w:rsidR="008256E3" w:rsidRPr="00FA43EE" w:rsidRDefault="008256E3" w:rsidP="008256E3">
            <w:pPr>
              <w:tabs>
                <w:tab w:val="left" w:pos="709"/>
              </w:tabs>
              <w:rPr>
                <w:sz w:val="22"/>
                <w:szCs w:val="22"/>
                <w:lang w:val="kk-KZ"/>
              </w:rPr>
            </w:pPr>
          </w:p>
        </w:tc>
        <w:tc>
          <w:tcPr>
            <w:tcW w:w="3513" w:type="dxa"/>
            <w:tcBorders>
              <w:top w:val="single" w:sz="4" w:space="0" w:color="000000"/>
              <w:left w:val="single" w:sz="4" w:space="0" w:color="auto"/>
              <w:bottom w:val="single" w:sz="4" w:space="0" w:color="auto"/>
              <w:right w:val="single" w:sz="4" w:space="0" w:color="000000"/>
            </w:tcBorders>
          </w:tcPr>
          <w:p w:rsidR="008256E3" w:rsidRPr="00FA43EE" w:rsidRDefault="008256E3" w:rsidP="008256E3">
            <w:pPr>
              <w:jc w:val="both"/>
              <w:rPr>
                <w:sz w:val="22"/>
                <w:szCs w:val="22"/>
                <w:lang w:val="kk-KZ"/>
              </w:rPr>
            </w:pPr>
            <w:r w:rsidRPr="00FA43EE">
              <w:rPr>
                <w:sz w:val="22"/>
                <w:szCs w:val="22"/>
                <w:lang w:val="kk-KZ"/>
              </w:rPr>
              <w:t>- Зерттелетін салада мәліметтерді  жинақтау және сыни көзқараспен талдау нәтижесінде өз бетінше шешімдер қабылдау арқылы көшбасшылық қабілетті қалыптастырады (ОН1);</w:t>
            </w:r>
          </w:p>
        </w:tc>
      </w:tr>
      <w:tr w:rsidR="008256E3" w:rsidRPr="00FA43EE" w:rsidTr="00AA7667">
        <w:trPr>
          <w:trHeight w:val="1014"/>
          <w:jc w:val="center"/>
        </w:trPr>
        <w:tc>
          <w:tcPr>
            <w:tcW w:w="2749" w:type="dxa"/>
            <w:vMerge/>
            <w:tcBorders>
              <w:left w:val="single" w:sz="4" w:space="0" w:color="000000"/>
              <w:right w:val="single" w:sz="4" w:space="0" w:color="000000"/>
            </w:tcBorders>
          </w:tcPr>
          <w:p w:rsidR="008256E3" w:rsidRPr="00FA43EE" w:rsidRDefault="008256E3" w:rsidP="008256E3">
            <w:pPr>
              <w:rPr>
                <w:b/>
                <w:bCs/>
                <w:sz w:val="22"/>
                <w:szCs w:val="22"/>
                <w:lang w:val="kk-KZ"/>
              </w:rPr>
            </w:pPr>
          </w:p>
        </w:tc>
        <w:tc>
          <w:tcPr>
            <w:tcW w:w="3377" w:type="dxa"/>
            <w:tcBorders>
              <w:top w:val="single" w:sz="4" w:space="0" w:color="000000"/>
              <w:left w:val="single" w:sz="4" w:space="0" w:color="000000"/>
              <w:right w:val="single" w:sz="4" w:space="0" w:color="auto"/>
            </w:tcBorders>
          </w:tcPr>
          <w:p w:rsidR="008256E3" w:rsidRPr="00FA43EE" w:rsidRDefault="008256E3" w:rsidP="008256E3">
            <w:pPr>
              <w:rPr>
                <w:b/>
                <w:sz w:val="22"/>
                <w:szCs w:val="22"/>
                <w:lang w:val="kk-KZ"/>
              </w:rPr>
            </w:pPr>
            <w:r w:rsidRPr="00FA43EE">
              <w:rPr>
                <w:b/>
                <w:sz w:val="22"/>
                <w:szCs w:val="22"/>
                <w:lang w:val="kk-KZ"/>
              </w:rPr>
              <w:t>Б5. Исламдық  конфессияларды</w:t>
            </w:r>
          </w:p>
          <w:p w:rsidR="008256E3" w:rsidRPr="00FA43EE" w:rsidRDefault="008256E3" w:rsidP="008256E3">
            <w:pPr>
              <w:rPr>
                <w:sz w:val="22"/>
                <w:szCs w:val="22"/>
                <w:lang w:val="kk-KZ"/>
              </w:rPr>
            </w:pPr>
            <w:r w:rsidRPr="00FA43EE">
              <w:rPr>
                <w:b/>
                <w:sz w:val="22"/>
                <w:szCs w:val="22"/>
                <w:lang w:val="kk-KZ"/>
              </w:rPr>
              <w:t xml:space="preserve"> білу</w:t>
            </w:r>
          </w:p>
        </w:tc>
        <w:tc>
          <w:tcPr>
            <w:tcW w:w="3513" w:type="dxa"/>
            <w:tcBorders>
              <w:top w:val="single" w:sz="4" w:space="0" w:color="000000"/>
              <w:left w:val="single" w:sz="4" w:space="0" w:color="auto"/>
              <w:right w:val="single" w:sz="4" w:space="0" w:color="000000"/>
            </w:tcBorders>
          </w:tcPr>
          <w:p w:rsidR="008256E3" w:rsidRPr="00FA43EE" w:rsidRDefault="008256E3" w:rsidP="008256E3">
            <w:pPr>
              <w:jc w:val="both"/>
              <w:rPr>
                <w:sz w:val="22"/>
                <w:szCs w:val="22"/>
                <w:lang w:val="kk-KZ"/>
              </w:rPr>
            </w:pPr>
            <w:r w:rsidRPr="00FA43EE">
              <w:rPr>
                <w:sz w:val="22"/>
                <w:szCs w:val="22"/>
                <w:lang w:val="kk-KZ"/>
              </w:rPr>
              <w:t>- Ислам тарихындағы діни мектептер мен қазіргі ағымдардың байланыстары мен ерекшеліктерін тұжырымдайды. (ОН7);</w:t>
            </w:r>
          </w:p>
        </w:tc>
      </w:tr>
      <w:tr w:rsidR="008256E3"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8256E3" w:rsidRPr="00FA43EE" w:rsidRDefault="008256E3" w:rsidP="008256E3">
            <w:pPr>
              <w:rPr>
                <w:b/>
                <w:sz w:val="22"/>
                <w:szCs w:val="22"/>
                <w:lang w:val="kk-KZ"/>
              </w:rPr>
            </w:pPr>
            <w:r w:rsidRPr="00FA43EE">
              <w:rPr>
                <w:b/>
                <w:sz w:val="22"/>
                <w:szCs w:val="22"/>
              </w:rPr>
              <w:t xml:space="preserve">Қорытынды бақылау </w:t>
            </w:r>
          </w:p>
        </w:tc>
        <w:tc>
          <w:tcPr>
            <w:tcW w:w="6890" w:type="dxa"/>
            <w:gridSpan w:val="2"/>
            <w:tcBorders>
              <w:top w:val="single" w:sz="4" w:space="0" w:color="000000"/>
              <w:left w:val="single" w:sz="4" w:space="0" w:color="000000"/>
              <w:bottom w:val="single" w:sz="4" w:space="0" w:color="000000"/>
              <w:right w:val="single" w:sz="4" w:space="0" w:color="000000"/>
            </w:tcBorders>
          </w:tcPr>
          <w:p w:rsidR="008256E3" w:rsidRPr="00FA43EE" w:rsidRDefault="008256E3" w:rsidP="008256E3">
            <w:pPr>
              <w:jc w:val="both"/>
              <w:rPr>
                <w:sz w:val="22"/>
                <w:szCs w:val="22"/>
                <w:lang w:val="kk-KZ"/>
              </w:rPr>
            </w:pPr>
            <w:r w:rsidRPr="00FA43EE">
              <w:rPr>
                <w:sz w:val="22"/>
                <w:szCs w:val="22"/>
                <w:lang w:val="kk-KZ"/>
              </w:rPr>
              <w:t xml:space="preserve">емтихан  </w:t>
            </w:r>
          </w:p>
        </w:tc>
      </w:tr>
      <w:tr w:rsidR="008256E3"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8256E3" w:rsidRPr="00FA43EE" w:rsidRDefault="008256E3" w:rsidP="008256E3">
            <w:pPr>
              <w:rPr>
                <w:b/>
                <w:sz w:val="22"/>
                <w:szCs w:val="22"/>
              </w:rPr>
            </w:pPr>
            <w:r w:rsidRPr="00FA43EE">
              <w:rPr>
                <w:b/>
                <w:bCs/>
                <w:sz w:val="22"/>
                <w:szCs w:val="22"/>
              </w:rPr>
              <w:t xml:space="preserve">Кредиттерді алу шарты </w:t>
            </w:r>
          </w:p>
        </w:tc>
        <w:tc>
          <w:tcPr>
            <w:tcW w:w="6890" w:type="dxa"/>
            <w:gridSpan w:val="2"/>
            <w:tcBorders>
              <w:top w:val="single" w:sz="4" w:space="0" w:color="000000"/>
              <w:left w:val="single" w:sz="4" w:space="0" w:color="000000"/>
              <w:bottom w:val="single" w:sz="4" w:space="0" w:color="000000"/>
              <w:right w:val="single" w:sz="4" w:space="0" w:color="000000"/>
            </w:tcBorders>
          </w:tcPr>
          <w:p w:rsidR="008256E3" w:rsidRPr="00FA43EE" w:rsidRDefault="008256E3" w:rsidP="008256E3">
            <w:pPr>
              <w:jc w:val="both"/>
              <w:rPr>
                <w:sz w:val="22"/>
                <w:szCs w:val="22"/>
                <w:lang w:val="kk-KZ"/>
              </w:rPr>
            </w:pPr>
            <w:r w:rsidRPr="00FA43EE">
              <w:rPr>
                <w:sz w:val="22"/>
                <w:szCs w:val="22"/>
                <w:lang w:val="kk-KZ"/>
              </w:rPr>
              <w:t>Лекция, семинар сабақтар, СӨЖ, үй тапсырмасын орындау</w:t>
            </w:r>
          </w:p>
        </w:tc>
      </w:tr>
      <w:tr w:rsidR="008256E3"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8256E3" w:rsidRPr="00FA43EE" w:rsidRDefault="008256E3" w:rsidP="008256E3">
            <w:pPr>
              <w:rPr>
                <w:b/>
                <w:sz w:val="22"/>
                <w:szCs w:val="22"/>
              </w:rPr>
            </w:pPr>
            <w:r w:rsidRPr="00FA43EE">
              <w:rPr>
                <w:b/>
                <w:bCs/>
                <w:sz w:val="22"/>
                <w:szCs w:val="22"/>
                <w:lang w:val="kk-KZ"/>
              </w:rPr>
              <w:t>Пәннің</w:t>
            </w:r>
            <w:r w:rsidRPr="00FA43EE">
              <w:rPr>
                <w:b/>
                <w:bCs/>
                <w:sz w:val="22"/>
                <w:szCs w:val="22"/>
              </w:rPr>
              <w:t xml:space="preserve"> ұзақтығы</w:t>
            </w:r>
          </w:p>
        </w:tc>
        <w:tc>
          <w:tcPr>
            <w:tcW w:w="6890" w:type="dxa"/>
            <w:gridSpan w:val="2"/>
            <w:tcBorders>
              <w:top w:val="single" w:sz="4" w:space="0" w:color="000000"/>
              <w:left w:val="single" w:sz="4" w:space="0" w:color="000000"/>
              <w:bottom w:val="single" w:sz="4" w:space="0" w:color="000000"/>
              <w:right w:val="single" w:sz="4" w:space="0" w:color="000000"/>
            </w:tcBorders>
          </w:tcPr>
          <w:p w:rsidR="008256E3" w:rsidRPr="00FA43EE" w:rsidRDefault="008256E3" w:rsidP="008256E3">
            <w:pPr>
              <w:jc w:val="both"/>
              <w:rPr>
                <w:sz w:val="22"/>
                <w:szCs w:val="22"/>
                <w:lang w:val="kk-KZ"/>
              </w:rPr>
            </w:pPr>
            <w:r w:rsidRPr="00FA43EE">
              <w:rPr>
                <w:sz w:val="22"/>
                <w:szCs w:val="22"/>
                <w:lang w:val="en-US"/>
              </w:rPr>
              <w:t xml:space="preserve">1 </w:t>
            </w:r>
            <w:r w:rsidRPr="00FA43EE">
              <w:rPr>
                <w:sz w:val="22"/>
                <w:szCs w:val="22"/>
                <w:lang w:val="kk-KZ"/>
              </w:rPr>
              <w:t>семестр</w:t>
            </w:r>
          </w:p>
        </w:tc>
      </w:tr>
      <w:tr w:rsidR="008256E3"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8256E3" w:rsidRPr="00FA43EE" w:rsidRDefault="008256E3" w:rsidP="008256E3">
            <w:pPr>
              <w:rPr>
                <w:b/>
                <w:sz w:val="22"/>
                <w:szCs w:val="22"/>
                <w:lang w:val="kk-KZ"/>
              </w:rPr>
            </w:pPr>
            <w:r w:rsidRPr="00FA43EE">
              <w:rPr>
                <w:b/>
                <w:bCs/>
                <w:sz w:val="22"/>
                <w:szCs w:val="22"/>
              </w:rPr>
              <w:t>Әдебиет</w:t>
            </w:r>
            <w:r w:rsidRPr="00FA43EE">
              <w:rPr>
                <w:b/>
                <w:bCs/>
                <w:sz w:val="22"/>
                <w:szCs w:val="22"/>
                <w:lang w:val="kk-KZ"/>
              </w:rPr>
              <w:t>тер</w:t>
            </w:r>
          </w:p>
        </w:tc>
        <w:tc>
          <w:tcPr>
            <w:tcW w:w="6890" w:type="dxa"/>
            <w:gridSpan w:val="2"/>
            <w:tcBorders>
              <w:top w:val="single" w:sz="4" w:space="0" w:color="000000"/>
              <w:left w:val="single" w:sz="4" w:space="0" w:color="000000"/>
              <w:bottom w:val="single" w:sz="4" w:space="0" w:color="000000"/>
              <w:right w:val="single" w:sz="4" w:space="0" w:color="000000"/>
            </w:tcBorders>
          </w:tcPr>
          <w:p w:rsidR="008256E3" w:rsidRPr="00FA43EE" w:rsidRDefault="008256E3" w:rsidP="008256E3">
            <w:pPr>
              <w:pStyle w:val="1"/>
              <w:ind w:left="263" w:right="102" w:hanging="263"/>
              <w:jc w:val="left"/>
              <w:rPr>
                <w:b w:val="0"/>
                <w:bCs/>
                <w:i w:val="0"/>
                <w:sz w:val="22"/>
                <w:szCs w:val="22"/>
                <w:lang w:val="tr-TR"/>
              </w:rPr>
            </w:pPr>
            <w:r w:rsidRPr="00FA43EE">
              <w:rPr>
                <w:b w:val="0"/>
                <w:bCs/>
                <w:i w:val="0"/>
                <w:sz w:val="22"/>
                <w:szCs w:val="22"/>
              </w:rPr>
              <w:t>1</w:t>
            </w:r>
            <w:r w:rsidRPr="00FA43EE">
              <w:rPr>
                <w:b w:val="0"/>
                <w:bCs/>
                <w:i w:val="0"/>
                <w:sz w:val="22"/>
                <w:szCs w:val="22"/>
                <w:lang w:val="tr-TR"/>
              </w:rPr>
              <w:t>. Оңғаров, Е. А. Қазақ мәдениеті және ислам құндылықтары, Баспалар үйі,</w:t>
            </w:r>
            <w:r w:rsidRPr="00FA43EE">
              <w:rPr>
                <w:b w:val="0"/>
                <w:bCs/>
                <w:i w:val="0"/>
                <w:sz w:val="22"/>
                <w:szCs w:val="22"/>
              </w:rPr>
              <w:t xml:space="preserve"> </w:t>
            </w:r>
            <w:r w:rsidRPr="00FA43EE">
              <w:rPr>
                <w:b w:val="0"/>
                <w:bCs/>
                <w:i w:val="0"/>
                <w:sz w:val="22"/>
                <w:szCs w:val="22"/>
                <w:lang w:val="tr-TR"/>
              </w:rPr>
              <w:t>Алматы 2014.</w:t>
            </w:r>
          </w:p>
          <w:p w:rsidR="008256E3" w:rsidRPr="00FA43EE" w:rsidRDefault="008256E3" w:rsidP="008256E3">
            <w:pPr>
              <w:pStyle w:val="1"/>
              <w:ind w:left="263" w:right="102" w:hanging="263"/>
              <w:jc w:val="left"/>
              <w:rPr>
                <w:b w:val="0"/>
                <w:bCs/>
                <w:i w:val="0"/>
                <w:sz w:val="22"/>
                <w:szCs w:val="22"/>
                <w:lang w:val="tr-TR"/>
              </w:rPr>
            </w:pPr>
            <w:r w:rsidRPr="00FA43EE">
              <w:rPr>
                <w:b w:val="0"/>
                <w:bCs/>
                <w:i w:val="0"/>
                <w:sz w:val="22"/>
                <w:szCs w:val="22"/>
                <w:lang w:val="tr-TR"/>
              </w:rPr>
              <w:lastRenderedPageBreak/>
              <w:t xml:space="preserve">2. Esen, A. Sosyal siyaset açısından islam'da ücret kavramı, Türkiye diyanet vakfi yayınları, Ankara 2015. </w:t>
            </w:r>
          </w:p>
          <w:p w:rsidR="008256E3" w:rsidRPr="00FA43EE" w:rsidRDefault="008256E3" w:rsidP="008256E3">
            <w:pPr>
              <w:pStyle w:val="1"/>
              <w:ind w:left="263" w:right="102" w:hanging="263"/>
              <w:jc w:val="left"/>
              <w:rPr>
                <w:b w:val="0"/>
                <w:bCs/>
                <w:i w:val="0"/>
                <w:sz w:val="22"/>
                <w:szCs w:val="22"/>
                <w:lang w:val="tr-TR"/>
              </w:rPr>
            </w:pPr>
            <w:r w:rsidRPr="00FA43EE">
              <w:rPr>
                <w:b w:val="0"/>
                <w:bCs/>
                <w:i w:val="0"/>
                <w:sz w:val="22"/>
                <w:szCs w:val="22"/>
                <w:lang w:val="tr-TR"/>
              </w:rPr>
              <w:t>3. Bedirhan, Y. İslam öncesi türk tarihi ve kültürü, Nobel  akademik yayılık, Ankara 2014.</w:t>
            </w:r>
          </w:p>
          <w:p w:rsidR="008256E3" w:rsidRPr="00FA43EE" w:rsidRDefault="008256E3" w:rsidP="008256E3">
            <w:pPr>
              <w:ind w:left="263" w:hanging="263"/>
              <w:rPr>
                <w:noProof/>
                <w:sz w:val="22"/>
                <w:szCs w:val="22"/>
                <w:lang w:val="kk-KZ"/>
              </w:rPr>
            </w:pPr>
            <w:r w:rsidRPr="00FA43EE">
              <w:rPr>
                <w:bCs/>
                <w:sz w:val="22"/>
                <w:szCs w:val="22"/>
                <w:lang w:val="tr-TR"/>
              </w:rPr>
              <w:t>4. Сатершинов, Б.</w:t>
            </w:r>
            <w:r w:rsidRPr="00FA43EE">
              <w:rPr>
                <w:bCs/>
                <w:sz w:val="22"/>
                <w:szCs w:val="22"/>
                <w:lang w:val="kk-KZ"/>
              </w:rPr>
              <w:t xml:space="preserve"> </w:t>
            </w:r>
            <w:r w:rsidRPr="00FA43EE">
              <w:rPr>
                <w:bCs/>
                <w:sz w:val="22"/>
                <w:szCs w:val="22"/>
                <w:lang w:val="tr-TR"/>
              </w:rPr>
              <w:t>Ислам фобиясы және стереотиптер, ҚЗБЕМЕК.Ф.С., Алматы 2014.</w:t>
            </w:r>
          </w:p>
        </w:tc>
      </w:tr>
      <w:tr w:rsidR="008256E3"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8256E3" w:rsidRPr="00FA43EE" w:rsidRDefault="008256E3" w:rsidP="008256E3">
            <w:pPr>
              <w:jc w:val="both"/>
              <w:rPr>
                <w:b/>
                <w:sz w:val="22"/>
                <w:szCs w:val="22"/>
                <w:lang w:val="kk-KZ"/>
              </w:rPr>
            </w:pPr>
            <w:r w:rsidRPr="00FA43EE">
              <w:rPr>
                <w:b/>
                <w:bCs/>
                <w:sz w:val="22"/>
                <w:szCs w:val="22"/>
                <w:lang w:val="kk-KZ"/>
              </w:rPr>
              <w:lastRenderedPageBreak/>
              <w:t xml:space="preserve">Жаңартылған мерзімі </w:t>
            </w:r>
          </w:p>
        </w:tc>
        <w:tc>
          <w:tcPr>
            <w:tcW w:w="6890" w:type="dxa"/>
            <w:gridSpan w:val="2"/>
            <w:tcBorders>
              <w:top w:val="single" w:sz="4" w:space="0" w:color="000000"/>
              <w:left w:val="single" w:sz="4" w:space="0" w:color="000000"/>
              <w:bottom w:val="single" w:sz="4" w:space="0" w:color="000000"/>
              <w:right w:val="single" w:sz="4" w:space="0" w:color="000000"/>
            </w:tcBorders>
          </w:tcPr>
          <w:p w:rsidR="008256E3" w:rsidRPr="00FA43EE" w:rsidRDefault="008256E3" w:rsidP="008256E3">
            <w:pPr>
              <w:jc w:val="both"/>
              <w:rPr>
                <w:sz w:val="22"/>
                <w:szCs w:val="22"/>
                <w:lang w:val="kk-KZ"/>
              </w:rPr>
            </w:pPr>
          </w:p>
        </w:tc>
      </w:tr>
    </w:tbl>
    <w:p w:rsidR="00E11256" w:rsidRPr="00FA43EE" w:rsidRDefault="00E11256" w:rsidP="00E11256">
      <w:pPr>
        <w:pStyle w:val="af5"/>
        <w:spacing w:before="0" w:beforeAutospacing="0" w:after="0" w:afterAutospacing="0"/>
        <w:jc w:val="both"/>
        <w:rPr>
          <w:b/>
          <w:sz w:val="22"/>
          <w:szCs w:val="22"/>
          <w:lang w:val="kk-KZ"/>
        </w:rPr>
      </w:pPr>
    </w:p>
    <w:p w:rsidR="00AA7667" w:rsidRPr="00FA43EE" w:rsidRDefault="00AA7667" w:rsidP="00E11256">
      <w:pPr>
        <w:pStyle w:val="af5"/>
        <w:spacing w:before="0" w:beforeAutospacing="0" w:after="0" w:afterAutospacing="0"/>
        <w:jc w:val="both"/>
        <w:rPr>
          <w:b/>
          <w:sz w:val="22"/>
          <w:szCs w:val="22"/>
          <w:lang w:val="kk-KZ"/>
        </w:rPr>
      </w:pPr>
    </w:p>
    <w:p w:rsidR="00AA7667" w:rsidRPr="00FA43EE" w:rsidRDefault="00AA7667" w:rsidP="00E11256">
      <w:pPr>
        <w:pStyle w:val="af5"/>
        <w:spacing w:before="0" w:beforeAutospacing="0" w:after="0" w:afterAutospacing="0"/>
        <w:jc w:val="both"/>
        <w:rPr>
          <w:b/>
          <w:sz w:val="22"/>
          <w:szCs w:val="22"/>
          <w:lang w:val="kk-KZ"/>
        </w:rPr>
      </w:pPr>
      <w:r w:rsidRPr="00FA43EE">
        <w:rPr>
          <w:b/>
          <w:sz w:val="22"/>
          <w:szCs w:val="22"/>
          <w:lang w:val="kk-KZ"/>
        </w:rPr>
        <w:tab/>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3377"/>
        <w:gridCol w:w="3513"/>
      </w:tblGrid>
      <w:tr w:rsidR="00AA7667"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A7667" w:rsidRPr="00FA43EE" w:rsidRDefault="00AA7667" w:rsidP="002A1E7A">
            <w:pPr>
              <w:rPr>
                <w:b/>
                <w:sz w:val="22"/>
                <w:szCs w:val="22"/>
              </w:rPr>
            </w:pPr>
            <w:r w:rsidRPr="00FA43EE">
              <w:rPr>
                <w:b/>
                <w:bCs/>
                <w:sz w:val="22"/>
                <w:szCs w:val="22"/>
                <w:lang w:val="kk-KZ"/>
              </w:rPr>
              <w:t>Пән коды</w:t>
            </w:r>
            <w:r w:rsidRPr="00FA43EE">
              <w:rPr>
                <w:b/>
                <w:bCs/>
                <w:sz w:val="22"/>
                <w:szCs w:val="22"/>
              </w:rPr>
              <w:t xml:space="preserve"> және атауы</w:t>
            </w:r>
          </w:p>
        </w:tc>
        <w:tc>
          <w:tcPr>
            <w:tcW w:w="6890" w:type="dxa"/>
            <w:gridSpan w:val="2"/>
            <w:tcBorders>
              <w:top w:val="single" w:sz="4" w:space="0" w:color="000000"/>
              <w:left w:val="single" w:sz="4" w:space="0" w:color="000000"/>
              <w:bottom w:val="single" w:sz="4" w:space="0" w:color="000000"/>
              <w:right w:val="single" w:sz="4" w:space="0" w:color="000000"/>
            </w:tcBorders>
          </w:tcPr>
          <w:p w:rsidR="00AA7667" w:rsidRPr="00FA43EE" w:rsidRDefault="00AA7667" w:rsidP="00AA7667">
            <w:pPr>
              <w:jc w:val="both"/>
              <w:rPr>
                <w:b/>
                <w:sz w:val="22"/>
                <w:szCs w:val="22"/>
                <w:lang w:val="kk-KZ"/>
              </w:rPr>
            </w:pPr>
            <w:r w:rsidRPr="00FA43EE">
              <w:rPr>
                <w:b/>
                <w:sz w:val="22"/>
                <w:szCs w:val="22"/>
              </w:rPr>
              <w:t>IG 3306</w:t>
            </w:r>
            <w:r w:rsidRPr="00FA43EE">
              <w:rPr>
                <w:b/>
                <w:sz w:val="22"/>
                <w:szCs w:val="22"/>
                <w:lang w:val="kk-KZ"/>
              </w:rPr>
              <w:t xml:space="preserve"> Ислам және ғылым</w:t>
            </w:r>
          </w:p>
        </w:tc>
      </w:tr>
      <w:tr w:rsidR="00AA7667" w:rsidRPr="008D4008"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A7667" w:rsidRPr="00FA43EE" w:rsidRDefault="00AA7667" w:rsidP="002A1E7A">
            <w:pPr>
              <w:rPr>
                <w:b/>
                <w:sz w:val="22"/>
                <w:szCs w:val="22"/>
                <w:lang w:val="kk-KZ"/>
              </w:rPr>
            </w:pPr>
            <w:r w:rsidRPr="00FA43EE">
              <w:rPr>
                <w:b/>
                <w:bCs/>
                <w:sz w:val="22"/>
                <w:szCs w:val="22"/>
                <w:lang w:val="kk-KZ"/>
              </w:rPr>
              <w:t>Пәнге</w:t>
            </w:r>
            <w:r w:rsidRPr="00FA43EE">
              <w:rPr>
                <w:b/>
                <w:bCs/>
                <w:sz w:val="22"/>
                <w:szCs w:val="22"/>
              </w:rPr>
              <w:t xml:space="preserve"> жауапты </w:t>
            </w:r>
            <w:r w:rsidRPr="00FA43EE">
              <w:rPr>
                <w:b/>
                <w:bCs/>
                <w:sz w:val="22"/>
                <w:szCs w:val="22"/>
                <w:lang w:val="kk-KZ"/>
              </w:rPr>
              <w:t>ОПҚ</w:t>
            </w:r>
          </w:p>
        </w:tc>
        <w:tc>
          <w:tcPr>
            <w:tcW w:w="6890" w:type="dxa"/>
            <w:gridSpan w:val="2"/>
            <w:tcBorders>
              <w:top w:val="single" w:sz="4" w:space="0" w:color="000000"/>
              <w:left w:val="single" w:sz="4" w:space="0" w:color="000000"/>
              <w:bottom w:val="single" w:sz="4" w:space="0" w:color="000000"/>
              <w:right w:val="single" w:sz="4" w:space="0" w:color="000000"/>
            </w:tcBorders>
          </w:tcPr>
          <w:p w:rsidR="00AA7667" w:rsidRPr="00FA43EE" w:rsidRDefault="00E925F1" w:rsidP="00F6331B">
            <w:pPr>
              <w:jc w:val="both"/>
              <w:rPr>
                <w:sz w:val="22"/>
                <w:szCs w:val="22"/>
                <w:lang w:val="kk-KZ"/>
              </w:rPr>
            </w:pPr>
            <w:r w:rsidRPr="00FA43EE">
              <w:rPr>
                <w:sz w:val="22"/>
                <w:szCs w:val="22"/>
                <w:lang w:val="kk-KZ"/>
              </w:rPr>
              <w:t>PhD</w:t>
            </w:r>
            <w:r>
              <w:rPr>
                <w:sz w:val="22"/>
                <w:szCs w:val="22"/>
                <w:lang w:val="kk-KZ"/>
              </w:rPr>
              <w:t xml:space="preserve"> </w:t>
            </w:r>
            <w:r w:rsidR="00F6331B">
              <w:rPr>
                <w:sz w:val="22"/>
                <w:szCs w:val="22"/>
                <w:lang w:val="kk-KZ"/>
              </w:rPr>
              <w:t>Ж.Нурматов</w:t>
            </w:r>
            <w:r w:rsidR="00AA7667" w:rsidRPr="00FA43EE">
              <w:rPr>
                <w:sz w:val="22"/>
                <w:szCs w:val="22"/>
                <w:lang w:val="kk-KZ"/>
              </w:rPr>
              <w:t xml:space="preserve">, </w:t>
            </w:r>
            <w:r w:rsidRPr="00FA43EE">
              <w:rPr>
                <w:sz w:val="22"/>
                <w:szCs w:val="22"/>
                <w:lang w:val="kk-KZ"/>
              </w:rPr>
              <w:t>PhD</w:t>
            </w:r>
            <w:r>
              <w:rPr>
                <w:sz w:val="22"/>
                <w:szCs w:val="22"/>
                <w:lang w:val="kk-KZ"/>
              </w:rPr>
              <w:t xml:space="preserve"> </w:t>
            </w:r>
            <w:r w:rsidR="00F6331B">
              <w:rPr>
                <w:sz w:val="22"/>
                <w:szCs w:val="22"/>
                <w:lang w:val="kk-KZ"/>
              </w:rPr>
              <w:t>К.Яшароғлу</w:t>
            </w:r>
          </w:p>
        </w:tc>
      </w:tr>
      <w:tr w:rsidR="00AA7667" w:rsidRPr="00F6331B"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A7667" w:rsidRPr="00FA43EE" w:rsidRDefault="00AA7667" w:rsidP="002A1E7A">
            <w:pPr>
              <w:rPr>
                <w:b/>
                <w:sz w:val="22"/>
                <w:szCs w:val="22"/>
                <w:lang w:val="kk-KZ"/>
              </w:rPr>
            </w:pPr>
            <w:r w:rsidRPr="00FA43EE">
              <w:rPr>
                <w:b/>
                <w:bCs/>
                <w:sz w:val="22"/>
                <w:szCs w:val="22"/>
                <w:lang w:val="kk-KZ"/>
              </w:rPr>
              <w:t xml:space="preserve">Элективті пән циклы және түрі </w:t>
            </w:r>
          </w:p>
        </w:tc>
        <w:tc>
          <w:tcPr>
            <w:tcW w:w="6890" w:type="dxa"/>
            <w:gridSpan w:val="2"/>
            <w:tcBorders>
              <w:top w:val="single" w:sz="4" w:space="0" w:color="000000"/>
              <w:left w:val="single" w:sz="4" w:space="0" w:color="000000"/>
              <w:bottom w:val="single" w:sz="4" w:space="0" w:color="000000"/>
              <w:right w:val="single" w:sz="4" w:space="0" w:color="000000"/>
            </w:tcBorders>
          </w:tcPr>
          <w:p w:rsidR="00AA7667" w:rsidRPr="00FA43EE" w:rsidRDefault="00AA7667" w:rsidP="002A1E7A">
            <w:pPr>
              <w:rPr>
                <w:sz w:val="22"/>
                <w:szCs w:val="22"/>
                <w:lang w:val="kk-KZ"/>
              </w:rPr>
            </w:pPr>
            <w:r w:rsidRPr="00FA43EE">
              <w:rPr>
                <w:sz w:val="22"/>
                <w:szCs w:val="22"/>
                <w:lang w:val="kk-KZ"/>
              </w:rPr>
              <w:t>БП-ТК</w:t>
            </w:r>
          </w:p>
        </w:tc>
      </w:tr>
      <w:tr w:rsidR="00AA7667" w:rsidRPr="00F6331B"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A7667" w:rsidRPr="00FA43EE" w:rsidRDefault="00AA7667" w:rsidP="002A1E7A">
            <w:pPr>
              <w:rPr>
                <w:b/>
                <w:sz w:val="22"/>
                <w:szCs w:val="22"/>
                <w:lang w:val="kk-KZ"/>
              </w:rPr>
            </w:pPr>
            <w:r w:rsidRPr="00FA43EE">
              <w:rPr>
                <w:b/>
                <w:bCs/>
                <w:sz w:val="22"/>
                <w:szCs w:val="22"/>
                <w:lang w:val="kk-KZ"/>
              </w:rPr>
              <w:t xml:space="preserve">Академиялық дәрежесі </w:t>
            </w:r>
          </w:p>
        </w:tc>
        <w:tc>
          <w:tcPr>
            <w:tcW w:w="6890" w:type="dxa"/>
            <w:gridSpan w:val="2"/>
            <w:tcBorders>
              <w:top w:val="single" w:sz="4" w:space="0" w:color="000000"/>
              <w:left w:val="single" w:sz="4" w:space="0" w:color="000000"/>
              <w:bottom w:val="single" w:sz="4" w:space="0" w:color="000000"/>
              <w:right w:val="single" w:sz="4" w:space="0" w:color="000000"/>
            </w:tcBorders>
          </w:tcPr>
          <w:p w:rsidR="00AA7667" w:rsidRPr="00FA43EE" w:rsidRDefault="00AA7667" w:rsidP="002A1E7A">
            <w:pPr>
              <w:jc w:val="both"/>
              <w:rPr>
                <w:sz w:val="22"/>
                <w:szCs w:val="22"/>
                <w:lang w:val="kk-KZ"/>
              </w:rPr>
            </w:pPr>
            <w:r w:rsidRPr="00FA43EE">
              <w:rPr>
                <w:sz w:val="22"/>
                <w:szCs w:val="22"/>
                <w:lang w:val="kk-KZ"/>
              </w:rPr>
              <w:t>Бакалавриат</w:t>
            </w:r>
          </w:p>
        </w:tc>
      </w:tr>
      <w:tr w:rsidR="00AA7667" w:rsidRPr="00F6331B"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A7667" w:rsidRPr="00FA43EE" w:rsidRDefault="00AA7667" w:rsidP="002A1E7A">
            <w:pPr>
              <w:rPr>
                <w:b/>
                <w:sz w:val="22"/>
                <w:szCs w:val="22"/>
                <w:lang w:val="kk-KZ"/>
              </w:rPr>
            </w:pPr>
            <w:r w:rsidRPr="00FA43EE">
              <w:rPr>
                <w:b/>
                <w:bCs/>
                <w:sz w:val="22"/>
                <w:szCs w:val="22"/>
                <w:lang w:val="kk-KZ"/>
              </w:rPr>
              <w:t>Акад.кр./акад.сағат</w:t>
            </w:r>
          </w:p>
        </w:tc>
        <w:tc>
          <w:tcPr>
            <w:tcW w:w="6890" w:type="dxa"/>
            <w:gridSpan w:val="2"/>
            <w:tcBorders>
              <w:top w:val="single" w:sz="4" w:space="0" w:color="000000"/>
              <w:left w:val="single" w:sz="4" w:space="0" w:color="000000"/>
              <w:bottom w:val="single" w:sz="4" w:space="0" w:color="000000"/>
              <w:right w:val="single" w:sz="4" w:space="0" w:color="000000"/>
            </w:tcBorders>
          </w:tcPr>
          <w:p w:rsidR="00AA7667" w:rsidRPr="00FA43EE" w:rsidRDefault="00750C9B" w:rsidP="002A1E7A">
            <w:pPr>
              <w:jc w:val="both"/>
              <w:rPr>
                <w:sz w:val="22"/>
                <w:szCs w:val="22"/>
                <w:lang w:val="kk-KZ"/>
              </w:rPr>
            </w:pPr>
            <w:r>
              <w:rPr>
                <w:sz w:val="22"/>
                <w:szCs w:val="22"/>
                <w:lang w:val="kk-KZ"/>
              </w:rPr>
              <w:t>5/150</w:t>
            </w:r>
          </w:p>
        </w:tc>
      </w:tr>
      <w:tr w:rsidR="00AA7667" w:rsidRPr="00F6331B"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A7667" w:rsidRPr="00F6331B" w:rsidRDefault="00AA7667" w:rsidP="002A1E7A">
            <w:pPr>
              <w:rPr>
                <w:b/>
                <w:sz w:val="22"/>
                <w:szCs w:val="22"/>
                <w:lang w:val="kk-KZ"/>
              </w:rPr>
            </w:pPr>
            <w:r w:rsidRPr="00F6331B">
              <w:rPr>
                <w:b/>
                <w:bCs/>
                <w:sz w:val="22"/>
                <w:szCs w:val="22"/>
                <w:lang w:val="kk-KZ"/>
              </w:rPr>
              <w:t xml:space="preserve">Оқу </w:t>
            </w:r>
            <w:r w:rsidRPr="00FA43EE">
              <w:rPr>
                <w:b/>
                <w:bCs/>
                <w:sz w:val="22"/>
                <w:szCs w:val="22"/>
                <w:lang w:val="kk-KZ"/>
              </w:rPr>
              <w:t>түрі</w:t>
            </w:r>
          </w:p>
        </w:tc>
        <w:tc>
          <w:tcPr>
            <w:tcW w:w="6890" w:type="dxa"/>
            <w:gridSpan w:val="2"/>
            <w:tcBorders>
              <w:top w:val="single" w:sz="4" w:space="0" w:color="000000"/>
              <w:left w:val="single" w:sz="4" w:space="0" w:color="000000"/>
              <w:bottom w:val="single" w:sz="4" w:space="0" w:color="000000"/>
              <w:right w:val="single" w:sz="4" w:space="0" w:color="000000"/>
            </w:tcBorders>
          </w:tcPr>
          <w:p w:rsidR="00AA7667" w:rsidRPr="00FA43EE" w:rsidRDefault="00AA7667" w:rsidP="002A1E7A">
            <w:pPr>
              <w:jc w:val="both"/>
              <w:rPr>
                <w:sz w:val="22"/>
                <w:szCs w:val="22"/>
                <w:lang w:val="kk-KZ"/>
              </w:rPr>
            </w:pPr>
            <w:r w:rsidRPr="00FA43EE">
              <w:rPr>
                <w:sz w:val="22"/>
                <w:szCs w:val="22"/>
                <w:lang w:val="kk-KZ"/>
              </w:rPr>
              <w:t>Күндізгі</w:t>
            </w:r>
          </w:p>
        </w:tc>
      </w:tr>
      <w:tr w:rsidR="00AA7667"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A7667" w:rsidRPr="00FA43EE" w:rsidRDefault="00AA7667" w:rsidP="002A1E7A">
            <w:pPr>
              <w:rPr>
                <w:b/>
                <w:bCs/>
                <w:sz w:val="22"/>
                <w:szCs w:val="22"/>
                <w:lang w:val="kk-KZ"/>
              </w:rPr>
            </w:pPr>
            <w:r w:rsidRPr="00F6331B">
              <w:rPr>
                <w:b/>
                <w:bCs/>
                <w:sz w:val="22"/>
                <w:szCs w:val="22"/>
                <w:lang w:val="kk-KZ"/>
              </w:rPr>
              <w:t>Семестр</w:t>
            </w:r>
            <w:r w:rsidRPr="00FA43EE">
              <w:rPr>
                <w:b/>
                <w:bCs/>
                <w:sz w:val="22"/>
                <w:szCs w:val="22"/>
                <w:lang w:val="kk-KZ"/>
              </w:rPr>
              <w:t>і</w:t>
            </w:r>
          </w:p>
        </w:tc>
        <w:tc>
          <w:tcPr>
            <w:tcW w:w="6890" w:type="dxa"/>
            <w:gridSpan w:val="2"/>
            <w:tcBorders>
              <w:top w:val="single" w:sz="4" w:space="0" w:color="000000"/>
              <w:left w:val="single" w:sz="4" w:space="0" w:color="000000"/>
              <w:bottom w:val="single" w:sz="4" w:space="0" w:color="000000"/>
              <w:right w:val="single" w:sz="4" w:space="0" w:color="000000"/>
            </w:tcBorders>
          </w:tcPr>
          <w:p w:rsidR="00AA7667" w:rsidRPr="00FA43EE" w:rsidRDefault="00AA7667" w:rsidP="002A1E7A">
            <w:pPr>
              <w:jc w:val="both"/>
              <w:rPr>
                <w:sz w:val="22"/>
                <w:szCs w:val="22"/>
                <w:lang w:val="tr-TR"/>
              </w:rPr>
            </w:pPr>
            <w:r w:rsidRPr="00FA43EE">
              <w:rPr>
                <w:sz w:val="22"/>
                <w:szCs w:val="22"/>
                <w:lang w:val="tr-TR"/>
              </w:rPr>
              <w:t>VI</w:t>
            </w:r>
          </w:p>
        </w:tc>
      </w:tr>
      <w:tr w:rsidR="00AA7667"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A7667" w:rsidRPr="00FA43EE" w:rsidRDefault="00AA7667" w:rsidP="002A1E7A">
            <w:pPr>
              <w:rPr>
                <w:b/>
                <w:sz w:val="22"/>
                <w:szCs w:val="22"/>
                <w:lang w:val="kk-KZ"/>
              </w:rPr>
            </w:pPr>
            <w:r w:rsidRPr="00FA43EE">
              <w:rPr>
                <w:b/>
                <w:sz w:val="22"/>
                <w:szCs w:val="22"/>
                <w:lang w:val="kk-KZ"/>
              </w:rPr>
              <w:t>Пәннің п</w:t>
            </w:r>
            <w:r w:rsidRPr="00FA43EE">
              <w:rPr>
                <w:b/>
                <w:sz w:val="22"/>
                <w:szCs w:val="22"/>
              </w:rPr>
              <w:t>ререквизит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AA7667" w:rsidRPr="00111409" w:rsidRDefault="00111409" w:rsidP="002A1E7A">
            <w:pPr>
              <w:jc w:val="both"/>
              <w:rPr>
                <w:sz w:val="22"/>
                <w:szCs w:val="22"/>
                <w:lang w:val="en-US"/>
              </w:rPr>
            </w:pPr>
            <w:r>
              <w:rPr>
                <w:sz w:val="22"/>
                <w:szCs w:val="22"/>
                <w:lang w:val="en-US"/>
              </w:rPr>
              <w:t>-</w:t>
            </w:r>
          </w:p>
        </w:tc>
      </w:tr>
      <w:tr w:rsidR="00AA7667"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A7667" w:rsidRPr="00FA43EE" w:rsidRDefault="00AA7667" w:rsidP="002A1E7A">
            <w:pPr>
              <w:rPr>
                <w:b/>
                <w:sz w:val="22"/>
                <w:szCs w:val="22"/>
                <w:lang w:val="kk-KZ"/>
              </w:rPr>
            </w:pPr>
            <w:r w:rsidRPr="00FA43EE">
              <w:rPr>
                <w:b/>
                <w:sz w:val="22"/>
                <w:szCs w:val="22"/>
                <w:lang w:val="kk-KZ"/>
              </w:rPr>
              <w:t>Пәннің пострек</w:t>
            </w:r>
            <w:r w:rsidRPr="00FA43EE">
              <w:rPr>
                <w:b/>
                <w:sz w:val="22"/>
                <w:szCs w:val="22"/>
              </w:rPr>
              <w:t>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AA7667" w:rsidRPr="00111409" w:rsidRDefault="00111409" w:rsidP="002A1E7A">
            <w:pPr>
              <w:jc w:val="both"/>
              <w:rPr>
                <w:sz w:val="22"/>
                <w:szCs w:val="22"/>
                <w:lang w:val="en-US"/>
              </w:rPr>
            </w:pPr>
            <w:r>
              <w:rPr>
                <w:sz w:val="22"/>
                <w:szCs w:val="22"/>
                <w:lang w:val="en-US"/>
              </w:rPr>
              <w:t>-</w:t>
            </w:r>
          </w:p>
        </w:tc>
      </w:tr>
      <w:tr w:rsidR="00AA7667" w:rsidRPr="008D4008"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A7667" w:rsidRPr="00FA43EE" w:rsidRDefault="00AA7667" w:rsidP="002A1E7A">
            <w:pPr>
              <w:rPr>
                <w:b/>
                <w:sz w:val="22"/>
                <w:szCs w:val="22"/>
              </w:rPr>
            </w:pPr>
            <w:r w:rsidRPr="00FA43EE">
              <w:rPr>
                <w:b/>
                <w:bCs/>
                <w:sz w:val="22"/>
                <w:szCs w:val="22"/>
                <w:lang w:val="kk-KZ"/>
              </w:rPr>
              <w:t xml:space="preserve">Пәннің қысқаша </w:t>
            </w:r>
            <w:r w:rsidRPr="00FA43EE">
              <w:rPr>
                <w:b/>
                <w:bCs/>
                <w:sz w:val="22"/>
                <w:szCs w:val="22"/>
              </w:rPr>
              <w:t xml:space="preserve">мазмұны </w:t>
            </w:r>
          </w:p>
        </w:tc>
        <w:tc>
          <w:tcPr>
            <w:tcW w:w="6890" w:type="dxa"/>
            <w:gridSpan w:val="2"/>
            <w:tcBorders>
              <w:top w:val="single" w:sz="4" w:space="0" w:color="000000"/>
              <w:left w:val="single" w:sz="4" w:space="0" w:color="000000"/>
              <w:bottom w:val="single" w:sz="4" w:space="0" w:color="000000"/>
              <w:right w:val="single" w:sz="4" w:space="0" w:color="000000"/>
            </w:tcBorders>
          </w:tcPr>
          <w:p w:rsidR="00AA7667" w:rsidRPr="00FA43EE" w:rsidRDefault="00360698" w:rsidP="002A1E7A">
            <w:pPr>
              <w:shd w:val="clear" w:color="auto" w:fill="FFFFFF"/>
              <w:tabs>
                <w:tab w:val="left" w:pos="624"/>
              </w:tabs>
              <w:autoSpaceDE w:val="0"/>
              <w:autoSpaceDN w:val="0"/>
              <w:adjustRightInd w:val="0"/>
              <w:jc w:val="both"/>
              <w:rPr>
                <w:sz w:val="22"/>
                <w:szCs w:val="22"/>
                <w:lang w:val="kk-KZ"/>
              </w:rPr>
            </w:pPr>
            <w:r w:rsidRPr="00FA43EE">
              <w:rPr>
                <w:sz w:val="22"/>
                <w:szCs w:val="22"/>
                <w:lang w:val="kk-KZ"/>
              </w:rPr>
              <w:t>Пәннің мақсаты студенттерге тарихи кезеңдерде ғылым мен дін арақатынасы және исламның негізгі қайнаркөздеріндегі ғылым мен білімнің ролі мен маңызы туралы білім беру. Пәнді оқу нәтижесінде студент ислам ғылымдарының ерекшеліктерін, дін мен ғылым арасындағы байланысты үйренеді, ислам дінінің және мұсылман ғалымдардың ғылым мен мәдениетке, әлемдік өркениеттің дамуына қосқан үлестері туралы білімді меңгереді.</w:t>
            </w:r>
          </w:p>
        </w:tc>
      </w:tr>
      <w:tr w:rsidR="00360698" w:rsidRPr="00FA43EE" w:rsidTr="002A1E7A">
        <w:trPr>
          <w:trHeight w:val="888"/>
          <w:jc w:val="center"/>
        </w:trPr>
        <w:tc>
          <w:tcPr>
            <w:tcW w:w="2749" w:type="dxa"/>
            <w:vMerge w:val="restart"/>
            <w:tcBorders>
              <w:top w:val="single" w:sz="4" w:space="0" w:color="000000"/>
              <w:left w:val="single" w:sz="4" w:space="0" w:color="000000"/>
              <w:right w:val="single" w:sz="4" w:space="0" w:color="000000"/>
            </w:tcBorders>
          </w:tcPr>
          <w:p w:rsidR="00360698" w:rsidRPr="00FA43EE" w:rsidRDefault="00360698" w:rsidP="00360698">
            <w:pPr>
              <w:rPr>
                <w:b/>
                <w:sz w:val="22"/>
                <w:szCs w:val="22"/>
              </w:rPr>
            </w:pPr>
            <w:r w:rsidRPr="00FA43EE">
              <w:rPr>
                <w:b/>
                <w:bCs/>
                <w:sz w:val="22"/>
                <w:szCs w:val="22"/>
                <w:lang w:val="kk-KZ"/>
              </w:rPr>
              <w:t>Құзыреттер және о</w:t>
            </w:r>
            <w:r w:rsidRPr="00FA43EE">
              <w:rPr>
                <w:b/>
                <w:bCs/>
                <w:sz w:val="22"/>
                <w:szCs w:val="22"/>
              </w:rPr>
              <w:t>қ</w:t>
            </w:r>
            <w:r w:rsidRPr="00FA43EE">
              <w:rPr>
                <w:b/>
                <w:bCs/>
                <w:sz w:val="22"/>
                <w:szCs w:val="22"/>
                <w:lang w:val="kk-KZ"/>
              </w:rPr>
              <w:t>ыт</w:t>
            </w:r>
            <w:r w:rsidRPr="00FA43EE">
              <w:rPr>
                <w:b/>
                <w:bCs/>
                <w:sz w:val="22"/>
                <w:szCs w:val="22"/>
              </w:rPr>
              <w:t xml:space="preserve">у нәтижелері </w:t>
            </w:r>
          </w:p>
        </w:tc>
        <w:tc>
          <w:tcPr>
            <w:tcW w:w="3377" w:type="dxa"/>
            <w:tcBorders>
              <w:top w:val="single" w:sz="4" w:space="0" w:color="000000"/>
              <w:left w:val="single" w:sz="4" w:space="0" w:color="000000"/>
              <w:bottom w:val="single" w:sz="4" w:space="0" w:color="auto"/>
              <w:right w:val="single" w:sz="4" w:space="0" w:color="auto"/>
            </w:tcBorders>
          </w:tcPr>
          <w:p w:rsidR="00360698" w:rsidRPr="00FA43EE" w:rsidRDefault="00360698" w:rsidP="00360698">
            <w:pPr>
              <w:rPr>
                <w:sz w:val="22"/>
                <w:szCs w:val="22"/>
                <w:lang w:val="kk-KZ"/>
              </w:rPr>
            </w:pPr>
            <w:r w:rsidRPr="00FA43EE">
              <w:rPr>
                <w:b/>
                <w:bCs/>
                <w:sz w:val="22"/>
                <w:szCs w:val="22"/>
                <w:lang w:val="kk-KZ"/>
              </w:rPr>
              <w:t xml:space="preserve">Б4. Исламтану саласындағы негізгі мәселелерді білу </w:t>
            </w:r>
          </w:p>
        </w:tc>
        <w:tc>
          <w:tcPr>
            <w:tcW w:w="3513" w:type="dxa"/>
            <w:tcBorders>
              <w:top w:val="single" w:sz="4" w:space="0" w:color="000000"/>
              <w:left w:val="single" w:sz="4" w:space="0" w:color="auto"/>
              <w:bottom w:val="single" w:sz="4" w:space="0" w:color="auto"/>
              <w:right w:val="single" w:sz="4" w:space="0" w:color="000000"/>
            </w:tcBorders>
          </w:tcPr>
          <w:p w:rsidR="00360698" w:rsidRPr="00FA43EE" w:rsidRDefault="00360698" w:rsidP="00360698">
            <w:pPr>
              <w:jc w:val="both"/>
              <w:rPr>
                <w:sz w:val="22"/>
                <w:szCs w:val="22"/>
                <w:lang w:val="kk-KZ"/>
              </w:rPr>
            </w:pPr>
            <w:r w:rsidRPr="00FA43EE">
              <w:rPr>
                <w:sz w:val="22"/>
                <w:szCs w:val="22"/>
                <w:lang w:val="kk-KZ"/>
              </w:rPr>
              <w:t>- Ислам ғылымдарының қалыптасуы мен даму кезеңдерін</w:t>
            </w:r>
            <w:r w:rsidRPr="00FA43EE">
              <w:rPr>
                <w:sz w:val="22"/>
                <w:szCs w:val="22"/>
                <w:lang w:val="tr-TR"/>
              </w:rPr>
              <w:t xml:space="preserve">, </w:t>
            </w:r>
            <w:r w:rsidRPr="00FA43EE">
              <w:rPr>
                <w:sz w:val="22"/>
                <w:szCs w:val="22"/>
                <w:lang w:val="kk-KZ"/>
              </w:rPr>
              <w:t>негізгі теориялар мен әдістемесін меңгеріп, қоғамдағы діни проблемаларды шешуде кәсіби білімін қолданады. (ОН5).</w:t>
            </w:r>
          </w:p>
        </w:tc>
      </w:tr>
      <w:tr w:rsidR="00360698" w:rsidRPr="00FA43EE" w:rsidTr="002A1E7A">
        <w:trPr>
          <w:trHeight w:val="1014"/>
          <w:jc w:val="center"/>
        </w:trPr>
        <w:tc>
          <w:tcPr>
            <w:tcW w:w="2749" w:type="dxa"/>
            <w:vMerge/>
            <w:tcBorders>
              <w:left w:val="single" w:sz="4" w:space="0" w:color="000000"/>
              <w:right w:val="single" w:sz="4" w:space="0" w:color="000000"/>
            </w:tcBorders>
          </w:tcPr>
          <w:p w:rsidR="00360698" w:rsidRPr="00FA43EE" w:rsidRDefault="00360698" w:rsidP="00360698">
            <w:pPr>
              <w:rPr>
                <w:b/>
                <w:bCs/>
                <w:sz w:val="22"/>
                <w:szCs w:val="22"/>
                <w:lang w:val="kk-KZ"/>
              </w:rPr>
            </w:pPr>
          </w:p>
        </w:tc>
        <w:tc>
          <w:tcPr>
            <w:tcW w:w="3377" w:type="dxa"/>
            <w:tcBorders>
              <w:top w:val="single" w:sz="4" w:space="0" w:color="000000"/>
              <w:left w:val="single" w:sz="4" w:space="0" w:color="000000"/>
              <w:right w:val="single" w:sz="4" w:space="0" w:color="auto"/>
            </w:tcBorders>
          </w:tcPr>
          <w:p w:rsidR="00360698" w:rsidRPr="00FA43EE" w:rsidRDefault="00360698" w:rsidP="00360698">
            <w:pPr>
              <w:rPr>
                <w:sz w:val="22"/>
                <w:szCs w:val="22"/>
                <w:lang w:val="kk-KZ"/>
              </w:rPr>
            </w:pPr>
            <w:r w:rsidRPr="00FA43EE">
              <w:rPr>
                <w:b/>
                <w:bCs/>
                <w:kern w:val="24"/>
                <w:sz w:val="22"/>
                <w:szCs w:val="22"/>
                <w:lang w:val="kk-KZ"/>
              </w:rPr>
              <w:t xml:space="preserve">Б6. </w:t>
            </w:r>
            <w:r w:rsidRPr="00FA43EE">
              <w:rPr>
                <w:b/>
                <w:bCs/>
                <w:sz w:val="22"/>
                <w:szCs w:val="22"/>
                <w:lang w:val="kk-KZ"/>
              </w:rPr>
              <w:t>Ислам мәдениетіндегі моральдық құндылықтарды қолдану</w:t>
            </w:r>
          </w:p>
        </w:tc>
        <w:tc>
          <w:tcPr>
            <w:tcW w:w="3513" w:type="dxa"/>
            <w:tcBorders>
              <w:top w:val="single" w:sz="4" w:space="0" w:color="000000"/>
              <w:left w:val="single" w:sz="4" w:space="0" w:color="auto"/>
              <w:right w:val="single" w:sz="4" w:space="0" w:color="000000"/>
            </w:tcBorders>
          </w:tcPr>
          <w:p w:rsidR="00360698" w:rsidRPr="00FA43EE" w:rsidRDefault="00360698" w:rsidP="00360698">
            <w:pPr>
              <w:jc w:val="both"/>
              <w:rPr>
                <w:sz w:val="22"/>
                <w:szCs w:val="22"/>
                <w:lang w:val="tr-TR"/>
              </w:rPr>
            </w:pPr>
            <w:r w:rsidRPr="00FA43EE">
              <w:rPr>
                <w:sz w:val="22"/>
                <w:szCs w:val="22"/>
                <w:lang w:val="kk-KZ"/>
              </w:rPr>
              <w:t>- Ислам тарихы, мәдениеті мен өнері салаларындағы білімді меңгеріп, әртүрлі мәдениеттерге төзімділік танытуға негізделген әлемдік діндердің әлеуметтік-этикалық құндылықтарын кәсіби қызметінде қолданады. (ОН9);</w:t>
            </w:r>
          </w:p>
        </w:tc>
      </w:tr>
      <w:tr w:rsidR="00AA7667"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A7667" w:rsidRPr="00FA43EE" w:rsidRDefault="00AA7667" w:rsidP="002A1E7A">
            <w:pPr>
              <w:rPr>
                <w:b/>
                <w:sz w:val="22"/>
                <w:szCs w:val="22"/>
                <w:lang w:val="kk-KZ"/>
              </w:rPr>
            </w:pPr>
            <w:r w:rsidRPr="00FA43EE">
              <w:rPr>
                <w:b/>
                <w:sz w:val="22"/>
                <w:szCs w:val="22"/>
              </w:rPr>
              <w:t xml:space="preserve">Қорытынды бақылау </w:t>
            </w:r>
          </w:p>
        </w:tc>
        <w:tc>
          <w:tcPr>
            <w:tcW w:w="6890" w:type="dxa"/>
            <w:gridSpan w:val="2"/>
            <w:tcBorders>
              <w:top w:val="single" w:sz="4" w:space="0" w:color="000000"/>
              <w:left w:val="single" w:sz="4" w:space="0" w:color="000000"/>
              <w:bottom w:val="single" w:sz="4" w:space="0" w:color="000000"/>
              <w:right w:val="single" w:sz="4" w:space="0" w:color="000000"/>
            </w:tcBorders>
          </w:tcPr>
          <w:p w:rsidR="00AA7667" w:rsidRPr="00FA43EE" w:rsidRDefault="00AA7667" w:rsidP="002A1E7A">
            <w:pPr>
              <w:jc w:val="both"/>
              <w:rPr>
                <w:sz w:val="22"/>
                <w:szCs w:val="22"/>
                <w:lang w:val="kk-KZ"/>
              </w:rPr>
            </w:pPr>
            <w:r w:rsidRPr="00FA43EE">
              <w:rPr>
                <w:sz w:val="22"/>
                <w:szCs w:val="22"/>
                <w:lang w:val="kk-KZ"/>
              </w:rPr>
              <w:t xml:space="preserve">емтихан  </w:t>
            </w:r>
          </w:p>
        </w:tc>
      </w:tr>
      <w:tr w:rsidR="00AA7667"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A7667" w:rsidRPr="00FA43EE" w:rsidRDefault="00AA7667" w:rsidP="002A1E7A">
            <w:pPr>
              <w:rPr>
                <w:b/>
                <w:sz w:val="22"/>
                <w:szCs w:val="22"/>
              </w:rPr>
            </w:pPr>
            <w:r w:rsidRPr="00FA43EE">
              <w:rPr>
                <w:b/>
                <w:bCs/>
                <w:sz w:val="22"/>
                <w:szCs w:val="22"/>
              </w:rPr>
              <w:t xml:space="preserve">Кредиттерді алу шарты </w:t>
            </w:r>
          </w:p>
        </w:tc>
        <w:tc>
          <w:tcPr>
            <w:tcW w:w="6890" w:type="dxa"/>
            <w:gridSpan w:val="2"/>
            <w:tcBorders>
              <w:top w:val="single" w:sz="4" w:space="0" w:color="000000"/>
              <w:left w:val="single" w:sz="4" w:space="0" w:color="000000"/>
              <w:bottom w:val="single" w:sz="4" w:space="0" w:color="000000"/>
              <w:right w:val="single" w:sz="4" w:space="0" w:color="000000"/>
            </w:tcBorders>
          </w:tcPr>
          <w:p w:rsidR="00AA7667" w:rsidRPr="00FA43EE" w:rsidRDefault="00AA7667" w:rsidP="002A1E7A">
            <w:pPr>
              <w:jc w:val="both"/>
              <w:rPr>
                <w:sz w:val="22"/>
                <w:szCs w:val="22"/>
                <w:lang w:val="kk-KZ"/>
              </w:rPr>
            </w:pPr>
            <w:r w:rsidRPr="00FA43EE">
              <w:rPr>
                <w:sz w:val="22"/>
                <w:szCs w:val="22"/>
                <w:lang w:val="kk-KZ"/>
              </w:rPr>
              <w:t>Лекция, семинар сабақтар, СӨЖ, үй тапсырмасын орындау</w:t>
            </w:r>
          </w:p>
        </w:tc>
      </w:tr>
      <w:tr w:rsidR="00AA7667"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A7667" w:rsidRPr="00FA43EE" w:rsidRDefault="00AA7667" w:rsidP="002A1E7A">
            <w:pPr>
              <w:rPr>
                <w:b/>
                <w:sz w:val="22"/>
                <w:szCs w:val="22"/>
              </w:rPr>
            </w:pPr>
            <w:r w:rsidRPr="00FA43EE">
              <w:rPr>
                <w:b/>
                <w:bCs/>
                <w:sz w:val="22"/>
                <w:szCs w:val="22"/>
                <w:lang w:val="kk-KZ"/>
              </w:rPr>
              <w:t>Пәннің</w:t>
            </w:r>
            <w:r w:rsidRPr="00FA43EE">
              <w:rPr>
                <w:b/>
                <w:bCs/>
                <w:sz w:val="22"/>
                <w:szCs w:val="22"/>
              </w:rPr>
              <w:t xml:space="preserve"> ұзақтығы</w:t>
            </w:r>
          </w:p>
        </w:tc>
        <w:tc>
          <w:tcPr>
            <w:tcW w:w="6890" w:type="dxa"/>
            <w:gridSpan w:val="2"/>
            <w:tcBorders>
              <w:top w:val="single" w:sz="4" w:space="0" w:color="000000"/>
              <w:left w:val="single" w:sz="4" w:space="0" w:color="000000"/>
              <w:bottom w:val="single" w:sz="4" w:space="0" w:color="000000"/>
              <w:right w:val="single" w:sz="4" w:space="0" w:color="000000"/>
            </w:tcBorders>
          </w:tcPr>
          <w:p w:rsidR="00AA7667" w:rsidRPr="00FA43EE" w:rsidRDefault="00AA7667" w:rsidP="002A1E7A">
            <w:pPr>
              <w:jc w:val="both"/>
              <w:rPr>
                <w:sz w:val="22"/>
                <w:szCs w:val="22"/>
                <w:lang w:val="kk-KZ"/>
              </w:rPr>
            </w:pPr>
            <w:r w:rsidRPr="00FA43EE">
              <w:rPr>
                <w:sz w:val="22"/>
                <w:szCs w:val="22"/>
                <w:lang w:val="en-US"/>
              </w:rPr>
              <w:t xml:space="preserve">1 </w:t>
            </w:r>
            <w:r w:rsidRPr="00FA43EE">
              <w:rPr>
                <w:sz w:val="22"/>
                <w:szCs w:val="22"/>
                <w:lang w:val="kk-KZ"/>
              </w:rPr>
              <w:t>семестр</w:t>
            </w:r>
          </w:p>
        </w:tc>
      </w:tr>
      <w:tr w:rsidR="00AA7667"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A7667" w:rsidRPr="00FA43EE" w:rsidRDefault="00AA7667" w:rsidP="002A1E7A">
            <w:pPr>
              <w:rPr>
                <w:b/>
                <w:sz w:val="22"/>
                <w:szCs w:val="22"/>
                <w:lang w:val="kk-KZ"/>
              </w:rPr>
            </w:pPr>
            <w:r w:rsidRPr="00FA43EE">
              <w:rPr>
                <w:b/>
                <w:bCs/>
                <w:sz w:val="22"/>
                <w:szCs w:val="22"/>
              </w:rPr>
              <w:t>Әдебиет</w:t>
            </w:r>
            <w:r w:rsidRPr="00FA43EE">
              <w:rPr>
                <w:b/>
                <w:bCs/>
                <w:sz w:val="22"/>
                <w:szCs w:val="22"/>
                <w:lang w:val="kk-KZ"/>
              </w:rPr>
              <w:t>тер</w:t>
            </w:r>
          </w:p>
        </w:tc>
        <w:tc>
          <w:tcPr>
            <w:tcW w:w="6890" w:type="dxa"/>
            <w:gridSpan w:val="2"/>
            <w:tcBorders>
              <w:top w:val="single" w:sz="4" w:space="0" w:color="000000"/>
              <w:left w:val="single" w:sz="4" w:space="0" w:color="000000"/>
              <w:bottom w:val="single" w:sz="4" w:space="0" w:color="000000"/>
              <w:right w:val="single" w:sz="4" w:space="0" w:color="000000"/>
            </w:tcBorders>
          </w:tcPr>
          <w:p w:rsidR="00360698" w:rsidRPr="00FA43EE" w:rsidRDefault="00360698" w:rsidP="00360698">
            <w:pPr>
              <w:pStyle w:val="1"/>
              <w:ind w:left="263" w:right="102" w:hanging="263"/>
              <w:jc w:val="left"/>
              <w:rPr>
                <w:b w:val="0"/>
                <w:bCs/>
                <w:i w:val="0"/>
                <w:sz w:val="22"/>
                <w:szCs w:val="22"/>
                <w:lang w:val="tr-TR"/>
              </w:rPr>
            </w:pPr>
            <w:r w:rsidRPr="00FA43EE">
              <w:rPr>
                <w:b w:val="0"/>
                <w:bCs/>
                <w:i w:val="0"/>
                <w:sz w:val="22"/>
                <w:szCs w:val="22"/>
              </w:rPr>
              <w:t>1.</w:t>
            </w:r>
            <w:r w:rsidRPr="00FA43EE">
              <w:rPr>
                <w:b w:val="0"/>
                <w:bCs/>
                <w:i w:val="0"/>
                <w:sz w:val="22"/>
                <w:szCs w:val="22"/>
                <w:lang w:val="tr-TR"/>
              </w:rPr>
              <w:t>Ортағасырлық мұсылман ғылымы - каламның сипаттамасы мен матуриди ілімінің қалыптасу алғышарттары. Оқу құралы / М. М. Мырзабеков, Қ. Р. Қаратышқанова. - Түркістан : Тұран, 2017</w:t>
            </w:r>
          </w:p>
          <w:p w:rsidR="00360698" w:rsidRPr="00FA43EE" w:rsidRDefault="00360698" w:rsidP="00360698">
            <w:pPr>
              <w:pStyle w:val="1"/>
              <w:ind w:left="263" w:right="102" w:hanging="263"/>
              <w:jc w:val="left"/>
              <w:rPr>
                <w:b w:val="0"/>
                <w:bCs/>
                <w:i w:val="0"/>
                <w:sz w:val="22"/>
                <w:szCs w:val="22"/>
                <w:lang w:val="tr-TR"/>
              </w:rPr>
            </w:pPr>
            <w:r w:rsidRPr="00FA43EE">
              <w:rPr>
                <w:b w:val="0"/>
                <w:bCs/>
                <w:i w:val="0"/>
                <w:sz w:val="22"/>
                <w:szCs w:val="22"/>
              </w:rPr>
              <w:t>2.</w:t>
            </w:r>
            <w:r w:rsidRPr="00FA43EE">
              <w:rPr>
                <w:b w:val="0"/>
                <w:bCs/>
                <w:i w:val="0"/>
                <w:sz w:val="22"/>
                <w:szCs w:val="22"/>
                <w:lang w:val="tr-TR"/>
              </w:rPr>
              <w:t>История арабо-мусульманской философии, Учебник, Москва 2013, А.Смирнов</w:t>
            </w:r>
          </w:p>
          <w:p w:rsidR="00360698" w:rsidRPr="00FA43EE" w:rsidRDefault="00360698" w:rsidP="00360698">
            <w:pPr>
              <w:pStyle w:val="1"/>
              <w:ind w:left="263" w:right="102" w:hanging="263"/>
              <w:jc w:val="left"/>
              <w:rPr>
                <w:b w:val="0"/>
                <w:bCs/>
                <w:i w:val="0"/>
                <w:sz w:val="22"/>
                <w:szCs w:val="22"/>
                <w:lang w:val="tr-TR"/>
              </w:rPr>
            </w:pPr>
            <w:r w:rsidRPr="00FA43EE">
              <w:rPr>
                <w:b w:val="0"/>
                <w:bCs/>
                <w:i w:val="0"/>
                <w:sz w:val="22"/>
                <w:szCs w:val="22"/>
              </w:rPr>
              <w:t>3.</w:t>
            </w:r>
            <w:r w:rsidRPr="00FA43EE">
              <w:rPr>
                <w:b w:val="0"/>
                <w:bCs/>
                <w:i w:val="0"/>
                <w:sz w:val="22"/>
                <w:szCs w:val="22"/>
                <w:lang w:val="tr-TR"/>
              </w:rPr>
              <w:t>Қазақстандағы дінтану білімі мен ғылымының даму үрдістері және өзекті мәселелері: Талдамалық зерттеу жұмысының қорытындылары. [Текст]. - Астана : Дін мәселел. жөнінлегі ғылыми-зерттеу және талдау орталығы, 2016. - 54 с</w:t>
            </w:r>
          </w:p>
          <w:p w:rsidR="00360698" w:rsidRPr="00FA43EE" w:rsidRDefault="00360698" w:rsidP="00360698">
            <w:pPr>
              <w:pStyle w:val="1"/>
              <w:ind w:left="263" w:right="102" w:hanging="263"/>
              <w:jc w:val="left"/>
              <w:rPr>
                <w:b w:val="0"/>
                <w:bCs/>
                <w:i w:val="0"/>
                <w:sz w:val="22"/>
                <w:szCs w:val="22"/>
                <w:lang w:val="tr-TR"/>
              </w:rPr>
            </w:pPr>
            <w:r w:rsidRPr="00FA43EE">
              <w:rPr>
                <w:b w:val="0"/>
                <w:bCs/>
                <w:i w:val="0"/>
                <w:sz w:val="22"/>
                <w:szCs w:val="22"/>
              </w:rPr>
              <w:t>4.</w:t>
            </w:r>
            <w:r w:rsidRPr="00FA43EE">
              <w:rPr>
                <w:b w:val="0"/>
                <w:bCs/>
                <w:i w:val="0"/>
                <w:sz w:val="22"/>
                <w:szCs w:val="22"/>
                <w:lang w:val="tr-TR"/>
              </w:rPr>
              <w:t>Хадис ғылым бұлағы. [Текст] / А. Жамашев. - Алматы : --, 2020. - 464 с.</w:t>
            </w:r>
          </w:p>
          <w:p w:rsidR="00AA7667" w:rsidRPr="00FA43EE" w:rsidRDefault="00360698" w:rsidP="00360698">
            <w:pPr>
              <w:pStyle w:val="1"/>
              <w:ind w:left="263" w:right="102" w:hanging="263"/>
              <w:jc w:val="left"/>
              <w:rPr>
                <w:b w:val="0"/>
                <w:bCs/>
                <w:i w:val="0"/>
                <w:sz w:val="22"/>
                <w:szCs w:val="22"/>
                <w:lang w:val="tr-TR"/>
              </w:rPr>
            </w:pPr>
            <w:r w:rsidRPr="00FA43EE">
              <w:rPr>
                <w:b w:val="0"/>
                <w:bCs/>
                <w:i w:val="0"/>
                <w:sz w:val="22"/>
                <w:szCs w:val="22"/>
              </w:rPr>
              <w:t>5.</w:t>
            </w:r>
            <w:r w:rsidRPr="00FA43EE">
              <w:rPr>
                <w:b w:val="0"/>
                <w:bCs/>
                <w:i w:val="0"/>
                <w:sz w:val="22"/>
                <w:szCs w:val="22"/>
                <w:lang w:val="tr-TR"/>
              </w:rPr>
              <w:t xml:space="preserve">Ислам және ғылым [Текст] / Б. Өткелбаев. - Алматы : [б. и.], 2014. - </w:t>
            </w:r>
            <w:r w:rsidRPr="00FA43EE">
              <w:rPr>
                <w:b w:val="0"/>
                <w:bCs/>
                <w:i w:val="0"/>
                <w:sz w:val="22"/>
                <w:szCs w:val="22"/>
                <w:lang w:val="tr-TR"/>
              </w:rPr>
              <w:lastRenderedPageBreak/>
              <w:t>170 с.</w:t>
            </w:r>
          </w:p>
        </w:tc>
      </w:tr>
      <w:tr w:rsidR="00AA7667"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A7667" w:rsidRPr="00FA43EE" w:rsidRDefault="00AA7667" w:rsidP="002A1E7A">
            <w:pPr>
              <w:jc w:val="both"/>
              <w:rPr>
                <w:b/>
                <w:sz w:val="22"/>
                <w:szCs w:val="22"/>
                <w:lang w:val="kk-KZ"/>
              </w:rPr>
            </w:pPr>
            <w:r w:rsidRPr="00FA43EE">
              <w:rPr>
                <w:b/>
                <w:bCs/>
                <w:sz w:val="22"/>
                <w:szCs w:val="22"/>
                <w:lang w:val="kk-KZ"/>
              </w:rPr>
              <w:lastRenderedPageBreak/>
              <w:t xml:space="preserve">Жаңартылған мерзімі </w:t>
            </w:r>
          </w:p>
        </w:tc>
        <w:tc>
          <w:tcPr>
            <w:tcW w:w="6890" w:type="dxa"/>
            <w:gridSpan w:val="2"/>
            <w:tcBorders>
              <w:top w:val="single" w:sz="4" w:space="0" w:color="000000"/>
              <w:left w:val="single" w:sz="4" w:space="0" w:color="000000"/>
              <w:bottom w:val="single" w:sz="4" w:space="0" w:color="000000"/>
              <w:right w:val="single" w:sz="4" w:space="0" w:color="000000"/>
            </w:tcBorders>
          </w:tcPr>
          <w:p w:rsidR="00AA7667" w:rsidRPr="00FA43EE" w:rsidRDefault="00AA7667" w:rsidP="002A1E7A">
            <w:pPr>
              <w:jc w:val="both"/>
              <w:rPr>
                <w:sz w:val="22"/>
                <w:szCs w:val="22"/>
                <w:lang w:val="kk-KZ"/>
              </w:rPr>
            </w:pPr>
          </w:p>
        </w:tc>
      </w:tr>
    </w:tbl>
    <w:p w:rsidR="00AA7667" w:rsidRPr="00FA43EE" w:rsidRDefault="00AA7667" w:rsidP="00E11256">
      <w:pPr>
        <w:pStyle w:val="af5"/>
        <w:spacing w:before="0" w:beforeAutospacing="0" w:after="0" w:afterAutospacing="0"/>
        <w:jc w:val="both"/>
        <w:rPr>
          <w:b/>
          <w:sz w:val="22"/>
          <w:szCs w:val="22"/>
          <w:lang w:val="kk-KZ"/>
        </w:rPr>
      </w:pPr>
    </w:p>
    <w:p w:rsidR="00360698" w:rsidRPr="00FA43EE" w:rsidRDefault="00360698" w:rsidP="00E11256">
      <w:pPr>
        <w:pStyle w:val="af5"/>
        <w:spacing w:before="0" w:beforeAutospacing="0" w:after="0" w:afterAutospacing="0"/>
        <w:jc w:val="both"/>
        <w:rPr>
          <w:b/>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3377"/>
        <w:gridCol w:w="3513"/>
      </w:tblGrid>
      <w:tr w:rsidR="00360698"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360698" w:rsidRPr="00FA43EE" w:rsidRDefault="00360698" w:rsidP="002A1E7A">
            <w:pPr>
              <w:rPr>
                <w:b/>
                <w:sz w:val="22"/>
                <w:szCs w:val="22"/>
              </w:rPr>
            </w:pPr>
            <w:r w:rsidRPr="00FA43EE">
              <w:rPr>
                <w:b/>
                <w:bCs/>
                <w:sz w:val="22"/>
                <w:szCs w:val="22"/>
                <w:lang w:val="kk-KZ"/>
              </w:rPr>
              <w:t>Пән коды</w:t>
            </w:r>
            <w:r w:rsidRPr="00FA43EE">
              <w:rPr>
                <w:b/>
                <w:bCs/>
                <w:sz w:val="22"/>
                <w:szCs w:val="22"/>
              </w:rPr>
              <w:t xml:space="preserve"> және атауы</w:t>
            </w:r>
          </w:p>
        </w:tc>
        <w:tc>
          <w:tcPr>
            <w:tcW w:w="6890" w:type="dxa"/>
            <w:gridSpan w:val="2"/>
            <w:tcBorders>
              <w:top w:val="single" w:sz="4" w:space="0" w:color="000000"/>
              <w:left w:val="single" w:sz="4" w:space="0" w:color="000000"/>
              <w:bottom w:val="single" w:sz="4" w:space="0" w:color="000000"/>
              <w:right w:val="single" w:sz="4" w:space="0" w:color="000000"/>
            </w:tcBorders>
          </w:tcPr>
          <w:p w:rsidR="00360698" w:rsidRPr="00FA43EE" w:rsidRDefault="00360698" w:rsidP="00360698">
            <w:pPr>
              <w:jc w:val="both"/>
              <w:rPr>
                <w:b/>
                <w:sz w:val="22"/>
                <w:szCs w:val="22"/>
                <w:lang w:val="kk-KZ"/>
              </w:rPr>
            </w:pPr>
            <w:r w:rsidRPr="00FA43EE">
              <w:rPr>
                <w:b/>
                <w:sz w:val="22"/>
                <w:szCs w:val="22"/>
                <w:lang w:val="en-US"/>
              </w:rPr>
              <w:t>DF</w:t>
            </w:r>
            <w:r w:rsidR="00750C9B">
              <w:rPr>
                <w:b/>
                <w:sz w:val="22"/>
                <w:szCs w:val="22"/>
              </w:rPr>
              <w:t xml:space="preserve"> </w:t>
            </w:r>
            <w:r w:rsidR="00750C9B">
              <w:rPr>
                <w:b/>
                <w:sz w:val="22"/>
                <w:szCs w:val="22"/>
                <w:lang w:val="kk-KZ"/>
              </w:rPr>
              <w:t>4</w:t>
            </w:r>
            <w:r w:rsidRPr="00FA43EE">
              <w:rPr>
                <w:b/>
                <w:sz w:val="22"/>
                <w:szCs w:val="22"/>
              </w:rPr>
              <w:t>30</w:t>
            </w:r>
            <w:r w:rsidRPr="00FA43EE">
              <w:rPr>
                <w:b/>
                <w:sz w:val="22"/>
                <w:szCs w:val="22"/>
                <w:lang w:val="en-US"/>
              </w:rPr>
              <w:t>7</w:t>
            </w:r>
            <w:r w:rsidRPr="00FA43EE">
              <w:rPr>
                <w:b/>
                <w:sz w:val="22"/>
                <w:szCs w:val="22"/>
                <w:lang w:val="kk-KZ"/>
              </w:rPr>
              <w:t xml:space="preserve"> Дін философиясы</w:t>
            </w:r>
          </w:p>
        </w:tc>
      </w:tr>
      <w:tr w:rsidR="00360698" w:rsidRPr="008D4008"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360698" w:rsidRPr="00FA43EE" w:rsidRDefault="00360698" w:rsidP="002A1E7A">
            <w:pPr>
              <w:rPr>
                <w:b/>
                <w:sz w:val="22"/>
                <w:szCs w:val="22"/>
                <w:lang w:val="kk-KZ"/>
              </w:rPr>
            </w:pPr>
            <w:r w:rsidRPr="00FA43EE">
              <w:rPr>
                <w:b/>
                <w:bCs/>
                <w:sz w:val="22"/>
                <w:szCs w:val="22"/>
                <w:lang w:val="kk-KZ"/>
              </w:rPr>
              <w:t>Пәнге</w:t>
            </w:r>
            <w:r w:rsidRPr="00FA43EE">
              <w:rPr>
                <w:b/>
                <w:bCs/>
                <w:sz w:val="22"/>
                <w:szCs w:val="22"/>
              </w:rPr>
              <w:t xml:space="preserve"> жауапты </w:t>
            </w:r>
            <w:r w:rsidRPr="00FA43EE">
              <w:rPr>
                <w:b/>
                <w:bCs/>
                <w:sz w:val="22"/>
                <w:szCs w:val="22"/>
                <w:lang w:val="kk-KZ"/>
              </w:rPr>
              <w:t>ОПҚ</w:t>
            </w:r>
          </w:p>
        </w:tc>
        <w:tc>
          <w:tcPr>
            <w:tcW w:w="6890" w:type="dxa"/>
            <w:gridSpan w:val="2"/>
            <w:tcBorders>
              <w:top w:val="single" w:sz="4" w:space="0" w:color="000000"/>
              <w:left w:val="single" w:sz="4" w:space="0" w:color="000000"/>
              <w:bottom w:val="single" w:sz="4" w:space="0" w:color="000000"/>
              <w:right w:val="single" w:sz="4" w:space="0" w:color="000000"/>
            </w:tcBorders>
          </w:tcPr>
          <w:p w:rsidR="00360698" w:rsidRPr="00FA43EE" w:rsidRDefault="00E925F1" w:rsidP="00750C9B">
            <w:pPr>
              <w:jc w:val="both"/>
              <w:rPr>
                <w:sz w:val="22"/>
                <w:szCs w:val="22"/>
                <w:lang w:val="kk-KZ"/>
              </w:rPr>
            </w:pPr>
            <w:r w:rsidRPr="00FA43EE">
              <w:rPr>
                <w:sz w:val="22"/>
                <w:szCs w:val="22"/>
                <w:lang w:val="kk-KZ"/>
              </w:rPr>
              <w:t>PhD</w:t>
            </w:r>
            <w:r>
              <w:rPr>
                <w:sz w:val="22"/>
                <w:szCs w:val="22"/>
                <w:lang w:val="kk-KZ"/>
              </w:rPr>
              <w:t xml:space="preserve"> </w:t>
            </w:r>
            <w:r w:rsidR="00F6331B">
              <w:rPr>
                <w:sz w:val="22"/>
                <w:szCs w:val="22"/>
                <w:lang w:val="kk-KZ"/>
              </w:rPr>
              <w:t xml:space="preserve">М.Төлегенов, </w:t>
            </w:r>
            <w:r w:rsidRPr="00FA43EE">
              <w:rPr>
                <w:sz w:val="22"/>
                <w:szCs w:val="22"/>
                <w:lang w:val="kk-KZ"/>
              </w:rPr>
              <w:t>PhD</w:t>
            </w:r>
            <w:r>
              <w:rPr>
                <w:sz w:val="22"/>
                <w:szCs w:val="22"/>
                <w:lang w:val="kk-KZ"/>
              </w:rPr>
              <w:t xml:space="preserve"> </w:t>
            </w:r>
            <w:r w:rsidR="00750C9B">
              <w:rPr>
                <w:sz w:val="22"/>
                <w:szCs w:val="22"/>
                <w:lang w:val="kk-KZ"/>
              </w:rPr>
              <w:t>Д.Шауенов</w:t>
            </w:r>
          </w:p>
        </w:tc>
      </w:tr>
      <w:tr w:rsidR="00360698"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360698" w:rsidRPr="00FA43EE" w:rsidRDefault="00360698" w:rsidP="002A1E7A">
            <w:pPr>
              <w:rPr>
                <w:b/>
                <w:sz w:val="22"/>
                <w:szCs w:val="22"/>
                <w:lang w:val="kk-KZ"/>
              </w:rPr>
            </w:pPr>
            <w:r w:rsidRPr="00FA43EE">
              <w:rPr>
                <w:b/>
                <w:bCs/>
                <w:sz w:val="22"/>
                <w:szCs w:val="22"/>
                <w:lang w:val="kk-KZ"/>
              </w:rPr>
              <w:t xml:space="preserve">Элективті пән циклы және түрі </w:t>
            </w:r>
          </w:p>
        </w:tc>
        <w:tc>
          <w:tcPr>
            <w:tcW w:w="6890" w:type="dxa"/>
            <w:gridSpan w:val="2"/>
            <w:tcBorders>
              <w:top w:val="single" w:sz="4" w:space="0" w:color="000000"/>
              <w:left w:val="single" w:sz="4" w:space="0" w:color="000000"/>
              <w:bottom w:val="single" w:sz="4" w:space="0" w:color="000000"/>
              <w:right w:val="single" w:sz="4" w:space="0" w:color="000000"/>
            </w:tcBorders>
          </w:tcPr>
          <w:p w:rsidR="00360698" w:rsidRPr="00FA43EE" w:rsidRDefault="00360698" w:rsidP="002A1E7A">
            <w:pPr>
              <w:rPr>
                <w:sz w:val="22"/>
                <w:szCs w:val="22"/>
                <w:lang w:val="kk-KZ"/>
              </w:rPr>
            </w:pPr>
            <w:r w:rsidRPr="00FA43EE">
              <w:rPr>
                <w:sz w:val="22"/>
                <w:szCs w:val="22"/>
                <w:lang w:val="kk-KZ"/>
              </w:rPr>
              <w:t>БП-ТК</w:t>
            </w:r>
          </w:p>
        </w:tc>
      </w:tr>
      <w:tr w:rsidR="00360698"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360698" w:rsidRPr="00FA43EE" w:rsidRDefault="00360698" w:rsidP="002A1E7A">
            <w:pPr>
              <w:rPr>
                <w:b/>
                <w:sz w:val="22"/>
                <w:szCs w:val="22"/>
                <w:lang w:val="kk-KZ"/>
              </w:rPr>
            </w:pPr>
            <w:r w:rsidRPr="00FA43EE">
              <w:rPr>
                <w:b/>
                <w:bCs/>
                <w:sz w:val="22"/>
                <w:szCs w:val="22"/>
                <w:lang w:val="kk-KZ"/>
              </w:rPr>
              <w:t xml:space="preserve">Академиялық дәрежесі </w:t>
            </w:r>
          </w:p>
        </w:tc>
        <w:tc>
          <w:tcPr>
            <w:tcW w:w="6890" w:type="dxa"/>
            <w:gridSpan w:val="2"/>
            <w:tcBorders>
              <w:top w:val="single" w:sz="4" w:space="0" w:color="000000"/>
              <w:left w:val="single" w:sz="4" w:space="0" w:color="000000"/>
              <w:bottom w:val="single" w:sz="4" w:space="0" w:color="000000"/>
              <w:right w:val="single" w:sz="4" w:space="0" w:color="000000"/>
            </w:tcBorders>
          </w:tcPr>
          <w:p w:rsidR="00360698" w:rsidRPr="00FA43EE" w:rsidRDefault="00360698" w:rsidP="002A1E7A">
            <w:pPr>
              <w:jc w:val="both"/>
              <w:rPr>
                <w:sz w:val="22"/>
                <w:szCs w:val="22"/>
                <w:lang w:val="kk-KZ"/>
              </w:rPr>
            </w:pPr>
            <w:r w:rsidRPr="00FA43EE">
              <w:rPr>
                <w:sz w:val="22"/>
                <w:szCs w:val="22"/>
                <w:lang w:val="kk-KZ"/>
              </w:rPr>
              <w:t>Бакалавриат</w:t>
            </w:r>
          </w:p>
        </w:tc>
      </w:tr>
      <w:tr w:rsidR="00360698"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360698" w:rsidRPr="00FA43EE" w:rsidRDefault="00360698" w:rsidP="002A1E7A">
            <w:pPr>
              <w:rPr>
                <w:b/>
                <w:sz w:val="22"/>
                <w:szCs w:val="22"/>
                <w:lang w:val="kk-KZ"/>
              </w:rPr>
            </w:pPr>
            <w:r w:rsidRPr="00FA43EE">
              <w:rPr>
                <w:b/>
                <w:bCs/>
                <w:sz w:val="22"/>
                <w:szCs w:val="22"/>
                <w:lang w:val="kk-KZ"/>
              </w:rPr>
              <w:t>Акад.кр./акад.сағат</w:t>
            </w:r>
          </w:p>
        </w:tc>
        <w:tc>
          <w:tcPr>
            <w:tcW w:w="6890" w:type="dxa"/>
            <w:gridSpan w:val="2"/>
            <w:tcBorders>
              <w:top w:val="single" w:sz="4" w:space="0" w:color="000000"/>
              <w:left w:val="single" w:sz="4" w:space="0" w:color="000000"/>
              <w:bottom w:val="single" w:sz="4" w:space="0" w:color="000000"/>
              <w:right w:val="single" w:sz="4" w:space="0" w:color="000000"/>
            </w:tcBorders>
          </w:tcPr>
          <w:p w:rsidR="00360698" w:rsidRPr="00FA43EE" w:rsidRDefault="00750C9B" w:rsidP="002A1E7A">
            <w:pPr>
              <w:jc w:val="both"/>
              <w:rPr>
                <w:sz w:val="22"/>
                <w:szCs w:val="22"/>
                <w:lang w:val="kk-KZ"/>
              </w:rPr>
            </w:pPr>
            <w:r>
              <w:rPr>
                <w:sz w:val="22"/>
                <w:szCs w:val="22"/>
                <w:lang w:val="kk-KZ"/>
              </w:rPr>
              <w:t>5/150</w:t>
            </w:r>
          </w:p>
        </w:tc>
      </w:tr>
      <w:tr w:rsidR="00360698"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360698" w:rsidRPr="00FA43EE" w:rsidRDefault="00360698" w:rsidP="002A1E7A">
            <w:pPr>
              <w:rPr>
                <w:b/>
                <w:sz w:val="22"/>
                <w:szCs w:val="22"/>
              </w:rPr>
            </w:pPr>
            <w:r w:rsidRPr="00FA43EE">
              <w:rPr>
                <w:b/>
                <w:bCs/>
                <w:sz w:val="22"/>
                <w:szCs w:val="22"/>
              </w:rPr>
              <w:t xml:space="preserve">Оқу </w:t>
            </w:r>
            <w:r w:rsidRPr="00FA43EE">
              <w:rPr>
                <w:b/>
                <w:bCs/>
                <w:sz w:val="22"/>
                <w:szCs w:val="22"/>
                <w:lang w:val="kk-KZ"/>
              </w:rPr>
              <w:t>түрі</w:t>
            </w:r>
          </w:p>
        </w:tc>
        <w:tc>
          <w:tcPr>
            <w:tcW w:w="6890" w:type="dxa"/>
            <w:gridSpan w:val="2"/>
            <w:tcBorders>
              <w:top w:val="single" w:sz="4" w:space="0" w:color="000000"/>
              <w:left w:val="single" w:sz="4" w:space="0" w:color="000000"/>
              <w:bottom w:val="single" w:sz="4" w:space="0" w:color="000000"/>
              <w:right w:val="single" w:sz="4" w:space="0" w:color="000000"/>
            </w:tcBorders>
          </w:tcPr>
          <w:p w:rsidR="00360698" w:rsidRPr="00FA43EE" w:rsidRDefault="00360698" w:rsidP="002A1E7A">
            <w:pPr>
              <w:jc w:val="both"/>
              <w:rPr>
                <w:sz w:val="22"/>
                <w:szCs w:val="22"/>
                <w:lang w:val="kk-KZ"/>
              </w:rPr>
            </w:pPr>
            <w:r w:rsidRPr="00FA43EE">
              <w:rPr>
                <w:sz w:val="22"/>
                <w:szCs w:val="22"/>
                <w:lang w:val="kk-KZ"/>
              </w:rPr>
              <w:t>Күндізгі</w:t>
            </w:r>
          </w:p>
        </w:tc>
      </w:tr>
      <w:tr w:rsidR="00360698"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360698" w:rsidRPr="00FA43EE" w:rsidRDefault="00360698" w:rsidP="002A1E7A">
            <w:pPr>
              <w:rPr>
                <w:b/>
                <w:bCs/>
                <w:sz w:val="22"/>
                <w:szCs w:val="22"/>
                <w:lang w:val="kk-KZ"/>
              </w:rPr>
            </w:pPr>
            <w:r w:rsidRPr="00FA43EE">
              <w:rPr>
                <w:b/>
                <w:bCs/>
                <w:sz w:val="22"/>
                <w:szCs w:val="22"/>
              </w:rPr>
              <w:t>Семестр</w:t>
            </w:r>
            <w:r w:rsidRPr="00FA43EE">
              <w:rPr>
                <w:b/>
                <w:bCs/>
                <w:sz w:val="22"/>
                <w:szCs w:val="22"/>
                <w:lang w:val="kk-KZ"/>
              </w:rPr>
              <w:t>і</w:t>
            </w:r>
          </w:p>
        </w:tc>
        <w:tc>
          <w:tcPr>
            <w:tcW w:w="6890" w:type="dxa"/>
            <w:gridSpan w:val="2"/>
            <w:tcBorders>
              <w:top w:val="single" w:sz="4" w:space="0" w:color="000000"/>
              <w:left w:val="single" w:sz="4" w:space="0" w:color="000000"/>
              <w:bottom w:val="single" w:sz="4" w:space="0" w:color="000000"/>
              <w:right w:val="single" w:sz="4" w:space="0" w:color="000000"/>
            </w:tcBorders>
          </w:tcPr>
          <w:p w:rsidR="00360698" w:rsidRPr="00750C9B" w:rsidRDefault="00360698" w:rsidP="002A1E7A">
            <w:pPr>
              <w:jc w:val="both"/>
              <w:rPr>
                <w:sz w:val="22"/>
                <w:szCs w:val="22"/>
                <w:lang w:val="kk-KZ"/>
              </w:rPr>
            </w:pPr>
            <w:r w:rsidRPr="00FA43EE">
              <w:rPr>
                <w:sz w:val="22"/>
                <w:szCs w:val="22"/>
                <w:lang w:val="tr-TR"/>
              </w:rPr>
              <w:t>VI</w:t>
            </w:r>
            <w:r w:rsidR="00750C9B">
              <w:rPr>
                <w:sz w:val="22"/>
                <w:szCs w:val="22"/>
                <w:lang w:val="kk-KZ"/>
              </w:rPr>
              <w:t>ІІ</w:t>
            </w:r>
          </w:p>
        </w:tc>
      </w:tr>
      <w:tr w:rsidR="00360698"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360698" w:rsidRPr="00FA43EE" w:rsidRDefault="00360698" w:rsidP="002A1E7A">
            <w:pPr>
              <w:rPr>
                <w:b/>
                <w:sz w:val="22"/>
                <w:szCs w:val="22"/>
                <w:lang w:val="kk-KZ"/>
              </w:rPr>
            </w:pPr>
            <w:r w:rsidRPr="00FA43EE">
              <w:rPr>
                <w:b/>
                <w:sz w:val="22"/>
                <w:szCs w:val="22"/>
                <w:lang w:val="kk-KZ"/>
              </w:rPr>
              <w:t>Пәннің п</w:t>
            </w:r>
            <w:r w:rsidRPr="00FA43EE">
              <w:rPr>
                <w:b/>
                <w:sz w:val="22"/>
                <w:szCs w:val="22"/>
              </w:rPr>
              <w:t>ререквизит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360698" w:rsidRPr="00111409" w:rsidRDefault="00111409" w:rsidP="002A1E7A">
            <w:pPr>
              <w:jc w:val="both"/>
              <w:rPr>
                <w:sz w:val="22"/>
                <w:szCs w:val="22"/>
                <w:lang w:val="en-US"/>
              </w:rPr>
            </w:pPr>
            <w:r>
              <w:rPr>
                <w:sz w:val="22"/>
                <w:szCs w:val="22"/>
                <w:lang w:val="en-US"/>
              </w:rPr>
              <w:t>-</w:t>
            </w:r>
          </w:p>
        </w:tc>
      </w:tr>
      <w:tr w:rsidR="00360698"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360698" w:rsidRPr="00FA43EE" w:rsidRDefault="00360698" w:rsidP="002A1E7A">
            <w:pPr>
              <w:rPr>
                <w:b/>
                <w:sz w:val="22"/>
                <w:szCs w:val="22"/>
                <w:lang w:val="kk-KZ"/>
              </w:rPr>
            </w:pPr>
            <w:r w:rsidRPr="00FA43EE">
              <w:rPr>
                <w:b/>
                <w:sz w:val="22"/>
                <w:szCs w:val="22"/>
                <w:lang w:val="kk-KZ"/>
              </w:rPr>
              <w:t>Пәннің пострек</w:t>
            </w:r>
            <w:r w:rsidRPr="00FA43EE">
              <w:rPr>
                <w:b/>
                <w:sz w:val="22"/>
                <w:szCs w:val="22"/>
              </w:rPr>
              <w:t>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360698" w:rsidRPr="00FA43EE" w:rsidRDefault="00C922F2" w:rsidP="002A1E7A">
            <w:pPr>
              <w:jc w:val="both"/>
              <w:rPr>
                <w:sz w:val="22"/>
                <w:szCs w:val="22"/>
                <w:lang w:val="kk-KZ"/>
              </w:rPr>
            </w:pPr>
            <w:r w:rsidRPr="00FA43EE">
              <w:rPr>
                <w:sz w:val="22"/>
                <w:szCs w:val="22"/>
                <w:lang w:val="kk-KZ"/>
              </w:rPr>
              <w:t>-</w:t>
            </w:r>
          </w:p>
        </w:tc>
      </w:tr>
      <w:tr w:rsidR="00360698" w:rsidRPr="008D4008"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360698" w:rsidRPr="00FA43EE" w:rsidRDefault="00360698" w:rsidP="002A1E7A">
            <w:pPr>
              <w:rPr>
                <w:b/>
                <w:sz w:val="22"/>
                <w:szCs w:val="22"/>
              </w:rPr>
            </w:pPr>
            <w:r w:rsidRPr="00FA43EE">
              <w:rPr>
                <w:b/>
                <w:bCs/>
                <w:sz w:val="22"/>
                <w:szCs w:val="22"/>
                <w:lang w:val="kk-KZ"/>
              </w:rPr>
              <w:t xml:space="preserve">Пәннің қысқаша </w:t>
            </w:r>
            <w:r w:rsidRPr="00FA43EE">
              <w:rPr>
                <w:b/>
                <w:bCs/>
                <w:sz w:val="22"/>
                <w:szCs w:val="22"/>
              </w:rPr>
              <w:t xml:space="preserve">мазмұны </w:t>
            </w:r>
          </w:p>
        </w:tc>
        <w:tc>
          <w:tcPr>
            <w:tcW w:w="6890" w:type="dxa"/>
            <w:gridSpan w:val="2"/>
            <w:tcBorders>
              <w:top w:val="single" w:sz="4" w:space="0" w:color="000000"/>
              <w:left w:val="single" w:sz="4" w:space="0" w:color="000000"/>
              <w:bottom w:val="single" w:sz="4" w:space="0" w:color="000000"/>
              <w:right w:val="single" w:sz="4" w:space="0" w:color="000000"/>
            </w:tcBorders>
          </w:tcPr>
          <w:p w:rsidR="00360698" w:rsidRPr="00FA43EE" w:rsidRDefault="00C922F2" w:rsidP="002A1E7A">
            <w:pPr>
              <w:shd w:val="clear" w:color="auto" w:fill="FFFFFF"/>
              <w:tabs>
                <w:tab w:val="left" w:pos="624"/>
              </w:tabs>
              <w:autoSpaceDE w:val="0"/>
              <w:autoSpaceDN w:val="0"/>
              <w:adjustRightInd w:val="0"/>
              <w:jc w:val="both"/>
              <w:rPr>
                <w:sz w:val="22"/>
                <w:szCs w:val="22"/>
                <w:lang w:val="kk-KZ"/>
              </w:rPr>
            </w:pPr>
            <w:r w:rsidRPr="00FA43EE">
              <w:rPr>
                <w:sz w:val="22"/>
                <w:szCs w:val="22"/>
                <w:lang w:val="kk-KZ"/>
              </w:rPr>
              <w:t>Пәннің мақсаты</w:t>
            </w:r>
            <w:r w:rsidRPr="00FA43EE">
              <w:rPr>
                <w:sz w:val="22"/>
                <w:szCs w:val="22"/>
                <w:lang w:val="tr-TR"/>
              </w:rPr>
              <w:t xml:space="preserve"> </w:t>
            </w:r>
            <w:r w:rsidRPr="00FA43EE">
              <w:rPr>
                <w:sz w:val="22"/>
                <w:szCs w:val="22"/>
                <w:lang w:val="kk-KZ"/>
              </w:rPr>
              <w:t>студенттерге дін философиясының анықтамасы, оның басқа ғылымдармен байланысы, дін мен философия арақатынасы және құдай, әлем, адам байланысы туралы білім беру. Пәнді оқу нәтижесінде студент құдай болмысына қатысты дәлелдерді, атеизм, жақсылық пен жамандық, әділдік пен зұлымдық категорияларын, теодиция түсінігін және дін, ғылым, ахлақ және қоршаған орта байланысын философиялық тұрғыдан зерделеуді меңгереді.</w:t>
            </w:r>
          </w:p>
        </w:tc>
      </w:tr>
      <w:tr w:rsidR="00360698" w:rsidRPr="00FA43EE" w:rsidTr="002A1E7A">
        <w:trPr>
          <w:trHeight w:val="888"/>
          <w:jc w:val="center"/>
        </w:trPr>
        <w:tc>
          <w:tcPr>
            <w:tcW w:w="2749" w:type="dxa"/>
            <w:vMerge w:val="restart"/>
            <w:tcBorders>
              <w:top w:val="single" w:sz="4" w:space="0" w:color="000000"/>
              <w:left w:val="single" w:sz="4" w:space="0" w:color="000000"/>
              <w:right w:val="single" w:sz="4" w:space="0" w:color="000000"/>
            </w:tcBorders>
          </w:tcPr>
          <w:p w:rsidR="00360698" w:rsidRPr="00FA43EE" w:rsidRDefault="00360698" w:rsidP="002A1E7A">
            <w:pPr>
              <w:rPr>
                <w:b/>
                <w:sz w:val="22"/>
                <w:szCs w:val="22"/>
              </w:rPr>
            </w:pPr>
            <w:r w:rsidRPr="00FA43EE">
              <w:rPr>
                <w:b/>
                <w:bCs/>
                <w:sz w:val="22"/>
                <w:szCs w:val="22"/>
                <w:lang w:val="kk-KZ"/>
              </w:rPr>
              <w:t>Құзыреттер және о</w:t>
            </w:r>
            <w:r w:rsidRPr="00FA43EE">
              <w:rPr>
                <w:b/>
                <w:bCs/>
                <w:sz w:val="22"/>
                <w:szCs w:val="22"/>
              </w:rPr>
              <w:t>қ</w:t>
            </w:r>
            <w:r w:rsidRPr="00FA43EE">
              <w:rPr>
                <w:b/>
                <w:bCs/>
                <w:sz w:val="22"/>
                <w:szCs w:val="22"/>
                <w:lang w:val="kk-KZ"/>
              </w:rPr>
              <w:t>ыт</w:t>
            </w:r>
            <w:r w:rsidRPr="00FA43EE">
              <w:rPr>
                <w:b/>
                <w:bCs/>
                <w:sz w:val="22"/>
                <w:szCs w:val="22"/>
              </w:rPr>
              <w:t xml:space="preserve">у нәтижелері </w:t>
            </w:r>
          </w:p>
        </w:tc>
        <w:tc>
          <w:tcPr>
            <w:tcW w:w="3377" w:type="dxa"/>
            <w:tcBorders>
              <w:top w:val="single" w:sz="4" w:space="0" w:color="000000"/>
              <w:left w:val="single" w:sz="4" w:space="0" w:color="000000"/>
              <w:bottom w:val="single" w:sz="4" w:space="0" w:color="auto"/>
              <w:right w:val="single" w:sz="4" w:space="0" w:color="auto"/>
            </w:tcBorders>
          </w:tcPr>
          <w:p w:rsidR="00C922F2" w:rsidRPr="00FA43EE" w:rsidRDefault="00C922F2" w:rsidP="00C922F2">
            <w:pPr>
              <w:rPr>
                <w:b/>
                <w:sz w:val="22"/>
                <w:szCs w:val="22"/>
                <w:lang w:val="kk-KZ"/>
              </w:rPr>
            </w:pPr>
            <w:r w:rsidRPr="00FA43EE">
              <w:rPr>
                <w:b/>
                <w:sz w:val="22"/>
                <w:szCs w:val="22"/>
                <w:lang w:val="kk-KZ"/>
              </w:rPr>
              <w:t>Б5. Исламдық  конфессияларды</w:t>
            </w:r>
          </w:p>
          <w:p w:rsidR="00360698" w:rsidRPr="00FA43EE" w:rsidRDefault="00C922F2" w:rsidP="00C922F2">
            <w:pPr>
              <w:rPr>
                <w:sz w:val="22"/>
                <w:szCs w:val="22"/>
                <w:lang w:val="kk-KZ"/>
              </w:rPr>
            </w:pPr>
            <w:r w:rsidRPr="00FA43EE">
              <w:rPr>
                <w:b/>
                <w:sz w:val="22"/>
                <w:szCs w:val="22"/>
                <w:lang w:val="kk-KZ"/>
              </w:rPr>
              <w:t xml:space="preserve"> білу</w:t>
            </w:r>
          </w:p>
        </w:tc>
        <w:tc>
          <w:tcPr>
            <w:tcW w:w="3513" w:type="dxa"/>
            <w:tcBorders>
              <w:top w:val="single" w:sz="4" w:space="0" w:color="000000"/>
              <w:left w:val="single" w:sz="4" w:space="0" w:color="auto"/>
              <w:bottom w:val="single" w:sz="4" w:space="0" w:color="auto"/>
              <w:right w:val="single" w:sz="4" w:space="0" w:color="000000"/>
            </w:tcBorders>
          </w:tcPr>
          <w:p w:rsidR="00360698" w:rsidRPr="00FA43EE" w:rsidRDefault="00C922F2" w:rsidP="002A1E7A">
            <w:pPr>
              <w:jc w:val="both"/>
              <w:rPr>
                <w:sz w:val="22"/>
                <w:szCs w:val="22"/>
                <w:lang w:val="kk-KZ"/>
              </w:rPr>
            </w:pPr>
            <w:r w:rsidRPr="00FA43EE">
              <w:rPr>
                <w:sz w:val="22"/>
                <w:szCs w:val="22"/>
                <w:lang w:val="kk-KZ"/>
              </w:rPr>
              <w:t>- Дәстүрлі діни таным мен зайырлылық ұстанымдарды меңгере отырып, мемлекеттік-конфессиялық қатынастар саласындағы мәселелерді шешуде ұсыныстар дайындайды. (ОН8);</w:t>
            </w:r>
          </w:p>
        </w:tc>
      </w:tr>
      <w:tr w:rsidR="00360698" w:rsidRPr="00FA43EE" w:rsidTr="002A1E7A">
        <w:trPr>
          <w:trHeight w:val="1014"/>
          <w:jc w:val="center"/>
        </w:trPr>
        <w:tc>
          <w:tcPr>
            <w:tcW w:w="2749" w:type="dxa"/>
            <w:vMerge/>
            <w:tcBorders>
              <w:left w:val="single" w:sz="4" w:space="0" w:color="000000"/>
              <w:right w:val="single" w:sz="4" w:space="0" w:color="000000"/>
            </w:tcBorders>
          </w:tcPr>
          <w:p w:rsidR="00360698" w:rsidRPr="00FA43EE" w:rsidRDefault="00360698" w:rsidP="002A1E7A">
            <w:pPr>
              <w:rPr>
                <w:b/>
                <w:bCs/>
                <w:sz w:val="22"/>
                <w:szCs w:val="22"/>
                <w:lang w:val="kk-KZ"/>
              </w:rPr>
            </w:pPr>
          </w:p>
        </w:tc>
        <w:tc>
          <w:tcPr>
            <w:tcW w:w="3377" w:type="dxa"/>
            <w:tcBorders>
              <w:top w:val="single" w:sz="4" w:space="0" w:color="000000"/>
              <w:left w:val="single" w:sz="4" w:space="0" w:color="000000"/>
              <w:right w:val="single" w:sz="4" w:space="0" w:color="auto"/>
            </w:tcBorders>
          </w:tcPr>
          <w:p w:rsidR="00360698" w:rsidRPr="00FA43EE" w:rsidRDefault="00360698" w:rsidP="002A1E7A">
            <w:pPr>
              <w:rPr>
                <w:sz w:val="22"/>
                <w:szCs w:val="22"/>
                <w:lang w:val="kk-KZ"/>
              </w:rPr>
            </w:pPr>
            <w:r w:rsidRPr="00FA43EE">
              <w:rPr>
                <w:b/>
                <w:bCs/>
                <w:kern w:val="24"/>
                <w:sz w:val="22"/>
                <w:szCs w:val="22"/>
                <w:lang w:val="kk-KZ"/>
              </w:rPr>
              <w:t xml:space="preserve">Б6. </w:t>
            </w:r>
            <w:r w:rsidRPr="00FA43EE">
              <w:rPr>
                <w:b/>
                <w:bCs/>
                <w:sz w:val="22"/>
                <w:szCs w:val="22"/>
                <w:lang w:val="kk-KZ"/>
              </w:rPr>
              <w:t>Ислам мәдениетіндегі моральдық құндылықтарды қолдану</w:t>
            </w:r>
          </w:p>
        </w:tc>
        <w:tc>
          <w:tcPr>
            <w:tcW w:w="3513" w:type="dxa"/>
            <w:tcBorders>
              <w:top w:val="single" w:sz="4" w:space="0" w:color="000000"/>
              <w:left w:val="single" w:sz="4" w:space="0" w:color="auto"/>
              <w:right w:val="single" w:sz="4" w:space="0" w:color="000000"/>
            </w:tcBorders>
          </w:tcPr>
          <w:p w:rsidR="00360698" w:rsidRPr="00FA43EE" w:rsidRDefault="00360698" w:rsidP="002A1E7A">
            <w:pPr>
              <w:jc w:val="both"/>
              <w:rPr>
                <w:sz w:val="22"/>
                <w:szCs w:val="22"/>
                <w:lang w:val="tr-TR"/>
              </w:rPr>
            </w:pPr>
            <w:r w:rsidRPr="00FA43EE">
              <w:rPr>
                <w:sz w:val="22"/>
                <w:szCs w:val="22"/>
                <w:lang w:val="kk-KZ"/>
              </w:rPr>
              <w:t>- Ислам тарихы, мәдениеті мен өнері салаларындағы білімді меңгеріп, әртүрлі мәдениеттерге төзімділік танытуға негізделген әлемдік діндердің әлеуметтік-этикалық құндылықтарын кәсіби қызметінде қолданады. (ОН9);</w:t>
            </w:r>
          </w:p>
        </w:tc>
      </w:tr>
      <w:tr w:rsidR="00360698"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360698" w:rsidRPr="00FA43EE" w:rsidRDefault="00360698" w:rsidP="002A1E7A">
            <w:pPr>
              <w:rPr>
                <w:b/>
                <w:sz w:val="22"/>
                <w:szCs w:val="22"/>
                <w:lang w:val="kk-KZ"/>
              </w:rPr>
            </w:pPr>
            <w:r w:rsidRPr="00FA43EE">
              <w:rPr>
                <w:b/>
                <w:sz w:val="22"/>
                <w:szCs w:val="22"/>
              </w:rPr>
              <w:t xml:space="preserve">Қорытынды бақылау </w:t>
            </w:r>
          </w:p>
        </w:tc>
        <w:tc>
          <w:tcPr>
            <w:tcW w:w="6890" w:type="dxa"/>
            <w:gridSpan w:val="2"/>
            <w:tcBorders>
              <w:top w:val="single" w:sz="4" w:space="0" w:color="000000"/>
              <w:left w:val="single" w:sz="4" w:space="0" w:color="000000"/>
              <w:bottom w:val="single" w:sz="4" w:space="0" w:color="000000"/>
              <w:right w:val="single" w:sz="4" w:space="0" w:color="000000"/>
            </w:tcBorders>
          </w:tcPr>
          <w:p w:rsidR="00360698" w:rsidRPr="00FA43EE" w:rsidRDefault="00360698" w:rsidP="002A1E7A">
            <w:pPr>
              <w:jc w:val="both"/>
              <w:rPr>
                <w:sz w:val="22"/>
                <w:szCs w:val="22"/>
                <w:lang w:val="kk-KZ"/>
              </w:rPr>
            </w:pPr>
            <w:r w:rsidRPr="00FA43EE">
              <w:rPr>
                <w:sz w:val="22"/>
                <w:szCs w:val="22"/>
                <w:lang w:val="kk-KZ"/>
              </w:rPr>
              <w:t xml:space="preserve">емтихан  </w:t>
            </w:r>
          </w:p>
        </w:tc>
      </w:tr>
      <w:tr w:rsidR="00360698"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360698" w:rsidRPr="00FA43EE" w:rsidRDefault="00360698" w:rsidP="002A1E7A">
            <w:pPr>
              <w:rPr>
                <w:b/>
                <w:sz w:val="22"/>
                <w:szCs w:val="22"/>
              </w:rPr>
            </w:pPr>
            <w:r w:rsidRPr="00FA43EE">
              <w:rPr>
                <w:b/>
                <w:bCs/>
                <w:sz w:val="22"/>
                <w:szCs w:val="22"/>
              </w:rPr>
              <w:t xml:space="preserve">Кредиттерді алу шарты </w:t>
            </w:r>
          </w:p>
        </w:tc>
        <w:tc>
          <w:tcPr>
            <w:tcW w:w="6890" w:type="dxa"/>
            <w:gridSpan w:val="2"/>
            <w:tcBorders>
              <w:top w:val="single" w:sz="4" w:space="0" w:color="000000"/>
              <w:left w:val="single" w:sz="4" w:space="0" w:color="000000"/>
              <w:bottom w:val="single" w:sz="4" w:space="0" w:color="000000"/>
              <w:right w:val="single" w:sz="4" w:space="0" w:color="000000"/>
            </w:tcBorders>
          </w:tcPr>
          <w:p w:rsidR="00360698" w:rsidRPr="00FA43EE" w:rsidRDefault="00360698" w:rsidP="002A1E7A">
            <w:pPr>
              <w:jc w:val="both"/>
              <w:rPr>
                <w:sz w:val="22"/>
                <w:szCs w:val="22"/>
                <w:lang w:val="kk-KZ"/>
              </w:rPr>
            </w:pPr>
            <w:r w:rsidRPr="00FA43EE">
              <w:rPr>
                <w:sz w:val="22"/>
                <w:szCs w:val="22"/>
                <w:lang w:val="kk-KZ"/>
              </w:rPr>
              <w:t>Лекция, семинар сабақтар, СӨЖ, үй тапсырмасын орындау</w:t>
            </w:r>
          </w:p>
        </w:tc>
      </w:tr>
      <w:tr w:rsidR="00360698"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360698" w:rsidRPr="00FA43EE" w:rsidRDefault="00360698" w:rsidP="002A1E7A">
            <w:pPr>
              <w:rPr>
                <w:b/>
                <w:sz w:val="22"/>
                <w:szCs w:val="22"/>
              </w:rPr>
            </w:pPr>
            <w:r w:rsidRPr="00FA43EE">
              <w:rPr>
                <w:b/>
                <w:bCs/>
                <w:sz w:val="22"/>
                <w:szCs w:val="22"/>
                <w:lang w:val="kk-KZ"/>
              </w:rPr>
              <w:t>Пәннің</w:t>
            </w:r>
            <w:r w:rsidRPr="00FA43EE">
              <w:rPr>
                <w:b/>
                <w:bCs/>
                <w:sz w:val="22"/>
                <w:szCs w:val="22"/>
              </w:rPr>
              <w:t xml:space="preserve"> ұзақтығы</w:t>
            </w:r>
          </w:p>
        </w:tc>
        <w:tc>
          <w:tcPr>
            <w:tcW w:w="6890" w:type="dxa"/>
            <w:gridSpan w:val="2"/>
            <w:tcBorders>
              <w:top w:val="single" w:sz="4" w:space="0" w:color="000000"/>
              <w:left w:val="single" w:sz="4" w:space="0" w:color="000000"/>
              <w:bottom w:val="single" w:sz="4" w:space="0" w:color="000000"/>
              <w:right w:val="single" w:sz="4" w:space="0" w:color="000000"/>
            </w:tcBorders>
          </w:tcPr>
          <w:p w:rsidR="00360698" w:rsidRPr="00FA43EE" w:rsidRDefault="00360698" w:rsidP="002A1E7A">
            <w:pPr>
              <w:jc w:val="both"/>
              <w:rPr>
                <w:sz w:val="22"/>
                <w:szCs w:val="22"/>
                <w:lang w:val="kk-KZ"/>
              </w:rPr>
            </w:pPr>
            <w:r w:rsidRPr="00FA43EE">
              <w:rPr>
                <w:sz w:val="22"/>
                <w:szCs w:val="22"/>
                <w:lang w:val="en-US"/>
              </w:rPr>
              <w:t xml:space="preserve">1 </w:t>
            </w:r>
            <w:r w:rsidRPr="00FA43EE">
              <w:rPr>
                <w:sz w:val="22"/>
                <w:szCs w:val="22"/>
                <w:lang w:val="kk-KZ"/>
              </w:rPr>
              <w:t>семестр</w:t>
            </w:r>
          </w:p>
        </w:tc>
      </w:tr>
      <w:tr w:rsidR="00360698"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360698" w:rsidRPr="00FA43EE" w:rsidRDefault="00360698" w:rsidP="002A1E7A">
            <w:pPr>
              <w:rPr>
                <w:b/>
                <w:sz w:val="22"/>
                <w:szCs w:val="22"/>
                <w:lang w:val="kk-KZ"/>
              </w:rPr>
            </w:pPr>
            <w:r w:rsidRPr="00FA43EE">
              <w:rPr>
                <w:b/>
                <w:bCs/>
                <w:sz w:val="22"/>
                <w:szCs w:val="22"/>
              </w:rPr>
              <w:t>Әдебиет</w:t>
            </w:r>
            <w:r w:rsidRPr="00FA43EE">
              <w:rPr>
                <w:b/>
                <w:bCs/>
                <w:sz w:val="22"/>
                <w:szCs w:val="22"/>
                <w:lang w:val="kk-KZ"/>
              </w:rPr>
              <w:t>тер</w:t>
            </w:r>
          </w:p>
        </w:tc>
        <w:tc>
          <w:tcPr>
            <w:tcW w:w="6890" w:type="dxa"/>
            <w:gridSpan w:val="2"/>
            <w:tcBorders>
              <w:top w:val="single" w:sz="4" w:space="0" w:color="000000"/>
              <w:left w:val="single" w:sz="4" w:space="0" w:color="000000"/>
              <w:bottom w:val="single" w:sz="4" w:space="0" w:color="000000"/>
              <w:right w:val="single" w:sz="4" w:space="0" w:color="000000"/>
            </w:tcBorders>
          </w:tcPr>
          <w:p w:rsidR="00360698" w:rsidRPr="00FA43EE" w:rsidRDefault="00360698" w:rsidP="002A1E7A">
            <w:pPr>
              <w:pStyle w:val="1"/>
              <w:ind w:left="263" w:right="102" w:hanging="263"/>
              <w:jc w:val="left"/>
              <w:rPr>
                <w:b w:val="0"/>
                <w:bCs/>
                <w:i w:val="0"/>
                <w:sz w:val="22"/>
                <w:szCs w:val="22"/>
                <w:lang w:val="tr-TR"/>
              </w:rPr>
            </w:pPr>
            <w:r w:rsidRPr="00FA43EE">
              <w:rPr>
                <w:b w:val="0"/>
                <w:bCs/>
                <w:i w:val="0"/>
                <w:sz w:val="22"/>
                <w:szCs w:val="22"/>
              </w:rPr>
              <w:t>1.</w:t>
            </w:r>
            <w:r w:rsidRPr="00FA43EE">
              <w:rPr>
                <w:b w:val="0"/>
                <w:bCs/>
                <w:i w:val="0"/>
                <w:sz w:val="22"/>
                <w:szCs w:val="22"/>
                <w:lang w:val="tr-TR"/>
              </w:rPr>
              <w:t>Ортағасырлық мұсылман ғылымы - каламның сипаттамасы мен матуриди ілімінің қалыптасу алғышарттары. Оқу құралы / М. М. Мырзабеков, Қ. Р. Қаратышқанова. - Түркістан : Тұран, 2017</w:t>
            </w:r>
          </w:p>
          <w:p w:rsidR="001B32AA" w:rsidRPr="00FA43EE" w:rsidRDefault="00750C9B" w:rsidP="001B32AA">
            <w:pPr>
              <w:pStyle w:val="1"/>
              <w:ind w:left="263" w:right="102" w:hanging="263"/>
              <w:jc w:val="left"/>
              <w:rPr>
                <w:b w:val="0"/>
                <w:bCs/>
                <w:i w:val="0"/>
                <w:sz w:val="22"/>
                <w:szCs w:val="22"/>
              </w:rPr>
            </w:pPr>
            <w:r>
              <w:rPr>
                <w:b w:val="0"/>
                <w:bCs/>
                <w:i w:val="0"/>
                <w:sz w:val="22"/>
                <w:szCs w:val="22"/>
              </w:rPr>
              <w:t>2</w:t>
            </w:r>
            <w:r w:rsidR="001B32AA" w:rsidRPr="00FA43EE">
              <w:rPr>
                <w:b w:val="0"/>
                <w:bCs/>
                <w:i w:val="0"/>
                <w:sz w:val="22"/>
                <w:szCs w:val="22"/>
              </w:rPr>
              <w:t>.Діни философия,  Оқу құралы, -Алматы 2017. Н.Байтенова.</w:t>
            </w:r>
          </w:p>
          <w:p w:rsidR="001B32AA" w:rsidRPr="00FA43EE" w:rsidRDefault="00750C9B" w:rsidP="001B32AA">
            <w:pPr>
              <w:pStyle w:val="1"/>
              <w:ind w:left="263" w:right="102" w:hanging="263"/>
              <w:jc w:val="left"/>
              <w:rPr>
                <w:b w:val="0"/>
                <w:bCs/>
                <w:i w:val="0"/>
                <w:sz w:val="22"/>
                <w:szCs w:val="22"/>
              </w:rPr>
            </w:pPr>
            <w:r>
              <w:rPr>
                <w:b w:val="0"/>
                <w:bCs/>
                <w:i w:val="0"/>
                <w:sz w:val="22"/>
                <w:szCs w:val="22"/>
              </w:rPr>
              <w:t>3</w:t>
            </w:r>
            <w:r w:rsidR="001B32AA" w:rsidRPr="00FA43EE">
              <w:rPr>
                <w:b w:val="0"/>
                <w:bCs/>
                <w:i w:val="0"/>
                <w:sz w:val="22"/>
                <w:szCs w:val="22"/>
              </w:rPr>
              <w:t>.Діни философия. Оқу-әдістемелік нұсқау. Түркістан 2020, Қ.Қаратышқанова.</w:t>
            </w:r>
          </w:p>
          <w:p w:rsidR="00360698" w:rsidRPr="00FA43EE" w:rsidRDefault="00750C9B" w:rsidP="001B32AA">
            <w:pPr>
              <w:pStyle w:val="1"/>
              <w:ind w:left="263" w:right="102" w:hanging="263"/>
              <w:jc w:val="left"/>
              <w:rPr>
                <w:b w:val="0"/>
                <w:bCs/>
                <w:i w:val="0"/>
                <w:sz w:val="22"/>
                <w:szCs w:val="22"/>
                <w:lang w:val="tr-TR"/>
              </w:rPr>
            </w:pPr>
            <w:r>
              <w:rPr>
                <w:b w:val="0"/>
                <w:bCs/>
                <w:i w:val="0"/>
                <w:sz w:val="22"/>
                <w:szCs w:val="22"/>
              </w:rPr>
              <w:t>4</w:t>
            </w:r>
            <w:r w:rsidR="001B32AA" w:rsidRPr="00FA43EE">
              <w:rPr>
                <w:b w:val="0"/>
                <w:bCs/>
                <w:i w:val="0"/>
                <w:sz w:val="22"/>
                <w:szCs w:val="22"/>
              </w:rPr>
              <w:t>. 20 вопросов и ответов на актуальные темы в сфере религии, Караганда 2014, составители К.Калилаханова, др.</w:t>
            </w:r>
          </w:p>
        </w:tc>
      </w:tr>
      <w:tr w:rsidR="00360698"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360698" w:rsidRPr="00FA43EE" w:rsidRDefault="00360698" w:rsidP="002A1E7A">
            <w:pPr>
              <w:jc w:val="both"/>
              <w:rPr>
                <w:b/>
                <w:sz w:val="22"/>
                <w:szCs w:val="22"/>
                <w:lang w:val="kk-KZ"/>
              </w:rPr>
            </w:pPr>
            <w:r w:rsidRPr="00FA43EE">
              <w:rPr>
                <w:b/>
                <w:bCs/>
                <w:sz w:val="22"/>
                <w:szCs w:val="22"/>
                <w:lang w:val="kk-KZ"/>
              </w:rPr>
              <w:t xml:space="preserve">Жаңартылған мерзімі </w:t>
            </w:r>
          </w:p>
        </w:tc>
        <w:tc>
          <w:tcPr>
            <w:tcW w:w="6890" w:type="dxa"/>
            <w:gridSpan w:val="2"/>
            <w:tcBorders>
              <w:top w:val="single" w:sz="4" w:space="0" w:color="000000"/>
              <w:left w:val="single" w:sz="4" w:space="0" w:color="000000"/>
              <w:bottom w:val="single" w:sz="4" w:space="0" w:color="000000"/>
              <w:right w:val="single" w:sz="4" w:space="0" w:color="000000"/>
            </w:tcBorders>
          </w:tcPr>
          <w:p w:rsidR="00360698" w:rsidRPr="00FA43EE" w:rsidRDefault="00360698" w:rsidP="002A1E7A">
            <w:pPr>
              <w:jc w:val="both"/>
              <w:rPr>
                <w:sz w:val="22"/>
                <w:szCs w:val="22"/>
                <w:lang w:val="kk-KZ"/>
              </w:rPr>
            </w:pPr>
          </w:p>
        </w:tc>
      </w:tr>
    </w:tbl>
    <w:p w:rsidR="00360698" w:rsidRPr="00FA43EE" w:rsidRDefault="00360698" w:rsidP="00E11256">
      <w:pPr>
        <w:pStyle w:val="af5"/>
        <w:spacing w:before="0" w:beforeAutospacing="0" w:after="0" w:afterAutospacing="0"/>
        <w:jc w:val="both"/>
        <w:rPr>
          <w:b/>
          <w:sz w:val="22"/>
          <w:szCs w:val="22"/>
          <w:lang w:val="kk-KZ"/>
        </w:rPr>
      </w:pPr>
    </w:p>
    <w:p w:rsidR="00360698" w:rsidRPr="00FA43EE" w:rsidRDefault="00360698" w:rsidP="00E11256">
      <w:pPr>
        <w:pStyle w:val="af5"/>
        <w:spacing w:before="0" w:beforeAutospacing="0" w:after="0" w:afterAutospacing="0"/>
        <w:jc w:val="both"/>
        <w:rPr>
          <w:b/>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3377"/>
        <w:gridCol w:w="3513"/>
      </w:tblGrid>
      <w:tr w:rsidR="001B32AA"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1B32AA" w:rsidRPr="00FA43EE" w:rsidRDefault="001B32AA" w:rsidP="002A1E7A">
            <w:pPr>
              <w:rPr>
                <w:b/>
                <w:sz w:val="22"/>
                <w:szCs w:val="22"/>
              </w:rPr>
            </w:pPr>
            <w:r w:rsidRPr="00FA43EE">
              <w:rPr>
                <w:b/>
                <w:bCs/>
                <w:sz w:val="22"/>
                <w:szCs w:val="22"/>
                <w:lang w:val="kk-KZ"/>
              </w:rPr>
              <w:t>Пән коды</w:t>
            </w:r>
            <w:r w:rsidRPr="00FA43EE">
              <w:rPr>
                <w:b/>
                <w:bCs/>
                <w:sz w:val="22"/>
                <w:szCs w:val="22"/>
              </w:rPr>
              <w:t xml:space="preserve"> және атауы</w:t>
            </w:r>
          </w:p>
        </w:tc>
        <w:tc>
          <w:tcPr>
            <w:tcW w:w="6890" w:type="dxa"/>
            <w:gridSpan w:val="2"/>
            <w:tcBorders>
              <w:top w:val="single" w:sz="4" w:space="0" w:color="000000"/>
              <w:left w:val="single" w:sz="4" w:space="0" w:color="000000"/>
              <w:bottom w:val="single" w:sz="4" w:space="0" w:color="000000"/>
              <w:right w:val="single" w:sz="4" w:space="0" w:color="000000"/>
            </w:tcBorders>
          </w:tcPr>
          <w:p w:rsidR="001B32AA" w:rsidRPr="00FA43EE" w:rsidRDefault="001B32AA" w:rsidP="00750C9B">
            <w:pPr>
              <w:jc w:val="both"/>
              <w:rPr>
                <w:b/>
                <w:sz w:val="22"/>
                <w:szCs w:val="22"/>
                <w:lang w:val="kk-KZ"/>
              </w:rPr>
            </w:pPr>
            <w:r w:rsidRPr="00FA43EE">
              <w:rPr>
                <w:b/>
                <w:sz w:val="22"/>
                <w:szCs w:val="22"/>
                <w:lang w:val="kk-KZ"/>
              </w:rPr>
              <w:t>І</w:t>
            </w:r>
            <w:r w:rsidRPr="00FA43EE">
              <w:rPr>
                <w:b/>
                <w:sz w:val="22"/>
                <w:szCs w:val="22"/>
                <w:lang w:val="en-US"/>
              </w:rPr>
              <w:t xml:space="preserve">A </w:t>
            </w:r>
            <w:r w:rsidR="00750C9B">
              <w:rPr>
                <w:b/>
                <w:sz w:val="22"/>
                <w:szCs w:val="22"/>
                <w:lang w:val="kk-KZ"/>
              </w:rPr>
              <w:t>43</w:t>
            </w:r>
            <w:r w:rsidR="00A30E51" w:rsidRPr="00FA43EE">
              <w:rPr>
                <w:b/>
                <w:sz w:val="22"/>
                <w:szCs w:val="22"/>
                <w:lang w:val="kk-KZ"/>
              </w:rPr>
              <w:t>08</w:t>
            </w:r>
            <w:r w:rsidRPr="00FA43EE">
              <w:rPr>
                <w:b/>
                <w:sz w:val="22"/>
                <w:szCs w:val="22"/>
                <w:lang w:val="kk-KZ"/>
              </w:rPr>
              <w:t xml:space="preserve"> Ислам антропологиясы</w:t>
            </w:r>
          </w:p>
        </w:tc>
      </w:tr>
      <w:tr w:rsidR="001B32AA" w:rsidRPr="008D4008"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1B32AA" w:rsidRPr="00FA43EE" w:rsidRDefault="001B32AA" w:rsidP="002A1E7A">
            <w:pPr>
              <w:rPr>
                <w:b/>
                <w:sz w:val="22"/>
                <w:szCs w:val="22"/>
                <w:lang w:val="kk-KZ"/>
              </w:rPr>
            </w:pPr>
            <w:r w:rsidRPr="00FA43EE">
              <w:rPr>
                <w:b/>
                <w:bCs/>
                <w:sz w:val="22"/>
                <w:szCs w:val="22"/>
                <w:lang w:val="kk-KZ"/>
              </w:rPr>
              <w:t>Пәнге</w:t>
            </w:r>
            <w:r w:rsidRPr="00FA43EE">
              <w:rPr>
                <w:b/>
                <w:bCs/>
                <w:sz w:val="22"/>
                <w:szCs w:val="22"/>
              </w:rPr>
              <w:t xml:space="preserve"> жауапты </w:t>
            </w:r>
            <w:r w:rsidRPr="00FA43EE">
              <w:rPr>
                <w:b/>
                <w:bCs/>
                <w:sz w:val="22"/>
                <w:szCs w:val="22"/>
                <w:lang w:val="kk-KZ"/>
              </w:rPr>
              <w:t>ОПҚ</w:t>
            </w:r>
          </w:p>
        </w:tc>
        <w:tc>
          <w:tcPr>
            <w:tcW w:w="6890" w:type="dxa"/>
            <w:gridSpan w:val="2"/>
            <w:tcBorders>
              <w:top w:val="single" w:sz="4" w:space="0" w:color="000000"/>
              <w:left w:val="single" w:sz="4" w:space="0" w:color="000000"/>
              <w:bottom w:val="single" w:sz="4" w:space="0" w:color="000000"/>
              <w:right w:val="single" w:sz="4" w:space="0" w:color="000000"/>
            </w:tcBorders>
          </w:tcPr>
          <w:p w:rsidR="001B32AA" w:rsidRPr="00FA43EE" w:rsidRDefault="00E925F1" w:rsidP="002A1E7A">
            <w:pPr>
              <w:jc w:val="both"/>
              <w:rPr>
                <w:sz w:val="22"/>
                <w:szCs w:val="22"/>
                <w:lang w:val="kk-KZ"/>
              </w:rPr>
            </w:pPr>
            <w:r w:rsidRPr="00FA43EE">
              <w:rPr>
                <w:sz w:val="22"/>
                <w:szCs w:val="22"/>
                <w:lang w:val="kk-KZ"/>
              </w:rPr>
              <w:t>PhD</w:t>
            </w:r>
            <w:r>
              <w:rPr>
                <w:sz w:val="22"/>
                <w:szCs w:val="22"/>
                <w:lang w:val="kk-KZ"/>
              </w:rPr>
              <w:t xml:space="preserve"> </w:t>
            </w:r>
            <w:r w:rsidR="00F6331B">
              <w:rPr>
                <w:sz w:val="22"/>
                <w:szCs w:val="22"/>
                <w:lang w:val="kk-KZ"/>
              </w:rPr>
              <w:t xml:space="preserve">Шауенов Д, </w:t>
            </w:r>
            <w:r w:rsidRPr="00FA43EE">
              <w:rPr>
                <w:sz w:val="22"/>
                <w:szCs w:val="22"/>
                <w:lang w:val="kk-KZ"/>
              </w:rPr>
              <w:t>PhD</w:t>
            </w:r>
            <w:r>
              <w:rPr>
                <w:sz w:val="22"/>
                <w:szCs w:val="22"/>
                <w:lang w:val="kk-KZ"/>
              </w:rPr>
              <w:t xml:space="preserve"> </w:t>
            </w:r>
            <w:r w:rsidR="00F6331B">
              <w:rPr>
                <w:sz w:val="22"/>
                <w:szCs w:val="22"/>
                <w:lang w:val="kk-KZ"/>
              </w:rPr>
              <w:t>М.Төлегенов</w:t>
            </w:r>
          </w:p>
        </w:tc>
      </w:tr>
      <w:tr w:rsidR="001B32AA"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1B32AA" w:rsidRPr="00FA43EE" w:rsidRDefault="001B32AA" w:rsidP="002A1E7A">
            <w:pPr>
              <w:rPr>
                <w:b/>
                <w:sz w:val="22"/>
                <w:szCs w:val="22"/>
                <w:lang w:val="kk-KZ"/>
              </w:rPr>
            </w:pPr>
            <w:r w:rsidRPr="00FA43EE">
              <w:rPr>
                <w:b/>
                <w:bCs/>
                <w:sz w:val="22"/>
                <w:szCs w:val="22"/>
                <w:lang w:val="kk-KZ"/>
              </w:rPr>
              <w:t xml:space="preserve">Элективті пән циклы және түрі </w:t>
            </w:r>
          </w:p>
        </w:tc>
        <w:tc>
          <w:tcPr>
            <w:tcW w:w="6890" w:type="dxa"/>
            <w:gridSpan w:val="2"/>
            <w:tcBorders>
              <w:top w:val="single" w:sz="4" w:space="0" w:color="000000"/>
              <w:left w:val="single" w:sz="4" w:space="0" w:color="000000"/>
              <w:bottom w:val="single" w:sz="4" w:space="0" w:color="000000"/>
              <w:right w:val="single" w:sz="4" w:space="0" w:color="000000"/>
            </w:tcBorders>
          </w:tcPr>
          <w:p w:rsidR="001B32AA" w:rsidRPr="00FA43EE" w:rsidRDefault="001B32AA" w:rsidP="002A1E7A">
            <w:pPr>
              <w:rPr>
                <w:sz w:val="22"/>
                <w:szCs w:val="22"/>
                <w:lang w:val="kk-KZ"/>
              </w:rPr>
            </w:pPr>
            <w:r w:rsidRPr="00FA43EE">
              <w:rPr>
                <w:sz w:val="22"/>
                <w:szCs w:val="22"/>
                <w:lang w:val="kk-KZ"/>
              </w:rPr>
              <w:t>БП-ТК</w:t>
            </w:r>
          </w:p>
        </w:tc>
      </w:tr>
      <w:tr w:rsidR="001B32AA"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1B32AA" w:rsidRPr="00FA43EE" w:rsidRDefault="001B32AA" w:rsidP="002A1E7A">
            <w:pPr>
              <w:rPr>
                <w:b/>
                <w:sz w:val="22"/>
                <w:szCs w:val="22"/>
                <w:lang w:val="kk-KZ"/>
              </w:rPr>
            </w:pPr>
            <w:r w:rsidRPr="00FA43EE">
              <w:rPr>
                <w:b/>
                <w:bCs/>
                <w:sz w:val="22"/>
                <w:szCs w:val="22"/>
                <w:lang w:val="kk-KZ"/>
              </w:rPr>
              <w:t xml:space="preserve">Академиялық дәрежесі </w:t>
            </w:r>
          </w:p>
        </w:tc>
        <w:tc>
          <w:tcPr>
            <w:tcW w:w="6890" w:type="dxa"/>
            <w:gridSpan w:val="2"/>
            <w:tcBorders>
              <w:top w:val="single" w:sz="4" w:space="0" w:color="000000"/>
              <w:left w:val="single" w:sz="4" w:space="0" w:color="000000"/>
              <w:bottom w:val="single" w:sz="4" w:space="0" w:color="000000"/>
              <w:right w:val="single" w:sz="4" w:space="0" w:color="000000"/>
            </w:tcBorders>
          </w:tcPr>
          <w:p w:rsidR="001B32AA" w:rsidRPr="00FA43EE" w:rsidRDefault="001B32AA" w:rsidP="002A1E7A">
            <w:pPr>
              <w:jc w:val="both"/>
              <w:rPr>
                <w:sz w:val="22"/>
                <w:szCs w:val="22"/>
                <w:lang w:val="kk-KZ"/>
              </w:rPr>
            </w:pPr>
            <w:r w:rsidRPr="00FA43EE">
              <w:rPr>
                <w:sz w:val="22"/>
                <w:szCs w:val="22"/>
                <w:lang w:val="kk-KZ"/>
              </w:rPr>
              <w:t>Бакалавриат</w:t>
            </w:r>
          </w:p>
        </w:tc>
      </w:tr>
      <w:tr w:rsidR="001B32AA"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1B32AA" w:rsidRPr="00FA43EE" w:rsidRDefault="001B32AA" w:rsidP="002A1E7A">
            <w:pPr>
              <w:rPr>
                <w:b/>
                <w:sz w:val="22"/>
                <w:szCs w:val="22"/>
                <w:lang w:val="kk-KZ"/>
              </w:rPr>
            </w:pPr>
            <w:r w:rsidRPr="00FA43EE">
              <w:rPr>
                <w:b/>
                <w:bCs/>
                <w:sz w:val="22"/>
                <w:szCs w:val="22"/>
                <w:lang w:val="kk-KZ"/>
              </w:rPr>
              <w:t>Акад.кр./акад.сағат</w:t>
            </w:r>
          </w:p>
        </w:tc>
        <w:tc>
          <w:tcPr>
            <w:tcW w:w="6890" w:type="dxa"/>
            <w:gridSpan w:val="2"/>
            <w:tcBorders>
              <w:top w:val="single" w:sz="4" w:space="0" w:color="000000"/>
              <w:left w:val="single" w:sz="4" w:space="0" w:color="000000"/>
              <w:bottom w:val="single" w:sz="4" w:space="0" w:color="000000"/>
              <w:right w:val="single" w:sz="4" w:space="0" w:color="000000"/>
            </w:tcBorders>
          </w:tcPr>
          <w:p w:rsidR="001B32AA" w:rsidRPr="00FA43EE" w:rsidRDefault="00750C9B" w:rsidP="002A1E7A">
            <w:pPr>
              <w:jc w:val="both"/>
              <w:rPr>
                <w:sz w:val="22"/>
                <w:szCs w:val="22"/>
                <w:lang w:val="kk-KZ"/>
              </w:rPr>
            </w:pPr>
            <w:r>
              <w:rPr>
                <w:sz w:val="22"/>
                <w:szCs w:val="22"/>
                <w:lang w:val="kk-KZ"/>
              </w:rPr>
              <w:t>5/150</w:t>
            </w:r>
          </w:p>
        </w:tc>
      </w:tr>
      <w:tr w:rsidR="001B32AA"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1B32AA" w:rsidRPr="00FA43EE" w:rsidRDefault="001B32AA" w:rsidP="002A1E7A">
            <w:pPr>
              <w:rPr>
                <w:b/>
                <w:sz w:val="22"/>
                <w:szCs w:val="22"/>
                <w:lang w:val="kk-KZ"/>
              </w:rPr>
            </w:pPr>
            <w:r w:rsidRPr="00FA43EE">
              <w:rPr>
                <w:b/>
                <w:bCs/>
                <w:sz w:val="22"/>
                <w:szCs w:val="22"/>
                <w:lang w:val="kk-KZ"/>
              </w:rPr>
              <w:lastRenderedPageBreak/>
              <w:t>Оқу түрі</w:t>
            </w:r>
          </w:p>
        </w:tc>
        <w:tc>
          <w:tcPr>
            <w:tcW w:w="6890" w:type="dxa"/>
            <w:gridSpan w:val="2"/>
            <w:tcBorders>
              <w:top w:val="single" w:sz="4" w:space="0" w:color="000000"/>
              <w:left w:val="single" w:sz="4" w:space="0" w:color="000000"/>
              <w:bottom w:val="single" w:sz="4" w:space="0" w:color="000000"/>
              <w:right w:val="single" w:sz="4" w:space="0" w:color="000000"/>
            </w:tcBorders>
          </w:tcPr>
          <w:p w:rsidR="001B32AA" w:rsidRPr="00FA43EE" w:rsidRDefault="001B32AA" w:rsidP="002A1E7A">
            <w:pPr>
              <w:jc w:val="both"/>
              <w:rPr>
                <w:sz w:val="22"/>
                <w:szCs w:val="22"/>
                <w:lang w:val="kk-KZ"/>
              </w:rPr>
            </w:pPr>
            <w:r w:rsidRPr="00FA43EE">
              <w:rPr>
                <w:sz w:val="22"/>
                <w:szCs w:val="22"/>
                <w:lang w:val="kk-KZ"/>
              </w:rPr>
              <w:t>Күндізгі</w:t>
            </w:r>
          </w:p>
        </w:tc>
      </w:tr>
      <w:tr w:rsidR="001B32AA"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1B32AA" w:rsidRPr="00FA43EE" w:rsidRDefault="001B32AA" w:rsidP="002A1E7A">
            <w:pPr>
              <w:rPr>
                <w:b/>
                <w:bCs/>
                <w:sz w:val="22"/>
                <w:szCs w:val="22"/>
                <w:lang w:val="kk-KZ"/>
              </w:rPr>
            </w:pPr>
            <w:r w:rsidRPr="00FA43EE">
              <w:rPr>
                <w:b/>
                <w:bCs/>
                <w:sz w:val="22"/>
                <w:szCs w:val="22"/>
                <w:lang w:val="kk-KZ"/>
              </w:rPr>
              <w:t>Сем</w:t>
            </w:r>
            <w:r w:rsidRPr="00FA43EE">
              <w:rPr>
                <w:b/>
                <w:bCs/>
                <w:sz w:val="22"/>
                <w:szCs w:val="22"/>
              </w:rPr>
              <w:t>естр</w:t>
            </w:r>
            <w:r w:rsidRPr="00FA43EE">
              <w:rPr>
                <w:b/>
                <w:bCs/>
                <w:sz w:val="22"/>
                <w:szCs w:val="22"/>
                <w:lang w:val="kk-KZ"/>
              </w:rPr>
              <w:t>і</w:t>
            </w:r>
          </w:p>
        </w:tc>
        <w:tc>
          <w:tcPr>
            <w:tcW w:w="6890" w:type="dxa"/>
            <w:gridSpan w:val="2"/>
            <w:tcBorders>
              <w:top w:val="single" w:sz="4" w:space="0" w:color="000000"/>
              <w:left w:val="single" w:sz="4" w:space="0" w:color="000000"/>
              <w:bottom w:val="single" w:sz="4" w:space="0" w:color="000000"/>
              <w:right w:val="single" w:sz="4" w:space="0" w:color="000000"/>
            </w:tcBorders>
          </w:tcPr>
          <w:p w:rsidR="001B32AA" w:rsidRPr="00FA43EE" w:rsidRDefault="001B32AA" w:rsidP="002A1E7A">
            <w:pPr>
              <w:jc w:val="both"/>
              <w:rPr>
                <w:sz w:val="22"/>
                <w:szCs w:val="22"/>
                <w:lang w:val="kk-KZ"/>
              </w:rPr>
            </w:pPr>
            <w:r w:rsidRPr="00FA43EE">
              <w:rPr>
                <w:sz w:val="22"/>
                <w:szCs w:val="22"/>
                <w:lang w:val="en-US"/>
              </w:rPr>
              <w:t>V</w:t>
            </w:r>
            <w:r w:rsidRPr="00FA43EE">
              <w:rPr>
                <w:sz w:val="22"/>
                <w:szCs w:val="22"/>
                <w:lang w:val="kk-KZ"/>
              </w:rPr>
              <w:t>І</w:t>
            </w:r>
            <w:r w:rsidR="00750C9B">
              <w:rPr>
                <w:sz w:val="22"/>
                <w:szCs w:val="22"/>
                <w:lang w:val="kk-KZ"/>
              </w:rPr>
              <w:t>ІІ</w:t>
            </w:r>
          </w:p>
        </w:tc>
      </w:tr>
      <w:tr w:rsidR="001B32AA"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1B32AA" w:rsidRPr="00FA43EE" w:rsidRDefault="001B32AA" w:rsidP="002A1E7A">
            <w:pPr>
              <w:rPr>
                <w:b/>
                <w:sz w:val="22"/>
                <w:szCs w:val="22"/>
                <w:lang w:val="kk-KZ"/>
              </w:rPr>
            </w:pPr>
            <w:r w:rsidRPr="00FA43EE">
              <w:rPr>
                <w:b/>
                <w:sz w:val="22"/>
                <w:szCs w:val="22"/>
                <w:lang w:val="kk-KZ"/>
              </w:rPr>
              <w:t>Пәннің п</w:t>
            </w:r>
            <w:r w:rsidRPr="00FA43EE">
              <w:rPr>
                <w:b/>
                <w:sz w:val="22"/>
                <w:szCs w:val="22"/>
              </w:rPr>
              <w:t>ререквизит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1B32AA" w:rsidRPr="00111409" w:rsidRDefault="00111409" w:rsidP="002A1E7A">
            <w:pPr>
              <w:jc w:val="both"/>
              <w:rPr>
                <w:sz w:val="22"/>
                <w:szCs w:val="22"/>
                <w:lang w:val="en-US"/>
              </w:rPr>
            </w:pPr>
            <w:r>
              <w:rPr>
                <w:sz w:val="22"/>
                <w:szCs w:val="22"/>
                <w:lang w:val="en-US"/>
              </w:rPr>
              <w:t>-</w:t>
            </w:r>
          </w:p>
        </w:tc>
      </w:tr>
      <w:tr w:rsidR="001B32AA"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1B32AA" w:rsidRPr="00FA43EE" w:rsidRDefault="001B32AA" w:rsidP="002A1E7A">
            <w:pPr>
              <w:rPr>
                <w:b/>
                <w:sz w:val="22"/>
                <w:szCs w:val="22"/>
                <w:lang w:val="kk-KZ"/>
              </w:rPr>
            </w:pPr>
            <w:r w:rsidRPr="00FA43EE">
              <w:rPr>
                <w:b/>
                <w:sz w:val="22"/>
                <w:szCs w:val="22"/>
                <w:lang w:val="kk-KZ"/>
              </w:rPr>
              <w:t>Пәннің пострек</w:t>
            </w:r>
            <w:r w:rsidRPr="00FA43EE">
              <w:rPr>
                <w:b/>
                <w:sz w:val="22"/>
                <w:szCs w:val="22"/>
              </w:rPr>
              <w:t>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1B32AA" w:rsidRPr="00111409" w:rsidRDefault="00111409" w:rsidP="002A1E7A">
            <w:pPr>
              <w:jc w:val="both"/>
              <w:rPr>
                <w:sz w:val="22"/>
                <w:szCs w:val="22"/>
                <w:lang w:val="en-US"/>
              </w:rPr>
            </w:pPr>
            <w:r>
              <w:rPr>
                <w:sz w:val="22"/>
                <w:szCs w:val="22"/>
                <w:lang w:val="en-US"/>
              </w:rPr>
              <w:t>-</w:t>
            </w:r>
          </w:p>
        </w:tc>
      </w:tr>
      <w:tr w:rsidR="001B32AA" w:rsidRPr="008D4008"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1B32AA" w:rsidRPr="00FA43EE" w:rsidRDefault="001B32AA" w:rsidP="002A1E7A">
            <w:pPr>
              <w:rPr>
                <w:b/>
                <w:sz w:val="22"/>
                <w:szCs w:val="22"/>
              </w:rPr>
            </w:pPr>
            <w:r w:rsidRPr="00FA43EE">
              <w:rPr>
                <w:b/>
                <w:bCs/>
                <w:sz w:val="22"/>
                <w:szCs w:val="22"/>
                <w:lang w:val="kk-KZ"/>
              </w:rPr>
              <w:t xml:space="preserve">Пәннің қысқаша </w:t>
            </w:r>
            <w:r w:rsidRPr="00FA43EE">
              <w:rPr>
                <w:b/>
                <w:bCs/>
                <w:sz w:val="22"/>
                <w:szCs w:val="22"/>
              </w:rPr>
              <w:t xml:space="preserve">мазмұны </w:t>
            </w:r>
          </w:p>
        </w:tc>
        <w:tc>
          <w:tcPr>
            <w:tcW w:w="6890" w:type="dxa"/>
            <w:gridSpan w:val="2"/>
            <w:tcBorders>
              <w:top w:val="single" w:sz="4" w:space="0" w:color="000000"/>
              <w:left w:val="single" w:sz="4" w:space="0" w:color="000000"/>
              <w:bottom w:val="single" w:sz="4" w:space="0" w:color="000000"/>
              <w:right w:val="single" w:sz="4" w:space="0" w:color="000000"/>
            </w:tcBorders>
          </w:tcPr>
          <w:p w:rsidR="001B32AA" w:rsidRPr="00FA43EE" w:rsidRDefault="00A30E51" w:rsidP="002A1E7A">
            <w:pPr>
              <w:shd w:val="clear" w:color="auto" w:fill="FFFFFF"/>
              <w:tabs>
                <w:tab w:val="left" w:pos="624"/>
              </w:tabs>
              <w:autoSpaceDE w:val="0"/>
              <w:autoSpaceDN w:val="0"/>
              <w:adjustRightInd w:val="0"/>
              <w:jc w:val="both"/>
              <w:rPr>
                <w:sz w:val="22"/>
                <w:szCs w:val="22"/>
                <w:lang w:val="kk-KZ"/>
              </w:rPr>
            </w:pPr>
            <w:r w:rsidRPr="00FA43EE">
              <w:rPr>
                <w:sz w:val="22"/>
                <w:szCs w:val="22"/>
                <w:lang w:val="kk-KZ"/>
              </w:rPr>
              <w:t>Пәннің мақсаты адамның, қоғам мен мәдениеттің шығу тегін, діндердің адамдардың мәдени өміріндегі қызметін және діндердің шынайы мәнін ислам антропологиясы тұрғысынан түсіндіру. Пәнді оқу нәтижесінде студент ислам ғалымдарының антропологиялық көзқарастарын меңгере отырып, исламдағы антропологиялық категориялардың мазмұнын түсінеді, адам болмысының жаратылу мақсаты мен мәнін ұғынады, басқа діндердегі антропологиялық мәселелерге салыстырмалы түрде баға беру дағдыларын игереді.</w:t>
            </w:r>
          </w:p>
        </w:tc>
      </w:tr>
      <w:tr w:rsidR="00A30E51" w:rsidRPr="00FA43EE" w:rsidTr="002A1E7A">
        <w:trPr>
          <w:trHeight w:val="1103"/>
          <w:jc w:val="center"/>
        </w:trPr>
        <w:tc>
          <w:tcPr>
            <w:tcW w:w="2749" w:type="dxa"/>
            <w:vMerge w:val="restart"/>
            <w:tcBorders>
              <w:top w:val="single" w:sz="4" w:space="0" w:color="000000"/>
              <w:left w:val="single" w:sz="4" w:space="0" w:color="000000"/>
              <w:right w:val="single" w:sz="4" w:space="0" w:color="000000"/>
            </w:tcBorders>
          </w:tcPr>
          <w:p w:rsidR="00A30E51" w:rsidRPr="00FA43EE" w:rsidRDefault="00A30E51" w:rsidP="00A30E51">
            <w:pPr>
              <w:rPr>
                <w:b/>
                <w:sz w:val="22"/>
                <w:szCs w:val="22"/>
              </w:rPr>
            </w:pPr>
            <w:r w:rsidRPr="00FA43EE">
              <w:rPr>
                <w:b/>
                <w:bCs/>
                <w:sz w:val="22"/>
                <w:szCs w:val="22"/>
                <w:lang w:val="kk-KZ"/>
              </w:rPr>
              <w:t>Құзыреттер және о</w:t>
            </w:r>
            <w:r w:rsidRPr="00FA43EE">
              <w:rPr>
                <w:b/>
                <w:bCs/>
                <w:sz w:val="22"/>
                <w:szCs w:val="22"/>
              </w:rPr>
              <w:t>қ</w:t>
            </w:r>
            <w:r w:rsidRPr="00FA43EE">
              <w:rPr>
                <w:b/>
                <w:bCs/>
                <w:sz w:val="22"/>
                <w:szCs w:val="22"/>
                <w:lang w:val="kk-KZ"/>
              </w:rPr>
              <w:t>ыт</w:t>
            </w:r>
            <w:r w:rsidRPr="00FA43EE">
              <w:rPr>
                <w:b/>
                <w:bCs/>
                <w:sz w:val="22"/>
                <w:szCs w:val="22"/>
              </w:rPr>
              <w:t xml:space="preserve">у нәтижелері </w:t>
            </w:r>
          </w:p>
        </w:tc>
        <w:tc>
          <w:tcPr>
            <w:tcW w:w="3377" w:type="dxa"/>
            <w:tcBorders>
              <w:top w:val="single" w:sz="4" w:space="0" w:color="000000"/>
              <w:left w:val="single" w:sz="4" w:space="0" w:color="000000"/>
              <w:bottom w:val="single" w:sz="4" w:space="0" w:color="auto"/>
              <w:right w:val="single" w:sz="4" w:space="0" w:color="auto"/>
            </w:tcBorders>
          </w:tcPr>
          <w:p w:rsidR="00A30E51" w:rsidRPr="00FA43EE" w:rsidRDefault="00A30E51" w:rsidP="00A30E51">
            <w:pPr>
              <w:rPr>
                <w:sz w:val="22"/>
                <w:szCs w:val="22"/>
                <w:lang w:val="kk-KZ"/>
              </w:rPr>
            </w:pPr>
            <w:r w:rsidRPr="00FA43EE">
              <w:rPr>
                <w:b/>
                <w:bCs/>
                <w:sz w:val="22"/>
                <w:szCs w:val="22"/>
                <w:lang w:val="kk-KZ"/>
              </w:rPr>
              <w:t xml:space="preserve">Б4. Исламтану саласындағы негізгі мәселелерді білу </w:t>
            </w:r>
          </w:p>
        </w:tc>
        <w:tc>
          <w:tcPr>
            <w:tcW w:w="3513" w:type="dxa"/>
            <w:tcBorders>
              <w:top w:val="single" w:sz="4" w:space="0" w:color="000000"/>
              <w:left w:val="single" w:sz="4" w:space="0" w:color="auto"/>
              <w:bottom w:val="single" w:sz="4" w:space="0" w:color="auto"/>
              <w:right w:val="single" w:sz="4" w:space="0" w:color="000000"/>
            </w:tcBorders>
          </w:tcPr>
          <w:p w:rsidR="00A30E51" w:rsidRPr="00FA43EE" w:rsidRDefault="00A30E51" w:rsidP="00A30E51">
            <w:pPr>
              <w:jc w:val="both"/>
              <w:rPr>
                <w:sz w:val="22"/>
                <w:szCs w:val="22"/>
                <w:lang w:val="kk-KZ"/>
              </w:rPr>
            </w:pPr>
            <w:r w:rsidRPr="00FA43EE">
              <w:rPr>
                <w:sz w:val="22"/>
                <w:szCs w:val="22"/>
                <w:lang w:val="kk-KZ"/>
              </w:rPr>
              <w:t>- Ислам ғылымдарының қалыптасуы мен даму кезеңдерін</w:t>
            </w:r>
            <w:r w:rsidRPr="00FA43EE">
              <w:rPr>
                <w:sz w:val="22"/>
                <w:szCs w:val="22"/>
                <w:lang w:val="tr-TR"/>
              </w:rPr>
              <w:t xml:space="preserve">, </w:t>
            </w:r>
            <w:r w:rsidRPr="00FA43EE">
              <w:rPr>
                <w:sz w:val="22"/>
                <w:szCs w:val="22"/>
                <w:lang w:val="kk-KZ"/>
              </w:rPr>
              <w:t>негізгі теориялар мен әдістемесін меңгеріп, қоғамдағы діни проблемаларды шешуде кәсіби білімін қолданады. (ОН5).</w:t>
            </w:r>
          </w:p>
        </w:tc>
      </w:tr>
      <w:tr w:rsidR="00A30E51" w:rsidRPr="00FA43EE" w:rsidTr="002A1E7A">
        <w:trPr>
          <w:trHeight w:val="1535"/>
          <w:jc w:val="center"/>
        </w:trPr>
        <w:tc>
          <w:tcPr>
            <w:tcW w:w="2749" w:type="dxa"/>
            <w:vMerge/>
            <w:tcBorders>
              <w:left w:val="single" w:sz="4" w:space="0" w:color="000000"/>
              <w:right w:val="single" w:sz="4" w:space="0" w:color="000000"/>
            </w:tcBorders>
          </w:tcPr>
          <w:p w:rsidR="00A30E51" w:rsidRPr="00FA43EE" w:rsidRDefault="00A30E51" w:rsidP="00A30E51">
            <w:pPr>
              <w:rPr>
                <w:b/>
                <w:bCs/>
                <w:sz w:val="22"/>
                <w:szCs w:val="22"/>
                <w:lang w:val="kk-KZ"/>
              </w:rPr>
            </w:pPr>
          </w:p>
        </w:tc>
        <w:tc>
          <w:tcPr>
            <w:tcW w:w="3377" w:type="dxa"/>
            <w:tcBorders>
              <w:top w:val="single" w:sz="4" w:space="0" w:color="auto"/>
              <w:left w:val="single" w:sz="4" w:space="0" w:color="000000"/>
              <w:right w:val="single" w:sz="4" w:space="0" w:color="auto"/>
            </w:tcBorders>
          </w:tcPr>
          <w:p w:rsidR="00A30E51" w:rsidRPr="00FA43EE" w:rsidRDefault="00A30E51" w:rsidP="00A30E51">
            <w:pPr>
              <w:rPr>
                <w:sz w:val="22"/>
                <w:szCs w:val="22"/>
                <w:lang w:val="kk-KZ"/>
              </w:rPr>
            </w:pPr>
            <w:r w:rsidRPr="00FA43EE">
              <w:rPr>
                <w:b/>
                <w:bCs/>
                <w:kern w:val="24"/>
                <w:sz w:val="22"/>
                <w:szCs w:val="22"/>
                <w:lang w:val="kk-KZ"/>
              </w:rPr>
              <w:t xml:space="preserve">Б6. </w:t>
            </w:r>
            <w:r w:rsidRPr="00FA43EE">
              <w:rPr>
                <w:b/>
                <w:bCs/>
                <w:sz w:val="22"/>
                <w:szCs w:val="22"/>
                <w:lang w:val="kk-KZ"/>
              </w:rPr>
              <w:t>Ислам мәдениетіндегі моральдық құндылықтарды қолдану</w:t>
            </w:r>
          </w:p>
        </w:tc>
        <w:tc>
          <w:tcPr>
            <w:tcW w:w="3513" w:type="dxa"/>
            <w:tcBorders>
              <w:top w:val="single" w:sz="4" w:space="0" w:color="auto"/>
              <w:left w:val="single" w:sz="4" w:space="0" w:color="auto"/>
              <w:right w:val="single" w:sz="4" w:space="0" w:color="000000"/>
            </w:tcBorders>
          </w:tcPr>
          <w:p w:rsidR="00A30E51" w:rsidRPr="00FA43EE" w:rsidRDefault="00A30E51" w:rsidP="00A30E51">
            <w:pPr>
              <w:jc w:val="both"/>
              <w:rPr>
                <w:sz w:val="22"/>
                <w:szCs w:val="22"/>
                <w:lang w:val="tr-TR"/>
              </w:rPr>
            </w:pPr>
            <w:r w:rsidRPr="00FA43EE">
              <w:rPr>
                <w:sz w:val="22"/>
                <w:szCs w:val="22"/>
                <w:lang w:val="kk-KZ"/>
              </w:rPr>
              <w:t>- Ислам тарихы, мәдениеті мен өнері салаларындағы білімді меңгеріп, әртүрлі мәдениеттерге төзімділік танытуға негізделген әлемдік діндердің әлеуметтік-этикалық құндылықтарын кәсіби қызметінде қолданады. (ОН9);</w:t>
            </w:r>
          </w:p>
        </w:tc>
      </w:tr>
      <w:tr w:rsidR="00A30E51"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30E51" w:rsidRPr="00FA43EE" w:rsidRDefault="00A30E51" w:rsidP="00A30E51">
            <w:pPr>
              <w:rPr>
                <w:b/>
                <w:sz w:val="22"/>
                <w:szCs w:val="22"/>
                <w:lang w:val="kk-KZ"/>
              </w:rPr>
            </w:pPr>
            <w:r w:rsidRPr="00FA43EE">
              <w:rPr>
                <w:b/>
                <w:sz w:val="22"/>
                <w:szCs w:val="22"/>
              </w:rPr>
              <w:t xml:space="preserve">Қорытынды бақылау </w:t>
            </w:r>
          </w:p>
        </w:tc>
        <w:tc>
          <w:tcPr>
            <w:tcW w:w="6890" w:type="dxa"/>
            <w:gridSpan w:val="2"/>
            <w:tcBorders>
              <w:top w:val="single" w:sz="4" w:space="0" w:color="000000"/>
              <w:left w:val="single" w:sz="4" w:space="0" w:color="000000"/>
              <w:bottom w:val="single" w:sz="4" w:space="0" w:color="000000"/>
              <w:right w:val="single" w:sz="4" w:space="0" w:color="000000"/>
            </w:tcBorders>
          </w:tcPr>
          <w:p w:rsidR="00A30E51" w:rsidRPr="00FA43EE" w:rsidRDefault="00A30E51" w:rsidP="00A30E51">
            <w:pPr>
              <w:jc w:val="both"/>
              <w:rPr>
                <w:sz w:val="22"/>
                <w:szCs w:val="22"/>
                <w:lang w:val="kk-KZ"/>
              </w:rPr>
            </w:pPr>
            <w:r w:rsidRPr="00FA43EE">
              <w:rPr>
                <w:sz w:val="22"/>
                <w:szCs w:val="22"/>
                <w:lang w:val="kk-KZ"/>
              </w:rPr>
              <w:t xml:space="preserve">емтихан  </w:t>
            </w:r>
          </w:p>
        </w:tc>
      </w:tr>
      <w:tr w:rsidR="00A30E51"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30E51" w:rsidRPr="00FA43EE" w:rsidRDefault="00A30E51" w:rsidP="00A30E51">
            <w:pPr>
              <w:rPr>
                <w:b/>
                <w:sz w:val="22"/>
                <w:szCs w:val="22"/>
              </w:rPr>
            </w:pPr>
            <w:r w:rsidRPr="00FA43EE">
              <w:rPr>
                <w:b/>
                <w:bCs/>
                <w:sz w:val="22"/>
                <w:szCs w:val="22"/>
              </w:rPr>
              <w:t xml:space="preserve">Кредиттерді алу шарты </w:t>
            </w:r>
          </w:p>
        </w:tc>
        <w:tc>
          <w:tcPr>
            <w:tcW w:w="6890" w:type="dxa"/>
            <w:gridSpan w:val="2"/>
            <w:tcBorders>
              <w:top w:val="single" w:sz="4" w:space="0" w:color="000000"/>
              <w:left w:val="single" w:sz="4" w:space="0" w:color="000000"/>
              <w:bottom w:val="single" w:sz="4" w:space="0" w:color="000000"/>
              <w:right w:val="single" w:sz="4" w:space="0" w:color="000000"/>
            </w:tcBorders>
          </w:tcPr>
          <w:p w:rsidR="00A30E51" w:rsidRPr="00FA43EE" w:rsidRDefault="00A30E51" w:rsidP="00A30E51">
            <w:pPr>
              <w:jc w:val="both"/>
              <w:rPr>
                <w:sz w:val="22"/>
                <w:szCs w:val="22"/>
                <w:lang w:val="kk-KZ"/>
              </w:rPr>
            </w:pPr>
            <w:r w:rsidRPr="00FA43EE">
              <w:rPr>
                <w:sz w:val="22"/>
                <w:szCs w:val="22"/>
                <w:lang w:val="kk-KZ"/>
              </w:rPr>
              <w:t>Лекция, семинар сабақтар, СӨЖ, үй тапсырмасын орындау</w:t>
            </w:r>
          </w:p>
        </w:tc>
      </w:tr>
      <w:tr w:rsidR="00A30E51"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30E51" w:rsidRPr="00FA43EE" w:rsidRDefault="00A30E51" w:rsidP="00A30E51">
            <w:pPr>
              <w:rPr>
                <w:b/>
                <w:sz w:val="22"/>
                <w:szCs w:val="22"/>
              </w:rPr>
            </w:pPr>
            <w:r w:rsidRPr="00FA43EE">
              <w:rPr>
                <w:b/>
                <w:bCs/>
                <w:sz w:val="22"/>
                <w:szCs w:val="22"/>
                <w:lang w:val="kk-KZ"/>
              </w:rPr>
              <w:t>Пәннің</w:t>
            </w:r>
            <w:r w:rsidRPr="00FA43EE">
              <w:rPr>
                <w:b/>
                <w:bCs/>
                <w:sz w:val="22"/>
                <w:szCs w:val="22"/>
              </w:rPr>
              <w:t xml:space="preserve"> ұзақтығы</w:t>
            </w:r>
          </w:p>
        </w:tc>
        <w:tc>
          <w:tcPr>
            <w:tcW w:w="6890" w:type="dxa"/>
            <w:gridSpan w:val="2"/>
            <w:tcBorders>
              <w:top w:val="single" w:sz="4" w:space="0" w:color="000000"/>
              <w:left w:val="single" w:sz="4" w:space="0" w:color="000000"/>
              <w:bottom w:val="single" w:sz="4" w:space="0" w:color="000000"/>
              <w:right w:val="single" w:sz="4" w:space="0" w:color="000000"/>
            </w:tcBorders>
          </w:tcPr>
          <w:p w:rsidR="00A30E51" w:rsidRPr="00FA43EE" w:rsidRDefault="00A30E51" w:rsidP="00A30E51">
            <w:pPr>
              <w:jc w:val="both"/>
              <w:rPr>
                <w:sz w:val="22"/>
                <w:szCs w:val="22"/>
                <w:lang w:val="kk-KZ"/>
              </w:rPr>
            </w:pPr>
            <w:r w:rsidRPr="00FA43EE">
              <w:rPr>
                <w:sz w:val="22"/>
                <w:szCs w:val="22"/>
                <w:lang w:val="en-US"/>
              </w:rPr>
              <w:t xml:space="preserve">1 </w:t>
            </w:r>
            <w:r w:rsidRPr="00FA43EE">
              <w:rPr>
                <w:sz w:val="22"/>
                <w:szCs w:val="22"/>
                <w:lang w:val="kk-KZ"/>
              </w:rPr>
              <w:t>семестр</w:t>
            </w:r>
          </w:p>
        </w:tc>
      </w:tr>
      <w:tr w:rsidR="00A30E51"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30E51" w:rsidRPr="00FA43EE" w:rsidRDefault="00A30E51" w:rsidP="00A30E51">
            <w:pPr>
              <w:rPr>
                <w:b/>
                <w:sz w:val="22"/>
                <w:szCs w:val="22"/>
                <w:lang w:val="kk-KZ"/>
              </w:rPr>
            </w:pPr>
            <w:r w:rsidRPr="00FA43EE">
              <w:rPr>
                <w:b/>
                <w:bCs/>
                <w:sz w:val="22"/>
                <w:szCs w:val="22"/>
              </w:rPr>
              <w:t>Әдебиет</w:t>
            </w:r>
            <w:r w:rsidRPr="00FA43EE">
              <w:rPr>
                <w:b/>
                <w:bCs/>
                <w:sz w:val="22"/>
                <w:szCs w:val="22"/>
                <w:lang w:val="kk-KZ"/>
              </w:rPr>
              <w:t>тер</w:t>
            </w:r>
          </w:p>
        </w:tc>
        <w:tc>
          <w:tcPr>
            <w:tcW w:w="6890" w:type="dxa"/>
            <w:gridSpan w:val="2"/>
            <w:tcBorders>
              <w:top w:val="single" w:sz="4" w:space="0" w:color="000000"/>
              <w:left w:val="single" w:sz="4" w:space="0" w:color="000000"/>
              <w:bottom w:val="single" w:sz="4" w:space="0" w:color="000000"/>
              <w:right w:val="single" w:sz="4" w:space="0" w:color="000000"/>
            </w:tcBorders>
          </w:tcPr>
          <w:p w:rsidR="00A30E51" w:rsidRPr="00FA43EE" w:rsidRDefault="00A30E51" w:rsidP="00A30E51">
            <w:pPr>
              <w:spacing w:line="240" w:lineRule="exact"/>
              <w:rPr>
                <w:noProof/>
                <w:sz w:val="22"/>
                <w:szCs w:val="22"/>
                <w:lang w:val="kk-KZ"/>
              </w:rPr>
            </w:pPr>
            <w:r w:rsidRPr="00FA43EE">
              <w:rPr>
                <w:noProof/>
                <w:sz w:val="22"/>
                <w:szCs w:val="22"/>
                <w:lang w:val="kk-KZ"/>
              </w:rPr>
              <w:t>1.Діни антропология. Оқу құралы. Т. Абдрасилов. - Түркістан : Тұран, 2021. - 191 с</w:t>
            </w:r>
          </w:p>
          <w:p w:rsidR="00A30E51" w:rsidRPr="00FA43EE" w:rsidRDefault="00750C9B" w:rsidP="00A30E51">
            <w:pPr>
              <w:spacing w:line="240" w:lineRule="exact"/>
              <w:rPr>
                <w:noProof/>
                <w:sz w:val="22"/>
                <w:szCs w:val="22"/>
                <w:lang w:val="kk-KZ"/>
              </w:rPr>
            </w:pPr>
            <w:r>
              <w:rPr>
                <w:noProof/>
                <w:sz w:val="22"/>
                <w:szCs w:val="22"/>
                <w:lang w:val="kk-KZ"/>
              </w:rPr>
              <w:t>2</w:t>
            </w:r>
            <w:r w:rsidR="00A30E51" w:rsidRPr="00FA43EE">
              <w:rPr>
                <w:noProof/>
                <w:sz w:val="22"/>
                <w:szCs w:val="22"/>
                <w:lang w:val="kk-KZ"/>
              </w:rPr>
              <w:t>.Діни антропологияның қазіргі жолдары мен қағидалары. Түркістан 2015, Шадинова Г.</w:t>
            </w:r>
          </w:p>
          <w:p w:rsidR="00A30E51" w:rsidRPr="00FA43EE" w:rsidRDefault="00750C9B" w:rsidP="00A30E51">
            <w:pPr>
              <w:spacing w:line="240" w:lineRule="exact"/>
              <w:rPr>
                <w:noProof/>
                <w:sz w:val="22"/>
                <w:szCs w:val="22"/>
                <w:lang w:val="kk-KZ"/>
              </w:rPr>
            </w:pPr>
            <w:r>
              <w:rPr>
                <w:noProof/>
                <w:sz w:val="22"/>
                <w:szCs w:val="22"/>
                <w:lang w:val="kk-KZ"/>
              </w:rPr>
              <w:t>3</w:t>
            </w:r>
            <w:r w:rsidR="00A30E51" w:rsidRPr="00FA43EE">
              <w:rPr>
                <w:noProof/>
                <w:sz w:val="22"/>
                <w:szCs w:val="22"/>
                <w:lang w:val="kk-KZ"/>
              </w:rPr>
              <w:t>.Қазақ философиясындағы антропологиялық дискурс. Лекция жинағы. [Текст] / Г. Б. Дайрабаева, А. Ж. Малдыбек. - Түркістан : Тұран, 2015</w:t>
            </w:r>
          </w:p>
          <w:p w:rsidR="00A30E51" w:rsidRPr="00FA43EE" w:rsidRDefault="00A30E51" w:rsidP="00A30E51">
            <w:pPr>
              <w:spacing w:line="240" w:lineRule="exact"/>
              <w:rPr>
                <w:noProof/>
                <w:sz w:val="22"/>
                <w:szCs w:val="22"/>
                <w:lang w:val="kk-KZ"/>
              </w:rPr>
            </w:pPr>
          </w:p>
        </w:tc>
      </w:tr>
      <w:tr w:rsidR="00A30E51"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A30E51" w:rsidRPr="00FA43EE" w:rsidRDefault="00A30E51" w:rsidP="00A30E51">
            <w:pPr>
              <w:jc w:val="both"/>
              <w:rPr>
                <w:b/>
                <w:sz w:val="22"/>
                <w:szCs w:val="22"/>
                <w:lang w:val="kk-KZ"/>
              </w:rPr>
            </w:pPr>
            <w:r w:rsidRPr="00FA43EE">
              <w:rPr>
                <w:b/>
                <w:bCs/>
                <w:sz w:val="22"/>
                <w:szCs w:val="22"/>
                <w:lang w:val="kk-KZ"/>
              </w:rPr>
              <w:t xml:space="preserve">Жаңартылған мерзімі </w:t>
            </w:r>
          </w:p>
        </w:tc>
        <w:tc>
          <w:tcPr>
            <w:tcW w:w="6890" w:type="dxa"/>
            <w:gridSpan w:val="2"/>
            <w:tcBorders>
              <w:top w:val="single" w:sz="4" w:space="0" w:color="000000"/>
              <w:left w:val="single" w:sz="4" w:space="0" w:color="000000"/>
              <w:bottom w:val="single" w:sz="4" w:space="0" w:color="000000"/>
              <w:right w:val="single" w:sz="4" w:space="0" w:color="000000"/>
            </w:tcBorders>
          </w:tcPr>
          <w:p w:rsidR="00A30E51" w:rsidRPr="00FA43EE" w:rsidRDefault="00A30E51" w:rsidP="00A30E51">
            <w:pPr>
              <w:jc w:val="both"/>
              <w:rPr>
                <w:sz w:val="22"/>
                <w:szCs w:val="22"/>
                <w:lang w:val="kk-KZ"/>
              </w:rPr>
            </w:pPr>
          </w:p>
        </w:tc>
      </w:tr>
    </w:tbl>
    <w:p w:rsidR="001B32AA" w:rsidRPr="00FA43EE" w:rsidRDefault="001B32AA" w:rsidP="00E11256">
      <w:pPr>
        <w:pStyle w:val="af5"/>
        <w:spacing w:before="0" w:beforeAutospacing="0" w:after="0" w:afterAutospacing="0"/>
        <w:jc w:val="both"/>
        <w:rPr>
          <w:b/>
          <w:sz w:val="22"/>
          <w:szCs w:val="22"/>
          <w:lang w:val="kk-KZ"/>
        </w:rPr>
      </w:pPr>
    </w:p>
    <w:p w:rsidR="00360698" w:rsidRPr="00FA43EE" w:rsidRDefault="00360698" w:rsidP="00E11256">
      <w:pPr>
        <w:pStyle w:val="af5"/>
        <w:spacing w:before="0" w:beforeAutospacing="0" w:after="0" w:afterAutospacing="0"/>
        <w:jc w:val="both"/>
        <w:rPr>
          <w:b/>
          <w:sz w:val="22"/>
          <w:szCs w:val="22"/>
          <w:lang w:val="kk-KZ"/>
        </w:rPr>
      </w:pPr>
    </w:p>
    <w:tbl>
      <w:tblPr>
        <w:tblW w:w="9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3"/>
        <w:gridCol w:w="3443"/>
        <w:gridCol w:w="3582"/>
      </w:tblGrid>
      <w:tr w:rsidR="00EB2615" w:rsidRPr="00FA43EE" w:rsidTr="00A103AB">
        <w:trPr>
          <w:trHeight w:val="277"/>
          <w:jc w:val="center"/>
        </w:trPr>
        <w:tc>
          <w:tcPr>
            <w:tcW w:w="2803" w:type="dxa"/>
            <w:tcBorders>
              <w:top w:val="single" w:sz="4" w:space="0" w:color="000000"/>
              <w:left w:val="single" w:sz="4" w:space="0" w:color="000000"/>
              <w:bottom w:val="single" w:sz="4" w:space="0" w:color="000000"/>
              <w:right w:val="single" w:sz="4" w:space="0" w:color="000000"/>
            </w:tcBorders>
          </w:tcPr>
          <w:p w:rsidR="00EB2615" w:rsidRPr="00FA43EE" w:rsidRDefault="00EB2615" w:rsidP="002A1E7A">
            <w:pPr>
              <w:rPr>
                <w:b/>
                <w:sz w:val="22"/>
                <w:szCs w:val="22"/>
              </w:rPr>
            </w:pPr>
            <w:r w:rsidRPr="00FA43EE">
              <w:rPr>
                <w:b/>
                <w:bCs/>
                <w:sz w:val="22"/>
                <w:szCs w:val="22"/>
                <w:lang w:val="kk-KZ"/>
              </w:rPr>
              <w:t>Пән коды</w:t>
            </w:r>
            <w:r w:rsidRPr="00FA43EE">
              <w:rPr>
                <w:b/>
                <w:bCs/>
                <w:sz w:val="22"/>
                <w:szCs w:val="22"/>
              </w:rPr>
              <w:t xml:space="preserve"> және атауы</w:t>
            </w:r>
          </w:p>
        </w:tc>
        <w:tc>
          <w:tcPr>
            <w:tcW w:w="7025" w:type="dxa"/>
            <w:gridSpan w:val="2"/>
            <w:tcBorders>
              <w:top w:val="single" w:sz="4" w:space="0" w:color="000000"/>
              <w:left w:val="single" w:sz="4" w:space="0" w:color="000000"/>
              <w:bottom w:val="single" w:sz="4" w:space="0" w:color="000000"/>
              <w:right w:val="single" w:sz="4" w:space="0" w:color="000000"/>
            </w:tcBorders>
          </w:tcPr>
          <w:p w:rsidR="00EB2615" w:rsidRPr="00FA43EE" w:rsidRDefault="00A103AB" w:rsidP="00A103AB">
            <w:pPr>
              <w:rPr>
                <w:sz w:val="22"/>
                <w:szCs w:val="22"/>
              </w:rPr>
            </w:pPr>
            <w:r w:rsidRPr="00FA43EE">
              <w:rPr>
                <w:b/>
                <w:sz w:val="22"/>
                <w:szCs w:val="22"/>
              </w:rPr>
              <w:t>Taf 4309</w:t>
            </w:r>
            <w:r w:rsidR="00EB2615" w:rsidRPr="00FA43EE">
              <w:rPr>
                <w:b/>
                <w:sz w:val="22"/>
                <w:szCs w:val="22"/>
                <w:lang w:val="kk-KZ"/>
              </w:rPr>
              <w:t xml:space="preserve"> Тафсир</w:t>
            </w:r>
            <w:r w:rsidRPr="00FA43EE">
              <w:rPr>
                <w:b/>
                <w:sz w:val="22"/>
                <w:szCs w:val="22"/>
                <w:lang w:val="kk-KZ"/>
              </w:rPr>
              <w:t xml:space="preserve"> </w:t>
            </w:r>
          </w:p>
        </w:tc>
      </w:tr>
      <w:tr w:rsidR="00EB2615" w:rsidRPr="00592D4E" w:rsidTr="00A103AB">
        <w:trPr>
          <w:trHeight w:val="277"/>
          <w:jc w:val="center"/>
        </w:trPr>
        <w:tc>
          <w:tcPr>
            <w:tcW w:w="2803" w:type="dxa"/>
            <w:tcBorders>
              <w:top w:val="single" w:sz="4" w:space="0" w:color="000000"/>
              <w:left w:val="single" w:sz="4" w:space="0" w:color="000000"/>
              <w:bottom w:val="single" w:sz="4" w:space="0" w:color="000000"/>
              <w:right w:val="single" w:sz="4" w:space="0" w:color="000000"/>
            </w:tcBorders>
          </w:tcPr>
          <w:p w:rsidR="00EB2615" w:rsidRPr="00FA43EE" w:rsidRDefault="00EB2615" w:rsidP="002A1E7A">
            <w:pPr>
              <w:rPr>
                <w:b/>
                <w:sz w:val="22"/>
                <w:szCs w:val="22"/>
                <w:lang w:val="kk-KZ"/>
              </w:rPr>
            </w:pPr>
            <w:r w:rsidRPr="00FA43EE">
              <w:rPr>
                <w:b/>
                <w:bCs/>
                <w:sz w:val="22"/>
                <w:szCs w:val="22"/>
                <w:lang w:val="kk-KZ"/>
              </w:rPr>
              <w:t>Пәнге</w:t>
            </w:r>
            <w:r w:rsidRPr="00FA43EE">
              <w:rPr>
                <w:b/>
                <w:bCs/>
                <w:sz w:val="22"/>
                <w:szCs w:val="22"/>
              </w:rPr>
              <w:t xml:space="preserve"> жауапты </w:t>
            </w:r>
            <w:r w:rsidRPr="00FA43EE">
              <w:rPr>
                <w:b/>
                <w:bCs/>
                <w:sz w:val="22"/>
                <w:szCs w:val="22"/>
                <w:lang w:val="kk-KZ"/>
              </w:rPr>
              <w:t>ОПҚ</w:t>
            </w:r>
          </w:p>
        </w:tc>
        <w:tc>
          <w:tcPr>
            <w:tcW w:w="7025" w:type="dxa"/>
            <w:gridSpan w:val="2"/>
            <w:tcBorders>
              <w:top w:val="single" w:sz="4" w:space="0" w:color="000000"/>
              <w:left w:val="single" w:sz="4" w:space="0" w:color="000000"/>
              <w:bottom w:val="single" w:sz="4" w:space="0" w:color="000000"/>
              <w:right w:val="single" w:sz="4" w:space="0" w:color="000000"/>
            </w:tcBorders>
          </w:tcPr>
          <w:p w:rsidR="00EB2615" w:rsidRPr="00FA43EE" w:rsidRDefault="009D1E3F" w:rsidP="009D1E3F">
            <w:pPr>
              <w:jc w:val="both"/>
              <w:rPr>
                <w:sz w:val="22"/>
                <w:szCs w:val="22"/>
                <w:lang w:val="kk-KZ"/>
              </w:rPr>
            </w:pPr>
            <w:r>
              <w:rPr>
                <w:sz w:val="22"/>
                <w:szCs w:val="22"/>
                <w:lang w:val="kk-KZ"/>
              </w:rPr>
              <w:t>PhD Ж.Нурматов, доцент</w:t>
            </w:r>
            <w:r w:rsidR="00F6331B">
              <w:rPr>
                <w:sz w:val="22"/>
                <w:szCs w:val="22"/>
                <w:lang w:val="kk-KZ"/>
              </w:rPr>
              <w:t xml:space="preserve"> </w:t>
            </w:r>
            <w:r>
              <w:rPr>
                <w:sz w:val="22"/>
                <w:szCs w:val="22"/>
                <w:lang w:val="kk-KZ"/>
              </w:rPr>
              <w:t>Д.</w:t>
            </w:r>
            <w:r w:rsidR="00F6331B">
              <w:rPr>
                <w:sz w:val="22"/>
                <w:szCs w:val="22"/>
                <w:lang w:val="kk-KZ"/>
              </w:rPr>
              <w:t xml:space="preserve"> </w:t>
            </w:r>
            <w:r>
              <w:rPr>
                <w:sz w:val="22"/>
                <w:szCs w:val="22"/>
                <w:lang w:val="kk-KZ"/>
              </w:rPr>
              <w:t>Шахин</w:t>
            </w:r>
          </w:p>
        </w:tc>
      </w:tr>
      <w:tr w:rsidR="00EB2615" w:rsidRPr="009D1E3F" w:rsidTr="00A103AB">
        <w:trPr>
          <w:trHeight w:val="277"/>
          <w:jc w:val="center"/>
        </w:trPr>
        <w:tc>
          <w:tcPr>
            <w:tcW w:w="2803" w:type="dxa"/>
            <w:tcBorders>
              <w:top w:val="single" w:sz="4" w:space="0" w:color="000000"/>
              <w:left w:val="single" w:sz="4" w:space="0" w:color="000000"/>
              <w:bottom w:val="single" w:sz="4" w:space="0" w:color="000000"/>
              <w:right w:val="single" w:sz="4" w:space="0" w:color="000000"/>
            </w:tcBorders>
          </w:tcPr>
          <w:p w:rsidR="00EB2615" w:rsidRPr="00FA43EE" w:rsidRDefault="00EB2615" w:rsidP="002A1E7A">
            <w:pPr>
              <w:rPr>
                <w:b/>
                <w:sz w:val="22"/>
                <w:szCs w:val="22"/>
                <w:lang w:val="kk-KZ"/>
              </w:rPr>
            </w:pPr>
            <w:r w:rsidRPr="00FA43EE">
              <w:rPr>
                <w:b/>
                <w:bCs/>
                <w:sz w:val="22"/>
                <w:szCs w:val="22"/>
                <w:lang w:val="kk-KZ"/>
              </w:rPr>
              <w:t xml:space="preserve">Элективті пән циклы және түрі </w:t>
            </w:r>
          </w:p>
        </w:tc>
        <w:tc>
          <w:tcPr>
            <w:tcW w:w="7025" w:type="dxa"/>
            <w:gridSpan w:val="2"/>
            <w:tcBorders>
              <w:top w:val="single" w:sz="4" w:space="0" w:color="000000"/>
              <w:left w:val="single" w:sz="4" w:space="0" w:color="000000"/>
              <w:bottom w:val="single" w:sz="4" w:space="0" w:color="000000"/>
              <w:right w:val="single" w:sz="4" w:space="0" w:color="000000"/>
            </w:tcBorders>
          </w:tcPr>
          <w:p w:rsidR="00EB2615" w:rsidRPr="00FA43EE" w:rsidRDefault="00EB2615" w:rsidP="002A1E7A">
            <w:pPr>
              <w:rPr>
                <w:sz w:val="22"/>
                <w:szCs w:val="22"/>
                <w:lang w:val="kk-KZ"/>
              </w:rPr>
            </w:pPr>
            <w:r w:rsidRPr="00FA43EE">
              <w:rPr>
                <w:sz w:val="22"/>
                <w:szCs w:val="22"/>
                <w:lang w:val="kk-KZ"/>
              </w:rPr>
              <w:t>БП-ТК</w:t>
            </w:r>
          </w:p>
        </w:tc>
      </w:tr>
      <w:tr w:rsidR="00EB2615" w:rsidRPr="009D1E3F" w:rsidTr="00A103AB">
        <w:trPr>
          <w:trHeight w:val="277"/>
          <w:jc w:val="center"/>
        </w:trPr>
        <w:tc>
          <w:tcPr>
            <w:tcW w:w="2803" w:type="dxa"/>
            <w:tcBorders>
              <w:top w:val="single" w:sz="4" w:space="0" w:color="000000"/>
              <w:left w:val="single" w:sz="4" w:space="0" w:color="000000"/>
              <w:bottom w:val="single" w:sz="4" w:space="0" w:color="000000"/>
              <w:right w:val="single" w:sz="4" w:space="0" w:color="000000"/>
            </w:tcBorders>
          </w:tcPr>
          <w:p w:rsidR="00EB2615" w:rsidRPr="00FA43EE" w:rsidRDefault="00EB2615" w:rsidP="002A1E7A">
            <w:pPr>
              <w:rPr>
                <w:b/>
                <w:sz w:val="22"/>
                <w:szCs w:val="22"/>
                <w:lang w:val="kk-KZ"/>
              </w:rPr>
            </w:pPr>
            <w:r w:rsidRPr="00FA43EE">
              <w:rPr>
                <w:b/>
                <w:bCs/>
                <w:sz w:val="22"/>
                <w:szCs w:val="22"/>
                <w:lang w:val="kk-KZ"/>
              </w:rPr>
              <w:t xml:space="preserve">Академиялық дәрежесі </w:t>
            </w:r>
          </w:p>
        </w:tc>
        <w:tc>
          <w:tcPr>
            <w:tcW w:w="7025" w:type="dxa"/>
            <w:gridSpan w:val="2"/>
            <w:tcBorders>
              <w:top w:val="single" w:sz="4" w:space="0" w:color="000000"/>
              <w:left w:val="single" w:sz="4" w:space="0" w:color="000000"/>
              <w:bottom w:val="single" w:sz="4" w:space="0" w:color="000000"/>
              <w:right w:val="single" w:sz="4" w:space="0" w:color="000000"/>
            </w:tcBorders>
          </w:tcPr>
          <w:p w:rsidR="00EB2615" w:rsidRPr="00FA43EE" w:rsidRDefault="00EB2615" w:rsidP="002A1E7A">
            <w:pPr>
              <w:jc w:val="both"/>
              <w:rPr>
                <w:sz w:val="22"/>
                <w:szCs w:val="22"/>
                <w:lang w:val="kk-KZ"/>
              </w:rPr>
            </w:pPr>
            <w:r w:rsidRPr="00FA43EE">
              <w:rPr>
                <w:sz w:val="22"/>
                <w:szCs w:val="22"/>
                <w:lang w:val="kk-KZ"/>
              </w:rPr>
              <w:t>Бакалавриат</w:t>
            </w:r>
          </w:p>
        </w:tc>
      </w:tr>
      <w:tr w:rsidR="00EB2615" w:rsidRPr="009D1E3F" w:rsidTr="00A103AB">
        <w:trPr>
          <w:trHeight w:val="277"/>
          <w:jc w:val="center"/>
        </w:trPr>
        <w:tc>
          <w:tcPr>
            <w:tcW w:w="2803" w:type="dxa"/>
            <w:tcBorders>
              <w:top w:val="single" w:sz="4" w:space="0" w:color="000000"/>
              <w:left w:val="single" w:sz="4" w:space="0" w:color="000000"/>
              <w:bottom w:val="single" w:sz="4" w:space="0" w:color="000000"/>
              <w:right w:val="single" w:sz="4" w:space="0" w:color="000000"/>
            </w:tcBorders>
          </w:tcPr>
          <w:p w:rsidR="00EB2615" w:rsidRPr="00FA43EE" w:rsidRDefault="00EB2615" w:rsidP="002A1E7A">
            <w:pPr>
              <w:rPr>
                <w:b/>
                <w:sz w:val="22"/>
                <w:szCs w:val="22"/>
                <w:lang w:val="kk-KZ"/>
              </w:rPr>
            </w:pPr>
            <w:r w:rsidRPr="00FA43EE">
              <w:rPr>
                <w:b/>
                <w:bCs/>
                <w:sz w:val="22"/>
                <w:szCs w:val="22"/>
                <w:lang w:val="kk-KZ"/>
              </w:rPr>
              <w:t>Акад.кр./акад.сағат</w:t>
            </w:r>
          </w:p>
        </w:tc>
        <w:tc>
          <w:tcPr>
            <w:tcW w:w="7025" w:type="dxa"/>
            <w:gridSpan w:val="2"/>
            <w:tcBorders>
              <w:top w:val="single" w:sz="4" w:space="0" w:color="000000"/>
              <w:left w:val="single" w:sz="4" w:space="0" w:color="000000"/>
              <w:bottom w:val="single" w:sz="4" w:space="0" w:color="000000"/>
              <w:right w:val="single" w:sz="4" w:space="0" w:color="000000"/>
            </w:tcBorders>
          </w:tcPr>
          <w:p w:rsidR="00EB2615" w:rsidRPr="00FA43EE" w:rsidRDefault="00EB2615" w:rsidP="002A1E7A">
            <w:pPr>
              <w:jc w:val="both"/>
              <w:rPr>
                <w:sz w:val="22"/>
                <w:szCs w:val="22"/>
                <w:lang w:val="kk-KZ"/>
              </w:rPr>
            </w:pPr>
            <w:r w:rsidRPr="00FA43EE">
              <w:rPr>
                <w:sz w:val="22"/>
                <w:szCs w:val="22"/>
                <w:lang w:val="kk-KZ"/>
              </w:rPr>
              <w:t>5/150</w:t>
            </w:r>
          </w:p>
        </w:tc>
      </w:tr>
      <w:tr w:rsidR="00EB2615" w:rsidRPr="009D1E3F" w:rsidTr="00A103AB">
        <w:trPr>
          <w:trHeight w:val="277"/>
          <w:jc w:val="center"/>
        </w:trPr>
        <w:tc>
          <w:tcPr>
            <w:tcW w:w="2803" w:type="dxa"/>
            <w:tcBorders>
              <w:top w:val="single" w:sz="4" w:space="0" w:color="000000"/>
              <w:left w:val="single" w:sz="4" w:space="0" w:color="000000"/>
              <w:bottom w:val="single" w:sz="4" w:space="0" w:color="000000"/>
              <w:right w:val="single" w:sz="4" w:space="0" w:color="000000"/>
            </w:tcBorders>
          </w:tcPr>
          <w:p w:rsidR="00EB2615" w:rsidRPr="00FA43EE" w:rsidRDefault="00EB2615" w:rsidP="002A1E7A">
            <w:pPr>
              <w:rPr>
                <w:b/>
                <w:sz w:val="22"/>
                <w:szCs w:val="22"/>
                <w:lang w:val="kk-KZ"/>
              </w:rPr>
            </w:pPr>
            <w:r w:rsidRPr="00FA43EE">
              <w:rPr>
                <w:b/>
                <w:bCs/>
                <w:sz w:val="22"/>
                <w:szCs w:val="22"/>
                <w:lang w:val="kk-KZ"/>
              </w:rPr>
              <w:t>Оқу түрі</w:t>
            </w:r>
          </w:p>
        </w:tc>
        <w:tc>
          <w:tcPr>
            <w:tcW w:w="7025" w:type="dxa"/>
            <w:gridSpan w:val="2"/>
            <w:tcBorders>
              <w:top w:val="single" w:sz="4" w:space="0" w:color="000000"/>
              <w:left w:val="single" w:sz="4" w:space="0" w:color="000000"/>
              <w:bottom w:val="single" w:sz="4" w:space="0" w:color="000000"/>
              <w:right w:val="single" w:sz="4" w:space="0" w:color="000000"/>
            </w:tcBorders>
          </w:tcPr>
          <w:p w:rsidR="00EB2615" w:rsidRPr="00FA43EE" w:rsidRDefault="00EB2615" w:rsidP="002A1E7A">
            <w:pPr>
              <w:jc w:val="both"/>
              <w:rPr>
                <w:sz w:val="22"/>
                <w:szCs w:val="22"/>
                <w:lang w:val="kk-KZ"/>
              </w:rPr>
            </w:pPr>
            <w:r w:rsidRPr="00FA43EE">
              <w:rPr>
                <w:sz w:val="22"/>
                <w:szCs w:val="22"/>
                <w:lang w:val="kk-KZ"/>
              </w:rPr>
              <w:t>Күндізгі</w:t>
            </w:r>
          </w:p>
        </w:tc>
      </w:tr>
      <w:tr w:rsidR="00EB2615" w:rsidRPr="00FA43EE" w:rsidTr="00A103AB">
        <w:trPr>
          <w:trHeight w:val="277"/>
          <w:jc w:val="center"/>
        </w:trPr>
        <w:tc>
          <w:tcPr>
            <w:tcW w:w="2803" w:type="dxa"/>
            <w:tcBorders>
              <w:top w:val="single" w:sz="4" w:space="0" w:color="000000"/>
              <w:left w:val="single" w:sz="4" w:space="0" w:color="000000"/>
              <w:bottom w:val="single" w:sz="4" w:space="0" w:color="000000"/>
              <w:right w:val="single" w:sz="4" w:space="0" w:color="000000"/>
            </w:tcBorders>
          </w:tcPr>
          <w:p w:rsidR="00EB2615" w:rsidRPr="00FA43EE" w:rsidRDefault="00EB2615" w:rsidP="002A1E7A">
            <w:pPr>
              <w:rPr>
                <w:b/>
                <w:bCs/>
                <w:sz w:val="22"/>
                <w:szCs w:val="22"/>
                <w:lang w:val="kk-KZ"/>
              </w:rPr>
            </w:pPr>
            <w:r w:rsidRPr="00FA43EE">
              <w:rPr>
                <w:b/>
                <w:bCs/>
                <w:sz w:val="22"/>
                <w:szCs w:val="22"/>
                <w:lang w:val="kk-KZ"/>
              </w:rPr>
              <w:t>Семес</w:t>
            </w:r>
            <w:r w:rsidRPr="009D1E3F">
              <w:rPr>
                <w:b/>
                <w:bCs/>
                <w:sz w:val="22"/>
                <w:szCs w:val="22"/>
                <w:lang w:val="kk-KZ"/>
              </w:rPr>
              <w:t>т</w:t>
            </w:r>
            <w:r w:rsidRPr="00FA43EE">
              <w:rPr>
                <w:b/>
                <w:bCs/>
                <w:sz w:val="22"/>
                <w:szCs w:val="22"/>
              </w:rPr>
              <w:t>р</w:t>
            </w:r>
            <w:r w:rsidRPr="00FA43EE">
              <w:rPr>
                <w:b/>
                <w:bCs/>
                <w:sz w:val="22"/>
                <w:szCs w:val="22"/>
                <w:lang w:val="kk-KZ"/>
              </w:rPr>
              <w:t>і</w:t>
            </w:r>
          </w:p>
        </w:tc>
        <w:tc>
          <w:tcPr>
            <w:tcW w:w="7025" w:type="dxa"/>
            <w:gridSpan w:val="2"/>
            <w:tcBorders>
              <w:top w:val="single" w:sz="4" w:space="0" w:color="000000"/>
              <w:left w:val="single" w:sz="4" w:space="0" w:color="000000"/>
              <w:bottom w:val="single" w:sz="4" w:space="0" w:color="000000"/>
              <w:right w:val="single" w:sz="4" w:space="0" w:color="000000"/>
            </w:tcBorders>
          </w:tcPr>
          <w:p w:rsidR="00EB2615" w:rsidRPr="00FA43EE" w:rsidRDefault="00EB2615" w:rsidP="002A1E7A">
            <w:pPr>
              <w:jc w:val="both"/>
              <w:rPr>
                <w:sz w:val="22"/>
                <w:szCs w:val="22"/>
                <w:lang w:val="kk-KZ"/>
              </w:rPr>
            </w:pPr>
            <w:r w:rsidRPr="00FA43EE">
              <w:rPr>
                <w:sz w:val="22"/>
                <w:szCs w:val="22"/>
                <w:lang w:val="en-US"/>
              </w:rPr>
              <w:t>VI</w:t>
            </w:r>
            <w:r w:rsidRPr="00FA43EE">
              <w:rPr>
                <w:sz w:val="22"/>
                <w:szCs w:val="22"/>
                <w:lang w:val="kk-KZ"/>
              </w:rPr>
              <w:t>І</w:t>
            </w:r>
          </w:p>
        </w:tc>
      </w:tr>
      <w:tr w:rsidR="00EB2615" w:rsidRPr="00FA43EE" w:rsidTr="00A103AB">
        <w:trPr>
          <w:trHeight w:val="277"/>
          <w:jc w:val="center"/>
        </w:trPr>
        <w:tc>
          <w:tcPr>
            <w:tcW w:w="2803" w:type="dxa"/>
            <w:tcBorders>
              <w:top w:val="single" w:sz="4" w:space="0" w:color="000000"/>
              <w:left w:val="single" w:sz="4" w:space="0" w:color="000000"/>
              <w:bottom w:val="single" w:sz="4" w:space="0" w:color="000000"/>
              <w:right w:val="single" w:sz="4" w:space="0" w:color="000000"/>
            </w:tcBorders>
          </w:tcPr>
          <w:p w:rsidR="00EB2615" w:rsidRPr="00FA43EE" w:rsidRDefault="00EB2615" w:rsidP="002A1E7A">
            <w:pPr>
              <w:rPr>
                <w:b/>
                <w:sz w:val="22"/>
                <w:szCs w:val="22"/>
                <w:lang w:val="kk-KZ"/>
              </w:rPr>
            </w:pPr>
            <w:r w:rsidRPr="00FA43EE">
              <w:rPr>
                <w:b/>
                <w:sz w:val="22"/>
                <w:szCs w:val="22"/>
                <w:lang w:val="kk-KZ"/>
              </w:rPr>
              <w:t>Пәннің п</w:t>
            </w:r>
            <w:r w:rsidRPr="00FA43EE">
              <w:rPr>
                <w:b/>
                <w:sz w:val="22"/>
                <w:szCs w:val="22"/>
              </w:rPr>
              <w:t>ререквизит</w:t>
            </w:r>
            <w:r w:rsidRPr="00FA43EE">
              <w:rPr>
                <w:b/>
                <w:sz w:val="22"/>
                <w:szCs w:val="22"/>
                <w:lang w:val="kk-KZ"/>
              </w:rPr>
              <w:t>тері</w:t>
            </w:r>
          </w:p>
        </w:tc>
        <w:tc>
          <w:tcPr>
            <w:tcW w:w="7025" w:type="dxa"/>
            <w:gridSpan w:val="2"/>
            <w:tcBorders>
              <w:top w:val="single" w:sz="4" w:space="0" w:color="000000"/>
              <w:left w:val="single" w:sz="4" w:space="0" w:color="000000"/>
              <w:bottom w:val="single" w:sz="4" w:space="0" w:color="000000"/>
              <w:right w:val="single" w:sz="4" w:space="0" w:color="000000"/>
            </w:tcBorders>
          </w:tcPr>
          <w:p w:rsidR="00EB2615" w:rsidRPr="00111409" w:rsidRDefault="00111409" w:rsidP="002A1E7A">
            <w:pPr>
              <w:jc w:val="both"/>
              <w:rPr>
                <w:sz w:val="22"/>
                <w:szCs w:val="22"/>
                <w:lang w:val="en-US"/>
              </w:rPr>
            </w:pPr>
            <w:r>
              <w:rPr>
                <w:sz w:val="22"/>
                <w:szCs w:val="22"/>
                <w:lang w:val="en-US"/>
              </w:rPr>
              <w:t>-</w:t>
            </w:r>
          </w:p>
        </w:tc>
      </w:tr>
      <w:tr w:rsidR="00EB2615" w:rsidRPr="00FA43EE" w:rsidTr="00A103AB">
        <w:trPr>
          <w:trHeight w:val="277"/>
          <w:jc w:val="center"/>
        </w:trPr>
        <w:tc>
          <w:tcPr>
            <w:tcW w:w="2803" w:type="dxa"/>
            <w:tcBorders>
              <w:top w:val="single" w:sz="4" w:space="0" w:color="000000"/>
              <w:left w:val="single" w:sz="4" w:space="0" w:color="000000"/>
              <w:bottom w:val="single" w:sz="4" w:space="0" w:color="000000"/>
              <w:right w:val="single" w:sz="4" w:space="0" w:color="000000"/>
            </w:tcBorders>
          </w:tcPr>
          <w:p w:rsidR="00EB2615" w:rsidRPr="00FA43EE" w:rsidRDefault="00EB2615" w:rsidP="002A1E7A">
            <w:pPr>
              <w:rPr>
                <w:b/>
                <w:sz w:val="22"/>
                <w:szCs w:val="22"/>
                <w:lang w:val="kk-KZ"/>
              </w:rPr>
            </w:pPr>
            <w:r w:rsidRPr="00FA43EE">
              <w:rPr>
                <w:b/>
                <w:sz w:val="22"/>
                <w:szCs w:val="22"/>
                <w:lang w:val="kk-KZ"/>
              </w:rPr>
              <w:t>Пәннің пострек</w:t>
            </w:r>
            <w:r w:rsidRPr="00FA43EE">
              <w:rPr>
                <w:b/>
                <w:sz w:val="22"/>
                <w:szCs w:val="22"/>
              </w:rPr>
              <w:t>визит</w:t>
            </w:r>
            <w:r w:rsidRPr="00FA43EE">
              <w:rPr>
                <w:b/>
                <w:sz w:val="22"/>
                <w:szCs w:val="22"/>
                <w:lang w:val="kk-KZ"/>
              </w:rPr>
              <w:t>тері</w:t>
            </w:r>
          </w:p>
        </w:tc>
        <w:tc>
          <w:tcPr>
            <w:tcW w:w="7025" w:type="dxa"/>
            <w:gridSpan w:val="2"/>
            <w:tcBorders>
              <w:top w:val="single" w:sz="4" w:space="0" w:color="000000"/>
              <w:left w:val="single" w:sz="4" w:space="0" w:color="000000"/>
              <w:bottom w:val="single" w:sz="4" w:space="0" w:color="000000"/>
              <w:right w:val="single" w:sz="4" w:space="0" w:color="000000"/>
            </w:tcBorders>
          </w:tcPr>
          <w:p w:rsidR="00EB2615" w:rsidRPr="00FA43EE" w:rsidRDefault="00EB2615" w:rsidP="002A1E7A">
            <w:pPr>
              <w:jc w:val="both"/>
              <w:rPr>
                <w:sz w:val="22"/>
                <w:szCs w:val="22"/>
                <w:lang w:val="kk-KZ"/>
              </w:rPr>
            </w:pPr>
            <w:r w:rsidRPr="00FA43EE">
              <w:rPr>
                <w:sz w:val="22"/>
                <w:szCs w:val="22"/>
                <w:lang w:val="kk-KZ"/>
              </w:rPr>
              <w:t>-</w:t>
            </w:r>
          </w:p>
        </w:tc>
      </w:tr>
      <w:tr w:rsidR="00EB2615" w:rsidRPr="008D4008" w:rsidTr="00A103AB">
        <w:trPr>
          <w:trHeight w:val="277"/>
          <w:jc w:val="center"/>
        </w:trPr>
        <w:tc>
          <w:tcPr>
            <w:tcW w:w="2803" w:type="dxa"/>
            <w:tcBorders>
              <w:top w:val="single" w:sz="4" w:space="0" w:color="000000"/>
              <w:left w:val="single" w:sz="4" w:space="0" w:color="000000"/>
              <w:bottom w:val="single" w:sz="4" w:space="0" w:color="000000"/>
              <w:right w:val="single" w:sz="4" w:space="0" w:color="000000"/>
            </w:tcBorders>
          </w:tcPr>
          <w:p w:rsidR="00EB2615" w:rsidRPr="00FA43EE" w:rsidRDefault="00EB2615" w:rsidP="002A1E7A">
            <w:pPr>
              <w:rPr>
                <w:b/>
                <w:sz w:val="22"/>
                <w:szCs w:val="22"/>
              </w:rPr>
            </w:pPr>
            <w:r w:rsidRPr="00FA43EE">
              <w:rPr>
                <w:b/>
                <w:bCs/>
                <w:sz w:val="22"/>
                <w:szCs w:val="22"/>
                <w:lang w:val="kk-KZ"/>
              </w:rPr>
              <w:t xml:space="preserve">Пәннің қысқаша </w:t>
            </w:r>
            <w:r w:rsidRPr="00FA43EE">
              <w:rPr>
                <w:b/>
                <w:bCs/>
                <w:sz w:val="22"/>
                <w:szCs w:val="22"/>
              </w:rPr>
              <w:t xml:space="preserve">мазмұны </w:t>
            </w:r>
          </w:p>
        </w:tc>
        <w:tc>
          <w:tcPr>
            <w:tcW w:w="7025" w:type="dxa"/>
            <w:gridSpan w:val="2"/>
            <w:tcBorders>
              <w:top w:val="single" w:sz="4" w:space="0" w:color="000000"/>
              <w:left w:val="single" w:sz="4" w:space="0" w:color="000000"/>
              <w:bottom w:val="single" w:sz="4" w:space="0" w:color="000000"/>
              <w:right w:val="single" w:sz="4" w:space="0" w:color="000000"/>
            </w:tcBorders>
          </w:tcPr>
          <w:p w:rsidR="00EB2615" w:rsidRPr="00FA43EE" w:rsidRDefault="00A103AB" w:rsidP="002A1E7A">
            <w:pPr>
              <w:shd w:val="clear" w:color="auto" w:fill="FFFFFF"/>
              <w:tabs>
                <w:tab w:val="left" w:pos="624"/>
              </w:tabs>
              <w:autoSpaceDE w:val="0"/>
              <w:autoSpaceDN w:val="0"/>
              <w:adjustRightInd w:val="0"/>
              <w:jc w:val="both"/>
              <w:rPr>
                <w:sz w:val="22"/>
                <w:szCs w:val="22"/>
                <w:lang w:val="kk-KZ"/>
              </w:rPr>
            </w:pPr>
            <w:r w:rsidRPr="00FA43EE">
              <w:rPr>
                <w:sz w:val="22"/>
                <w:szCs w:val="22"/>
                <w:lang w:val="kk-KZ"/>
              </w:rPr>
              <w:t xml:space="preserve">Пәннің мақсаты тафсир мәтіндерін оқу арқылы Құран және тафсир туралы білімдерін арттыру, әртүрлі бағытта жазылған тафсирлерді салыстыра отырып білім беру. Пәнді оқу нәтижесінде студент Құран тафсиріне байланысты негізгі деректерді біледі, араб тілінің грамматикалық ережелерін қолдана отырып классикалық және қазіргі тафсир мәтіндерін оқып түсінеді, әртүрлі бағытта жазылған </w:t>
            </w:r>
            <w:r w:rsidRPr="00FA43EE">
              <w:rPr>
                <w:sz w:val="22"/>
                <w:szCs w:val="22"/>
                <w:lang w:val="kk-KZ"/>
              </w:rPr>
              <w:lastRenderedPageBreak/>
              <w:t>тафсирлерді заманауи әдістерді қолдана отырып, Құран аяттарын дәстүрлі діни танымға сай дұрыс түсінуді меңгереді.</w:t>
            </w:r>
          </w:p>
        </w:tc>
      </w:tr>
      <w:tr w:rsidR="00A103AB" w:rsidRPr="00FA43EE" w:rsidTr="00A103AB">
        <w:trPr>
          <w:trHeight w:val="1418"/>
          <w:jc w:val="center"/>
        </w:trPr>
        <w:tc>
          <w:tcPr>
            <w:tcW w:w="2803" w:type="dxa"/>
            <w:vMerge w:val="restart"/>
            <w:tcBorders>
              <w:top w:val="single" w:sz="4" w:space="0" w:color="000000"/>
              <w:left w:val="single" w:sz="4" w:space="0" w:color="000000"/>
              <w:right w:val="single" w:sz="4" w:space="0" w:color="000000"/>
            </w:tcBorders>
          </w:tcPr>
          <w:p w:rsidR="00A103AB" w:rsidRPr="00FA43EE" w:rsidRDefault="00A103AB" w:rsidP="00A103AB">
            <w:pPr>
              <w:rPr>
                <w:b/>
                <w:sz w:val="22"/>
                <w:szCs w:val="22"/>
              </w:rPr>
            </w:pPr>
            <w:r w:rsidRPr="00FA43EE">
              <w:rPr>
                <w:b/>
                <w:bCs/>
                <w:sz w:val="22"/>
                <w:szCs w:val="22"/>
                <w:lang w:val="kk-KZ"/>
              </w:rPr>
              <w:lastRenderedPageBreak/>
              <w:t>Құзыреттер және о</w:t>
            </w:r>
            <w:r w:rsidRPr="00FA43EE">
              <w:rPr>
                <w:b/>
                <w:bCs/>
                <w:sz w:val="22"/>
                <w:szCs w:val="22"/>
              </w:rPr>
              <w:t>қ</w:t>
            </w:r>
            <w:r w:rsidRPr="00FA43EE">
              <w:rPr>
                <w:b/>
                <w:bCs/>
                <w:sz w:val="22"/>
                <w:szCs w:val="22"/>
                <w:lang w:val="kk-KZ"/>
              </w:rPr>
              <w:t>ыт</w:t>
            </w:r>
            <w:r w:rsidRPr="00FA43EE">
              <w:rPr>
                <w:b/>
                <w:bCs/>
                <w:sz w:val="22"/>
                <w:szCs w:val="22"/>
              </w:rPr>
              <w:t xml:space="preserve">у нәтижелері </w:t>
            </w:r>
          </w:p>
        </w:tc>
        <w:tc>
          <w:tcPr>
            <w:tcW w:w="3443" w:type="dxa"/>
            <w:tcBorders>
              <w:top w:val="single" w:sz="4" w:space="0" w:color="000000"/>
              <w:left w:val="single" w:sz="4" w:space="0" w:color="000000"/>
              <w:right w:val="single" w:sz="4" w:space="0" w:color="auto"/>
            </w:tcBorders>
          </w:tcPr>
          <w:p w:rsidR="00A103AB" w:rsidRPr="00FA43EE" w:rsidRDefault="00A103AB" w:rsidP="00A103AB">
            <w:pPr>
              <w:rPr>
                <w:sz w:val="22"/>
                <w:szCs w:val="22"/>
                <w:lang w:val="kk-KZ"/>
              </w:rPr>
            </w:pPr>
            <w:r w:rsidRPr="00FA43EE">
              <w:rPr>
                <w:b/>
                <w:bCs/>
                <w:sz w:val="22"/>
                <w:szCs w:val="22"/>
                <w:lang w:val="kk-KZ"/>
              </w:rPr>
              <w:t xml:space="preserve">Б4. Исламтану саласындағы негізгі мәселелерді білу </w:t>
            </w:r>
          </w:p>
        </w:tc>
        <w:tc>
          <w:tcPr>
            <w:tcW w:w="3582" w:type="dxa"/>
            <w:tcBorders>
              <w:top w:val="single" w:sz="4" w:space="0" w:color="000000"/>
              <w:left w:val="single" w:sz="4" w:space="0" w:color="auto"/>
              <w:right w:val="single" w:sz="4" w:space="0" w:color="000000"/>
            </w:tcBorders>
          </w:tcPr>
          <w:p w:rsidR="00A103AB" w:rsidRPr="00FA43EE" w:rsidRDefault="00A103AB" w:rsidP="00A103AB">
            <w:pPr>
              <w:jc w:val="both"/>
              <w:rPr>
                <w:sz w:val="22"/>
                <w:szCs w:val="22"/>
                <w:lang w:val="kk-KZ"/>
              </w:rPr>
            </w:pPr>
            <w:r w:rsidRPr="00FA43EE">
              <w:rPr>
                <w:sz w:val="22"/>
                <w:szCs w:val="22"/>
                <w:lang w:val="kk-KZ"/>
              </w:rPr>
              <w:t>- Ислам ғылымдарының қалыптасуы мен даму кезеңдерін</w:t>
            </w:r>
            <w:r w:rsidRPr="00FA43EE">
              <w:rPr>
                <w:sz w:val="22"/>
                <w:szCs w:val="22"/>
                <w:lang w:val="tr-TR"/>
              </w:rPr>
              <w:t xml:space="preserve">, </w:t>
            </w:r>
            <w:r w:rsidRPr="00FA43EE">
              <w:rPr>
                <w:sz w:val="22"/>
                <w:szCs w:val="22"/>
                <w:lang w:val="kk-KZ"/>
              </w:rPr>
              <w:t>негізгі теориялар мен әдістемесін меңгеріп, қоғамдағы діни проблемаларды шешуде кәсіби білімін қолданады. (ОН5).</w:t>
            </w:r>
          </w:p>
        </w:tc>
      </w:tr>
      <w:tr w:rsidR="00A103AB" w:rsidRPr="00FA43EE" w:rsidTr="00A103AB">
        <w:trPr>
          <w:trHeight w:val="1417"/>
          <w:jc w:val="center"/>
        </w:trPr>
        <w:tc>
          <w:tcPr>
            <w:tcW w:w="2803" w:type="dxa"/>
            <w:vMerge/>
            <w:tcBorders>
              <w:left w:val="single" w:sz="4" w:space="0" w:color="000000"/>
              <w:right w:val="single" w:sz="4" w:space="0" w:color="000000"/>
            </w:tcBorders>
          </w:tcPr>
          <w:p w:rsidR="00A103AB" w:rsidRPr="00FA43EE" w:rsidRDefault="00A103AB" w:rsidP="00A103AB">
            <w:pPr>
              <w:rPr>
                <w:b/>
                <w:bCs/>
                <w:sz w:val="22"/>
                <w:szCs w:val="22"/>
                <w:lang w:val="kk-KZ"/>
              </w:rPr>
            </w:pPr>
          </w:p>
        </w:tc>
        <w:tc>
          <w:tcPr>
            <w:tcW w:w="3443" w:type="dxa"/>
            <w:tcBorders>
              <w:left w:val="single" w:sz="4" w:space="0" w:color="000000"/>
              <w:right w:val="single" w:sz="4" w:space="0" w:color="auto"/>
            </w:tcBorders>
          </w:tcPr>
          <w:p w:rsidR="00A103AB" w:rsidRPr="00FA43EE" w:rsidRDefault="00A103AB" w:rsidP="00A103AB">
            <w:pPr>
              <w:tabs>
                <w:tab w:val="left" w:pos="709"/>
              </w:tabs>
              <w:jc w:val="both"/>
              <w:rPr>
                <w:sz w:val="22"/>
                <w:szCs w:val="22"/>
                <w:lang w:val="kk-KZ"/>
              </w:rPr>
            </w:pPr>
            <w:r w:rsidRPr="00FA43EE">
              <w:rPr>
                <w:b/>
                <w:bCs/>
                <w:sz w:val="22"/>
                <w:szCs w:val="22"/>
                <w:lang w:val="kk-KZ"/>
              </w:rPr>
              <w:t xml:space="preserve">Б4. Исламтану саласындағы негізгі мәселелерді білу </w:t>
            </w:r>
          </w:p>
        </w:tc>
        <w:tc>
          <w:tcPr>
            <w:tcW w:w="3582" w:type="dxa"/>
            <w:tcBorders>
              <w:top w:val="single" w:sz="4" w:space="0" w:color="000000"/>
              <w:left w:val="single" w:sz="4" w:space="0" w:color="auto"/>
              <w:right w:val="single" w:sz="4" w:space="0" w:color="000000"/>
            </w:tcBorders>
          </w:tcPr>
          <w:p w:rsidR="00A103AB" w:rsidRPr="00FA43EE" w:rsidRDefault="00A103AB" w:rsidP="00A103AB">
            <w:pPr>
              <w:tabs>
                <w:tab w:val="left" w:pos="709"/>
              </w:tabs>
              <w:ind w:right="40"/>
              <w:jc w:val="both"/>
              <w:rPr>
                <w:sz w:val="22"/>
                <w:szCs w:val="22"/>
                <w:lang w:val="kk-KZ"/>
              </w:rPr>
            </w:pPr>
            <w:r w:rsidRPr="00FA43EE">
              <w:rPr>
                <w:sz w:val="22"/>
                <w:szCs w:val="22"/>
                <w:lang w:val="kk-KZ"/>
              </w:rPr>
              <w:t xml:space="preserve">- Ислам діни мәтіндерін оқу, түсіндіру, қолдану саласында негізгі теориялық білімін көрсетеді. (ОН6). </w:t>
            </w:r>
          </w:p>
          <w:p w:rsidR="00A103AB" w:rsidRPr="00FA43EE" w:rsidRDefault="00A103AB" w:rsidP="00A103AB">
            <w:pPr>
              <w:pStyle w:val="af3"/>
              <w:ind w:left="0"/>
              <w:jc w:val="both"/>
              <w:rPr>
                <w:sz w:val="22"/>
                <w:szCs w:val="22"/>
                <w:lang w:val="kk-KZ"/>
              </w:rPr>
            </w:pPr>
          </w:p>
        </w:tc>
      </w:tr>
      <w:tr w:rsidR="00A103AB" w:rsidRPr="00FA43EE" w:rsidTr="00A103AB">
        <w:trPr>
          <w:trHeight w:val="277"/>
          <w:jc w:val="center"/>
        </w:trPr>
        <w:tc>
          <w:tcPr>
            <w:tcW w:w="2803" w:type="dxa"/>
            <w:tcBorders>
              <w:top w:val="single" w:sz="4" w:space="0" w:color="000000"/>
              <w:left w:val="single" w:sz="4" w:space="0" w:color="000000"/>
              <w:bottom w:val="single" w:sz="4" w:space="0" w:color="000000"/>
              <w:right w:val="single" w:sz="4" w:space="0" w:color="000000"/>
            </w:tcBorders>
          </w:tcPr>
          <w:p w:rsidR="00A103AB" w:rsidRPr="00FA43EE" w:rsidRDefault="00A103AB" w:rsidP="00A103AB">
            <w:pPr>
              <w:rPr>
                <w:b/>
                <w:sz w:val="22"/>
                <w:szCs w:val="22"/>
                <w:lang w:val="kk-KZ"/>
              </w:rPr>
            </w:pPr>
            <w:r w:rsidRPr="00FA43EE">
              <w:rPr>
                <w:b/>
                <w:sz w:val="22"/>
                <w:szCs w:val="22"/>
              </w:rPr>
              <w:t xml:space="preserve">Қорытынды бақылау </w:t>
            </w:r>
          </w:p>
        </w:tc>
        <w:tc>
          <w:tcPr>
            <w:tcW w:w="7025" w:type="dxa"/>
            <w:gridSpan w:val="2"/>
            <w:tcBorders>
              <w:top w:val="single" w:sz="4" w:space="0" w:color="000000"/>
              <w:left w:val="single" w:sz="4" w:space="0" w:color="000000"/>
              <w:bottom w:val="single" w:sz="4" w:space="0" w:color="000000"/>
              <w:right w:val="single" w:sz="4" w:space="0" w:color="000000"/>
            </w:tcBorders>
          </w:tcPr>
          <w:p w:rsidR="00A103AB" w:rsidRPr="00FA43EE" w:rsidRDefault="00A103AB" w:rsidP="00A103AB">
            <w:pPr>
              <w:jc w:val="both"/>
              <w:rPr>
                <w:sz w:val="22"/>
                <w:szCs w:val="22"/>
                <w:lang w:val="kk-KZ"/>
              </w:rPr>
            </w:pPr>
            <w:r w:rsidRPr="00FA43EE">
              <w:rPr>
                <w:sz w:val="22"/>
                <w:szCs w:val="22"/>
                <w:lang w:val="kk-KZ"/>
              </w:rPr>
              <w:t xml:space="preserve">емтихан  </w:t>
            </w:r>
          </w:p>
        </w:tc>
      </w:tr>
      <w:tr w:rsidR="00A103AB" w:rsidRPr="00FA43EE" w:rsidTr="00A103AB">
        <w:trPr>
          <w:trHeight w:val="277"/>
          <w:jc w:val="center"/>
        </w:trPr>
        <w:tc>
          <w:tcPr>
            <w:tcW w:w="2803" w:type="dxa"/>
            <w:tcBorders>
              <w:top w:val="single" w:sz="4" w:space="0" w:color="000000"/>
              <w:left w:val="single" w:sz="4" w:space="0" w:color="000000"/>
              <w:bottom w:val="single" w:sz="4" w:space="0" w:color="000000"/>
              <w:right w:val="single" w:sz="4" w:space="0" w:color="000000"/>
            </w:tcBorders>
          </w:tcPr>
          <w:p w:rsidR="00A103AB" w:rsidRPr="00FA43EE" w:rsidRDefault="00A103AB" w:rsidP="00A103AB">
            <w:pPr>
              <w:rPr>
                <w:b/>
                <w:sz w:val="22"/>
                <w:szCs w:val="22"/>
              </w:rPr>
            </w:pPr>
            <w:r w:rsidRPr="00FA43EE">
              <w:rPr>
                <w:b/>
                <w:bCs/>
                <w:sz w:val="22"/>
                <w:szCs w:val="22"/>
              </w:rPr>
              <w:t xml:space="preserve">Кредиттерді алу шарты </w:t>
            </w:r>
          </w:p>
        </w:tc>
        <w:tc>
          <w:tcPr>
            <w:tcW w:w="7025" w:type="dxa"/>
            <w:gridSpan w:val="2"/>
            <w:tcBorders>
              <w:top w:val="single" w:sz="4" w:space="0" w:color="000000"/>
              <w:left w:val="single" w:sz="4" w:space="0" w:color="000000"/>
              <w:bottom w:val="single" w:sz="4" w:space="0" w:color="000000"/>
              <w:right w:val="single" w:sz="4" w:space="0" w:color="000000"/>
            </w:tcBorders>
          </w:tcPr>
          <w:p w:rsidR="00A103AB" w:rsidRPr="00FA43EE" w:rsidRDefault="00A103AB" w:rsidP="00A103AB">
            <w:pPr>
              <w:jc w:val="both"/>
              <w:rPr>
                <w:sz w:val="22"/>
                <w:szCs w:val="22"/>
                <w:lang w:val="kk-KZ"/>
              </w:rPr>
            </w:pPr>
            <w:r w:rsidRPr="00FA43EE">
              <w:rPr>
                <w:sz w:val="22"/>
                <w:szCs w:val="22"/>
                <w:lang w:val="kk-KZ"/>
              </w:rPr>
              <w:t>Лекция, семинар сабақтар, СӨЖ, үй тапсырмасын орындау</w:t>
            </w:r>
          </w:p>
        </w:tc>
      </w:tr>
      <w:tr w:rsidR="00A103AB" w:rsidRPr="00FA43EE" w:rsidTr="00A103AB">
        <w:trPr>
          <w:trHeight w:val="277"/>
          <w:jc w:val="center"/>
        </w:trPr>
        <w:tc>
          <w:tcPr>
            <w:tcW w:w="2803" w:type="dxa"/>
            <w:tcBorders>
              <w:top w:val="single" w:sz="4" w:space="0" w:color="000000"/>
              <w:left w:val="single" w:sz="4" w:space="0" w:color="000000"/>
              <w:bottom w:val="single" w:sz="4" w:space="0" w:color="000000"/>
              <w:right w:val="single" w:sz="4" w:space="0" w:color="000000"/>
            </w:tcBorders>
          </w:tcPr>
          <w:p w:rsidR="00A103AB" w:rsidRPr="00FA43EE" w:rsidRDefault="00A103AB" w:rsidP="00A103AB">
            <w:pPr>
              <w:rPr>
                <w:b/>
                <w:sz w:val="22"/>
                <w:szCs w:val="22"/>
              </w:rPr>
            </w:pPr>
            <w:r w:rsidRPr="00FA43EE">
              <w:rPr>
                <w:b/>
                <w:bCs/>
                <w:sz w:val="22"/>
                <w:szCs w:val="22"/>
                <w:lang w:val="kk-KZ"/>
              </w:rPr>
              <w:t xml:space="preserve">Пәннің </w:t>
            </w:r>
            <w:r w:rsidRPr="00FA43EE">
              <w:rPr>
                <w:b/>
                <w:bCs/>
                <w:sz w:val="22"/>
                <w:szCs w:val="22"/>
              </w:rPr>
              <w:t>ұзақтығы</w:t>
            </w:r>
          </w:p>
        </w:tc>
        <w:tc>
          <w:tcPr>
            <w:tcW w:w="7025" w:type="dxa"/>
            <w:gridSpan w:val="2"/>
            <w:tcBorders>
              <w:top w:val="single" w:sz="4" w:space="0" w:color="000000"/>
              <w:left w:val="single" w:sz="4" w:space="0" w:color="000000"/>
              <w:bottom w:val="single" w:sz="4" w:space="0" w:color="000000"/>
              <w:right w:val="single" w:sz="4" w:space="0" w:color="000000"/>
            </w:tcBorders>
          </w:tcPr>
          <w:p w:rsidR="00A103AB" w:rsidRPr="00FA43EE" w:rsidRDefault="00A103AB" w:rsidP="00A103AB">
            <w:pPr>
              <w:jc w:val="both"/>
              <w:rPr>
                <w:sz w:val="22"/>
                <w:szCs w:val="22"/>
                <w:lang w:val="kk-KZ"/>
              </w:rPr>
            </w:pPr>
            <w:r w:rsidRPr="00FA43EE">
              <w:rPr>
                <w:sz w:val="22"/>
                <w:szCs w:val="22"/>
                <w:lang w:val="en-US"/>
              </w:rPr>
              <w:t xml:space="preserve">1 </w:t>
            </w:r>
            <w:r w:rsidRPr="00FA43EE">
              <w:rPr>
                <w:sz w:val="22"/>
                <w:szCs w:val="22"/>
                <w:lang w:val="kk-KZ"/>
              </w:rPr>
              <w:t>семестр</w:t>
            </w:r>
          </w:p>
        </w:tc>
      </w:tr>
      <w:tr w:rsidR="00A103AB" w:rsidRPr="00FA43EE" w:rsidTr="00A103AB">
        <w:trPr>
          <w:trHeight w:val="277"/>
          <w:jc w:val="center"/>
        </w:trPr>
        <w:tc>
          <w:tcPr>
            <w:tcW w:w="2803" w:type="dxa"/>
            <w:tcBorders>
              <w:top w:val="single" w:sz="4" w:space="0" w:color="000000"/>
              <w:left w:val="single" w:sz="4" w:space="0" w:color="000000"/>
              <w:bottom w:val="single" w:sz="4" w:space="0" w:color="auto"/>
              <w:right w:val="single" w:sz="4" w:space="0" w:color="000000"/>
            </w:tcBorders>
          </w:tcPr>
          <w:p w:rsidR="00A103AB" w:rsidRPr="00FA43EE" w:rsidRDefault="00A103AB" w:rsidP="00A103AB">
            <w:pPr>
              <w:rPr>
                <w:b/>
                <w:sz w:val="22"/>
                <w:szCs w:val="22"/>
                <w:lang w:val="kk-KZ"/>
              </w:rPr>
            </w:pPr>
            <w:r w:rsidRPr="00FA43EE">
              <w:rPr>
                <w:b/>
                <w:bCs/>
                <w:sz w:val="22"/>
                <w:szCs w:val="22"/>
              </w:rPr>
              <w:t>Әдебиет</w:t>
            </w:r>
            <w:r w:rsidRPr="00FA43EE">
              <w:rPr>
                <w:b/>
                <w:bCs/>
                <w:sz w:val="22"/>
                <w:szCs w:val="22"/>
                <w:lang w:val="kk-KZ"/>
              </w:rPr>
              <w:t>тер</w:t>
            </w:r>
          </w:p>
        </w:tc>
        <w:tc>
          <w:tcPr>
            <w:tcW w:w="7025" w:type="dxa"/>
            <w:gridSpan w:val="2"/>
            <w:tcBorders>
              <w:top w:val="single" w:sz="4" w:space="0" w:color="000000"/>
              <w:left w:val="single" w:sz="4" w:space="0" w:color="000000"/>
              <w:bottom w:val="single" w:sz="4" w:space="0" w:color="auto"/>
              <w:right w:val="single" w:sz="4" w:space="0" w:color="000000"/>
            </w:tcBorders>
          </w:tcPr>
          <w:p w:rsidR="00A103AB" w:rsidRPr="00FA43EE" w:rsidRDefault="00A103AB" w:rsidP="00A103AB">
            <w:pPr>
              <w:widowControl w:val="0"/>
              <w:autoSpaceDE w:val="0"/>
              <w:autoSpaceDN w:val="0"/>
              <w:adjustRightInd w:val="0"/>
              <w:rPr>
                <w:sz w:val="22"/>
                <w:szCs w:val="22"/>
                <w:lang w:val="kk-KZ"/>
              </w:rPr>
            </w:pPr>
            <w:r w:rsidRPr="00FA43EE">
              <w:rPr>
                <w:color w:val="000000"/>
                <w:sz w:val="22"/>
                <w:szCs w:val="22"/>
                <w:lang w:val="kk-KZ"/>
              </w:rPr>
              <w:t>1.Kur'an-ı kerım ve açıklamalı meali,</w:t>
            </w:r>
            <w:r w:rsidRPr="00FA43EE">
              <w:rPr>
                <w:sz w:val="22"/>
                <w:szCs w:val="22"/>
                <w:lang w:val="kk-KZ"/>
              </w:rPr>
              <w:t xml:space="preserve"> Анкара, 2014</w:t>
            </w:r>
          </w:p>
          <w:p w:rsidR="00A103AB" w:rsidRPr="00FA43EE" w:rsidRDefault="00A103AB" w:rsidP="00A103AB">
            <w:pPr>
              <w:widowControl w:val="0"/>
              <w:autoSpaceDE w:val="0"/>
              <w:autoSpaceDN w:val="0"/>
              <w:adjustRightInd w:val="0"/>
              <w:rPr>
                <w:sz w:val="22"/>
                <w:szCs w:val="22"/>
                <w:lang w:val="kk-KZ"/>
              </w:rPr>
            </w:pPr>
            <w:r w:rsidRPr="00FA43EE">
              <w:rPr>
                <w:sz w:val="22"/>
                <w:szCs w:val="22"/>
                <w:lang w:val="tr-TR"/>
              </w:rPr>
              <w:t>2</w:t>
            </w:r>
            <w:r w:rsidRPr="00FA43EE">
              <w:rPr>
                <w:sz w:val="22"/>
                <w:szCs w:val="22"/>
                <w:lang w:val="kk-KZ"/>
              </w:rPr>
              <w:t>.</w:t>
            </w:r>
            <w:r w:rsidRPr="00FA43EE">
              <w:rPr>
                <w:color w:val="000000"/>
                <w:sz w:val="22"/>
                <w:szCs w:val="22"/>
                <w:lang w:val="kk-KZ"/>
              </w:rPr>
              <w:t>H. Nurbaki, Kur'an-ı Kerim'den Ayetler ve İlmı Gerçekler,</w:t>
            </w:r>
            <w:r w:rsidRPr="00FA43EE">
              <w:rPr>
                <w:sz w:val="22"/>
                <w:szCs w:val="22"/>
                <w:lang w:val="kk-KZ"/>
              </w:rPr>
              <w:t xml:space="preserve"> Анкара, 2014</w:t>
            </w:r>
          </w:p>
          <w:p w:rsidR="00A103AB" w:rsidRPr="00FA43EE" w:rsidRDefault="00A103AB" w:rsidP="00A103AB">
            <w:pPr>
              <w:widowControl w:val="0"/>
              <w:autoSpaceDE w:val="0"/>
              <w:autoSpaceDN w:val="0"/>
              <w:adjustRightInd w:val="0"/>
              <w:rPr>
                <w:sz w:val="22"/>
                <w:szCs w:val="22"/>
                <w:lang w:val="kk-KZ"/>
              </w:rPr>
            </w:pPr>
            <w:r w:rsidRPr="00FA43EE">
              <w:rPr>
                <w:sz w:val="22"/>
                <w:szCs w:val="22"/>
                <w:lang w:val="tr-TR"/>
              </w:rPr>
              <w:t>3</w:t>
            </w:r>
            <w:r w:rsidRPr="00FA43EE">
              <w:rPr>
                <w:sz w:val="22"/>
                <w:szCs w:val="22"/>
                <w:lang w:val="kk-KZ"/>
              </w:rPr>
              <w:t>.</w:t>
            </w:r>
            <w:r w:rsidRPr="00FA43EE">
              <w:rPr>
                <w:color w:val="000000"/>
                <w:sz w:val="22"/>
                <w:szCs w:val="22"/>
                <w:lang w:val="kk-KZ"/>
              </w:rPr>
              <w:t>İ. Cerrahoğlu,Tefsir usulü,</w:t>
            </w:r>
            <w:r w:rsidRPr="00FA43EE">
              <w:rPr>
                <w:sz w:val="22"/>
                <w:szCs w:val="22"/>
                <w:lang w:val="kk-KZ"/>
              </w:rPr>
              <w:t xml:space="preserve"> Анкара, 2014</w:t>
            </w:r>
          </w:p>
          <w:p w:rsidR="00A103AB" w:rsidRPr="00FA43EE" w:rsidRDefault="00A103AB" w:rsidP="00A103AB">
            <w:pPr>
              <w:jc w:val="both"/>
              <w:rPr>
                <w:sz w:val="22"/>
                <w:szCs w:val="22"/>
                <w:lang w:val="kk-KZ"/>
              </w:rPr>
            </w:pPr>
            <w:r w:rsidRPr="00FA43EE">
              <w:rPr>
                <w:sz w:val="22"/>
                <w:szCs w:val="22"/>
                <w:lang w:val="tr-TR"/>
              </w:rPr>
              <w:t>4</w:t>
            </w:r>
            <w:r w:rsidRPr="00FA43EE">
              <w:rPr>
                <w:sz w:val="22"/>
                <w:szCs w:val="22"/>
                <w:lang w:val="kk-KZ"/>
              </w:rPr>
              <w:t>.</w:t>
            </w:r>
            <w:r w:rsidRPr="00FA43EE">
              <w:rPr>
                <w:color w:val="000000"/>
                <w:sz w:val="22"/>
                <w:szCs w:val="22"/>
              </w:rPr>
              <w:t>И. Чалышкан</w:t>
            </w:r>
            <w:r w:rsidRPr="00FA43EE">
              <w:rPr>
                <w:color w:val="000000"/>
                <w:sz w:val="22"/>
                <w:szCs w:val="22"/>
                <w:lang w:val="kk-KZ"/>
              </w:rPr>
              <w:t xml:space="preserve">, </w:t>
            </w:r>
            <w:r w:rsidRPr="00FA43EE">
              <w:rPr>
                <w:color w:val="000000"/>
                <w:sz w:val="22"/>
                <w:szCs w:val="22"/>
              </w:rPr>
              <w:t>Тәпсір әдістемесі</w:t>
            </w:r>
            <w:r w:rsidRPr="00FA43EE">
              <w:rPr>
                <w:color w:val="000000"/>
                <w:sz w:val="22"/>
                <w:szCs w:val="22"/>
                <w:lang w:val="kk-KZ"/>
              </w:rPr>
              <w:t>,</w:t>
            </w:r>
            <w:r w:rsidRPr="00FA43EE">
              <w:rPr>
                <w:sz w:val="22"/>
                <w:szCs w:val="22"/>
                <w:lang w:val="kk-KZ"/>
              </w:rPr>
              <w:t xml:space="preserve"> Анкара, 2016</w:t>
            </w:r>
          </w:p>
          <w:p w:rsidR="00A103AB" w:rsidRPr="00FA43EE" w:rsidRDefault="00A103AB" w:rsidP="00A103AB">
            <w:pPr>
              <w:jc w:val="both"/>
              <w:rPr>
                <w:noProof/>
                <w:sz w:val="22"/>
                <w:szCs w:val="22"/>
                <w:lang w:val="kk-KZ"/>
              </w:rPr>
            </w:pPr>
            <w:r w:rsidRPr="00FA43EE">
              <w:rPr>
                <w:noProof/>
                <w:sz w:val="22"/>
                <w:szCs w:val="22"/>
                <w:lang w:val="kk-KZ"/>
              </w:rPr>
              <w:t>5. Исламдық дереккөздерді интерпретациялау әдістері, оқу құралы, -Алматы 2020, Қ.С.Бағашаров</w:t>
            </w:r>
          </w:p>
          <w:p w:rsidR="00A103AB" w:rsidRPr="00FA43EE" w:rsidRDefault="00A103AB" w:rsidP="00A103AB">
            <w:pPr>
              <w:jc w:val="both"/>
              <w:rPr>
                <w:noProof/>
                <w:sz w:val="22"/>
                <w:szCs w:val="22"/>
                <w:lang w:val="kk-KZ"/>
              </w:rPr>
            </w:pPr>
            <w:r w:rsidRPr="00FA43EE">
              <w:rPr>
                <w:noProof/>
                <w:sz w:val="22"/>
                <w:szCs w:val="22"/>
                <w:lang w:val="kk-KZ"/>
              </w:rPr>
              <w:t>6. Тәпсір тарихы және әдістемесі. Оқу құралы. Ж. Е. Нурматов. - Шымкент : Әлем, 2020</w:t>
            </w:r>
          </w:p>
        </w:tc>
      </w:tr>
    </w:tbl>
    <w:p w:rsidR="00EB2615" w:rsidRPr="00FA43EE" w:rsidRDefault="00EB2615" w:rsidP="00E11256">
      <w:pPr>
        <w:pStyle w:val="af5"/>
        <w:spacing w:before="0" w:beforeAutospacing="0" w:after="0" w:afterAutospacing="0"/>
        <w:jc w:val="both"/>
        <w:rPr>
          <w:b/>
          <w:sz w:val="22"/>
          <w:szCs w:val="22"/>
          <w:lang w:val="kk-KZ"/>
        </w:rPr>
      </w:pPr>
    </w:p>
    <w:p w:rsidR="00303690" w:rsidRPr="00FA43EE" w:rsidRDefault="00303690" w:rsidP="00E11256">
      <w:pPr>
        <w:pStyle w:val="af5"/>
        <w:spacing w:before="0" w:beforeAutospacing="0" w:after="0" w:afterAutospacing="0"/>
        <w:jc w:val="both"/>
        <w:rPr>
          <w:b/>
          <w:sz w:val="22"/>
          <w:szCs w:val="22"/>
          <w:lang w:val="kk-KZ"/>
        </w:rPr>
      </w:pPr>
    </w:p>
    <w:tbl>
      <w:tblPr>
        <w:tblW w:w="9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3"/>
        <w:gridCol w:w="3443"/>
        <w:gridCol w:w="3582"/>
      </w:tblGrid>
      <w:tr w:rsidR="00303690" w:rsidRPr="00FA43EE" w:rsidTr="002A1E7A">
        <w:trPr>
          <w:trHeight w:val="277"/>
          <w:jc w:val="center"/>
        </w:trPr>
        <w:tc>
          <w:tcPr>
            <w:tcW w:w="2803" w:type="dxa"/>
            <w:tcBorders>
              <w:top w:val="single" w:sz="4" w:space="0" w:color="000000"/>
              <w:left w:val="single" w:sz="4" w:space="0" w:color="000000"/>
              <w:bottom w:val="single" w:sz="4" w:space="0" w:color="000000"/>
              <w:right w:val="single" w:sz="4" w:space="0" w:color="000000"/>
            </w:tcBorders>
          </w:tcPr>
          <w:p w:rsidR="00303690" w:rsidRPr="00FA43EE" w:rsidRDefault="00303690" w:rsidP="002A1E7A">
            <w:pPr>
              <w:rPr>
                <w:b/>
                <w:sz w:val="22"/>
                <w:szCs w:val="22"/>
              </w:rPr>
            </w:pPr>
            <w:r w:rsidRPr="00FA43EE">
              <w:rPr>
                <w:b/>
                <w:bCs/>
                <w:sz w:val="22"/>
                <w:szCs w:val="22"/>
                <w:lang w:val="kk-KZ"/>
              </w:rPr>
              <w:t>Пән коды</w:t>
            </w:r>
            <w:r w:rsidRPr="00FA43EE">
              <w:rPr>
                <w:b/>
                <w:bCs/>
                <w:sz w:val="22"/>
                <w:szCs w:val="22"/>
              </w:rPr>
              <w:t xml:space="preserve"> және атауы</w:t>
            </w:r>
          </w:p>
        </w:tc>
        <w:tc>
          <w:tcPr>
            <w:tcW w:w="7025" w:type="dxa"/>
            <w:gridSpan w:val="2"/>
            <w:tcBorders>
              <w:top w:val="single" w:sz="4" w:space="0" w:color="000000"/>
              <w:left w:val="single" w:sz="4" w:space="0" w:color="000000"/>
              <w:bottom w:val="single" w:sz="4" w:space="0" w:color="000000"/>
              <w:right w:val="single" w:sz="4" w:space="0" w:color="000000"/>
            </w:tcBorders>
          </w:tcPr>
          <w:p w:rsidR="00303690" w:rsidRPr="00FA43EE" w:rsidRDefault="00303690" w:rsidP="00303690">
            <w:pPr>
              <w:rPr>
                <w:sz w:val="22"/>
                <w:szCs w:val="22"/>
              </w:rPr>
            </w:pPr>
            <w:r w:rsidRPr="00FA43EE">
              <w:rPr>
                <w:b/>
                <w:sz w:val="22"/>
                <w:szCs w:val="22"/>
              </w:rPr>
              <w:t>KIM 4310</w:t>
            </w:r>
            <w:r w:rsidRPr="00FA43EE">
              <w:rPr>
                <w:b/>
                <w:sz w:val="22"/>
                <w:szCs w:val="22"/>
                <w:lang w:val="kk-KZ"/>
              </w:rPr>
              <w:t xml:space="preserve"> Классикалық ислам мәтіндері </w:t>
            </w:r>
          </w:p>
        </w:tc>
      </w:tr>
      <w:tr w:rsidR="00303690" w:rsidRPr="00592D4E" w:rsidTr="002A1E7A">
        <w:trPr>
          <w:trHeight w:val="277"/>
          <w:jc w:val="center"/>
        </w:trPr>
        <w:tc>
          <w:tcPr>
            <w:tcW w:w="2803" w:type="dxa"/>
            <w:tcBorders>
              <w:top w:val="single" w:sz="4" w:space="0" w:color="000000"/>
              <w:left w:val="single" w:sz="4" w:space="0" w:color="000000"/>
              <w:bottom w:val="single" w:sz="4" w:space="0" w:color="000000"/>
              <w:right w:val="single" w:sz="4" w:space="0" w:color="000000"/>
            </w:tcBorders>
          </w:tcPr>
          <w:p w:rsidR="00303690" w:rsidRPr="00FA43EE" w:rsidRDefault="00303690" w:rsidP="002A1E7A">
            <w:pPr>
              <w:rPr>
                <w:b/>
                <w:sz w:val="22"/>
                <w:szCs w:val="22"/>
                <w:lang w:val="kk-KZ"/>
              </w:rPr>
            </w:pPr>
            <w:r w:rsidRPr="00FA43EE">
              <w:rPr>
                <w:b/>
                <w:bCs/>
                <w:sz w:val="22"/>
                <w:szCs w:val="22"/>
                <w:lang w:val="kk-KZ"/>
              </w:rPr>
              <w:t>Пәнге</w:t>
            </w:r>
            <w:r w:rsidRPr="00FA43EE">
              <w:rPr>
                <w:b/>
                <w:bCs/>
                <w:sz w:val="22"/>
                <w:szCs w:val="22"/>
              </w:rPr>
              <w:t xml:space="preserve"> жауапты </w:t>
            </w:r>
            <w:r w:rsidRPr="00FA43EE">
              <w:rPr>
                <w:b/>
                <w:bCs/>
                <w:sz w:val="22"/>
                <w:szCs w:val="22"/>
                <w:lang w:val="kk-KZ"/>
              </w:rPr>
              <w:t>ОПҚ</w:t>
            </w:r>
          </w:p>
        </w:tc>
        <w:tc>
          <w:tcPr>
            <w:tcW w:w="7025" w:type="dxa"/>
            <w:gridSpan w:val="2"/>
            <w:tcBorders>
              <w:top w:val="single" w:sz="4" w:space="0" w:color="000000"/>
              <w:left w:val="single" w:sz="4" w:space="0" w:color="000000"/>
              <w:bottom w:val="single" w:sz="4" w:space="0" w:color="000000"/>
              <w:right w:val="single" w:sz="4" w:space="0" w:color="000000"/>
            </w:tcBorders>
          </w:tcPr>
          <w:p w:rsidR="00303690" w:rsidRPr="00FA43EE" w:rsidRDefault="002213E5" w:rsidP="009D1E3F">
            <w:pPr>
              <w:jc w:val="both"/>
              <w:rPr>
                <w:sz w:val="22"/>
                <w:szCs w:val="22"/>
                <w:lang w:val="kk-KZ"/>
              </w:rPr>
            </w:pPr>
            <w:r>
              <w:rPr>
                <w:sz w:val="22"/>
                <w:szCs w:val="22"/>
                <w:lang w:val="kk-KZ"/>
              </w:rPr>
              <w:t xml:space="preserve">PhD Ж.Нурматов, </w:t>
            </w:r>
            <w:r w:rsidR="009D1E3F">
              <w:rPr>
                <w:sz w:val="22"/>
                <w:szCs w:val="22"/>
                <w:lang w:val="kk-KZ"/>
              </w:rPr>
              <w:t>Д.Шахин</w:t>
            </w:r>
          </w:p>
        </w:tc>
      </w:tr>
      <w:tr w:rsidR="00303690" w:rsidRPr="00FA43EE" w:rsidTr="002A1E7A">
        <w:trPr>
          <w:trHeight w:val="277"/>
          <w:jc w:val="center"/>
        </w:trPr>
        <w:tc>
          <w:tcPr>
            <w:tcW w:w="2803" w:type="dxa"/>
            <w:tcBorders>
              <w:top w:val="single" w:sz="4" w:space="0" w:color="000000"/>
              <w:left w:val="single" w:sz="4" w:space="0" w:color="000000"/>
              <w:bottom w:val="single" w:sz="4" w:space="0" w:color="000000"/>
              <w:right w:val="single" w:sz="4" w:space="0" w:color="000000"/>
            </w:tcBorders>
          </w:tcPr>
          <w:p w:rsidR="00303690" w:rsidRPr="00FA43EE" w:rsidRDefault="00303690" w:rsidP="002A1E7A">
            <w:pPr>
              <w:rPr>
                <w:b/>
                <w:sz w:val="22"/>
                <w:szCs w:val="22"/>
                <w:lang w:val="kk-KZ"/>
              </w:rPr>
            </w:pPr>
            <w:r w:rsidRPr="00FA43EE">
              <w:rPr>
                <w:b/>
                <w:bCs/>
                <w:sz w:val="22"/>
                <w:szCs w:val="22"/>
                <w:lang w:val="kk-KZ"/>
              </w:rPr>
              <w:t xml:space="preserve">Элективті пән циклы және түрі </w:t>
            </w:r>
          </w:p>
        </w:tc>
        <w:tc>
          <w:tcPr>
            <w:tcW w:w="7025" w:type="dxa"/>
            <w:gridSpan w:val="2"/>
            <w:tcBorders>
              <w:top w:val="single" w:sz="4" w:space="0" w:color="000000"/>
              <w:left w:val="single" w:sz="4" w:space="0" w:color="000000"/>
              <w:bottom w:val="single" w:sz="4" w:space="0" w:color="000000"/>
              <w:right w:val="single" w:sz="4" w:space="0" w:color="000000"/>
            </w:tcBorders>
          </w:tcPr>
          <w:p w:rsidR="00303690" w:rsidRPr="00FA43EE" w:rsidRDefault="00303690" w:rsidP="002A1E7A">
            <w:pPr>
              <w:rPr>
                <w:sz w:val="22"/>
                <w:szCs w:val="22"/>
                <w:lang w:val="kk-KZ"/>
              </w:rPr>
            </w:pPr>
            <w:r w:rsidRPr="00FA43EE">
              <w:rPr>
                <w:sz w:val="22"/>
                <w:szCs w:val="22"/>
                <w:lang w:val="kk-KZ"/>
              </w:rPr>
              <w:t>БП-ТК</w:t>
            </w:r>
          </w:p>
        </w:tc>
      </w:tr>
      <w:tr w:rsidR="00303690" w:rsidRPr="00FA43EE" w:rsidTr="002A1E7A">
        <w:trPr>
          <w:trHeight w:val="277"/>
          <w:jc w:val="center"/>
        </w:trPr>
        <w:tc>
          <w:tcPr>
            <w:tcW w:w="2803" w:type="dxa"/>
            <w:tcBorders>
              <w:top w:val="single" w:sz="4" w:space="0" w:color="000000"/>
              <w:left w:val="single" w:sz="4" w:space="0" w:color="000000"/>
              <w:bottom w:val="single" w:sz="4" w:space="0" w:color="000000"/>
              <w:right w:val="single" w:sz="4" w:space="0" w:color="000000"/>
            </w:tcBorders>
          </w:tcPr>
          <w:p w:rsidR="00303690" w:rsidRPr="00FA43EE" w:rsidRDefault="00303690" w:rsidP="002A1E7A">
            <w:pPr>
              <w:rPr>
                <w:b/>
                <w:sz w:val="22"/>
                <w:szCs w:val="22"/>
                <w:lang w:val="kk-KZ"/>
              </w:rPr>
            </w:pPr>
            <w:r w:rsidRPr="00FA43EE">
              <w:rPr>
                <w:b/>
                <w:bCs/>
                <w:sz w:val="22"/>
                <w:szCs w:val="22"/>
                <w:lang w:val="kk-KZ"/>
              </w:rPr>
              <w:t xml:space="preserve">Академиялық дәрежесі </w:t>
            </w:r>
          </w:p>
        </w:tc>
        <w:tc>
          <w:tcPr>
            <w:tcW w:w="7025" w:type="dxa"/>
            <w:gridSpan w:val="2"/>
            <w:tcBorders>
              <w:top w:val="single" w:sz="4" w:space="0" w:color="000000"/>
              <w:left w:val="single" w:sz="4" w:space="0" w:color="000000"/>
              <w:bottom w:val="single" w:sz="4" w:space="0" w:color="000000"/>
              <w:right w:val="single" w:sz="4" w:space="0" w:color="000000"/>
            </w:tcBorders>
          </w:tcPr>
          <w:p w:rsidR="00303690" w:rsidRPr="00FA43EE" w:rsidRDefault="00303690" w:rsidP="002A1E7A">
            <w:pPr>
              <w:jc w:val="both"/>
              <w:rPr>
                <w:sz w:val="22"/>
                <w:szCs w:val="22"/>
                <w:lang w:val="kk-KZ"/>
              </w:rPr>
            </w:pPr>
            <w:r w:rsidRPr="00FA43EE">
              <w:rPr>
                <w:sz w:val="22"/>
                <w:szCs w:val="22"/>
                <w:lang w:val="kk-KZ"/>
              </w:rPr>
              <w:t>Бакалавриат</w:t>
            </w:r>
          </w:p>
        </w:tc>
      </w:tr>
      <w:tr w:rsidR="00303690" w:rsidRPr="00FA43EE" w:rsidTr="002A1E7A">
        <w:trPr>
          <w:trHeight w:val="277"/>
          <w:jc w:val="center"/>
        </w:trPr>
        <w:tc>
          <w:tcPr>
            <w:tcW w:w="2803" w:type="dxa"/>
            <w:tcBorders>
              <w:top w:val="single" w:sz="4" w:space="0" w:color="000000"/>
              <w:left w:val="single" w:sz="4" w:space="0" w:color="000000"/>
              <w:bottom w:val="single" w:sz="4" w:space="0" w:color="000000"/>
              <w:right w:val="single" w:sz="4" w:space="0" w:color="000000"/>
            </w:tcBorders>
          </w:tcPr>
          <w:p w:rsidR="00303690" w:rsidRPr="00FA43EE" w:rsidRDefault="00303690" w:rsidP="002A1E7A">
            <w:pPr>
              <w:rPr>
                <w:b/>
                <w:sz w:val="22"/>
                <w:szCs w:val="22"/>
                <w:lang w:val="kk-KZ"/>
              </w:rPr>
            </w:pPr>
            <w:r w:rsidRPr="00FA43EE">
              <w:rPr>
                <w:b/>
                <w:bCs/>
                <w:sz w:val="22"/>
                <w:szCs w:val="22"/>
                <w:lang w:val="kk-KZ"/>
              </w:rPr>
              <w:t>Акад.кр./акад.сағат</w:t>
            </w:r>
          </w:p>
        </w:tc>
        <w:tc>
          <w:tcPr>
            <w:tcW w:w="7025" w:type="dxa"/>
            <w:gridSpan w:val="2"/>
            <w:tcBorders>
              <w:top w:val="single" w:sz="4" w:space="0" w:color="000000"/>
              <w:left w:val="single" w:sz="4" w:space="0" w:color="000000"/>
              <w:bottom w:val="single" w:sz="4" w:space="0" w:color="000000"/>
              <w:right w:val="single" w:sz="4" w:space="0" w:color="000000"/>
            </w:tcBorders>
          </w:tcPr>
          <w:p w:rsidR="00303690" w:rsidRPr="00FA43EE" w:rsidRDefault="00303690" w:rsidP="002A1E7A">
            <w:pPr>
              <w:jc w:val="both"/>
              <w:rPr>
                <w:sz w:val="22"/>
                <w:szCs w:val="22"/>
                <w:lang w:val="kk-KZ"/>
              </w:rPr>
            </w:pPr>
            <w:r w:rsidRPr="00FA43EE">
              <w:rPr>
                <w:sz w:val="22"/>
                <w:szCs w:val="22"/>
                <w:lang w:val="kk-KZ"/>
              </w:rPr>
              <w:t>5/150</w:t>
            </w:r>
          </w:p>
        </w:tc>
      </w:tr>
      <w:tr w:rsidR="00303690" w:rsidRPr="00FA43EE" w:rsidTr="002A1E7A">
        <w:trPr>
          <w:trHeight w:val="277"/>
          <w:jc w:val="center"/>
        </w:trPr>
        <w:tc>
          <w:tcPr>
            <w:tcW w:w="2803" w:type="dxa"/>
            <w:tcBorders>
              <w:top w:val="single" w:sz="4" w:space="0" w:color="000000"/>
              <w:left w:val="single" w:sz="4" w:space="0" w:color="000000"/>
              <w:bottom w:val="single" w:sz="4" w:space="0" w:color="000000"/>
              <w:right w:val="single" w:sz="4" w:space="0" w:color="000000"/>
            </w:tcBorders>
          </w:tcPr>
          <w:p w:rsidR="00303690" w:rsidRPr="00FA43EE" w:rsidRDefault="00303690" w:rsidP="002A1E7A">
            <w:pPr>
              <w:rPr>
                <w:b/>
                <w:sz w:val="22"/>
                <w:szCs w:val="22"/>
                <w:lang w:val="kk-KZ"/>
              </w:rPr>
            </w:pPr>
            <w:r w:rsidRPr="00FA43EE">
              <w:rPr>
                <w:b/>
                <w:bCs/>
                <w:sz w:val="22"/>
                <w:szCs w:val="22"/>
                <w:lang w:val="kk-KZ"/>
              </w:rPr>
              <w:t>Оқу түрі</w:t>
            </w:r>
          </w:p>
        </w:tc>
        <w:tc>
          <w:tcPr>
            <w:tcW w:w="7025" w:type="dxa"/>
            <w:gridSpan w:val="2"/>
            <w:tcBorders>
              <w:top w:val="single" w:sz="4" w:space="0" w:color="000000"/>
              <w:left w:val="single" w:sz="4" w:space="0" w:color="000000"/>
              <w:bottom w:val="single" w:sz="4" w:space="0" w:color="000000"/>
              <w:right w:val="single" w:sz="4" w:space="0" w:color="000000"/>
            </w:tcBorders>
          </w:tcPr>
          <w:p w:rsidR="00303690" w:rsidRPr="00FA43EE" w:rsidRDefault="00303690" w:rsidP="002A1E7A">
            <w:pPr>
              <w:jc w:val="both"/>
              <w:rPr>
                <w:sz w:val="22"/>
                <w:szCs w:val="22"/>
                <w:lang w:val="kk-KZ"/>
              </w:rPr>
            </w:pPr>
            <w:r w:rsidRPr="00FA43EE">
              <w:rPr>
                <w:sz w:val="22"/>
                <w:szCs w:val="22"/>
                <w:lang w:val="kk-KZ"/>
              </w:rPr>
              <w:t>Күндізгі</w:t>
            </w:r>
          </w:p>
        </w:tc>
      </w:tr>
      <w:tr w:rsidR="00303690" w:rsidRPr="00FA43EE" w:rsidTr="002A1E7A">
        <w:trPr>
          <w:trHeight w:val="277"/>
          <w:jc w:val="center"/>
        </w:trPr>
        <w:tc>
          <w:tcPr>
            <w:tcW w:w="2803" w:type="dxa"/>
            <w:tcBorders>
              <w:top w:val="single" w:sz="4" w:space="0" w:color="000000"/>
              <w:left w:val="single" w:sz="4" w:space="0" w:color="000000"/>
              <w:bottom w:val="single" w:sz="4" w:space="0" w:color="000000"/>
              <w:right w:val="single" w:sz="4" w:space="0" w:color="000000"/>
            </w:tcBorders>
          </w:tcPr>
          <w:p w:rsidR="00303690" w:rsidRPr="00FA43EE" w:rsidRDefault="00303690" w:rsidP="002A1E7A">
            <w:pPr>
              <w:rPr>
                <w:b/>
                <w:bCs/>
                <w:sz w:val="22"/>
                <w:szCs w:val="22"/>
                <w:lang w:val="kk-KZ"/>
              </w:rPr>
            </w:pPr>
            <w:r w:rsidRPr="00FA43EE">
              <w:rPr>
                <w:b/>
                <w:bCs/>
                <w:sz w:val="22"/>
                <w:szCs w:val="22"/>
                <w:lang w:val="kk-KZ"/>
              </w:rPr>
              <w:t>Семес</w:t>
            </w:r>
            <w:r w:rsidRPr="00FA43EE">
              <w:rPr>
                <w:b/>
                <w:bCs/>
                <w:sz w:val="22"/>
                <w:szCs w:val="22"/>
              </w:rPr>
              <w:t>тр</w:t>
            </w:r>
            <w:r w:rsidRPr="00FA43EE">
              <w:rPr>
                <w:b/>
                <w:bCs/>
                <w:sz w:val="22"/>
                <w:szCs w:val="22"/>
                <w:lang w:val="kk-KZ"/>
              </w:rPr>
              <w:t>і</w:t>
            </w:r>
          </w:p>
        </w:tc>
        <w:tc>
          <w:tcPr>
            <w:tcW w:w="7025" w:type="dxa"/>
            <w:gridSpan w:val="2"/>
            <w:tcBorders>
              <w:top w:val="single" w:sz="4" w:space="0" w:color="000000"/>
              <w:left w:val="single" w:sz="4" w:space="0" w:color="000000"/>
              <w:bottom w:val="single" w:sz="4" w:space="0" w:color="000000"/>
              <w:right w:val="single" w:sz="4" w:space="0" w:color="000000"/>
            </w:tcBorders>
          </w:tcPr>
          <w:p w:rsidR="00303690" w:rsidRPr="00FA43EE" w:rsidRDefault="00303690" w:rsidP="002A1E7A">
            <w:pPr>
              <w:jc w:val="both"/>
              <w:rPr>
                <w:sz w:val="22"/>
                <w:szCs w:val="22"/>
                <w:lang w:val="kk-KZ"/>
              </w:rPr>
            </w:pPr>
            <w:r w:rsidRPr="00FA43EE">
              <w:rPr>
                <w:sz w:val="22"/>
                <w:szCs w:val="22"/>
                <w:lang w:val="en-US"/>
              </w:rPr>
              <w:t>VI</w:t>
            </w:r>
            <w:r w:rsidRPr="00FA43EE">
              <w:rPr>
                <w:sz w:val="22"/>
                <w:szCs w:val="22"/>
                <w:lang w:val="kk-KZ"/>
              </w:rPr>
              <w:t>І</w:t>
            </w:r>
          </w:p>
        </w:tc>
      </w:tr>
      <w:tr w:rsidR="00303690" w:rsidRPr="00FA43EE" w:rsidTr="002A1E7A">
        <w:trPr>
          <w:trHeight w:val="277"/>
          <w:jc w:val="center"/>
        </w:trPr>
        <w:tc>
          <w:tcPr>
            <w:tcW w:w="2803" w:type="dxa"/>
            <w:tcBorders>
              <w:top w:val="single" w:sz="4" w:space="0" w:color="000000"/>
              <w:left w:val="single" w:sz="4" w:space="0" w:color="000000"/>
              <w:bottom w:val="single" w:sz="4" w:space="0" w:color="000000"/>
              <w:right w:val="single" w:sz="4" w:space="0" w:color="000000"/>
            </w:tcBorders>
          </w:tcPr>
          <w:p w:rsidR="00303690" w:rsidRPr="00FA43EE" w:rsidRDefault="00303690" w:rsidP="002A1E7A">
            <w:pPr>
              <w:rPr>
                <w:b/>
                <w:sz w:val="22"/>
                <w:szCs w:val="22"/>
                <w:lang w:val="kk-KZ"/>
              </w:rPr>
            </w:pPr>
            <w:r w:rsidRPr="00FA43EE">
              <w:rPr>
                <w:b/>
                <w:sz w:val="22"/>
                <w:szCs w:val="22"/>
                <w:lang w:val="kk-KZ"/>
              </w:rPr>
              <w:t>Пәннің п</w:t>
            </w:r>
            <w:r w:rsidRPr="00FA43EE">
              <w:rPr>
                <w:b/>
                <w:sz w:val="22"/>
                <w:szCs w:val="22"/>
              </w:rPr>
              <w:t>ререквизит</w:t>
            </w:r>
            <w:r w:rsidRPr="00FA43EE">
              <w:rPr>
                <w:b/>
                <w:sz w:val="22"/>
                <w:szCs w:val="22"/>
                <w:lang w:val="kk-KZ"/>
              </w:rPr>
              <w:t>тері</w:t>
            </w:r>
          </w:p>
        </w:tc>
        <w:tc>
          <w:tcPr>
            <w:tcW w:w="7025" w:type="dxa"/>
            <w:gridSpan w:val="2"/>
            <w:tcBorders>
              <w:top w:val="single" w:sz="4" w:space="0" w:color="000000"/>
              <w:left w:val="single" w:sz="4" w:space="0" w:color="000000"/>
              <w:bottom w:val="single" w:sz="4" w:space="0" w:color="000000"/>
              <w:right w:val="single" w:sz="4" w:space="0" w:color="000000"/>
            </w:tcBorders>
          </w:tcPr>
          <w:p w:rsidR="00303690" w:rsidRPr="00111409" w:rsidRDefault="00111409" w:rsidP="002A1E7A">
            <w:pPr>
              <w:jc w:val="both"/>
              <w:rPr>
                <w:sz w:val="22"/>
                <w:szCs w:val="22"/>
                <w:lang w:val="en-US"/>
              </w:rPr>
            </w:pPr>
            <w:r>
              <w:rPr>
                <w:sz w:val="22"/>
                <w:szCs w:val="22"/>
                <w:lang w:val="en-US"/>
              </w:rPr>
              <w:t>-</w:t>
            </w:r>
          </w:p>
        </w:tc>
      </w:tr>
      <w:tr w:rsidR="00303690" w:rsidRPr="00FA43EE" w:rsidTr="002A1E7A">
        <w:trPr>
          <w:trHeight w:val="277"/>
          <w:jc w:val="center"/>
        </w:trPr>
        <w:tc>
          <w:tcPr>
            <w:tcW w:w="2803" w:type="dxa"/>
            <w:tcBorders>
              <w:top w:val="single" w:sz="4" w:space="0" w:color="000000"/>
              <w:left w:val="single" w:sz="4" w:space="0" w:color="000000"/>
              <w:bottom w:val="single" w:sz="4" w:space="0" w:color="000000"/>
              <w:right w:val="single" w:sz="4" w:space="0" w:color="000000"/>
            </w:tcBorders>
          </w:tcPr>
          <w:p w:rsidR="00303690" w:rsidRPr="00FA43EE" w:rsidRDefault="00303690" w:rsidP="002A1E7A">
            <w:pPr>
              <w:rPr>
                <w:b/>
                <w:sz w:val="22"/>
                <w:szCs w:val="22"/>
                <w:lang w:val="kk-KZ"/>
              </w:rPr>
            </w:pPr>
            <w:r w:rsidRPr="00FA43EE">
              <w:rPr>
                <w:b/>
                <w:sz w:val="22"/>
                <w:szCs w:val="22"/>
                <w:lang w:val="kk-KZ"/>
              </w:rPr>
              <w:t>Пәннің пострек</w:t>
            </w:r>
            <w:r w:rsidRPr="00FA43EE">
              <w:rPr>
                <w:b/>
                <w:sz w:val="22"/>
                <w:szCs w:val="22"/>
              </w:rPr>
              <w:t>визит</w:t>
            </w:r>
            <w:r w:rsidRPr="00FA43EE">
              <w:rPr>
                <w:b/>
                <w:sz w:val="22"/>
                <w:szCs w:val="22"/>
                <w:lang w:val="kk-KZ"/>
              </w:rPr>
              <w:t>тері</w:t>
            </w:r>
          </w:p>
        </w:tc>
        <w:tc>
          <w:tcPr>
            <w:tcW w:w="7025" w:type="dxa"/>
            <w:gridSpan w:val="2"/>
            <w:tcBorders>
              <w:top w:val="single" w:sz="4" w:space="0" w:color="000000"/>
              <w:left w:val="single" w:sz="4" w:space="0" w:color="000000"/>
              <w:bottom w:val="single" w:sz="4" w:space="0" w:color="000000"/>
              <w:right w:val="single" w:sz="4" w:space="0" w:color="000000"/>
            </w:tcBorders>
          </w:tcPr>
          <w:p w:rsidR="00303690" w:rsidRPr="00FA43EE" w:rsidRDefault="00303690" w:rsidP="002A1E7A">
            <w:pPr>
              <w:jc w:val="both"/>
              <w:rPr>
                <w:sz w:val="22"/>
                <w:szCs w:val="22"/>
                <w:lang w:val="kk-KZ"/>
              </w:rPr>
            </w:pPr>
            <w:r w:rsidRPr="00FA43EE">
              <w:rPr>
                <w:sz w:val="22"/>
                <w:szCs w:val="22"/>
                <w:lang w:val="kk-KZ"/>
              </w:rPr>
              <w:t>-</w:t>
            </w:r>
          </w:p>
        </w:tc>
      </w:tr>
      <w:tr w:rsidR="00303690" w:rsidRPr="008D4008" w:rsidTr="002A1E7A">
        <w:trPr>
          <w:trHeight w:val="277"/>
          <w:jc w:val="center"/>
        </w:trPr>
        <w:tc>
          <w:tcPr>
            <w:tcW w:w="2803" w:type="dxa"/>
            <w:tcBorders>
              <w:top w:val="single" w:sz="4" w:space="0" w:color="000000"/>
              <w:left w:val="single" w:sz="4" w:space="0" w:color="000000"/>
              <w:bottom w:val="single" w:sz="4" w:space="0" w:color="000000"/>
              <w:right w:val="single" w:sz="4" w:space="0" w:color="000000"/>
            </w:tcBorders>
          </w:tcPr>
          <w:p w:rsidR="00303690" w:rsidRPr="00FA43EE" w:rsidRDefault="00303690" w:rsidP="002A1E7A">
            <w:pPr>
              <w:rPr>
                <w:b/>
                <w:sz w:val="22"/>
                <w:szCs w:val="22"/>
              </w:rPr>
            </w:pPr>
            <w:r w:rsidRPr="00FA43EE">
              <w:rPr>
                <w:b/>
                <w:bCs/>
                <w:sz w:val="22"/>
                <w:szCs w:val="22"/>
                <w:lang w:val="kk-KZ"/>
              </w:rPr>
              <w:t xml:space="preserve">Пәннің қысқаша </w:t>
            </w:r>
            <w:r w:rsidRPr="00FA43EE">
              <w:rPr>
                <w:b/>
                <w:bCs/>
                <w:sz w:val="22"/>
                <w:szCs w:val="22"/>
              </w:rPr>
              <w:t xml:space="preserve">мазмұны </w:t>
            </w:r>
          </w:p>
        </w:tc>
        <w:tc>
          <w:tcPr>
            <w:tcW w:w="7025" w:type="dxa"/>
            <w:gridSpan w:val="2"/>
            <w:tcBorders>
              <w:top w:val="single" w:sz="4" w:space="0" w:color="000000"/>
              <w:left w:val="single" w:sz="4" w:space="0" w:color="000000"/>
              <w:bottom w:val="single" w:sz="4" w:space="0" w:color="000000"/>
              <w:right w:val="single" w:sz="4" w:space="0" w:color="000000"/>
            </w:tcBorders>
          </w:tcPr>
          <w:p w:rsidR="00303690" w:rsidRPr="00FA43EE" w:rsidRDefault="00303690" w:rsidP="002A1E7A">
            <w:pPr>
              <w:shd w:val="clear" w:color="auto" w:fill="FFFFFF"/>
              <w:tabs>
                <w:tab w:val="left" w:pos="624"/>
              </w:tabs>
              <w:autoSpaceDE w:val="0"/>
              <w:autoSpaceDN w:val="0"/>
              <w:adjustRightInd w:val="0"/>
              <w:jc w:val="both"/>
              <w:rPr>
                <w:sz w:val="22"/>
                <w:szCs w:val="22"/>
                <w:lang w:val="kk-KZ"/>
              </w:rPr>
            </w:pPr>
            <w:r w:rsidRPr="00FA43EE">
              <w:rPr>
                <w:sz w:val="22"/>
                <w:szCs w:val="22"/>
                <w:lang w:val="kk-KZ"/>
              </w:rPr>
              <w:t xml:space="preserve">Пәннің мақсаты классикалық ислам мәтіндеріндегі теологиялық және құқықтық мәселелердің түсіндірмелері мен интерпретацияларды түпнұсқадан оқып, олардың ерекшеліктері туралы жалпы түсінік қалыптастыру. Пәнді оқу нәтижесінде студент Құран, тафсир, хадис, сияр, тасаууф, фиқх, кәлам, мазхабтар тарихы, ислам тарихы сияқты ислам ғылымдарының әртүрлі салалары бойынша жазылған классикалық мәтіндермен танысып, түпнұсқадан оқып зерделеу дағдыларын меңгереді.  </w:t>
            </w:r>
          </w:p>
        </w:tc>
      </w:tr>
      <w:tr w:rsidR="00303690" w:rsidRPr="00FA43EE" w:rsidTr="002A1E7A">
        <w:trPr>
          <w:trHeight w:val="1418"/>
          <w:jc w:val="center"/>
        </w:trPr>
        <w:tc>
          <w:tcPr>
            <w:tcW w:w="2803" w:type="dxa"/>
            <w:vMerge w:val="restart"/>
            <w:tcBorders>
              <w:top w:val="single" w:sz="4" w:space="0" w:color="000000"/>
              <w:left w:val="single" w:sz="4" w:space="0" w:color="000000"/>
              <w:right w:val="single" w:sz="4" w:space="0" w:color="000000"/>
            </w:tcBorders>
          </w:tcPr>
          <w:p w:rsidR="00303690" w:rsidRPr="00FA43EE" w:rsidRDefault="00303690" w:rsidP="002A1E7A">
            <w:pPr>
              <w:rPr>
                <w:b/>
                <w:sz w:val="22"/>
                <w:szCs w:val="22"/>
              </w:rPr>
            </w:pPr>
            <w:r w:rsidRPr="00FA43EE">
              <w:rPr>
                <w:b/>
                <w:bCs/>
                <w:sz w:val="22"/>
                <w:szCs w:val="22"/>
                <w:lang w:val="kk-KZ"/>
              </w:rPr>
              <w:t>Құзыреттер және о</w:t>
            </w:r>
            <w:r w:rsidRPr="00FA43EE">
              <w:rPr>
                <w:b/>
                <w:bCs/>
                <w:sz w:val="22"/>
                <w:szCs w:val="22"/>
              </w:rPr>
              <w:t>қ</w:t>
            </w:r>
            <w:r w:rsidRPr="00FA43EE">
              <w:rPr>
                <w:b/>
                <w:bCs/>
                <w:sz w:val="22"/>
                <w:szCs w:val="22"/>
                <w:lang w:val="kk-KZ"/>
              </w:rPr>
              <w:t>ыт</w:t>
            </w:r>
            <w:r w:rsidRPr="00FA43EE">
              <w:rPr>
                <w:b/>
                <w:bCs/>
                <w:sz w:val="22"/>
                <w:szCs w:val="22"/>
              </w:rPr>
              <w:t xml:space="preserve">у нәтижелері </w:t>
            </w:r>
          </w:p>
        </w:tc>
        <w:tc>
          <w:tcPr>
            <w:tcW w:w="3443" w:type="dxa"/>
            <w:tcBorders>
              <w:top w:val="single" w:sz="4" w:space="0" w:color="000000"/>
              <w:left w:val="single" w:sz="4" w:space="0" w:color="000000"/>
              <w:right w:val="single" w:sz="4" w:space="0" w:color="auto"/>
            </w:tcBorders>
          </w:tcPr>
          <w:p w:rsidR="00303690" w:rsidRPr="00FA43EE" w:rsidRDefault="00303690" w:rsidP="002A1E7A">
            <w:pPr>
              <w:rPr>
                <w:sz w:val="22"/>
                <w:szCs w:val="22"/>
                <w:lang w:val="kk-KZ"/>
              </w:rPr>
            </w:pPr>
            <w:r w:rsidRPr="00FA43EE">
              <w:rPr>
                <w:b/>
                <w:bCs/>
                <w:sz w:val="22"/>
                <w:szCs w:val="22"/>
                <w:lang w:val="kk-KZ"/>
              </w:rPr>
              <w:t xml:space="preserve">Б4. Исламтану саласындағы негізгі мәселелерді білу </w:t>
            </w:r>
          </w:p>
        </w:tc>
        <w:tc>
          <w:tcPr>
            <w:tcW w:w="3582" w:type="dxa"/>
            <w:tcBorders>
              <w:top w:val="single" w:sz="4" w:space="0" w:color="000000"/>
              <w:left w:val="single" w:sz="4" w:space="0" w:color="auto"/>
              <w:right w:val="single" w:sz="4" w:space="0" w:color="000000"/>
            </w:tcBorders>
          </w:tcPr>
          <w:p w:rsidR="00303690" w:rsidRPr="00FA43EE" w:rsidRDefault="00303690" w:rsidP="002A1E7A">
            <w:pPr>
              <w:jc w:val="both"/>
              <w:rPr>
                <w:sz w:val="22"/>
                <w:szCs w:val="22"/>
                <w:lang w:val="kk-KZ"/>
              </w:rPr>
            </w:pPr>
            <w:r w:rsidRPr="00FA43EE">
              <w:rPr>
                <w:sz w:val="22"/>
                <w:szCs w:val="22"/>
                <w:lang w:val="kk-KZ"/>
              </w:rPr>
              <w:t>- Ислам ғылымдарының қалыптасуы мен даму кезеңдерін</w:t>
            </w:r>
            <w:r w:rsidRPr="00FA43EE">
              <w:rPr>
                <w:sz w:val="22"/>
                <w:szCs w:val="22"/>
                <w:lang w:val="tr-TR"/>
              </w:rPr>
              <w:t xml:space="preserve">, </w:t>
            </w:r>
            <w:r w:rsidRPr="00FA43EE">
              <w:rPr>
                <w:sz w:val="22"/>
                <w:szCs w:val="22"/>
                <w:lang w:val="kk-KZ"/>
              </w:rPr>
              <w:t>негізгі теориялар мен әдістемесін меңгеріп, қоғамдағы діни проблемаларды шешуде кәсіби білімін қолданады. (ОН5).</w:t>
            </w:r>
          </w:p>
        </w:tc>
      </w:tr>
      <w:tr w:rsidR="00303690" w:rsidRPr="00FA43EE" w:rsidTr="002A1E7A">
        <w:trPr>
          <w:trHeight w:val="1417"/>
          <w:jc w:val="center"/>
        </w:trPr>
        <w:tc>
          <w:tcPr>
            <w:tcW w:w="2803" w:type="dxa"/>
            <w:vMerge/>
            <w:tcBorders>
              <w:left w:val="single" w:sz="4" w:space="0" w:color="000000"/>
              <w:right w:val="single" w:sz="4" w:space="0" w:color="000000"/>
            </w:tcBorders>
          </w:tcPr>
          <w:p w:rsidR="00303690" w:rsidRPr="00FA43EE" w:rsidRDefault="00303690" w:rsidP="002A1E7A">
            <w:pPr>
              <w:rPr>
                <w:b/>
                <w:bCs/>
                <w:sz w:val="22"/>
                <w:szCs w:val="22"/>
                <w:lang w:val="kk-KZ"/>
              </w:rPr>
            </w:pPr>
          </w:p>
        </w:tc>
        <w:tc>
          <w:tcPr>
            <w:tcW w:w="3443" w:type="dxa"/>
            <w:tcBorders>
              <w:left w:val="single" w:sz="4" w:space="0" w:color="000000"/>
              <w:right w:val="single" w:sz="4" w:space="0" w:color="auto"/>
            </w:tcBorders>
          </w:tcPr>
          <w:p w:rsidR="00303690" w:rsidRPr="00FA43EE" w:rsidRDefault="00303690" w:rsidP="002A1E7A">
            <w:pPr>
              <w:tabs>
                <w:tab w:val="left" w:pos="709"/>
              </w:tabs>
              <w:jc w:val="both"/>
              <w:rPr>
                <w:sz w:val="22"/>
                <w:szCs w:val="22"/>
                <w:lang w:val="kk-KZ"/>
              </w:rPr>
            </w:pPr>
            <w:r w:rsidRPr="00FA43EE">
              <w:rPr>
                <w:b/>
                <w:bCs/>
                <w:sz w:val="22"/>
                <w:szCs w:val="22"/>
                <w:lang w:val="kk-KZ"/>
              </w:rPr>
              <w:t xml:space="preserve">Б4. Исламтану саласындағы негізгі мәселелерді білу </w:t>
            </w:r>
          </w:p>
        </w:tc>
        <w:tc>
          <w:tcPr>
            <w:tcW w:w="3582" w:type="dxa"/>
            <w:tcBorders>
              <w:top w:val="single" w:sz="4" w:space="0" w:color="000000"/>
              <w:left w:val="single" w:sz="4" w:space="0" w:color="auto"/>
              <w:right w:val="single" w:sz="4" w:space="0" w:color="000000"/>
            </w:tcBorders>
          </w:tcPr>
          <w:p w:rsidR="00303690" w:rsidRPr="00FA43EE" w:rsidRDefault="00303690" w:rsidP="002A1E7A">
            <w:pPr>
              <w:tabs>
                <w:tab w:val="left" w:pos="709"/>
              </w:tabs>
              <w:ind w:right="40"/>
              <w:jc w:val="both"/>
              <w:rPr>
                <w:sz w:val="22"/>
                <w:szCs w:val="22"/>
                <w:lang w:val="kk-KZ"/>
              </w:rPr>
            </w:pPr>
            <w:r w:rsidRPr="00FA43EE">
              <w:rPr>
                <w:sz w:val="22"/>
                <w:szCs w:val="22"/>
                <w:lang w:val="kk-KZ"/>
              </w:rPr>
              <w:t xml:space="preserve">- Ислам діни мәтіндерін оқу, түсіндіру, қолдану саласында негізгі теориялық білімін көрсетеді. (ОН6). </w:t>
            </w:r>
          </w:p>
          <w:p w:rsidR="00303690" w:rsidRPr="00FA43EE" w:rsidRDefault="00303690" w:rsidP="002A1E7A">
            <w:pPr>
              <w:pStyle w:val="af3"/>
              <w:ind w:left="0"/>
              <w:jc w:val="both"/>
              <w:rPr>
                <w:sz w:val="22"/>
                <w:szCs w:val="22"/>
                <w:lang w:val="kk-KZ"/>
              </w:rPr>
            </w:pPr>
          </w:p>
        </w:tc>
      </w:tr>
      <w:tr w:rsidR="00303690" w:rsidRPr="00FA43EE" w:rsidTr="002A1E7A">
        <w:trPr>
          <w:trHeight w:val="277"/>
          <w:jc w:val="center"/>
        </w:trPr>
        <w:tc>
          <w:tcPr>
            <w:tcW w:w="2803" w:type="dxa"/>
            <w:tcBorders>
              <w:top w:val="single" w:sz="4" w:space="0" w:color="000000"/>
              <w:left w:val="single" w:sz="4" w:space="0" w:color="000000"/>
              <w:bottom w:val="single" w:sz="4" w:space="0" w:color="000000"/>
              <w:right w:val="single" w:sz="4" w:space="0" w:color="000000"/>
            </w:tcBorders>
          </w:tcPr>
          <w:p w:rsidR="00303690" w:rsidRPr="00FA43EE" w:rsidRDefault="00303690" w:rsidP="002A1E7A">
            <w:pPr>
              <w:rPr>
                <w:b/>
                <w:sz w:val="22"/>
                <w:szCs w:val="22"/>
                <w:lang w:val="kk-KZ"/>
              </w:rPr>
            </w:pPr>
            <w:r w:rsidRPr="00FA43EE">
              <w:rPr>
                <w:b/>
                <w:sz w:val="22"/>
                <w:szCs w:val="22"/>
              </w:rPr>
              <w:t xml:space="preserve">Қорытынды бақылау </w:t>
            </w:r>
          </w:p>
        </w:tc>
        <w:tc>
          <w:tcPr>
            <w:tcW w:w="7025" w:type="dxa"/>
            <w:gridSpan w:val="2"/>
            <w:tcBorders>
              <w:top w:val="single" w:sz="4" w:space="0" w:color="000000"/>
              <w:left w:val="single" w:sz="4" w:space="0" w:color="000000"/>
              <w:bottom w:val="single" w:sz="4" w:space="0" w:color="000000"/>
              <w:right w:val="single" w:sz="4" w:space="0" w:color="000000"/>
            </w:tcBorders>
          </w:tcPr>
          <w:p w:rsidR="00303690" w:rsidRPr="00FA43EE" w:rsidRDefault="00303690" w:rsidP="002A1E7A">
            <w:pPr>
              <w:jc w:val="both"/>
              <w:rPr>
                <w:sz w:val="22"/>
                <w:szCs w:val="22"/>
                <w:lang w:val="kk-KZ"/>
              </w:rPr>
            </w:pPr>
            <w:r w:rsidRPr="00FA43EE">
              <w:rPr>
                <w:sz w:val="22"/>
                <w:szCs w:val="22"/>
                <w:lang w:val="kk-KZ"/>
              </w:rPr>
              <w:t xml:space="preserve">емтихан  </w:t>
            </w:r>
          </w:p>
        </w:tc>
      </w:tr>
      <w:tr w:rsidR="00303690" w:rsidRPr="00FA43EE" w:rsidTr="002A1E7A">
        <w:trPr>
          <w:trHeight w:val="277"/>
          <w:jc w:val="center"/>
        </w:trPr>
        <w:tc>
          <w:tcPr>
            <w:tcW w:w="2803" w:type="dxa"/>
            <w:tcBorders>
              <w:top w:val="single" w:sz="4" w:space="0" w:color="000000"/>
              <w:left w:val="single" w:sz="4" w:space="0" w:color="000000"/>
              <w:bottom w:val="single" w:sz="4" w:space="0" w:color="000000"/>
              <w:right w:val="single" w:sz="4" w:space="0" w:color="000000"/>
            </w:tcBorders>
          </w:tcPr>
          <w:p w:rsidR="00303690" w:rsidRPr="00FA43EE" w:rsidRDefault="00303690" w:rsidP="002A1E7A">
            <w:pPr>
              <w:rPr>
                <w:b/>
                <w:sz w:val="22"/>
                <w:szCs w:val="22"/>
              </w:rPr>
            </w:pPr>
            <w:r w:rsidRPr="00FA43EE">
              <w:rPr>
                <w:b/>
                <w:bCs/>
                <w:sz w:val="22"/>
                <w:szCs w:val="22"/>
              </w:rPr>
              <w:t xml:space="preserve">Кредиттерді алу шарты </w:t>
            </w:r>
          </w:p>
        </w:tc>
        <w:tc>
          <w:tcPr>
            <w:tcW w:w="7025" w:type="dxa"/>
            <w:gridSpan w:val="2"/>
            <w:tcBorders>
              <w:top w:val="single" w:sz="4" w:space="0" w:color="000000"/>
              <w:left w:val="single" w:sz="4" w:space="0" w:color="000000"/>
              <w:bottom w:val="single" w:sz="4" w:space="0" w:color="000000"/>
              <w:right w:val="single" w:sz="4" w:space="0" w:color="000000"/>
            </w:tcBorders>
          </w:tcPr>
          <w:p w:rsidR="00303690" w:rsidRPr="00FA43EE" w:rsidRDefault="00303690" w:rsidP="002A1E7A">
            <w:pPr>
              <w:jc w:val="both"/>
              <w:rPr>
                <w:sz w:val="22"/>
                <w:szCs w:val="22"/>
                <w:lang w:val="kk-KZ"/>
              </w:rPr>
            </w:pPr>
            <w:r w:rsidRPr="00FA43EE">
              <w:rPr>
                <w:sz w:val="22"/>
                <w:szCs w:val="22"/>
                <w:lang w:val="kk-KZ"/>
              </w:rPr>
              <w:t>Лекция, семинар сабақтар, СӨЖ, үй тапсырмасын орындау</w:t>
            </w:r>
          </w:p>
        </w:tc>
      </w:tr>
      <w:tr w:rsidR="00303690" w:rsidRPr="00FA43EE" w:rsidTr="002A1E7A">
        <w:trPr>
          <w:trHeight w:val="277"/>
          <w:jc w:val="center"/>
        </w:trPr>
        <w:tc>
          <w:tcPr>
            <w:tcW w:w="2803" w:type="dxa"/>
            <w:tcBorders>
              <w:top w:val="single" w:sz="4" w:space="0" w:color="000000"/>
              <w:left w:val="single" w:sz="4" w:space="0" w:color="000000"/>
              <w:bottom w:val="single" w:sz="4" w:space="0" w:color="000000"/>
              <w:right w:val="single" w:sz="4" w:space="0" w:color="000000"/>
            </w:tcBorders>
          </w:tcPr>
          <w:p w:rsidR="00303690" w:rsidRPr="00FA43EE" w:rsidRDefault="00303690" w:rsidP="002A1E7A">
            <w:pPr>
              <w:rPr>
                <w:b/>
                <w:sz w:val="22"/>
                <w:szCs w:val="22"/>
              </w:rPr>
            </w:pPr>
            <w:r w:rsidRPr="00FA43EE">
              <w:rPr>
                <w:b/>
                <w:bCs/>
                <w:sz w:val="22"/>
                <w:szCs w:val="22"/>
                <w:lang w:val="kk-KZ"/>
              </w:rPr>
              <w:t xml:space="preserve">Пәннің </w:t>
            </w:r>
            <w:r w:rsidRPr="00FA43EE">
              <w:rPr>
                <w:b/>
                <w:bCs/>
                <w:sz w:val="22"/>
                <w:szCs w:val="22"/>
              </w:rPr>
              <w:t>ұзақтығы</w:t>
            </w:r>
          </w:p>
        </w:tc>
        <w:tc>
          <w:tcPr>
            <w:tcW w:w="7025" w:type="dxa"/>
            <w:gridSpan w:val="2"/>
            <w:tcBorders>
              <w:top w:val="single" w:sz="4" w:space="0" w:color="000000"/>
              <w:left w:val="single" w:sz="4" w:space="0" w:color="000000"/>
              <w:bottom w:val="single" w:sz="4" w:space="0" w:color="000000"/>
              <w:right w:val="single" w:sz="4" w:space="0" w:color="000000"/>
            </w:tcBorders>
          </w:tcPr>
          <w:p w:rsidR="00303690" w:rsidRPr="00FA43EE" w:rsidRDefault="00303690" w:rsidP="002A1E7A">
            <w:pPr>
              <w:jc w:val="both"/>
              <w:rPr>
                <w:sz w:val="22"/>
                <w:szCs w:val="22"/>
                <w:lang w:val="kk-KZ"/>
              </w:rPr>
            </w:pPr>
            <w:r w:rsidRPr="00FA43EE">
              <w:rPr>
                <w:sz w:val="22"/>
                <w:szCs w:val="22"/>
                <w:lang w:val="en-US"/>
              </w:rPr>
              <w:t xml:space="preserve">1 </w:t>
            </w:r>
            <w:r w:rsidRPr="00FA43EE">
              <w:rPr>
                <w:sz w:val="22"/>
                <w:szCs w:val="22"/>
                <w:lang w:val="kk-KZ"/>
              </w:rPr>
              <w:t>семестр</w:t>
            </w:r>
          </w:p>
        </w:tc>
      </w:tr>
      <w:tr w:rsidR="00303690" w:rsidRPr="00FA43EE" w:rsidTr="002A1E7A">
        <w:trPr>
          <w:trHeight w:val="277"/>
          <w:jc w:val="center"/>
        </w:trPr>
        <w:tc>
          <w:tcPr>
            <w:tcW w:w="2803" w:type="dxa"/>
            <w:tcBorders>
              <w:top w:val="single" w:sz="4" w:space="0" w:color="000000"/>
              <w:left w:val="single" w:sz="4" w:space="0" w:color="000000"/>
              <w:bottom w:val="single" w:sz="4" w:space="0" w:color="auto"/>
              <w:right w:val="single" w:sz="4" w:space="0" w:color="000000"/>
            </w:tcBorders>
          </w:tcPr>
          <w:p w:rsidR="00303690" w:rsidRPr="00FA43EE" w:rsidRDefault="00303690" w:rsidP="002A1E7A">
            <w:pPr>
              <w:rPr>
                <w:b/>
                <w:sz w:val="22"/>
                <w:szCs w:val="22"/>
                <w:lang w:val="kk-KZ"/>
              </w:rPr>
            </w:pPr>
            <w:r w:rsidRPr="00FA43EE">
              <w:rPr>
                <w:b/>
                <w:bCs/>
                <w:sz w:val="22"/>
                <w:szCs w:val="22"/>
              </w:rPr>
              <w:t>Әдебиет</w:t>
            </w:r>
            <w:r w:rsidRPr="00FA43EE">
              <w:rPr>
                <w:b/>
                <w:bCs/>
                <w:sz w:val="22"/>
                <w:szCs w:val="22"/>
                <w:lang w:val="kk-KZ"/>
              </w:rPr>
              <w:t>тер</w:t>
            </w:r>
          </w:p>
        </w:tc>
        <w:tc>
          <w:tcPr>
            <w:tcW w:w="7025" w:type="dxa"/>
            <w:gridSpan w:val="2"/>
            <w:tcBorders>
              <w:top w:val="single" w:sz="4" w:space="0" w:color="000000"/>
              <w:left w:val="single" w:sz="4" w:space="0" w:color="000000"/>
              <w:bottom w:val="single" w:sz="4" w:space="0" w:color="auto"/>
              <w:right w:val="single" w:sz="4" w:space="0" w:color="000000"/>
            </w:tcBorders>
          </w:tcPr>
          <w:p w:rsidR="00303690" w:rsidRPr="00FA43EE" w:rsidRDefault="00303690" w:rsidP="002A1E7A">
            <w:pPr>
              <w:widowControl w:val="0"/>
              <w:autoSpaceDE w:val="0"/>
              <w:autoSpaceDN w:val="0"/>
              <w:adjustRightInd w:val="0"/>
              <w:rPr>
                <w:sz w:val="22"/>
                <w:szCs w:val="22"/>
                <w:lang w:val="kk-KZ"/>
              </w:rPr>
            </w:pPr>
            <w:r w:rsidRPr="00FA43EE">
              <w:rPr>
                <w:color w:val="000000"/>
                <w:sz w:val="22"/>
                <w:szCs w:val="22"/>
                <w:lang w:val="kk-KZ"/>
              </w:rPr>
              <w:t>1.Kur'an-ı kerım ve açıklamalı meali,</w:t>
            </w:r>
            <w:r w:rsidRPr="00FA43EE">
              <w:rPr>
                <w:sz w:val="22"/>
                <w:szCs w:val="22"/>
                <w:lang w:val="kk-KZ"/>
              </w:rPr>
              <w:t xml:space="preserve"> Анкара, 2014</w:t>
            </w:r>
          </w:p>
          <w:p w:rsidR="00303690" w:rsidRPr="00FA43EE" w:rsidRDefault="00303690" w:rsidP="002A1E7A">
            <w:pPr>
              <w:widowControl w:val="0"/>
              <w:autoSpaceDE w:val="0"/>
              <w:autoSpaceDN w:val="0"/>
              <w:adjustRightInd w:val="0"/>
              <w:rPr>
                <w:sz w:val="22"/>
                <w:szCs w:val="22"/>
                <w:lang w:val="kk-KZ"/>
              </w:rPr>
            </w:pPr>
            <w:r w:rsidRPr="00FA43EE">
              <w:rPr>
                <w:sz w:val="22"/>
                <w:szCs w:val="22"/>
                <w:lang w:val="tr-TR"/>
              </w:rPr>
              <w:t>2</w:t>
            </w:r>
            <w:r w:rsidRPr="00FA43EE">
              <w:rPr>
                <w:sz w:val="22"/>
                <w:szCs w:val="22"/>
                <w:lang w:val="kk-KZ"/>
              </w:rPr>
              <w:t>.</w:t>
            </w:r>
            <w:r w:rsidRPr="00FA43EE">
              <w:rPr>
                <w:color w:val="000000"/>
                <w:sz w:val="22"/>
                <w:szCs w:val="22"/>
                <w:lang w:val="kk-KZ"/>
              </w:rPr>
              <w:t>H. Nurbaki, Kur'an-ı Kerim'den Ayetler ve İlmı Gerçekler,</w:t>
            </w:r>
            <w:r w:rsidRPr="00FA43EE">
              <w:rPr>
                <w:sz w:val="22"/>
                <w:szCs w:val="22"/>
                <w:lang w:val="kk-KZ"/>
              </w:rPr>
              <w:t xml:space="preserve"> Анкара, 2014</w:t>
            </w:r>
          </w:p>
          <w:p w:rsidR="00303690" w:rsidRPr="00FA43EE" w:rsidRDefault="00303690" w:rsidP="002A1E7A">
            <w:pPr>
              <w:widowControl w:val="0"/>
              <w:autoSpaceDE w:val="0"/>
              <w:autoSpaceDN w:val="0"/>
              <w:adjustRightInd w:val="0"/>
              <w:rPr>
                <w:sz w:val="22"/>
                <w:szCs w:val="22"/>
                <w:lang w:val="kk-KZ"/>
              </w:rPr>
            </w:pPr>
            <w:r w:rsidRPr="00FA43EE">
              <w:rPr>
                <w:sz w:val="22"/>
                <w:szCs w:val="22"/>
                <w:lang w:val="tr-TR"/>
              </w:rPr>
              <w:t>3</w:t>
            </w:r>
            <w:r w:rsidRPr="00FA43EE">
              <w:rPr>
                <w:sz w:val="22"/>
                <w:szCs w:val="22"/>
                <w:lang w:val="kk-KZ"/>
              </w:rPr>
              <w:t>.</w:t>
            </w:r>
            <w:r w:rsidRPr="00FA43EE">
              <w:rPr>
                <w:color w:val="000000"/>
                <w:sz w:val="22"/>
                <w:szCs w:val="22"/>
                <w:lang w:val="kk-KZ"/>
              </w:rPr>
              <w:t>İ. Cerrahoğlu,Tefsir usulü,</w:t>
            </w:r>
            <w:r w:rsidRPr="00FA43EE">
              <w:rPr>
                <w:sz w:val="22"/>
                <w:szCs w:val="22"/>
                <w:lang w:val="kk-KZ"/>
              </w:rPr>
              <w:t xml:space="preserve"> Анкара, 2014</w:t>
            </w:r>
          </w:p>
          <w:p w:rsidR="00303690" w:rsidRPr="00FA43EE" w:rsidRDefault="00303690" w:rsidP="002A1E7A">
            <w:pPr>
              <w:jc w:val="both"/>
              <w:rPr>
                <w:sz w:val="22"/>
                <w:szCs w:val="22"/>
                <w:lang w:val="kk-KZ"/>
              </w:rPr>
            </w:pPr>
            <w:r w:rsidRPr="00FA43EE">
              <w:rPr>
                <w:sz w:val="22"/>
                <w:szCs w:val="22"/>
                <w:lang w:val="tr-TR"/>
              </w:rPr>
              <w:t>4</w:t>
            </w:r>
            <w:r w:rsidRPr="00FA43EE">
              <w:rPr>
                <w:sz w:val="22"/>
                <w:szCs w:val="22"/>
                <w:lang w:val="kk-KZ"/>
              </w:rPr>
              <w:t>.</w:t>
            </w:r>
            <w:r w:rsidRPr="00FA43EE">
              <w:rPr>
                <w:color w:val="000000"/>
                <w:sz w:val="22"/>
                <w:szCs w:val="22"/>
              </w:rPr>
              <w:t>И. Чалышкан</w:t>
            </w:r>
            <w:r w:rsidRPr="00FA43EE">
              <w:rPr>
                <w:color w:val="000000"/>
                <w:sz w:val="22"/>
                <w:szCs w:val="22"/>
                <w:lang w:val="kk-KZ"/>
              </w:rPr>
              <w:t xml:space="preserve">, </w:t>
            </w:r>
            <w:r w:rsidRPr="00FA43EE">
              <w:rPr>
                <w:color w:val="000000"/>
                <w:sz w:val="22"/>
                <w:szCs w:val="22"/>
              </w:rPr>
              <w:t>Тәпсір әдістемесі</w:t>
            </w:r>
            <w:r w:rsidRPr="00FA43EE">
              <w:rPr>
                <w:color w:val="000000"/>
                <w:sz w:val="22"/>
                <w:szCs w:val="22"/>
                <w:lang w:val="kk-KZ"/>
              </w:rPr>
              <w:t>,</w:t>
            </w:r>
            <w:r w:rsidRPr="00FA43EE">
              <w:rPr>
                <w:sz w:val="22"/>
                <w:szCs w:val="22"/>
                <w:lang w:val="kk-KZ"/>
              </w:rPr>
              <w:t xml:space="preserve"> Анкара, 2016</w:t>
            </w:r>
          </w:p>
          <w:p w:rsidR="00303690" w:rsidRPr="00FA43EE" w:rsidRDefault="00303690" w:rsidP="002A1E7A">
            <w:pPr>
              <w:jc w:val="both"/>
              <w:rPr>
                <w:noProof/>
                <w:sz w:val="22"/>
                <w:szCs w:val="22"/>
                <w:lang w:val="kk-KZ"/>
              </w:rPr>
            </w:pPr>
            <w:r w:rsidRPr="00FA43EE">
              <w:rPr>
                <w:noProof/>
                <w:sz w:val="22"/>
                <w:szCs w:val="22"/>
                <w:lang w:val="kk-KZ"/>
              </w:rPr>
              <w:t>5. Исламдық дереккөздерді интерпретациялау әдістері, оқу құралы, -Алматы 2020, Қ.С.Бағашаров</w:t>
            </w:r>
          </w:p>
          <w:p w:rsidR="00303690" w:rsidRPr="00FA43EE" w:rsidRDefault="00303690" w:rsidP="002A1E7A">
            <w:pPr>
              <w:jc w:val="both"/>
              <w:rPr>
                <w:noProof/>
                <w:sz w:val="22"/>
                <w:szCs w:val="22"/>
                <w:lang w:val="kk-KZ"/>
              </w:rPr>
            </w:pPr>
            <w:r w:rsidRPr="00FA43EE">
              <w:rPr>
                <w:noProof/>
                <w:sz w:val="22"/>
                <w:szCs w:val="22"/>
                <w:lang w:val="kk-KZ"/>
              </w:rPr>
              <w:t>6. Тәпсір тарихы және әдістемесі. Оқу құралы. Ж. Е. Нурматов. - Шымкент : Әлем, 2020</w:t>
            </w:r>
          </w:p>
        </w:tc>
      </w:tr>
    </w:tbl>
    <w:p w:rsidR="00303690" w:rsidRPr="00FA43EE" w:rsidRDefault="00303690" w:rsidP="00E11256">
      <w:pPr>
        <w:pStyle w:val="af5"/>
        <w:spacing w:before="0" w:beforeAutospacing="0" w:after="0" w:afterAutospacing="0"/>
        <w:jc w:val="both"/>
        <w:rPr>
          <w:b/>
          <w:sz w:val="22"/>
          <w:szCs w:val="22"/>
          <w:lang w:val="kk-KZ"/>
        </w:rPr>
      </w:pPr>
    </w:p>
    <w:p w:rsidR="00360698" w:rsidRPr="00FA43EE" w:rsidRDefault="00360698" w:rsidP="00E11256">
      <w:pPr>
        <w:pStyle w:val="af5"/>
        <w:spacing w:before="0" w:beforeAutospacing="0" w:after="0" w:afterAutospacing="0"/>
        <w:jc w:val="both"/>
        <w:rPr>
          <w:b/>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3377"/>
        <w:gridCol w:w="3513"/>
      </w:tblGrid>
      <w:tr w:rsidR="00494F16"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494F16" w:rsidRPr="00FA43EE" w:rsidRDefault="00494F16" w:rsidP="002A1E7A">
            <w:pPr>
              <w:rPr>
                <w:b/>
                <w:sz w:val="22"/>
                <w:szCs w:val="22"/>
              </w:rPr>
            </w:pPr>
            <w:r w:rsidRPr="00FA43EE">
              <w:rPr>
                <w:b/>
                <w:bCs/>
                <w:sz w:val="22"/>
                <w:szCs w:val="22"/>
                <w:lang w:val="kk-KZ"/>
              </w:rPr>
              <w:t>Пән коды</w:t>
            </w:r>
            <w:r w:rsidRPr="00FA43EE">
              <w:rPr>
                <w:b/>
                <w:bCs/>
                <w:sz w:val="22"/>
                <w:szCs w:val="22"/>
              </w:rPr>
              <w:t xml:space="preserve"> және атауы</w:t>
            </w:r>
          </w:p>
        </w:tc>
        <w:tc>
          <w:tcPr>
            <w:tcW w:w="6890" w:type="dxa"/>
            <w:gridSpan w:val="2"/>
            <w:tcBorders>
              <w:top w:val="single" w:sz="4" w:space="0" w:color="000000"/>
              <w:left w:val="single" w:sz="4" w:space="0" w:color="000000"/>
              <w:bottom w:val="single" w:sz="4" w:space="0" w:color="000000"/>
              <w:right w:val="single" w:sz="4" w:space="0" w:color="000000"/>
            </w:tcBorders>
          </w:tcPr>
          <w:p w:rsidR="00494F16" w:rsidRPr="00FA43EE" w:rsidRDefault="00494F16" w:rsidP="00494F16">
            <w:pPr>
              <w:jc w:val="both"/>
              <w:rPr>
                <w:b/>
                <w:sz w:val="22"/>
                <w:szCs w:val="22"/>
                <w:lang w:val="kk-KZ"/>
              </w:rPr>
            </w:pPr>
            <w:r w:rsidRPr="00FA43EE">
              <w:rPr>
                <w:b/>
                <w:sz w:val="22"/>
                <w:szCs w:val="22"/>
              </w:rPr>
              <w:t>Had 4311</w:t>
            </w:r>
            <w:r w:rsidRPr="00FA43EE">
              <w:rPr>
                <w:b/>
                <w:sz w:val="22"/>
                <w:szCs w:val="22"/>
                <w:lang w:val="kk-KZ"/>
              </w:rPr>
              <w:t xml:space="preserve"> Хадис </w:t>
            </w:r>
          </w:p>
        </w:tc>
      </w:tr>
      <w:tr w:rsidR="00494F16" w:rsidRPr="008D4008"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494F16" w:rsidRPr="00FA43EE" w:rsidRDefault="00494F16" w:rsidP="002A1E7A">
            <w:pPr>
              <w:rPr>
                <w:b/>
                <w:sz w:val="22"/>
                <w:szCs w:val="22"/>
                <w:lang w:val="kk-KZ"/>
              </w:rPr>
            </w:pPr>
            <w:r w:rsidRPr="00FA43EE">
              <w:rPr>
                <w:b/>
                <w:bCs/>
                <w:sz w:val="22"/>
                <w:szCs w:val="22"/>
                <w:lang w:val="kk-KZ"/>
              </w:rPr>
              <w:t>Пәнге</w:t>
            </w:r>
            <w:r w:rsidRPr="00FA43EE">
              <w:rPr>
                <w:b/>
                <w:bCs/>
                <w:sz w:val="22"/>
                <w:szCs w:val="22"/>
              </w:rPr>
              <w:t xml:space="preserve"> жауапты </w:t>
            </w:r>
            <w:r w:rsidRPr="00FA43EE">
              <w:rPr>
                <w:b/>
                <w:bCs/>
                <w:sz w:val="22"/>
                <w:szCs w:val="22"/>
                <w:lang w:val="kk-KZ"/>
              </w:rPr>
              <w:t>ОПҚ</w:t>
            </w:r>
          </w:p>
        </w:tc>
        <w:tc>
          <w:tcPr>
            <w:tcW w:w="6890" w:type="dxa"/>
            <w:gridSpan w:val="2"/>
            <w:tcBorders>
              <w:top w:val="single" w:sz="4" w:space="0" w:color="000000"/>
              <w:left w:val="single" w:sz="4" w:space="0" w:color="000000"/>
              <w:bottom w:val="single" w:sz="4" w:space="0" w:color="000000"/>
              <w:right w:val="single" w:sz="4" w:space="0" w:color="000000"/>
            </w:tcBorders>
          </w:tcPr>
          <w:p w:rsidR="00494F16" w:rsidRPr="00FA43EE" w:rsidRDefault="00D17A30" w:rsidP="00D17A30">
            <w:pPr>
              <w:jc w:val="both"/>
              <w:rPr>
                <w:sz w:val="22"/>
                <w:szCs w:val="22"/>
                <w:lang w:val="kk-KZ"/>
              </w:rPr>
            </w:pPr>
            <w:r>
              <w:rPr>
                <w:sz w:val="22"/>
                <w:szCs w:val="22"/>
                <w:lang w:val="kk-KZ"/>
              </w:rPr>
              <w:t xml:space="preserve">Н.Қыпшақбаев, </w:t>
            </w:r>
            <w:r w:rsidR="00494F16" w:rsidRPr="00FA43EE">
              <w:rPr>
                <w:sz w:val="22"/>
                <w:szCs w:val="22"/>
                <w:lang w:val="kk-KZ"/>
              </w:rPr>
              <w:t>PhD Ж.Нурматов</w:t>
            </w:r>
          </w:p>
        </w:tc>
      </w:tr>
      <w:tr w:rsidR="00494F16"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494F16" w:rsidRPr="00FA43EE" w:rsidRDefault="00494F16" w:rsidP="002A1E7A">
            <w:pPr>
              <w:rPr>
                <w:b/>
                <w:sz w:val="22"/>
                <w:szCs w:val="22"/>
                <w:lang w:val="kk-KZ"/>
              </w:rPr>
            </w:pPr>
            <w:r w:rsidRPr="00FA43EE">
              <w:rPr>
                <w:b/>
                <w:bCs/>
                <w:sz w:val="22"/>
                <w:szCs w:val="22"/>
                <w:lang w:val="kk-KZ"/>
              </w:rPr>
              <w:t xml:space="preserve">Элективті пән циклы және түрі </w:t>
            </w:r>
          </w:p>
        </w:tc>
        <w:tc>
          <w:tcPr>
            <w:tcW w:w="6890" w:type="dxa"/>
            <w:gridSpan w:val="2"/>
            <w:tcBorders>
              <w:top w:val="single" w:sz="4" w:space="0" w:color="000000"/>
              <w:left w:val="single" w:sz="4" w:space="0" w:color="000000"/>
              <w:bottom w:val="single" w:sz="4" w:space="0" w:color="000000"/>
              <w:right w:val="single" w:sz="4" w:space="0" w:color="000000"/>
            </w:tcBorders>
          </w:tcPr>
          <w:p w:rsidR="00494F16" w:rsidRPr="00FA43EE" w:rsidRDefault="00494F16" w:rsidP="002A1E7A">
            <w:pPr>
              <w:rPr>
                <w:sz w:val="22"/>
                <w:szCs w:val="22"/>
                <w:lang w:val="kk-KZ"/>
              </w:rPr>
            </w:pPr>
            <w:r w:rsidRPr="00FA43EE">
              <w:rPr>
                <w:sz w:val="22"/>
                <w:szCs w:val="22"/>
                <w:lang w:val="kk-KZ"/>
              </w:rPr>
              <w:t>БП-ТК</w:t>
            </w:r>
          </w:p>
        </w:tc>
      </w:tr>
      <w:tr w:rsidR="00494F16"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494F16" w:rsidRPr="00FA43EE" w:rsidRDefault="00494F16" w:rsidP="002A1E7A">
            <w:pPr>
              <w:rPr>
                <w:b/>
                <w:sz w:val="22"/>
                <w:szCs w:val="22"/>
                <w:lang w:val="kk-KZ"/>
              </w:rPr>
            </w:pPr>
            <w:r w:rsidRPr="00FA43EE">
              <w:rPr>
                <w:b/>
                <w:bCs/>
                <w:sz w:val="22"/>
                <w:szCs w:val="22"/>
                <w:lang w:val="kk-KZ"/>
              </w:rPr>
              <w:t xml:space="preserve">Академиялық дәрежесі </w:t>
            </w:r>
          </w:p>
        </w:tc>
        <w:tc>
          <w:tcPr>
            <w:tcW w:w="6890" w:type="dxa"/>
            <w:gridSpan w:val="2"/>
            <w:tcBorders>
              <w:top w:val="single" w:sz="4" w:space="0" w:color="000000"/>
              <w:left w:val="single" w:sz="4" w:space="0" w:color="000000"/>
              <w:bottom w:val="single" w:sz="4" w:space="0" w:color="000000"/>
              <w:right w:val="single" w:sz="4" w:space="0" w:color="000000"/>
            </w:tcBorders>
          </w:tcPr>
          <w:p w:rsidR="00494F16" w:rsidRPr="00FA43EE" w:rsidRDefault="00494F16" w:rsidP="002A1E7A">
            <w:pPr>
              <w:jc w:val="both"/>
              <w:rPr>
                <w:sz w:val="22"/>
                <w:szCs w:val="22"/>
                <w:lang w:val="kk-KZ"/>
              </w:rPr>
            </w:pPr>
            <w:r w:rsidRPr="00FA43EE">
              <w:rPr>
                <w:sz w:val="22"/>
                <w:szCs w:val="22"/>
                <w:lang w:val="kk-KZ"/>
              </w:rPr>
              <w:t>Бакалавриат</w:t>
            </w:r>
          </w:p>
        </w:tc>
      </w:tr>
      <w:tr w:rsidR="00494F16"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494F16" w:rsidRPr="00FA43EE" w:rsidRDefault="00494F16" w:rsidP="002A1E7A">
            <w:pPr>
              <w:rPr>
                <w:b/>
                <w:sz w:val="22"/>
                <w:szCs w:val="22"/>
                <w:lang w:val="kk-KZ"/>
              </w:rPr>
            </w:pPr>
            <w:r w:rsidRPr="00FA43EE">
              <w:rPr>
                <w:b/>
                <w:bCs/>
                <w:sz w:val="22"/>
                <w:szCs w:val="22"/>
                <w:lang w:val="kk-KZ"/>
              </w:rPr>
              <w:t>Акад.кр./акад.сағат</w:t>
            </w:r>
          </w:p>
        </w:tc>
        <w:tc>
          <w:tcPr>
            <w:tcW w:w="6890" w:type="dxa"/>
            <w:gridSpan w:val="2"/>
            <w:tcBorders>
              <w:top w:val="single" w:sz="4" w:space="0" w:color="000000"/>
              <w:left w:val="single" w:sz="4" w:space="0" w:color="000000"/>
              <w:bottom w:val="single" w:sz="4" w:space="0" w:color="000000"/>
              <w:right w:val="single" w:sz="4" w:space="0" w:color="000000"/>
            </w:tcBorders>
          </w:tcPr>
          <w:p w:rsidR="00494F16" w:rsidRPr="00FA43EE" w:rsidRDefault="00494F16" w:rsidP="002A1E7A">
            <w:pPr>
              <w:jc w:val="both"/>
              <w:rPr>
                <w:sz w:val="22"/>
                <w:szCs w:val="22"/>
                <w:lang w:val="kk-KZ"/>
              </w:rPr>
            </w:pPr>
            <w:r w:rsidRPr="00FA43EE">
              <w:rPr>
                <w:sz w:val="22"/>
                <w:szCs w:val="22"/>
                <w:lang w:val="kk-KZ"/>
              </w:rPr>
              <w:t>5/150</w:t>
            </w:r>
          </w:p>
        </w:tc>
      </w:tr>
      <w:tr w:rsidR="00494F16"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494F16" w:rsidRPr="00FA43EE" w:rsidRDefault="00494F16" w:rsidP="002A1E7A">
            <w:pPr>
              <w:rPr>
                <w:b/>
                <w:sz w:val="22"/>
                <w:szCs w:val="22"/>
                <w:lang w:val="kk-KZ"/>
              </w:rPr>
            </w:pPr>
            <w:r w:rsidRPr="00FA43EE">
              <w:rPr>
                <w:b/>
                <w:bCs/>
                <w:sz w:val="22"/>
                <w:szCs w:val="22"/>
                <w:lang w:val="kk-KZ"/>
              </w:rPr>
              <w:t>Оқу түрі</w:t>
            </w:r>
          </w:p>
        </w:tc>
        <w:tc>
          <w:tcPr>
            <w:tcW w:w="6890" w:type="dxa"/>
            <w:gridSpan w:val="2"/>
            <w:tcBorders>
              <w:top w:val="single" w:sz="4" w:space="0" w:color="000000"/>
              <w:left w:val="single" w:sz="4" w:space="0" w:color="000000"/>
              <w:bottom w:val="single" w:sz="4" w:space="0" w:color="000000"/>
              <w:right w:val="single" w:sz="4" w:space="0" w:color="000000"/>
            </w:tcBorders>
          </w:tcPr>
          <w:p w:rsidR="00494F16" w:rsidRPr="00FA43EE" w:rsidRDefault="00494F16" w:rsidP="002A1E7A">
            <w:pPr>
              <w:jc w:val="both"/>
              <w:rPr>
                <w:sz w:val="22"/>
                <w:szCs w:val="22"/>
                <w:lang w:val="kk-KZ"/>
              </w:rPr>
            </w:pPr>
            <w:r w:rsidRPr="00FA43EE">
              <w:rPr>
                <w:sz w:val="22"/>
                <w:szCs w:val="22"/>
                <w:lang w:val="kk-KZ"/>
              </w:rPr>
              <w:t>Күндізгі</w:t>
            </w:r>
          </w:p>
        </w:tc>
      </w:tr>
      <w:tr w:rsidR="00494F16"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494F16" w:rsidRPr="00FA43EE" w:rsidRDefault="00494F16" w:rsidP="002A1E7A">
            <w:pPr>
              <w:rPr>
                <w:b/>
                <w:bCs/>
                <w:sz w:val="22"/>
                <w:szCs w:val="22"/>
                <w:lang w:val="kk-KZ"/>
              </w:rPr>
            </w:pPr>
            <w:r w:rsidRPr="00FA43EE">
              <w:rPr>
                <w:b/>
                <w:bCs/>
                <w:sz w:val="22"/>
                <w:szCs w:val="22"/>
                <w:lang w:val="kk-KZ"/>
              </w:rPr>
              <w:t>Семес</w:t>
            </w:r>
            <w:r w:rsidRPr="00FA43EE">
              <w:rPr>
                <w:b/>
                <w:bCs/>
                <w:sz w:val="22"/>
                <w:szCs w:val="22"/>
              </w:rPr>
              <w:t>тр</w:t>
            </w:r>
            <w:r w:rsidRPr="00FA43EE">
              <w:rPr>
                <w:b/>
                <w:bCs/>
                <w:sz w:val="22"/>
                <w:szCs w:val="22"/>
                <w:lang w:val="kk-KZ"/>
              </w:rPr>
              <w:t>і</w:t>
            </w:r>
          </w:p>
        </w:tc>
        <w:tc>
          <w:tcPr>
            <w:tcW w:w="6890" w:type="dxa"/>
            <w:gridSpan w:val="2"/>
            <w:tcBorders>
              <w:top w:val="single" w:sz="4" w:space="0" w:color="000000"/>
              <w:left w:val="single" w:sz="4" w:space="0" w:color="000000"/>
              <w:bottom w:val="single" w:sz="4" w:space="0" w:color="000000"/>
              <w:right w:val="single" w:sz="4" w:space="0" w:color="000000"/>
            </w:tcBorders>
          </w:tcPr>
          <w:p w:rsidR="00494F16" w:rsidRPr="00FA43EE" w:rsidRDefault="00494F16" w:rsidP="002A1E7A">
            <w:pPr>
              <w:jc w:val="both"/>
              <w:rPr>
                <w:sz w:val="22"/>
                <w:szCs w:val="22"/>
                <w:lang w:val="kk-KZ"/>
              </w:rPr>
            </w:pPr>
            <w:r w:rsidRPr="00FA43EE">
              <w:rPr>
                <w:sz w:val="22"/>
                <w:szCs w:val="22"/>
                <w:lang w:val="en-US"/>
              </w:rPr>
              <w:t>V</w:t>
            </w:r>
            <w:r w:rsidRPr="00FA43EE">
              <w:rPr>
                <w:sz w:val="22"/>
                <w:szCs w:val="22"/>
                <w:lang w:val="kk-KZ"/>
              </w:rPr>
              <w:t>ІІ</w:t>
            </w:r>
          </w:p>
        </w:tc>
      </w:tr>
      <w:tr w:rsidR="00494F16"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494F16" w:rsidRPr="00FA43EE" w:rsidRDefault="00494F16" w:rsidP="002A1E7A">
            <w:pPr>
              <w:rPr>
                <w:b/>
                <w:sz w:val="22"/>
                <w:szCs w:val="22"/>
                <w:lang w:val="kk-KZ"/>
              </w:rPr>
            </w:pPr>
            <w:r w:rsidRPr="00FA43EE">
              <w:rPr>
                <w:b/>
                <w:sz w:val="22"/>
                <w:szCs w:val="22"/>
                <w:lang w:val="kk-KZ"/>
              </w:rPr>
              <w:t>Пәннің п</w:t>
            </w:r>
            <w:r w:rsidRPr="00FA43EE">
              <w:rPr>
                <w:b/>
                <w:sz w:val="22"/>
                <w:szCs w:val="22"/>
              </w:rPr>
              <w:t>ререквизит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494F16" w:rsidRPr="00111409" w:rsidRDefault="00111409" w:rsidP="002A1E7A">
            <w:pPr>
              <w:jc w:val="both"/>
              <w:rPr>
                <w:sz w:val="22"/>
                <w:szCs w:val="22"/>
                <w:lang w:val="en-US"/>
              </w:rPr>
            </w:pPr>
            <w:r>
              <w:rPr>
                <w:sz w:val="22"/>
                <w:szCs w:val="22"/>
                <w:lang w:val="en-US"/>
              </w:rPr>
              <w:t>-</w:t>
            </w:r>
          </w:p>
        </w:tc>
      </w:tr>
      <w:tr w:rsidR="00494F16"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494F16" w:rsidRPr="00FA43EE" w:rsidRDefault="00494F16" w:rsidP="002A1E7A">
            <w:pPr>
              <w:rPr>
                <w:b/>
                <w:sz w:val="22"/>
                <w:szCs w:val="22"/>
                <w:lang w:val="kk-KZ"/>
              </w:rPr>
            </w:pPr>
            <w:r w:rsidRPr="00FA43EE">
              <w:rPr>
                <w:b/>
                <w:sz w:val="22"/>
                <w:szCs w:val="22"/>
                <w:lang w:val="kk-KZ"/>
              </w:rPr>
              <w:t>Пәннің пострек</w:t>
            </w:r>
            <w:r w:rsidRPr="00FA43EE">
              <w:rPr>
                <w:b/>
                <w:sz w:val="22"/>
                <w:szCs w:val="22"/>
              </w:rPr>
              <w:t>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494F16" w:rsidRPr="00FA43EE" w:rsidRDefault="00494F16" w:rsidP="002A1E7A">
            <w:pPr>
              <w:jc w:val="both"/>
              <w:rPr>
                <w:sz w:val="22"/>
                <w:szCs w:val="22"/>
                <w:lang w:val="kk-KZ"/>
              </w:rPr>
            </w:pPr>
            <w:r w:rsidRPr="00FA43EE">
              <w:rPr>
                <w:sz w:val="22"/>
                <w:szCs w:val="22"/>
                <w:lang w:val="kk-KZ"/>
              </w:rPr>
              <w:t>-</w:t>
            </w:r>
          </w:p>
        </w:tc>
      </w:tr>
      <w:tr w:rsidR="00494F16" w:rsidRPr="008D4008"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494F16" w:rsidRPr="00FA43EE" w:rsidRDefault="00494F16" w:rsidP="002A1E7A">
            <w:pPr>
              <w:rPr>
                <w:b/>
                <w:sz w:val="22"/>
                <w:szCs w:val="22"/>
              </w:rPr>
            </w:pPr>
            <w:r w:rsidRPr="00FA43EE">
              <w:rPr>
                <w:b/>
                <w:bCs/>
                <w:sz w:val="22"/>
                <w:szCs w:val="22"/>
                <w:lang w:val="kk-KZ"/>
              </w:rPr>
              <w:t xml:space="preserve">Пәннің қысқаша </w:t>
            </w:r>
            <w:r w:rsidRPr="00FA43EE">
              <w:rPr>
                <w:b/>
                <w:bCs/>
                <w:sz w:val="22"/>
                <w:szCs w:val="22"/>
              </w:rPr>
              <w:t xml:space="preserve">мазмұны </w:t>
            </w:r>
          </w:p>
        </w:tc>
        <w:tc>
          <w:tcPr>
            <w:tcW w:w="6890" w:type="dxa"/>
            <w:gridSpan w:val="2"/>
            <w:tcBorders>
              <w:top w:val="single" w:sz="4" w:space="0" w:color="000000"/>
              <w:left w:val="single" w:sz="4" w:space="0" w:color="000000"/>
              <w:bottom w:val="single" w:sz="4" w:space="0" w:color="000000"/>
              <w:right w:val="single" w:sz="4" w:space="0" w:color="000000"/>
            </w:tcBorders>
          </w:tcPr>
          <w:p w:rsidR="00494F16" w:rsidRPr="00FA43EE" w:rsidRDefault="00C71858" w:rsidP="002A1E7A">
            <w:pPr>
              <w:shd w:val="clear" w:color="auto" w:fill="FFFFFF"/>
              <w:tabs>
                <w:tab w:val="left" w:pos="624"/>
              </w:tabs>
              <w:autoSpaceDE w:val="0"/>
              <w:autoSpaceDN w:val="0"/>
              <w:adjustRightInd w:val="0"/>
              <w:jc w:val="both"/>
              <w:rPr>
                <w:sz w:val="22"/>
                <w:szCs w:val="22"/>
                <w:lang w:val="kk-KZ"/>
              </w:rPr>
            </w:pPr>
            <w:r w:rsidRPr="00FA43EE">
              <w:rPr>
                <w:sz w:val="22"/>
                <w:szCs w:val="22"/>
                <w:lang w:val="kk-KZ"/>
              </w:rPr>
              <w:t>Пәннің мақсаты студенттерге хадистердің</w:t>
            </w:r>
            <w:r w:rsidRPr="00FA43EE">
              <w:rPr>
                <w:sz w:val="22"/>
                <w:szCs w:val="22"/>
                <w:lang w:val="tr-TR"/>
              </w:rPr>
              <w:t xml:space="preserve"> </w:t>
            </w:r>
            <w:r w:rsidRPr="00FA43EE">
              <w:rPr>
                <w:sz w:val="22"/>
                <w:szCs w:val="22"/>
                <w:lang w:val="kk-KZ"/>
              </w:rPr>
              <w:t>түрлері, мазмұны, негізгі хадис қайнаркөздері және олардың ерекшеліктері туралы білім беру. Пәнді оқу нәтижесінде студент өзіне ұсынылған хадис мәтіндерін және ұқсас хадистерді классикалық және заманауи әдістерді қолдана отырып, басқа дереккөздерден іздеп табу, хадис мәтіндерін дәстүрлі діни танымға сай дұрыс түсіндіру және заманауи тұрғыдан талдау жасау дағдыларын меңгереді.</w:t>
            </w:r>
          </w:p>
        </w:tc>
      </w:tr>
      <w:tr w:rsidR="00C71858" w:rsidRPr="00FA43EE" w:rsidTr="002A1E7A">
        <w:trPr>
          <w:trHeight w:val="286"/>
          <w:jc w:val="center"/>
        </w:trPr>
        <w:tc>
          <w:tcPr>
            <w:tcW w:w="2749" w:type="dxa"/>
            <w:vMerge w:val="restart"/>
            <w:tcBorders>
              <w:top w:val="single" w:sz="4" w:space="0" w:color="000000"/>
              <w:left w:val="single" w:sz="4" w:space="0" w:color="000000"/>
              <w:right w:val="single" w:sz="4" w:space="0" w:color="000000"/>
            </w:tcBorders>
          </w:tcPr>
          <w:p w:rsidR="00C71858" w:rsidRPr="00FA43EE" w:rsidRDefault="00C71858" w:rsidP="00C71858">
            <w:pPr>
              <w:rPr>
                <w:b/>
                <w:sz w:val="22"/>
                <w:szCs w:val="22"/>
              </w:rPr>
            </w:pPr>
            <w:r w:rsidRPr="00FA43EE">
              <w:rPr>
                <w:b/>
                <w:bCs/>
                <w:sz w:val="22"/>
                <w:szCs w:val="22"/>
                <w:lang w:val="kk-KZ"/>
              </w:rPr>
              <w:t>Құзыреттер және о</w:t>
            </w:r>
            <w:r w:rsidRPr="00FA43EE">
              <w:rPr>
                <w:b/>
                <w:bCs/>
                <w:sz w:val="22"/>
                <w:szCs w:val="22"/>
              </w:rPr>
              <w:t>қ</w:t>
            </w:r>
            <w:r w:rsidRPr="00FA43EE">
              <w:rPr>
                <w:b/>
                <w:bCs/>
                <w:sz w:val="22"/>
                <w:szCs w:val="22"/>
                <w:lang w:val="kk-KZ"/>
              </w:rPr>
              <w:t>ыт</w:t>
            </w:r>
            <w:r w:rsidRPr="00FA43EE">
              <w:rPr>
                <w:b/>
                <w:bCs/>
                <w:sz w:val="22"/>
                <w:szCs w:val="22"/>
              </w:rPr>
              <w:t xml:space="preserve">у нәтижелері </w:t>
            </w:r>
          </w:p>
        </w:tc>
        <w:tc>
          <w:tcPr>
            <w:tcW w:w="3377" w:type="dxa"/>
            <w:tcBorders>
              <w:top w:val="single" w:sz="4" w:space="0" w:color="000000"/>
              <w:left w:val="single" w:sz="4" w:space="0" w:color="000000"/>
              <w:bottom w:val="single" w:sz="4" w:space="0" w:color="auto"/>
              <w:right w:val="single" w:sz="4" w:space="0" w:color="auto"/>
            </w:tcBorders>
          </w:tcPr>
          <w:p w:rsidR="00C71858" w:rsidRPr="00FA43EE" w:rsidRDefault="00C71858" w:rsidP="00C71858">
            <w:pPr>
              <w:rPr>
                <w:sz w:val="22"/>
                <w:szCs w:val="22"/>
                <w:lang w:val="kk-KZ"/>
              </w:rPr>
            </w:pPr>
            <w:r w:rsidRPr="00FA43EE">
              <w:rPr>
                <w:b/>
                <w:bCs/>
                <w:sz w:val="22"/>
                <w:szCs w:val="22"/>
                <w:lang w:val="kk-KZ"/>
              </w:rPr>
              <w:t xml:space="preserve">Б4. Исламтану саласындағы негізгі мәселелерді білу </w:t>
            </w:r>
          </w:p>
        </w:tc>
        <w:tc>
          <w:tcPr>
            <w:tcW w:w="3513" w:type="dxa"/>
            <w:tcBorders>
              <w:top w:val="single" w:sz="4" w:space="0" w:color="000000"/>
              <w:left w:val="single" w:sz="4" w:space="0" w:color="auto"/>
              <w:bottom w:val="single" w:sz="4" w:space="0" w:color="auto"/>
              <w:right w:val="single" w:sz="4" w:space="0" w:color="000000"/>
            </w:tcBorders>
          </w:tcPr>
          <w:p w:rsidR="00C71858" w:rsidRPr="00FA43EE" w:rsidRDefault="00C71858" w:rsidP="00C71858">
            <w:pPr>
              <w:jc w:val="both"/>
              <w:rPr>
                <w:sz w:val="22"/>
                <w:szCs w:val="22"/>
                <w:lang w:val="kk-KZ"/>
              </w:rPr>
            </w:pPr>
            <w:r w:rsidRPr="00FA43EE">
              <w:rPr>
                <w:sz w:val="22"/>
                <w:szCs w:val="22"/>
                <w:lang w:val="kk-KZ"/>
              </w:rPr>
              <w:t>- Ислам ғылымдарының қалыптасуы мен даму кезеңдерін</w:t>
            </w:r>
            <w:r w:rsidRPr="00FA43EE">
              <w:rPr>
                <w:sz w:val="22"/>
                <w:szCs w:val="22"/>
                <w:lang w:val="tr-TR"/>
              </w:rPr>
              <w:t xml:space="preserve">, </w:t>
            </w:r>
            <w:r w:rsidRPr="00FA43EE">
              <w:rPr>
                <w:sz w:val="22"/>
                <w:szCs w:val="22"/>
                <w:lang w:val="kk-KZ"/>
              </w:rPr>
              <w:t>негізгі теориялар мен әдістемесін меңгеріп, қоғамдағы діни проблемаларды шешуде кәсіби білімін қолданады. (ОН5).</w:t>
            </w:r>
          </w:p>
        </w:tc>
      </w:tr>
      <w:tr w:rsidR="00C71858" w:rsidRPr="00FA43EE" w:rsidTr="002A1E7A">
        <w:trPr>
          <w:trHeight w:val="1888"/>
          <w:jc w:val="center"/>
        </w:trPr>
        <w:tc>
          <w:tcPr>
            <w:tcW w:w="2749" w:type="dxa"/>
            <w:vMerge/>
            <w:tcBorders>
              <w:left w:val="single" w:sz="4" w:space="0" w:color="000000"/>
              <w:right w:val="single" w:sz="4" w:space="0" w:color="000000"/>
            </w:tcBorders>
          </w:tcPr>
          <w:p w:rsidR="00C71858" w:rsidRPr="00FA43EE" w:rsidRDefault="00C71858" w:rsidP="00C71858">
            <w:pPr>
              <w:rPr>
                <w:b/>
                <w:bCs/>
                <w:sz w:val="22"/>
                <w:szCs w:val="22"/>
                <w:lang w:val="kk-KZ"/>
              </w:rPr>
            </w:pPr>
          </w:p>
        </w:tc>
        <w:tc>
          <w:tcPr>
            <w:tcW w:w="3377" w:type="dxa"/>
            <w:tcBorders>
              <w:top w:val="single" w:sz="4" w:space="0" w:color="auto"/>
              <w:left w:val="single" w:sz="4" w:space="0" w:color="000000"/>
              <w:right w:val="single" w:sz="4" w:space="0" w:color="auto"/>
            </w:tcBorders>
          </w:tcPr>
          <w:p w:rsidR="00C71858" w:rsidRPr="00FA43EE" w:rsidRDefault="00C71858" w:rsidP="00C71858">
            <w:pPr>
              <w:tabs>
                <w:tab w:val="left" w:pos="709"/>
              </w:tabs>
              <w:jc w:val="both"/>
              <w:rPr>
                <w:sz w:val="22"/>
                <w:szCs w:val="22"/>
                <w:lang w:val="kk-KZ"/>
              </w:rPr>
            </w:pPr>
            <w:r w:rsidRPr="00FA43EE">
              <w:rPr>
                <w:b/>
                <w:bCs/>
                <w:sz w:val="22"/>
                <w:szCs w:val="22"/>
                <w:lang w:val="kk-KZ"/>
              </w:rPr>
              <w:t xml:space="preserve">Б4. Исламтану саласындағы негізгі мәселелерді білу </w:t>
            </w:r>
          </w:p>
        </w:tc>
        <w:tc>
          <w:tcPr>
            <w:tcW w:w="3513" w:type="dxa"/>
            <w:tcBorders>
              <w:top w:val="single" w:sz="4" w:space="0" w:color="auto"/>
              <w:left w:val="single" w:sz="4" w:space="0" w:color="auto"/>
              <w:right w:val="single" w:sz="4" w:space="0" w:color="000000"/>
            </w:tcBorders>
          </w:tcPr>
          <w:p w:rsidR="00C71858" w:rsidRPr="00FA43EE" w:rsidRDefault="00C71858" w:rsidP="00C71858">
            <w:pPr>
              <w:tabs>
                <w:tab w:val="left" w:pos="709"/>
              </w:tabs>
              <w:ind w:right="40"/>
              <w:jc w:val="both"/>
              <w:rPr>
                <w:sz w:val="22"/>
                <w:szCs w:val="22"/>
                <w:lang w:val="kk-KZ"/>
              </w:rPr>
            </w:pPr>
            <w:r w:rsidRPr="00FA43EE">
              <w:rPr>
                <w:sz w:val="22"/>
                <w:szCs w:val="22"/>
                <w:lang w:val="kk-KZ"/>
              </w:rPr>
              <w:t xml:space="preserve">- Ислам діни мәтіндерін оқу, түсіндіру, қолдану саласында негізгі теориялық білімін көрсетеді. (ОН6). </w:t>
            </w:r>
          </w:p>
          <w:p w:rsidR="00C71858" w:rsidRPr="00FA43EE" w:rsidRDefault="00C71858" w:rsidP="00C71858">
            <w:pPr>
              <w:pStyle w:val="af3"/>
              <w:ind w:left="0"/>
              <w:jc w:val="both"/>
              <w:rPr>
                <w:sz w:val="22"/>
                <w:szCs w:val="22"/>
                <w:lang w:val="kk-KZ"/>
              </w:rPr>
            </w:pPr>
          </w:p>
        </w:tc>
      </w:tr>
      <w:tr w:rsidR="00494F16"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494F16" w:rsidRPr="00FA43EE" w:rsidRDefault="00494F16" w:rsidP="002A1E7A">
            <w:pPr>
              <w:rPr>
                <w:b/>
                <w:sz w:val="22"/>
                <w:szCs w:val="22"/>
                <w:lang w:val="kk-KZ"/>
              </w:rPr>
            </w:pPr>
            <w:r w:rsidRPr="00FA43EE">
              <w:rPr>
                <w:b/>
                <w:sz w:val="22"/>
                <w:szCs w:val="22"/>
              </w:rPr>
              <w:t xml:space="preserve">Қорытынды бақылау </w:t>
            </w:r>
          </w:p>
        </w:tc>
        <w:tc>
          <w:tcPr>
            <w:tcW w:w="6890" w:type="dxa"/>
            <w:gridSpan w:val="2"/>
            <w:tcBorders>
              <w:top w:val="single" w:sz="4" w:space="0" w:color="000000"/>
              <w:left w:val="single" w:sz="4" w:space="0" w:color="000000"/>
              <w:bottom w:val="single" w:sz="4" w:space="0" w:color="000000"/>
              <w:right w:val="single" w:sz="4" w:space="0" w:color="000000"/>
            </w:tcBorders>
          </w:tcPr>
          <w:p w:rsidR="00494F16" w:rsidRPr="00FA43EE" w:rsidRDefault="00494F16" w:rsidP="002A1E7A">
            <w:pPr>
              <w:jc w:val="both"/>
              <w:rPr>
                <w:sz w:val="22"/>
                <w:szCs w:val="22"/>
                <w:lang w:val="kk-KZ"/>
              </w:rPr>
            </w:pPr>
            <w:r w:rsidRPr="00FA43EE">
              <w:rPr>
                <w:sz w:val="22"/>
                <w:szCs w:val="22"/>
                <w:lang w:val="kk-KZ"/>
              </w:rPr>
              <w:t xml:space="preserve">емтихан  </w:t>
            </w:r>
          </w:p>
        </w:tc>
      </w:tr>
      <w:tr w:rsidR="00494F16"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494F16" w:rsidRPr="00FA43EE" w:rsidRDefault="00494F16" w:rsidP="002A1E7A">
            <w:pPr>
              <w:rPr>
                <w:b/>
                <w:sz w:val="22"/>
                <w:szCs w:val="22"/>
              </w:rPr>
            </w:pPr>
            <w:r w:rsidRPr="00FA43EE">
              <w:rPr>
                <w:b/>
                <w:bCs/>
                <w:sz w:val="22"/>
                <w:szCs w:val="22"/>
              </w:rPr>
              <w:t xml:space="preserve">Кредиттерді алу шарты </w:t>
            </w:r>
          </w:p>
        </w:tc>
        <w:tc>
          <w:tcPr>
            <w:tcW w:w="6890" w:type="dxa"/>
            <w:gridSpan w:val="2"/>
            <w:tcBorders>
              <w:top w:val="single" w:sz="4" w:space="0" w:color="000000"/>
              <w:left w:val="single" w:sz="4" w:space="0" w:color="000000"/>
              <w:bottom w:val="single" w:sz="4" w:space="0" w:color="000000"/>
              <w:right w:val="single" w:sz="4" w:space="0" w:color="000000"/>
            </w:tcBorders>
          </w:tcPr>
          <w:p w:rsidR="00494F16" w:rsidRPr="00FA43EE" w:rsidRDefault="00494F16" w:rsidP="002A1E7A">
            <w:pPr>
              <w:jc w:val="both"/>
              <w:rPr>
                <w:sz w:val="22"/>
                <w:szCs w:val="22"/>
                <w:lang w:val="kk-KZ"/>
              </w:rPr>
            </w:pPr>
            <w:r w:rsidRPr="00FA43EE">
              <w:rPr>
                <w:sz w:val="22"/>
                <w:szCs w:val="22"/>
                <w:lang w:val="kk-KZ"/>
              </w:rPr>
              <w:t>Лекция, семинар сабақтар, СӨЖ, үй тапсырмасын орындау</w:t>
            </w:r>
          </w:p>
        </w:tc>
      </w:tr>
      <w:tr w:rsidR="00494F16"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494F16" w:rsidRPr="00FA43EE" w:rsidRDefault="00494F16" w:rsidP="002A1E7A">
            <w:pPr>
              <w:rPr>
                <w:b/>
                <w:sz w:val="22"/>
                <w:szCs w:val="22"/>
              </w:rPr>
            </w:pPr>
            <w:r w:rsidRPr="00FA43EE">
              <w:rPr>
                <w:b/>
                <w:bCs/>
                <w:sz w:val="22"/>
                <w:szCs w:val="22"/>
                <w:lang w:val="kk-KZ"/>
              </w:rPr>
              <w:t>Пәннің</w:t>
            </w:r>
            <w:r w:rsidRPr="00FA43EE">
              <w:rPr>
                <w:b/>
                <w:bCs/>
                <w:sz w:val="22"/>
                <w:szCs w:val="22"/>
              </w:rPr>
              <w:t xml:space="preserve"> ұзақтығы</w:t>
            </w:r>
          </w:p>
        </w:tc>
        <w:tc>
          <w:tcPr>
            <w:tcW w:w="6890" w:type="dxa"/>
            <w:gridSpan w:val="2"/>
            <w:tcBorders>
              <w:top w:val="single" w:sz="4" w:space="0" w:color="000000"/>
              <w:left w:val="single" w:sz="4" w:space="0" w:color="000000"/>
              <w:bottom w:val="single" w:sz="4" w:space="0" w:color="000000"/>
              <w:right w:val="single" w:sz="4" w:space="0" w:color="000000"/>
            </w:tcBorders>
          </w:tcPr>
          <w:p w:rsidR="00494F16" w:rsidRPr="00FA43EE" w:rsidRDefault="00494F16" w:rsidP="002A1E7A">
            <w:pPr>
              <w:jc w:val="both"/>
              <w:rPr>
                <w:sz w:val="22"/>
                <w:szCs w:val="22"/>
                <w:lang w:val="kk-KZ"/>
              </w:rPr>
            </w:pPr>
            <w:r w:rsidRPr="00FA43EE">
              <w:rPr>
                <w:sz w:val="22"/>
                <w:szCs w:val="22"/>
                <w:lang w:val="en-US"/>
              </w:rPr>
              <w:t xml:space="preserve">1 </w:t>
            </w:r>
            <w:r w:rsidRPr="00FA43EE">
              <w:rPr>
                <w:sz w:val="22"/>
                <w:szCs w:val="22"/>
                <w:lang w:val="kk-KZ"/>
              </w:rPr>
              <w:t>семестр</w:t>
            </w:r>
          </w:p>
        </w:tc>
      </w:tr>
      <w:tr w:rsidR="00494F16" w:rsidRPr="008D4008"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494F16" w:rsidRPr="00FA43EE" w:rsidRDefault="00494F16" w:rsidP="002A1E7A">
            <w:pPr>
              <w:rPr>
                <w:b/>
                <w:sz w:val="22"/>
                <w:szCs w:val="22"/>
                <w:lang w:val="kk-KZ"/>
              </w:rPr>
            </w:pPr>
            <w:r w:rsidRPr="00FA43EE">
              <w:rPr>
                <w:b/>
                <w:bCs/>
                <w:sz w:val="22"/>
                <w:szCs w:val="22"/>
              </w:rPr>
              <w:t>Әдебиет</w:t>
            </w:r>
            <w:r w:rsidRPr="00FA43EE">
              <w:rPr>
                <w:b/>
                <w:bCs/>
                <w:sz w:val="22"/>
                <w:szCs w:val="22"/>
                <w:lang w:val="kk-KZ"/>
              </w:rPr>
              <w:t>тер</w:t>
            </w:r>
          </w:p>
        </w:tc>
        <w:tc>
          <w:tcPr>
            <w:tcW w:w="6890" w:type="dxa"/>
            <w:gridSpan w:val="2"/>
            <w:tcBorders>
              <w:top w:val="single" w:sz="4" w:space="0" w:color="000000"/>
              <w:left w:val="single" w:sz="4" w:space="0" w:color="000000"/>
              <w:bottom w:val="single" w:sz="4" w:space="0" w:color="000000"/>
              <w:right w:val="single" w:sz="4" w:space="0" w:color="000000"/>
            </w:tcBorders>
          </w:tcPr>
          <w:p w:rsidR="00C71858" w:rsidRPr="00FA43EE" w:rsidRDefault="00C71858" w:rsidP="00C71858">
            <w:pPr>
              <w:ind w:left="20"/>
              <w:rPr>
                <w:bCs/>
                <w:sz w:val="22"/>
                <w:szCs w:val="22"/>
                <w:lang w:val="kk-KZ"/>
              </w:rPr>
            </w:pPr>
            <w:r w:rsidRPr="00FA43EE">
              <w:rPr>
                <w:bCs/>
                <w:sz w:val="22"/>
                <w:szCs w:val="22"/>
                <w:lang w:val="kk-KZ"/>
              </w:rPr>
              <w:t>1.Хадис тарихы, оқулық,Анкара 2016. А.Йылдырым</w:t>
            </w:r>
          </w:p>
          <w:p w:rsidR="00C71858" w:rsidRPr="00FA43EE" w:rsidRDefault="00C71858" w:rsidP="00C71858">
            <w:pPr>
              <w:ind w:left="20"/>
              <w:rPr>
                <w:bCs/>
                <w:sz w:val="22"/>
                <w:szCs w:val="22"/>
                <w:lang w:val="kk-KZ"/>
              </w:rPr>
            </w:pPr>
            <w:r w:rsidRPr="00FA43EE">
              <w:rPr>
                <w:bCs/>
                <w:sz w:val="22"/>
                <w:szCs w:val="22"/>
                <w:lang w:val="kk-KZ"/>
              </w:rPr>
              <w:t>2.Хадис әдістемесі, оқулық,Анкара 2016. А.Йылдырым</w:t>
            </w:r>
          </w:p>
          <w:p w:rsidR="00C71858" w:rsidRPr="00FA43EE" w:rsidRDefault="00C71858" w:rsidP="00C71858">
            <w:pPr>
              <w:ind w:left="20"/>
              <w:rPr>
                <w:bCs/>
                <w:sz w:val="22"/>
                <w:szCs w:val="22"/>
                <w:lang w:val="kk-KZ"/>
              </w:rPr>
            </w:pPr>
            <w:r w:rsidRPr="00FA43EE">
              <w:rPr>
                <w:bCs/>
                <w:sz w:val="22"/>
                <w:szCs w:val="22"/>
                <w:lang w:val="kk-KZ"/>
              </w:rPr>
              <w:t xml:space="preserve">3.Хадистану ілімі. Оқу құралы. Алматы, 2021, А. Жамашев  </w:t>
            </w:r>
          </w:p>
          <w:p w:rsidR="00C71858" w:rsidRPr="00FA43EE" w:rsidRDefault="00C71858" w:rsidP="00C71858">
            <w:pPr>
              <w:ind w:left="20"/>
              <w:rPr>
                <w:bCs/>
                <w:sz w:val="22"/>
                <w:szCs w:val="22"/>
                <w:lang w:val="kk-KZ"/>
              </w:rPr>
            </w:pPr>
            <w:r w:rsidRPr="00FA43EE">
              <w:rPr>
                <w:bCs/>
                <w:sz w:val="22"/>
                <w:szCs w:val="22"/>
                <w:lang w:val="kk-KZ"/>
              </w:rPr>
              <w:lastRenderedPageBreak/>
              <w:t>4.Хадис негіздері және әдістемесі, оқу-әдістемелік құрал, Түркістан 2020, Ж.Нурматов</w:t>
            </w:r>
          </w:p>
          <w:p w:rsidR="00C71858" w:rsidRPr="00FA43EE" w:rsidRDefault="00C71858" w:rsidP="00C71858">
            <w:pPr>
              <w:ind w:left="20"/>
              <w:rPr>
                <w:bCs/>
                <w:sz w:val="22"/>
                <w:szCs w:val="22"/>
                <w:lang w:val="kk-KZ"/>
              </w:rPr>
            </w:pPr>
            <w:r w:rsidRPr="00FA43EE">
              <w:rPr>
                <w:bCs/>
                <w:sz w:val="22"/>
                <w:szCs w:val="22"/>
                <w:lang w:val="kk-KZ"/>
              </w:rPr>
              <w:t>5.Хадис ғылым бұлағы. А. Жамашев. - Алматы, 2020</w:t>
            </w:r>
          </w:p>
          <w:p w:rsidR="00C71858" w:rsidRPr="00FA43EE" w:rsidRDefault="00C71858" w:rsidP="00C71858">
            <w:pPr>
              <w:ind w:left="20"/>
              <w:rPr>
                <w:bCs/>
                <w:sz w:val="22"/>
                <w:szCs w:val="22"/>
                <w:lang w:val="kk-KZ"/>
              </w:rPr>
            </w:pPr>
            <w:r w:rsidRPr="00FA43EE">
              <w:rPr>
                <w:bCs/>
                <w:sz w:val="22"/>
                <w:szCs w:val="22"/>
                <w:lang w:val="kk-KZ"/>
              </w:rPr>
              <w:t>6.Хадистер аясында Ислам. Т.I.  Бас үйлестіруші: М.Е. Өзафшар. ; Аудармашылар: А.Ш.Әділбаев, М.И. Патеев, Б.Ә. Мырзаев,К.Тышхан. - Нұр-Сұлтан : Қазақстан, 2020</w:t>
            </w:r>
          </w:p>
          <w:p w:rsidR="00494F16" w:rsidRPr="00FA43EE" w:rsidRDefault="00C71858" w:rsidP="00C71858">
            <w:pPr>
              <w:jc w:val="both"/>
              <w:rPr>
                <w:noProof/>
                <w:sz w:val="22"/>
                <w:szCs w:val="22"/>
                <w:lang w:val="kk-KZ"/>
              </w:rPr>
            </w:pPr>
            <w:r w:rsidRPr="00FA43EE">
              <w:rPr>
                <w:bCs/>
                <w:sz w:val="22"/>
                <w:szCs w:val="22"/>
                <w:lang w:val="kk-KZ"/>
              </w:rPr>
              <w:t>7.Хадис мәтіні. Оқу әдістемелік құра</w:t>
            </w:r>
            <w:r w:rsidR="00DD09AE" w:rsidRPr="00FA43EE">
              <w:rPr>
                <w:bCs/>
                <w:sz w:val="22"/>
                <w:szCs w:val="22"/>
                <w:lang w:val="kk-KZ"/>
              </w:rPr>
              <w:t>л , Ж. Е. Нурматов. - Түркістан</w:t>
            </w:r>
            <w:r w:rsidRPr="00FA43EE">
              <w:rPr>
                <w:bCs/>
                <w:sz w:val="22"/>
                <w:szCs w:val="22"/>
                <w:lang w:val="kk-KZ"/>
              </w:rPr>
              <w:t>: Тұран, 2020</w:t>
            </w:r>
          </w:p>
        </w:tc>
      </w:tr>
      <w:tr w:rsidR="00494F16"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494F16" w:rsidRPr="00FA43EE" w:rsidRDefault="00494F16" w:rsidP="002A1E7A">
            <w:pPr>
              <w:jc w:val="both"/>
              <w:rPr>
                <w:sz w:val="22"/>
                <w:szCs w:val="22"/>
                <w:lang w:val="kk-KZ"/>
              </w:rPr>
            </w:pPr>
            <w:r w:rsidRPr="00FA43EE">
              <w:rPr>
                <w:bCs/>
                <w:sz w:val="22"/>
                <w:szCs w:val="22"/>
                <w:lang w:val="kk-KZ"/>
              </w:rPr>
              <w:lastRenderedPageBreak/>
              <w:t xml:space="preserve">Жаңартылған мерзімі </w:t>
            </w:r>
          </w:p>
        </w:tc>
        <w:tc>
          <w:tcPr>
            <w:tcW w:w="6890" w:type="dxa"/>
            <w:gridSpan w:val="2"/>
            <w:tcBorders>
              <w:top w:val="single" w:sz="4" w:space="0" w:color="000000"/>
              <w:left w:val="single" w:sz="4" w:space="0" w:color="000000"/>
              <w:bottom w:val="single" w:sz="4" w:space="0" w:color="000000"/>
              <w:right w:val="single" w:sz="4" w:space="0" w:color="000000"/>
            </w:tcBorders>
          </w:tcPr>
          <w:p w:rsidR="00494F16" w:rsidRPr="00FA43EE" w:rsidRDefault="00494F16" w:rsidP="002A1E7A">
            <w:pPr>
              <w:jc w:val="both"/>
              <w:rPr>
                <w:sz w:val="22"/>
                <w:szCs w:val="22"/>
                <w:lang w:val="kk-KZ"/>
              </w:rPr>
            </w:pPr>
          </w:p>
        </w:tc>
      </w:tr>
    </w:tbl>
    <w:p w:rsidR="00494F16" w:rsidRPr="00FA43EE" w:rsidRDefault="00494F16" w:rsidP="00E11256">
      <w:pPr>
        <w:pStyle w:val="af5"/>
        <w:spacing w:before="0" w:beforeAutospacing="0" w:after="0" w:afterAutospacing="0"/>
        <w:jc w:val="both"/>
        <w:rPr>
          <w:b/>
          <w:sz w:val="22"/>
          <w:szCs w:val="22"/>
          <w:lang w:val="kk-KZ"/>
        </w:rPr>
      </w:pPr>
    </w:p>
    <w:p w:rsidR="00B36D12" w:rsidRPr="00FA43EE" w:rsidRDefault="00B36D12" w:rsidP="00E11256">
      <w:pPr>
        <w:pStyle w:val="af5"/>
        <w:spacing w:before="0" w:beforeAutospacing="0" w:after="0" w:afterAutospacing="0"/>
        <w:jc w:val="both"/>
        <w:rPr>
          <w:b/>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3377"/>
        <w:gridCol w:w="3513"/>
      </w:tblGrid>
      <w:tr w:rsidR="00B36D12"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6D12" w:rsidRPr="00FA43EE" w:rsidRDefault="00B36D12" w:rsidP="002A1E7A">
            <w:pPr>
              <w:rPr>
                <w:b/>
                <w:sz w:val="22"/>
                <w:szCs w:val="22"/>
              </w:rPr>
            </w:pPr>
            <w:r w:rsidRPr="00FA43EE">
              <w:rPr>
                <w:b/>
                <w:bCs/>
                <w:sz w:val="22"/>
                <w:szCs w:val="22"/>
                <w:lang w:val="kk-KZ"/>
              </w:rPr>
              <w:t>Пән коды</w:t>
            </w:r>
            <w:r w:rsidRPr="00FA43EE">
              <w:rPr>
                <w:b/>
                <w:bCs/>
                <w:sz w:val="22"/>
                <w:szCs w:val="22"/>
              </w:rPr>
              <w:t xml:space="preserve"> және атауы</w:t>
            </w:r>
          </w:p>
        </w:tc>
        <w:tc>
          <w:tcPr>
            <w:tcW w:w="6890" w:type="dxa"/>
            <w:gridSpan w:val="2"/>
            <w:tcBorders>
              <w:top w:val="single" w:sz="4" w:space="0" w:color="000000"/>
              <w:left w:val="single" w:sz="4" w:space="0" w:color="000000"/>
              <w:bottom w:val="single" w:sz="4" w:space="0" w:color="000000"/>
              <w:right w:val="single" w:sz="4" w:space="0" w:color="000000"/>
            </w:tcBorders>
          </w:tcPr>
          <w:p w:rsidR="00B36D12" w:rsidRPr="00FA43EE" w:rsidRDefault="00B36D12" w:rsidP="002A1E7A">
            <w:pPr>
              <w:jc w:val="both"/>
              <w:rPr>
                <w:b/>
                <w:sz w:val="22"/>
                <w:szCs w:val="22"/>
                <w:lang w:val="kk-KZ"/>
              </w:rPr>
            </w:pPr>
            <w:r w:rsidRPr="00FA43EE">
              <w:rPr>
                <w:b/>
                <w:sz w:val="22"/>
                <w:szCs w:val="22"/>
              </w:rPr>
              <w:t>IE 4312</w:t>
            </w:r>
            <w:r w:rsidRPr="00FA43EE">
              <w:rPr>
                <w:b/>
                <w:sz w:val="22"/>
                <w:szCs w:val="22"/>
                <w:lang w:val="kk-KZ"/>
              </w:rPr>
              <w:t xml:space="preserve"> Ислам экономикасы </w:t>
            </w:r>
          </w:p>
        </w:tc>
      </w:tr>
      <w:tr w:rsidR="00B36D12" w:rsidRPr="008D4008"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6D12" w:rsidRPr="00FA43EE" w:rsidRDefault="00B36D12" w:rsidP="002A1E7A">
            <w:pPr>
              <w:rPr>
                <w:b/>
                <w:sz w:val="22"/>
                <w:szCs w:val="22"/>
                <w:lang w:val="kk-KZ"/>
              </w:rPr>
            </w:pPr>
            <w:r w:rsidRPr="00FA43EE">
              <w:rPr>
                <w:b/>
                <w:bCs/>
                <w:sz w:val="22"/>
                <w:szCs w:val="22"/>
                <w:lang w:val="kk-KZ"/>
              </w:rPr>
              <w:t>Пәнге</w:t>
            </w:r>
            <w:r w:rsidRPr="00FA43EE">
              <w:rPr>
                <w:b/>
                <w:bCs/>
                <w:sz w:val="22"/>
                <w:szCs w:val="22"/>
              </w:rPr>
              <w:t xml:space="preserve"> жауапты </w:t>
            </w:r>
            <w:r w:rsidRPr="00FA43EE">
              <w:rPr>
                <w:b/>
                <w:bCs/>
                <w:sz w:val="22"/>
                <w:szCs w:val="22"/>
                <w:lang w:val="kk-KZ"/>
              </w:rPr>
              <w:t>ОПҚ</w:t>
            </w:r>
          </w:p>
        </w:tc>
        <w:tc>
          <w:tcPr>
            <w:tcW w:w="6890" w:type="dxa"/>
            <w:gridSpan w:val="2"/>
            <w:tcBorders>
              <w:top w:val="single" w:sz="4" w:space="0" w:color="000000"/>
              <w:left w:val="single" w:sz="4" w:space="0" w:color="000000"/>
              <w:bottom w:val="single" w:sz="4" w:space="0" w:color="000000"/>
              <w:right w:val="single" w:sz="4" w:space="0" w:color="000000"/>
            </w:tcBorders>
          </w:tcPr>
          <w:p w:rsidR="00B36D12" w:rsidRPr="00FA43EE" w:rsidRDefault="00B36D12" w:rsidP="002A1E7A">
            <w:pPr>
              <w:jc w:val="both"/>
              <w:rPr>
                <w:sz w:val="22"/>
                <w:szCs w:val="22"/>
                <w:lang w:val="kk-KZ"/>
              </w:rPr>
            </w:pPr>
            <w:r w:rsidRPr="00FA43EE">
              <w:rPr>
                <w:sz w:val="22"/>
                <w:szCs w:val="22"/>
                <w:lang w:val="kk-KZ"/>
              </w:rPr>
              <w:t xml:space="preserve">PhD Ж.Нурматов, </w:t>
            </w:r>
            <w:r w:rsidR="00F6331B" w:rsidRPr="00FA43EE">
              <w:rPr>
                <w:sz w:val="22"/>
                <w:szCs w:val="22"/>
                <w:lang w:val="kk-KZ"/>
              </w:rPr>
              <w:t xml:space="preserve">PhD </w:t>
            </w:r>
            <w:r w:rsidRPr="00FA43EE">
              <w:rPr>
                <w:sz w:val="22"/>
                <w:szCs w:val="22"/>
                <w:lang w:val="kk-KZ"/>
              </w:rPr>
              <w:t>Д.Шауенов</w:t>
            </w:r>
          </w:p>
        </w:tc>
      </w:tr>
      <w:tr w:rsidR="00B36D12"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6D12" w:rsidRPr="00FA43EE" w:rsidRDefault="00B36D12" w:rsidP="002A1E7A">
            <w:pPr>
              <w:rPr>
                <w:b/>
                <w:sz w:val="22"/>
                <w:szCs w:val="22"/>
                <w:lang w:val="kk-KZ"/>
              </w:rPr>
            </w:pPr>
            <w:r w:rsidRPr="00FA43EE">
              <w:rPr>
                <w:b/>
                <w:bCs/>
                <w:sz w:val="22"/>
                <w:szCs w:val="22"/>
                <w:lang w:val="kk-KZ"/>
              </w:rPr>
              <w:t xml:space="preserve">Элективті пән циклы және түрі </w:t>
            </w:r>
          </w:p>
        </w:tc>
        <w:tc>
          <w:tcPr>
            <w:tcW w:w="6890" w:type="dxa"/>
            <w:gridSpan w:val="2"/>
            <w:tcBorders>
              <w:top w:val="single" w:sz="4" w:space="0" w:color="000000"/>
              <w:left w:val="single" w:sz="4" w:space="0" w:color="000000"/>
              <w:bottom w:val="single" w:sz="4" w:space="0" w:color="000000"/>
              <w:right w:val="single" w:sz="4" w:space="0" w:color="000000"/>
            </w:tcBorders>
          </w:tcPr>
          <w:p w:rsidR="00B36D12" w:rsidRPr="00FA43EE" w:rsidRDefault="00B36D12" w:rsidP="002A1E7A">
            <w:pPr>
              <w:rPr>
                <w:sz w:val="22"/>
                <w:szCs w:val="22"/>
                <w:lang w:val="kk-KZ"/>
              </w:rPr>
            </w:pPr>
            <w:r w:rsidRPr="00FA43EE">
              <w:rPr>
                <w:sz w:val="22"/>
                <w:szCs w:val="22"/>
                <w:lang w:val="kk-KZ"/>
              </w:rPr>
              <w:t>БП-ТК</w:t>
            </w:r>
          </w:p>
        </w:tc>
      </w:tr>
      <w:tr w:rsidR="00B36D12"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6D12" w:rsidRPr="00FA43EE" w:rsidRDefault="00B36D12" w:rsidP="002A1E7A">
            <w:pPr>
              <w:rPr>
                <w:b/>
                <w:sz w:val="22"/>
                <w:szCs w:val="22"/>
                <w:lang w:val="kk-KZ"/>
              </w:rPr>
            </w:pPr>
            <w:r w:rsidRPr="00FA43EE">
              <w:rPr>
                <w:b/>
                <w:bCs/>
                <w:sz w:val="22"/>
                <w:szCs w:val="22"/>
                <w:lang w:val="kk-KZ"/>
              </w:rPr>
              <w:t xml:space="preserve">Академиялық дәрежесі </w:t>
            </w:r>
          </w:p>
        </w:tc>
        <w:tc>
          <w:tcPr>
            <w:tcW w:w="6890" w:type="dxa"/>
            <w:gridSpan w:val="2"/>
            <w:tcBorders>
              <w:top w:val="single" w:sz="4" w:space="0" w:color="000000"/>
              <w:left w:val="single" w:sz="4" w:space="0" w:color="000000"/>
              <w:bottom w:val="single" w:sz="4" w:space="0" w:color="000000"/>
              <w:right w:val="single" w:sz="4" w:space="0" w:color="000000"/>
            </w:tcBorders>
          </w:tcPr>
          <w:p w:rsidR="00B36D12" w:rsidRPr="00FA43EE" w:rsidRDefault="00B36D12" w:rsidP="002A1E7A">
            <w:pPr>
              <w:jc w:val="both"/>
              <w:rPr>
                <w:sz w:val="22"/>
                <w:szCs w:val="22"/>
                <w:lang w:val="kk-KZ"/>
              </w:rPr>
            </w:pPr>
            <w:r w:rsidRPr="00FA43EE">
              <w:rPr>
                <w:sz w:val="22"/>
                <w:szCs w:val="22"/>
                <w:lang w:val="kk-KZ"/>
              </w:rPr>
              <w:t>Бакалавриат</w:t>
            </w:r>
          </w:p>
        </w:tc>
      </w:tr>
      <w:tr w:rsidR="00B36D12"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6D12" w:rsidRPr="00FA43EE" w:rsidRDefault="00B36D12" w:rsidP="002A1E7A">
            <w:pPr>
              <w:rPr>
                <w:b/>
                <w:sz w:val="22"/>
                <w:szCs w:val="22"/>
                <w:lang w:val="kk-KZ"/>
              </w:rPr>
            </w:pPr>
            <w:r w:rsidRPr="00FA43EE">
              <w:rPr>
                <w:b/>
                <w:bCs/>
                <w:sz w:val="22"/>
                <w:szCs w:val="22"/>
                <w:lang w:val="kk-KZ"/>
              </w:rPr>
              <w:t>Акад.кр./акад.сағат</w:t>
            </w:r>
          </w:p>
        </w:tc>
        <w:tc>
          <w:tcPr>
            <w:tcW w:w="6890" w:type="dxa"/>
            <w:gridSpan w:val="2"/>
            <w:tcBorders>
              <w:top w:val="single" w:sz="4" w:space="0" w:color="000000"/>
              <w:left w:val="single" w:sz="4" w:space="0" w:color="000000"/>
              <w:bottom w:val="single" w:sz="4" w:space="0" w:color="000000"/>
              <w:right w:val="single" w:sz="4" w:space="0" w:color="000000"/>
            </w:tcBorders>
          </w:tcPr>
          <w:p w:rsidR="00B36D12" w:rsidRPr="00FA43EE" w:rsidRDefault="00B36D12" w:rsidP="002A1E7A">
            <w:pPr>
              <w:jc w:val="both"/>
              <w:rPr>
                <w:sz w:val="22"/>
                <w:szCs w:val="22"/>
                <w:lang w:val="kk-KZ"/>
              </w:rPr>
            </w:pPr>
            <w:r w:rsidRPr="00FA43EE">
              <w:rPr>
                <w:sz w:val="22"/>
                <w:szCs w:val="22"/>
                <w:lang w:val="kk-KZ"/>
              </w:rPr>
              <w:t>5/150</w:t>
            </w:r>
          </w:p>
        </w:tc>
      </w:tr>
      <w:tr w:rsidR="00B36D12"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6D12" w:rsidRPr="00FA43EE" w:rsidRDefault="00B36D12" w:rsidP="002A1E7A">
            <w:pPr>
              <w:rPr>
                <w:b/>
                <w:sz w:val="22"/>
                <w:szCs w:val="22"/>
                <w:lang w:val="kk-KZ"/>
              </w:rPr>
            </w:pPr>
            <w:r w:rsidRPr="00FA43EE">
              <w:rPr>
                <w:b/>
                <w:bCs/>
                <w:sz w:val="22"/>
                <w:szCs w:val="22"/>
                <w:lang w:val="kk-KZ"/>
              </w:rPr>
              <w:t>Оқу түрі</w:t>
            </w:r>
          </w:p>
        </w:tc>
        <w:tc>
          <w:tcPr>
            <w:tcW w:w="6890" w:type="dxa"/>
            <w:gridSpan w:val="2"/>
            <w:tcBorders>
              <w:top w:val="single" w:sz="4" w:space="0" w:color="000000"/>
              <w:left w:val="single" w:sz="4" w:space="0" w:color="000000"/>
              <w:bottom w:val="single" w:sz="4" w:space="0" w:color="000000"/>
              <w:right w:val="single" w:sz="4" w:space="0" w:color="000000"/>
            </w:tcBorders>
          </w:tcPr>
          <w:p w:rsidR="00B36D12" w:rsidRPr="00FA43EE" w:rsidRDefault="00B36D12" w:rsidP="002A1E7A">
            <w:pPr>
              <w:jc w:val="both"/>
              <w:rPr>
                <w:sz w:val="22"/>
                <w:szCs w:val="22"/>
                <w:lang w:val="kk-KZ"/>
              </w:rPr>
            </w:pPr>
            <w:r w:rsidRPr="00FA43EE">
              <w:rPr>
                <w:sz w:val="22"/>
                <w:szCs w:val="22"/>
                <w:lang w:val="kk-KZ"/>
              </w:rPr>
              <w:t>Күндізгі</w:t>
            </w:r>
          </w:p>
        </w:tc>
      </w:tr>
      <w:tr w:rsidR="00B36D12"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6D12" w:rsidRPr="00FA43EE" w:rsidRDefault="00B36D12" w:rsidP="002A1E7A">
            <w:pPr>
              <w:rPr>
                <w:b/>
                <w:bCs/>
                <w:sz w:val="22"/>
                <w:szCs w:val="22"/>
                <w:lang w:val="kk-KZ"/>
              </w:rPr>
            </w:pPr>
            <w:r w:rsidRPr="00FA43EE">
              <w:rPr>
                <w:b/>
                <w:bCs/>
                <w:sz w:val="22"/>
                <w:szCs w:val="22"/>
                <w:lang w:val="kk-KZ"/>
              </w:rPr>
              <w:t>Семес</w:t>
            </w:r>
            <w:r w:rsidRPr="00FA43EE">
              <w:rPr>
                <w:b/>
                <w:bCs/>
                <w:sz w:val="22"/>
                <w:szCs w:val="22"/>
              </w:rPr>
              <w:t>тр</w:t>
            </w:r>
            <w:r w:rsidRPr="00FA43EE">
              <w:rPr>
                <w:b/>
                <w:bCs/>
                <w:sz w:val="22"/>
                <w:szCs w:val="22"/>
                <w:lang w:val="kk-KZ"/>
              </w:rPr>
              <w:t>і</w:t>
            </w:r>
          </w:p>
        </w:tc>
        <w:tc>
          <w:tcPr>
            <w:tcW w:w="6890" w:type="dxa"/>
            <w:gridSpan w:val="2"/>
            <w:tcBorders>
              <w:top w:val="single" w:sz="4" w:space="0" w:color="000000"/>
              <w:left w:val="single" w:sz="4" w:space="0" w:color="000000"/>
              <w:bottom w:val="single" w:sz="4" w:space="0" w:color="000000"/>
              <w:right w:val="single" w:sz="4" w:space="0" w:color="000000"/>
            </w:tcBorders>
          </w:tcPr>
          <w:p w:rsidR="00B36D12" w:rsidRPr="00FA43EE" w:rsidRDefault="00B36D12" w:rsidP="002A1E7A">
            <w:pPr>
              <w:jc w:val="both"/>
              <w:rPr>
                <w:sz w:val="22"/>
                <w:szCs w:val="22"/>
                <w:lang w:val="kk-KZ"/>
              </w:rPr>
            </w:pPr>
            <w:r w:rsidRPr="00FA43EE">
              <w:rPr>
                <w:sz w:val="22"/>
                <w:szCs w:val="22"/>
                <w:lang w:val="en-US"/>
              </w:rPr>
              <w:t>V</w:t>
            </w:r>
            <w:r w:rsidRPr="00FA43EE">
              <w:rPr>
                <w:sz w:val="22"/>
                <w:szCs w:val="22"/>
                <w:lang w:val="kk-KZ"/>
              </w:rPr>
              <w:t>ІІ</w:t>
            </w:r>
          </w:p>
        </w:tc>
      </w:tr>
      <w:tr w:rsidR="00B36D12" w:rsidRPr="00111409"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6D12" w:rsidRPr="00FA43EE" w:rsidRDefault="00B36D12" w:rsidP="002A1E7A">
            <w:pPr>
              <w:rPr>
                <w:b/>
                <w:sz w:val="22"/>
                <w:szCs w:val="22"/>
                <w:lang w:val="kk-KZ"/>
              </w:rPr>
            </w:pPr>
            <w:r w:rsidRPr="00FA43EE">
              <w:rPr>
                <w:b/>
                <w:sz w:val="22"/>
                <w:szCs w:val="22"/>
                <w:lang w:val="kk-KZ"/>
              </w:rPr>
              <w:t>Пәннің п</w:t>
            </w:r>
            <w:r w:rsidRPr="00FA43EE">
              <w:rPr>
                <w:b/>
                <w:sz w:val="22"/>
                <w:szCs w:val="22"/>
              </w:rPr>
              <w:t>ререквизит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B36D12" w:rsidRPr="00111409" w:rsidRDefault="00111409" w:rsidP="002A1E7A">
            <w:pPr>
              <w:jc w:val="both"/>
              <w:rPr>
                <w:sz w:val="22"/>
                <w:szCs w:val="22"/>
                <w:lang w:val="en-US"/>
              </w:rPr>
            </w:pPr>
            <w:r>
              <w:rPr>
                <w:sz w:val="22"/>
                <w:szCs w:val="22"/>
                <w:lang w:val="en-US"/>
              </w:rPr>
              <w:t>-</w:t>
            </w:r>
          </w:p>
        </w:tc>
      </w:tr>
      <w:tr w:rsidR="00B36D12"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6D12" w:rsidRPr="00FA43EE" w:rsidRDefault="00B36D12" w:rsidP="002A1E7A">
            <w:pPr>
              <w:rPr>
                <w:b/>
                <w:sz w:val="22"/>
                <w:szCs w:val="22"/>
                <w:lang w:val="kk-KZ"/>
              </w:rPr>
            </w:pPr>
            <w:r w:rsidRPr="00FA43EE">
              <w:rPr>
                <w:b/>
                <w:sz w:val="22"/>
                <w:szCs w:val="22"/>
                <w:lang w:val="kk-KZ"/>
              </w:rPr>
              <w:t>Пәннің пострек</w:t>
            </w:r>
            <w:r w:rsidRPr="00FA43EE">
              <w:rPr>
                <w:b/>
                <w:sz w:val="22"/>
                <w:szCs w:val="22"/>
              </w:rPr>
              <w:t>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B36D12" w:rsidRPr="00FA43EE" w:rsidRDefault="00B36D12" w:rsidP="002A1E7A">
            <w:pPr>
              <w:jc w:val="both"/>
              <w:rPr>
                <w:sz w:val="22"/>
                <w:szCs w:val="22"/>
                <w:lang w:val="kk-KZ"/>
              </w:rPr>
            </w:pPr>
            <w:r w:rsidRPr="00FA43EE">
              <w:rPr>
                <w:sz w:val="22"/>
                <w:szCs w:val="22"/>
                <w:lang w:val="kk-KZ"/>
              </w:rPr>
              <w:t>-</w:t>
            </w:r>
          </w:p>
        </w:tc>
      </w:tr>
      <w:tr w:rsidR="00B36D12" w:rsidRPr="008D4008"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6D12" w:rsidRPr="00FA43EE" w:rsidRDefault="00B36D12" w:rsidP="002A1E7A">
            <w:pPr>
              <w:rPr>
                <w:b/>
                <w:sz w:val="22"/>
                <w:szCs w:val="22"/>
              </w:rPr>
            </w:pPr>
            <w:r w:rsidRPr="00FA43EE">
              <w:rPr>
                <w:b/>
                <w:bCs/>
                <w:sz w:val="22"/>
                <w:szCs w:val="22"/>
                <w:lang w:val="kk-KZ"/>
              </w:rPr>
              <w:t xml:space="preserve">Пәннің қысқаша </w:t>
            </w:r>
            <w:r w:rsidRPr="00FA43EE">
              <w:rPr>
                <w:b/>
                <w:bCs/>
                <w:sz w:val="22"/>
                <w:szCs w:val="22"/>
              </w:rPr>
              <w:t xml:space="preserve">мазмұны </w:t>
            </w:r>
          </w:p>
        </w:tc>
        <w:tc>
          <w:tcPr>
            <w:tcW w:w="6890" w:type="dxa"/>
            <w:gridSpan w:val="2"/>
            <w:tcBorders>
              <w:top w:val="single" w:sz="4" w:space="0" w:color="000000"/>
              <w:left w:val="single" w:sz="4" w:space="0" w:color="000000"/>
              <w:bottom w:val="single" w:sz="4" w:space="0" w:color="000000"/>
              <w:right w:val="single" w:sz="4" w:space="0" w:color="000000"/>
            </w:tcBorders>
          </w:tcPr>
          <w:p w:rsidR="00B36D12" w:rsidRPr="00FA43EE" w:rsidRDefault="00B36D12" w:rsidP="002A1E7A">
            <w:pPr>
              <w:shd w:val="clear" w:color="auto" w:fill="FFFFFF"/>
              <w:tabs>
                <w:tab w:val="left" w:pos="624"/>
              </w:tabs>
              <w:autoSpaceDE w:val="0"/>
              <w:autoSpaceDN w:val="0"/>
              <w:adjustRightInd w:val="0"/>
              <w:jc w:val="both"/>
              <w:rPr>
                <w:sz w:val="22"/>
                <w:szCs w:val="22"/>
                <w:lang w:val="kk-KZ"/>
              </w:rPr>
            </w:pPr>
            <w:r w:rsidRPr="00FA43EE">
              <w:rPr>
                <w:sz w:val="22"/>
                <w:szCs w:val="22"/>
                <w:lang w:val="kk-KZ"/>
              </w:rPr>
              <w:t>Пәннің мақсаты ислам экономикасына қатысты негізгі ұғымдарды, исламда сауда-саттық мәселелерін, мүлік, меншік құқығы, өсім, кредит, банк қызметтері және қаржылық операцияларды ислам құқығы тұрғысынан түсіндіру. Пәнді оқу нәтижесінде студент қазіргі таңдағы туындаған ислам экономикасына қатысты мәселелердің шешімін табуды, ислам дереккөздері негізінде қазіргі таңдағы банк қызметтерінің жүйесін зерттеуді, пайыз, кредиттік карта және құнды қағаздардың шариғаттағы үкімін білуді меңгереді.</w:t>
            </w:r>
          </w:p>
        </w:tc>
      </w:tr>
      <w:tr w:rsidR="00B36D12" w:rsidRPr="008D4008" w:rsidTr="002A1E7A">
        <w:trPr>
          <w:trHeight w:val="286"/>
          <w:jc w:val="center"/>
        </w:trPr>
        <w:tc>
          <w:tcPr>
            <w:tcW w:w="2749" w:type="dxa"/>
            <w:vMerge w:val="restart"/>
            <w:tcBorders>
              <w:top w:val="single" w:sz="4" w:space="0" w:color="000000"/>
              <w:left w:val="single" w:sz="4" w:space="0" w:color="000000"/>
              <w:right w:val="single" w:sz="4" w:space="0" w:color="000000"/>
            </w:tcBorders>
          </w:tcPr>
          <w:p w:rsidR="00B36D12" w:rsidRPr="00FA43EE" w:rsidRDefault="00B36D12" w:rsidP="002A1E7A">
            <w:pPr>
              <w:rPr>
                <w:b/>
                <w:sz w:val="22"/>
                <w:szCs w:val="22"/>
              </w:rPr>
            </w:pPr>
            <w:r w:rsidRPr="00FA43EE">
              <w:rPr>
                <w:b/>
                <w:bCs/>
                <w:sz w:val="22"/>
                <w:szCs w:val="22"/>
                <w:lang w:val="kk-KZ"/>
              </w:rPr>
              <w:t>Құзыреттер және о</w:t>
            </w:r>
            <w:r w:rsidRPr="00FA43EE">
              <w:rPr>
                <w:b/>
                <w:bCs/>
                <w:sz w:val="22"/>
                <w:szCs w:val="22"/>
              </w:rPr>
              <w:t>қ</w:t>
            </w:r>
            <w:r w:rsidRPr="00FA43EE">
              <w:rPr>
                <w:b/>
                <w:bCs/>
                <w:sz w:val="22"/>
                <w:szCs w:val="22"/>
                <w:lang w:val="kk-KZ"/>
              </w:rPr>
              <w:t>ыт</w:t>
            </w:r>
            <w:r w:rsidRPr="00FA43EE">
              <w:rPr>
                <w:b/>
                <w:bCs/>
                <w:sz w:val="22"/>
                <w:szCs w:val="22"/>
              </w:rPr>
              <w:t xml:space="preserve">у нәтижелері </w:t>
            </w:r>
          </w:p>
        </w:tc>
        <w:tc>
          <w:tcPr>
            <w:tcW w:w="3377" w:type="dxa"/>
            <w:tcBorders>
              <w:top w:val="single" w:sz="4" w:space="0" w:color="000000"/>
              <w:left w:val="single" w:sz="4" w:space="0" w:color="000000"/>
              <w:bottom w:val="single" w:sz="4" w:space="0" w:color="auto"/>
              <w:right w:val="single" w:sz="4" w:space="0" w:color="auto"/>
            </w:tcBorders>
          </w:tcPr>
          <w:p w:rsidR="00B36D12" w:rsidRPr="00FA43EE" w:rsidRDefault="00B36D12" w:rsidP="00B36D12">
            <w:pPr>
              <w:tabs>
                <w:tab w:val="left" w:pos="709"/>
              </w:tabs>
              <w:rPr>
                <w:b/>
                <w:bCs/>
                <w:kern w:val="24"/>
                <w:sz w:val="22"/>
                <w:szCs w:val="22"/>
                <w:lang w:val="kk-KZ"/>
              </w:rPr>
            </w:pPr>
            <w:r w:rsidRPr="00FA43EE">
              <w:rPr>
                <w:b/>
                <w:bCs/>
                <w:kern w:val="24"/>
                <w:sz w:val="22"/>
                <w:szCs w:val="22"/>
                <w:lang w:val="kk-KZ"/>
              </w:rPr>
              <w:t>Б1.Әлеуметтік ортада адамды қалыптастыру және анықтау қабілеті</w:t>
            </w:r>
          </w:p>
          <w:p w:rsidR="00B36D12" w:rsidRPr="00FA43EE" w:rsidRDefault="00B36D12" w:rsidP="002A1E7A">
            <w:pPr>
              <w:rPr>
                <w:sz w:val="22"/>
                <w:szCs w:val="22"/>
                <w:lang w:val="kk-KZ"/>
              </w:rPr>
            </w:pPr>
          </w:p>
        </w:tc>
        <w:tc>
          <w:tcPr>
            <w:tcW w:w="3513" w:type="dxa"/>
            <w:tcBorders>
              <w:top w:val="single" w:sz="4" w:space="0" w:color="000000"/>
              <w:left w:val="single" w:sz="4" w:space="0" w:color="auto"/>
              <w:bottom w:val="single" w:sz="4" w:space="0" w:color="auto"/>
              <w:right w:val="single" w:sz="4" w:space="0" w:color="000000"/>
            </w:tcBorders>
          </w:tcPr>
          <w:p w:rsidR="00B36D12" w:rsidRPr="00FA43EE" w:rsidRDefault="00B36D12" w:rsidP="002A1E7A">
            <w:pPr>
              <w:jc w:val="both"/>
              <w:rPr>
                <w:sz w:val="22"/>
                <w:szCs w:val="22"/>
                <w:lang w:val="kk-KZ"/>
              </w:rPr>
            </w:pPr>
            <w:r w:rsidRPr="00FA43EE">
              <w:rPr>
                <w:sz w:val="22"/>
                <w:szCs w:val="22"/>
                <w:lang w:val="kk-KZ"/>
              </w:rPr>
              <w:t>- Кәсіби қызметінде қоғамның рухани құндылықтарын және экономикалық, экологиялық, құқықтық және сыбайлас жемқорлыққа қарсы қағидаттарды сақтайды  (ОН4).</w:t>
            </w:r>
          </w:p>
        </w:tc>
      </w:tr>
      <w:tr w:rsidR="00B36D12" w:rsidRPr="00FA43EE" w:rsidTr="002A1E7A">
        <w:trPr>
          <w:trHeight w:val="1888"/>
          <w:jc w:val="center"/>
        </w:trPr>
        <w:tc>
          <w:tcPr>
            <w:tcW w:w="2749" w:type="dxa"/>
            <w:vMerge/>
            <w:tcBorders>
              <w:left w:val="single" w:sz="4" w:space="0" w:color="000000"/>
              <w:right w:val="single" w:sz="4" w:space="0" w:color="000000"/>
            </w:tcBorders>
          </w:tcPr>
          <w:p w:rsidR="00B36D12" w:rsidRPr="00FA43EE" w:rsidRDefault="00B36D12" w:rsidP="00B36D12">
            <w:pPr>
              <w:rPr>
                <w:b/>
                <w:bCs/>
                <w:sz w:val="22"/>
                <w:szCs w:val="22"/>
                <w:lang w:val="kk-KZ"/>
              </w:rPr>
            </w:pPr>
          </w:p>
        </w:tc>
        <w:tc>
          <w:tcPr>
            <w:tcW w:w="3377" w:type="dxa"/>
            <w:tcBorders>
              <w:top w:val="single" w:sz="4" w:space="0" w:color="auto"/>
              <w:left w:val="single" w:sz="4" w:space="0" w:color="000000"/>
              <w:right w:val="single" w:sz="4" w:space="0" w:color="auto"/>
            </w:tcBorders>
          </w:tcPr>
          <w:p w:rsidR="00B36D12" w:rsidRPr="00FA43EE" w:rsidRDefault="00B36D12" w:rsidP="00B36D12">
            <w:pPr>
              <w:rPr>
                <w:sz w:val="22"/>
                <w:szCs w:val="22"/>
                <w:lang w:val="kk-KZ"/>
              </w:rPr>
            </w:pPr>
            <w:r w:rsidRPr="00FA43EE">
              <w:rPr>
                <w:b/>
                <w:bCs/>
                <w:sz w:val="22"/>
                <w:szCs w:val="22"/>
                <w:lang w:val="kk-KZ"/>
              </w:rPr>
              <w:t xml:space="preserve">Б4. Исламтану саласындағы негізгі мәселелерді білу </w:t>
            </w:r>
          </w:p>
        </w:tc>
        <w:tc>
          <w:tcPr>
            <w:tcW w:w="3513" w:type="dxa"/>
            <w:tcBorders>
              <w:top w:val="single" w:sz="4" w:space="0" w:color="auto"/>
              <w:left w:val="single" w:sz="4" w:space="0" w:color="auto"/>
              <w:right w:val="single" w:sz="4" w:space="0" w:color="000000"/>
            </w:tcBorders>
          </w:tcPr>
          <w:p w:rsidR="00B36D12" w:rsidRPr="00FA43EE" w:rsidRDefault="00B36D12" w:rsidP="00B36D12">
            <w:pPr>
              <w:jc w:val="both"/>
              <w:rPr>
                <w:sz w:val="22"/>
                <w:szCs w:val="22"/>
                <w:lang w:val="kk-KZ"/>
              </w:rPr>
            </w:pPr>
            <w:r w:rsidRPr="00FA43EE">
              <w:rPr>
                <w:sz w:val="22"/>
                <w:szCs w:val="22"/>
                <w:lang w:val="kk-KZ"/>
              </w:rPr>
              <w:t>- Ислам ғылымдарының қалыптасуы мен даму кезеңдерін</w:t>
            </w:r>
            <w:r w:rsidRPr="00FA43EE">
              <w:rPr>
                <w:sz w:val="22"/>
                <w:szCs w:val="22"/>
                <w:lang w:val="tr-TR"/>
              </w:rPr>
              <w:t xml:space="preserve">, </w:t>
            </w:r>
            <w:r w:rsidRPr="00FA43EE">
              <w:rPr>
                <w:sz w:val="22"/>
                <w:szCs w:val="22"/>
                <w:lang w:val="kk-KZ"/>
              </w:rPr>
              <w:t>негізгі теориялар мен әдістемесін меңгеріп, қоғамдағы діни проблемаларды шешуде кәсіби білімін қолданады. (ОН5).</w:t>
            </w:r>
          </w:p>
        </w:tc>
      </w:tr>
      <w:tr w:rsidR="00B36D12"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6D12" w:rsidRPr="00FA43EE" w:rsidRDefault="00B36D12" w:rsidP="002A1E7A">
            <w:pPr>
              <w:rPr>
                <w:b/>
                <w:sz w:val="22"/>
                <w:szCs w:val="22"/>
                <w:lang w:val="kk-KZ"/>
              </w:rPr>
            </w:pPr>
            <w:r w:rsidRPr="00FA43EE">
              <w:rPr>
                <w:b/>
                <w:sz w:val="22"/>
                <w:szCs w:val="22"/>
              </w:rPr>
              <w:t xml:space="preserve">Қорытынды бақылау </w:t>
            </w:r>
          </w:p>
        </w:tc>
        <w:tc>
          <w:tcPr>
            <w:tcW w:w="6890" w:type="dxa"/>
            <w:gridSpan w:val="2"/>
            <w:tcBorders>
              <w:top w:val="single" w:sz="4" w:space="0" w:color="000000"/>
              <w:left w:val="single" w:sz="4" w:space="0" w:color="000000"/>
              <w:bottom w:val="single" w:sz="4" w:space="0" w:color="000000"/>
              <w:right w:val="single" w:sz="4" w:space="0" w:color="000000"/>
            </w:tcBorders>
          </w:tcPr>
          <w:p w:rsidR="00B36D12" w:rsidRPr="00FA43EE" w:rsidRDefault="00B36D12" w:rsidP="002A1E7A">
            <w:pPr>
              <w:jc w:val="both"/>
              <w:rPr>
                <w:sz w:val="22"/>
                <w:szCs w:val="22"/>
                <w:lang w:val="kk-KZ"/>
              </w:rPr>
            </w:pPr>
            <w:r w:rsidRPr="00FA43EE">
              <w:rPr>
                <w:sz w:val="22"/>
                <w:szCs w:val="22"/>
                <w:lang w:val="kk-KZ"/>
              </w:rPr>
              <w:t xml:space="preserve">емтихан  </w:t>
            </w:r>
          </w:p>
        </w:tc>
      </w:tr>
      <w:tr w:rsidR="00B36D12"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6D12" w:rsidRPr="00FA43EE" w:rsidRDefault="00B36D12" w:rsidP="002A1E7A">
            <w:pPr>
              <w:rPr>
                <w:b/>
                <w:sz w:val="22"/>
                <w:szCs w:val="22"/>
              </w:rPr>
            </w:pPr>
            <w:r w:rsidRPr="00FA43EE">
              <w:rPr>
                <w:b/>
                <w:bCs/>
                <w:sz w:val="22"/>
                <w:szCs w:val="22"/>
              </w:rPr>
              <w:t xml:space="preserve">Кредиттерді алу шарты </w:t>
            </w:r>
          </w:p>
        </w:tc>
        <w:tc>
          <w:tcPr>
            <w:tcW w:w="6890" w:type="dxa"/>
            <w:gridSpan w:val="2"/>
            <w:tcBorders>
              <w:top w:val="single" w:sz="4" w:space="0" w:color="000000"/>
              <w:left w:val="single" w:sz="4" w:space="0" w:color="000000"/>
              <w:bottom w:val="single" w:sz="4" w:space="0" w:color="000000"/>
              <w:right w:val="single" w:sz="4" w:space="0" w:color="000000"/>
            </w:tcBorders>
          </w:tcPr>
          <w:p w:rsidR="00B36D12" w:rsidRPr="00FA43EE" w:rsidRDefault="00B36D12" w:rsidP="002A1E7A">
            <w:pPr>
              <w:jc w:val="both"/>
              <w:rPr>
                <w:sz w:val="22"/>
                <w:szCs w:val="22"/>
                <w:lang w:val="kk-KZ"/>
              </w:rPr>
            </w:pPr>
            <w:r w:rsidRPr="00FA43EE">
              <w:rPr>
                <w:sz w:val="22"/>
                <w:szCs w:val="22"/>
                <w:lang w:val="kk-KZ"/>
              </w:rPr>
              <w:t>Лекция, семинар сабақтар, СӨЖ, үй тапсырмасын орындау</w:t>
            </w:r>
          </w:p>
        </w:tc>
      </w:tr>
      <w:tr w:rsidR="00B36D12"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6D12" w:rsidRPr="00FA43EE" w:rsidRDefault="00B36D12" w:rsidP="002A1E7A">
            <w:pPr>
              <w:rPr>
                <w:b/>
                <w:sz w:val="22"/>
                <w:szCs w:val="22"/>
              </w:rPr>
            </w:pPr>
            <w:r w:rsidRPr="00FA43EE">
              <w:rPr>
                <w:b/>
                <w:bCs/>
                <w:sz w:val="22"/>
                <w:szCs w:val="22"/>
                <w:lang w:val="kk-KZ"/>
              </w:rPr>
              <w:t>Пәннің</w:t>
            </w:r>
            <w:r w:rsidRPr="00FA43EE">
              <w:rPr>
                <w:b/>
                <w:bCs/>
                <w:sz w:val="22"/>
                <w:szCs w:val="22"/>
              </w:rPr>
              <w:t xml:space="preserve"> ұзақтығы</w:t>
            </w:r>
          </w:p>
        </w:tc>
        <w:tc>
          <w:tcPr>
            <w:tcW w:w="6890" w:type="dxa"/>
            <w:gridSpan w:val="2"/>
            <w:tcBorders>
              <w:top w:val="single" w:sz="4" w:space="0" w:color="000000"/>
              <w:left w:val="single" w:sz="4" w:space="0" w:color="000000"/>
              <w:bottom w:val="single" w:sz="4" w:space="0" w:color="000000"/>
              <w:right w:val="single" w:sz="4" w:space="0" w:color="000000"/>
            </w:tcBorders>
          </w:tcPr>
          <w:p w:rsidR="00B36D12" w:rsidRPr="00FA43EE" w:rsidRDefault="00B36D12" w:rsidP="002A1E7A">
            <w:pPr>
              <w:jc w:val="both"/>
              <w:rPr>
                <w:sz w:val="22"/>
                <w:szCs w:val="22"/>
                <w:lang w:val="kk-KZ"/>
              </w:rPr>
            </w:pPr>
            <w:r w:rsidRPr="00FA43EE">
              <w:rPr>
                <w:sz w:val="22"/>
                <w:szCs w:val="22"/>
                <w:lang w:val="en-US"/>
              </w:rPr>
              <w:t xml:space="preserve">1 </w:t>
            </w:r>
            <w:r w:rsidRPr="00FA43EE">
              <w:rPr>
                <w:sz w:val="22"/>
                <w:szCs w:val="22"/>
                <w:lang w:val="kk-KZ"/>
              </w:rPr>
              <w:t>семестр</w:t>
            </w:r>
          </w:p>
        </w:tc>
      </w:tr>
      <w:tr w:rsidR="00B36D12" w:rsidRPr="008D4008"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6D12" w:rsidRPr="00FA43EE" w:rsidRDefault="00B36D12" w:rsidP="002A1E7A">
            <w:pPr>
              <w:rPr>
                <w:b/>
                <w:sz w:val="22"/>
                <w:szCs w:val="22"/>
                <w:lang w:val="kk-KZ"/>
              </w:rPr>
            </w:pPr>
            <w:r w:rsidRPr="00FA43EE">
              <w:rPr>
                <w:b/>
                <w:bCs/>
                <w:sz w:val="22"/>
                <w:szCs w:val="22"/>
              </w:rPr>
              <w:t>Әдебиет</w:t>
            </w:r>
            <w:r w:rsidRPr="00FA43EE">
              <w:rPr>
                <w:b/>
                <w:bCs/>
                <w:sz w:val="22"/>
                <w:szCs w:val="22"/>
                <w:lang w:val="kk-KZ"/>
              </w:rPr>
              <w:t>тер</w:t>
            </w:r>
          </w:p>
        </w:tc>
        <w:tc>
          <w:tcPr>
            <w:tcW w:w="6890" w:type="dxa"/>
            <w:gridSpan w:val="2"/>
            <w:tcBorders>
              <w:top w:val="single" w:sz="4" w:space="0" w:color="000000"/>
              <w:left w:val="single" w:sz="4" w:space="0" w:color="000000"/>
              <w:bottom w:val="single" w:sz="4" w:space="0" w:color="000000"/>
              <w:right w:val="single" w:sz="4" w:space="0" w:color="000000"/>
            </w:tcBorders>
          </w:tcPr>
          <w:p w:rsidR="00B36D12" w:rsidRPr="00FA43EE" w:rsidRDefault="00B36D12" w:rsidP="00B36D12">
            <w:pPr>
              <w:ind w:left="20"/>
              <w:rPr>
                <w:bCs/>
                <w:sz w:val="22"/>
                <w:szCs w:val="22"/>
                <w:lang w:val="kk-KZ"/>
              </w:rPr>
            </w:pPr>
            <w:r w:rsidRPr="00FA43EE">
              <w:rPr>
                <w:bCs/>
                <w:sz w:val="22"/>
                <w:szCs w:val="22"/>
                <w:lang w:val="kk-KZ"/>
              </w:rPr>
              <w:t xml:space="preserve">1.Исламдық қаржыландыру негіздері. Оқулық, 2017, Асилова А. </w:t>
            </w:r>
          </w:p>
          <w:p w:rsidR="00B36D12" w:rsidRPr="00FA43EE" w:rsidRDefault="00B36D12" w:rsidP="00B36D12">
            <w:pPr>
              <w:ind w:left="20"/>
              <w:rPr>
                <w:bCs/>
                <w:sz w:val="22"/>
                <w:szCs w:val="22"/>
                <w:lang w:val="kk-KZ"/>
              </w:rPr>
            </w:pPr>
            <w:r w:rsidRPr="00FA43EE">
              <w:rPr>
                <w:bCs/>
                <w:sz w:val="22"/>
                <w:szCs w:val="22"/>
                <w:lang w:val="kk-KZ"/>
              </w:rPr>
              <w:t>2.Исламский банк: религиозно-нравственные ценности ислама: учебное пособие, 2020, Байтенова Н.Ж.,Заманбеков Д.Ш., Алыкпашев Ж.Т.</w:t>
            </w:r>
          </w:p>
          <w:p w:rsidR="00B36D12" w:rsidRPr="00FA43EE" w:rsidRDefault="00B36D12" w:rsidP="00B36D12">
            <w:pPr>
              <w:ind w:left="20"/>
              <w:rPr>
                <w:bCs/>
                <w:sz w:val="22"/>
                <w:szCs w:val="22"/>
                <w:lang w:val="kk-KZ"/>
              </w:rPr>
            </w:pPr>
            <w:r w:rsidRPr="00FA43EE">
              <w:rPr>
                <w:bCs/>
                <w:sz w:val="22"/>
                <w:szCs w:val="22"/>
                <w:lang w:val="kk-KZ"/>
              </w:rPr>
              <w:t>3.Зайырлылық. Оқу әдістемелік құрал, -Түркістан 2018, Д.Кенжетай 5.Хадис ғылым бұлағы. А. Жамашев. - Алматы, 2020</w:t>
            </w:r>
          </w:p>
          <w:p w:rsidR="00B36D12" w:rsidRPr="00FA43EE" w:rsidRDefault="00B36D12" w:rsidP="002A1E7A">
            <w:pPr>
              <w:ind w:left="20"/>
              <w:rPr>
                <w:bCs/>
                <w:sz w:val="22"/>
                <w:szCs w:val="22"/>
                <w:lang w:val="kk-KZ"/>
              </w:rPr>
            </w:pPr>
            <w:r w:rsidRPr="00FA43EE">
              <w:rPr>
                <w:bCs/>
                <w:sz w:val="22"/>
                <w:szCs w:val="22"/>
                <w:lang w:val="kk-KZ"/>
              </w:rPr>
              <w:t>4.Хадистер аясында Ислам. Т.I.  Бас үйлестіруші: М.Е. Өзафшар. ; Аудармашылар: А.Ш.Әділбаев, М.И. Патеев, Б.Ә. Мырзаев,К.Тышхан. - Нұр-Сұлтан : Қазақстан, 2020</w:t>
            </w:r>
          </w:p>
          <w:p w:rsidR="00B36D12" w:rsidRPr="00FA43EE" w:rsidRDefault="00B36D12" w:rsidP="002A1E7A">
            <w:pPr>
              <w:jc w:val="both"/>
              <w:rPr>
                <w:noProof/>
                <w:sz w:val="22"/>
                <w:szCs w:val="22"/>
                <w:lang w:val="kk-KZ"/>
              </w:rPr>
            </w:pPr>
          </w:p>
        </w:tc>
      </w:tr>
      <w:tr w:rsidR="00B36D12"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B36D12" w:rsidRPr="00FA43EE" w:rsidRDefault="00B36D12" w:rsidP="002A1E7A">
            <w:pPr>
              <w:jc w:val="both"/>
              <w:rPr>
                <w:sz w:val="22"/>
                <w:szCs w:val="22"/>
                <w:lang w:val="kk-KZ"/>
              </w:rPr>
            </w:pPr>
            <w:r w:rsidRPr="00FA43EE">
              <w:rPr>
                <w:bCs/>
                <w:sz w:val="22"/>
                <w:szCs w:val="22"/>
                <w:lang w:val="kk-KZ"/>
              </w:rPr>
              <w:lastRenderedPageBreak/>
              <w:t xml:space="preserve">Жаңартылған мерзімі </w:t>
            </w:r>
          </w:p>
        </w:tc>
        <w:tc>
          <w:tcPr>
            <w:tcW w:w="6890" w:type="dxa"/>
            <w:gridSpan w:val="2"/>
            <w:tcBorders>
              <w:top w:val="single" w:sz="4" w:space="0" w:color="000000"/>
              <w:left w:val="single" w:sz="4" w:space="0" w:color="000000"/>
              <w:bottom w:val="single" w:sz="4" w:space="0" w:color="000000"/>
              <w:right w:val="single" w:sz="4" w:space="0" w:color="000000"/>
            </w:tcBorders>
          </w:tcPr>
          <w:p w:rsidR="00B36D12" w:rsidRPr="00FA43EE" w:rsidRDefault="00B36D12" w:rsidP="002A1E7A">
            <w:pPr>
              <w:jc w:val="both"/>
              <w:rPr>
                <w:sz w:val="22"/>
                <w:szCs w:val="22"/>
                <w:lang w:val="kk-KZ"/>
              </w:rPr>
            </w:pPr>
          </w:p>
        </w:tc>
      </w:tr>
    </w:tbl>
    <w:p w:rsidR="00B36D12" w:rsidRPr="00FA43EE" w:rsidRDefault="00B36D12" w:rsidP="00E11256">
      <w:pPr>
        <w:pStyle w:val="af5"/>
        <w:spacing w:before="0" w:beforeAutospacing="0" w:after="0" w:afterAutospacing="0"/>
        <w:jc w:val="both"/>
        <w:rPr>
          <w:b/>
          <w:sz w:val="22"/>
          <w:szCs w:val="22"/>
          <w:lang w:val="kk-KZ"/>
        </w:rPr>
      </w:pPr>
    </w:p>
    <w:p w:rsidR="002B164C" w:rsidRPr="00FA43EE" w:rsidRDefault="002B164C" w:rsidP="00E11256">
      <w:pPr>
        <w:pStyle w:val="af5"/>
        <w:spacing w:before="0" w:beforeAutospacing="0" w:after="0" w:afterAutospacing="0"/>
        <w:jc w:val="both"/>
        <w:rPr>
          <w:b/>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3377"/>
        <w:gridCol w:w="3513"/>
      </w:tblGrid>
      <w:tr w:rsidR="00903CFB"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03CFB" w:rsidRPr="00FA43EE" w:rsidRDefault="00903CFB" w:rsidP="002A1E7A">
            <w:pPr>
              <w:rPr>
                <w:b/>
                <w:sz w:val="22"/>
                <w:szCs w:val="22"/>
              </w:rPr>
            </w:pPr>
            <w:r w:rsidRPr="00FA43EE">
              <w:rPr>
                <w:b/>
                <w:bCs/>
                <w:sz w:val="22"/>
                <w:szCs w:val="22"/>
                <w:lang w:val="kk-KZ"/>
              </w:rPr>
              <w:t>Пән коды</w:t>
            </w:r>
            <w:r w:rsidRPr="00FA43EE">
              <w:rPr>
                <w:b/>
                <w:bCs/>
                <w:sz w:val="22"/>
                <w:szCs w:val="22"/>
              </w:rPr>
              <w:t xml:space="preserve"> және атауы</w:t>
            </w:r>
          </w:p>
        </w:tc>
        <w:tc>
          <w:tcPr>
            <w:tcW w:w="6890" w:type="dxa"/>
            <w:gridSpan w:val="2"/>
            <w:tcBorders>
              <w:top w:val="single" w:sz="4" w:space="0" w:color="000000"/>
              <w:left w:val="single" w:sz="4" w:space="0" w:color="000000"/>
              <w:bottom w:val="single" w:sz="4" w:space="0" w:color="000000"/>
              <w:right w:val="single" w:sz="4" w:space="0" w:color="000000"/>
            </w:tcBorders>
          </w:tcPr>
          <w:p w:rsidR="00903CFB" w:rsidRPr="00FA43EE" w:rsidRDefault="00903CFB" w:rsidP="002A1E7A">
            <w:pPr>
              <w:jc w:val="both"/>
              <w:rPr>
                <w:b/>
                <w:sz w:val="22"/>
                <w:szCs w:val="22"/>
                <w:lang w:val="kk-KZ"/>
              </w:rPr>
            </w:pPr>
            <w:r w:rsidRPr="00FA43EE">
              <w:rPr>
                <w:b/>
                <w:sz w:val="22"/>
                <w:szCs w:val="22"/>
              </w:rPr>
              <w:t>SIF 4313</w:t>
            </w:r>
            <w:r w:rsidRPr="00FA43EE">
              <w:rPr>
                <w:b/>
                <w:sz w:val="22"/>
                <w:szCs w:val="22"/>
                <w:lang w:val="kk-KZ"/>
              </w:rPr>
              <w:t xml:space="preserve"> Салыстырмалы ислам фиқхы</w:t>
            </w:r>
          </w:p>
        </w:tc>
      </w:tr>
      <w:tr w:rsidR="00903CFB" w:rsidRPr="008D4008"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03CFB" w:rsidRPr="00FA43EE" w:rsidRDefault="00903CFB" w:rsidP="002A1E7A">
            <w:pPr>
              <w:rPr>
                <w:b/>
                <w:sz w:val="22"/>
                <w:szCs w:val="22"/>
                <w:lang w:val="kk-KZ"/>
              </w:rPr>
            </w:pPr>
            <w:r w:rsidRPr="00FA43EE">
              <w:rPr>
                <w:b/>
                <w:bCs/>
                <w:sz w:val="22"/>
                <w:szCs w:val="22"/>
                <w:lang w:val="kk-KZ"/>
              </w:rPr>
              <w:t>Пәнге</w:t>
            </w:r>
            <w:r w:rsidRPr="00FA43EE">
              <w:rPr>
                <w:b/>
                <w:bCs/>
                <w:sz w:val="22"/>
                <w:szCs w:val="22"/>
              </w:rPr>
              <w:t xml:space="preserve"> жауапты </w:t>
            </w:r>
            <w:r w:rsidRPr="00FA43EE">
              <w:rPr>
                <w:b/>
                <w:bCs/>
                <w:sz w:val="22"/>
                <w:szCs w:val="22"/>
                <w:lang w:val="kk-KZ"/>
              </w:rPr>
              <w:t>ОПҚ</w:t>
            </w:r>
          </w:p>
        </w:tc>
        <w:tc>
          <w:tcPr>
            <w:tcW w:w="6890" w:type="dxa"/>
            <w:gridSpan w:val="2"/>
            <w:tcBorders>
              <w:top w:val="single" w:sz="4" w:space="0" w:color="000000"/>
              <w:left w:val="single" w:sz="4" w:space="0" w:color="000000"/>
              <w:bottom w:val="single" w:sz="4" w:space="0" w:color="000000"/>
              <w:right w:val="single" w:sz="4" w:space="0" w:color="000000"/>
            </w:tcBorders>
          </w:tcPr>
          <w:p w:rsidR="00903CFB" w:rsidRPr="00FA43EE" w:rsidRDefault="00903CFB" w:rsidP="00F6331B">
            <w:pPr>
              <w:jc w:val="both"/>
              <w:rPr>
                <w:sz w:val="22"/>
                <w:szCs w:val="22"/>
                <w:lang w:val="kk-KZ"/>
              </w:rPr>
            </w:pPr>
            <w:r w:rsidRPr="00FA43EE">
              <w:rPr>
                <w:sz w:val="22"/>
                <w:szCs w:val="22"/>
                <w:lang w:val="kk-KZ"/>
              </w:rPr>
              <w:t xml:space="preserve">PhD Ж.Нурматов, </w:t>
            </w:r>
            <w:r w:rsidR="00F6331B" w:rsidRPr="00FA43EE">
              <w:rPr>
                <w:sz w:val="22"/>
                <w:szCs w:val="22"/>
                <w:lang w:val="kk-KZ"/>
              </w:rPr>
              <w:t>PhD</w:t>
            </w:r>
            <w:r w:rsidR="00F6331B">
              <w:rPr>
                <w:sz w:val="22"/>
                <w:szCs w:val="22"/>
                <w:lang w:val="kk-KZ"/>
              </w:rPr>
              <w:t xml:space="preserve"> К.Яшароғлу</w:t>
            </w:r>
          </w:p>
        </w:tc>
      </w:tr>
      <w:tr w:rsidR="00903CFB"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03CFB" w:rsidRPr="00FA43EE" w:rsidRDefault="00903CFB" w:rsidP="002A1E7A">
            <w:pPr>
              <w:rPr>
                <w:b/>
                <w:sz w:val="22"/>
                <w:szCs w:val="22"/>
                <w:lang w:val="kk-KZ"/>
              </w:rPr>
            </w:pPr>
            <w:r w:rsidRPr="00FA43EE">
              <w:rPr>
                <w:b/>
                <w:bCs/>
                <w:sz w:val="22"/>
                <w:szCs w:val="22"/>
                <w:lang w:val="kk-KZ"/>
              </w:rPr>
              <w:t xml:space="preserve">Элективті пән циклы және түрі </w:t>
            </w:r>
          </w:p>
        </w:tc>
        <w:tc>
          <w:tcPr>
            <w:tcW w:w="6890" w:type="dxa"/>
            <w:gridSpan w:val="2"/>
            <w:tcBorders>
              <w:top w:val="single" w:sz="4" w:space="0" w:color="000000"/>
              <w:left w:val="single" w:sz="4" w:space="0" w:color="000000"/>
              <w:bottom w:val="single" w:sz="4" w:space="0" w:color="000000"/>
              <w:right w:val="single" w:sz="4" w:space="0" w:color="000000"/>
            </w:tcBorders>
          </w:tcPr>
          <w:p w:rsidR="00903CFB" w:rsidRPr="00FA43EE" w:rsidRDefault="00903CFB" w:rsidP="002A1E7A">
            <w:pPr>
              <w:rPr>
                <w:sz w:val="22"/>
                <w:szCs w:val="22"/>
                <w:lang w:val="kk-KZ"/>
              </w:rPr>
            </w:pPr>
            <w:r w:rsidRPr="00FA43EE">
              <w:rPr>
                <w:sz w:val="22"/>
                <w:szCs w:val="22"/>
                <w:lang w:val="kk-KZ"/>
              </w:rPr>
              <w:t>БП-ТК</w:t>
            </w:r>
          </w:p>
        </w:tc>
      </w:tr>
      <w:tr w:rsidR="00903CFB"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03CFB" w:rsidRPr="00FA43EE" w:rsidRDefault="00903CFB" w:rsidP="002A1E7A">
            <w:pPr>
              <w:rPr>
                <w:b/>
                <w:sz w:val="22"/>
                <w:szCs w:val="22"/>
                <w:lang w:val="kk-KZ"/>
              </w:rPr>
            </w:pPr>
            <w:r w:rsidRPr="00FA43EE">
              <w:rPr>
                <w:b/>
                <w:bCs/>
                <w:sz w:val="22"/>
                <w:szCs w:val="22"/>
                <w:lang w:val="kk-KZ"/>
              </w:rPr>
              <w:t xml:space="preserve">Академиялық дәрежесі </w:t>
            </w:r>
          </w:p>
        </w:tc>
        <w:tc>
          <w:tcPr>
            <w:tcW w:w="6890" w:type="dxa"/>
            <w:gridSpan w:val="2"/>
            <w:tcBorders>
              <w:top w:val="single" w:sz="4" w:space="0" w:color="000000"/>
              <w:left w:val="single" w:sz="4" w:space="0" w:color="000000"/>
              <w:bottom w:val="single" w:sz="4" w:space="0" w:color="000000"/>
              <w:right w:val="single" w:sz="4" w:space="0" w:color="000000"/>
            </w:tcBorders>
          </w:tcPr>
          <w:p w:rsidR="00903CFB" w:rsidRPr="00FA43EE" w:rsidRDefault="00903CFB" w:rsidP="002A1E7A">
            <w:pPr>
              <w:jc w:val="both"/>
              <w:rPr>
                <w:sz w:val="22"/>
                <w:szCs w:val="22"/>
                <w:lang w:val="kk-KZ"/>
              </w:rPr>
            </w:pPr>
            <w:r w:rsidRPr="00FA43EE">
              <w:rPr>
                <w:sz w:val="22"/>
                <w:szCs w:val="22"/>
                <w:lang w:val="kk-KZ"/>
              </w:rPr>
              <w:t>Бакалавриат</w:t>
            </w:r>
          </w:p>
        </w:tc>
      </w:tr>
      <w:tr w:rsidR="00903CFB"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03CFB" w:rsidRPr="00FA43EE" w:rsidRDefault="00903CFB" w:rsidP="002A1E7A">
            <w:pPr>
              <w:rPr>
                <w:b/>
                <w:sz w:val="22"/>
                <w:szCs w:val="22"/>
                <w:lang w:val="kk-KZ"/>
              </w:rPr>
            </w:pPr>
            <w:r w:rsidRPr="00FA43EE">
              <w:rPr>
                <w:b/>
                <w:bCs/>
                <w:sz w:val="22"/>
                <w:szCs w:val="22"/>
                <w:lang w:val="kk-KZ"/>
              </w:rPr>
              <w:t>Акад.кр./акад.сағат</w:t>
            </w:r>
          </w:p>
        </w:tc>
        <w:tc>
          <w:tcPr>
            <w:tcW w:w="6890" w:type="dxa"/>
            <w:gridSpan w:val="2"/>
            <w:tcBorders>
              <w:top w:val="single" w:sz="4" w:space="0" w:color="000000"/>
              <w:left w:val="single" w:sz="4" w:space="0" w:color="000000"/>
              <w:bottom w:val="single" w:sz="4" w:space="0" w:color="000000"/>
              <w:right w:val="single" w:sz="4" w:space="0" w:color="000000"/>
            </w:tcBorders>
          </w:tcPr>
          <w:p w:rsidR="00903CFB" w:rsidRPr="00FA43EE" w:rsidRDefault="00903CFB" w:rsidP="002A1E7A">
            <w:pPr>
              <w:jc w:val="both"/>
              <w:rPr>
                <w:sz w:val="22"/>
                <w:szCs w:val="22"/>
                <w:lang w:val="kk-KZ"/>
              </w:rPr>
            </w:pPr>
            <w:r w:rsidRPr="00FA43EE">
              <w:rPr>
                <w:sz w:val="22"/>
                <w:szCs w:val="22"/>
                <w:lang w:val="kk-KZ"/>
              </w:rPr>
              <w:t>5/150</w:t>
            </w:r>
          </w:p>
        </w:tc>
      </w:tr>
      <w:tr w:rsidR="00903CFB"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03CFB" w:rsidRPr="00FA43EE" w:rsidRDefault="00903CFB" w:rsidP="002A1E7A">
            <w:pPr>
              <w:rPr>
                <w:b/>
                <w:sz w:val="22"/>
                <w:szCs w:val="22"/>
                <w:lang w:val="kk-KZ"/>
              </w:rPr>
            </w:pPr>
            <w:r w:rsidRPr="00FA43EE">
              <w:rPr>
                <w:b/>
                <w:bCs/>
                <w:sz w:val="22"/>
                <w:szCs w:val="22"/>
                <w:lang w:val="kk-KZ"/>
              </w:rPr>
              <w:t>Оқу түрі</w:t>
            </w:r>
          </w:p>
        </w:tc>
        <w:tc>
          <w:tcPr>
            <w:tcW w:w="6890" w:type="dxa"/>
            <w:gridSpan w:val="2"/>
            <w:tcBorders>
              <w:top w:val="single" w:sz="4" w:space="0" w:color="000000"/>
              <w:left w:val="single" w:sz="4" w:space="0" w:color="000000"/>
              <w:bottom w:val="single" w:sz="4" w:space="0" w:color="000000"/>
              <w:right w:val="single" w:sz="4" w:space="0" w:color="000000"/>
            </w:tcBorders>
          </w:tcPr>
          <w:p w:rsidR="00903CFB" w:rsidRPr="00FA43EE" w:rsidRDefault="00903CFB" w:rsidP="002A1E7A">
            <w:pPr>
              <w:jc w:val="both"/>
              <w:rPr>
                <w:sz w:val="22"/>
                <w:szCs w:val="22"/>
                <w:lang w:val="kk-KZ"/>
              </w:rPr>
            </w:pPr>
            <w:r w:rsidRPr="00FA43EE">
              <w:rPr>
                <w:sz w:val="22"/>
                <w:szCs w:val="22"/>
                <w:lang w:val="kk-KZ"/>
              </w:rPr>
              <w:t>Күндізгі</w:t>
            </w:r>
          </w:p>
        </w:tc>
      </w:tr>
      <w:tr w:rsidR="00903CFB"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03CFB" w:rsidRPr="00FA43EE" w:rsidRDefault="00903CFB" w:rsidP="002A1E7A">
            <w:pPr>
              <w:rPr>
                <w:b/>
                <w:bCs/>
                <w:sz w:val="22"/>
                <w:szCs w:val="22"/>
                <w:lang w:val="kk-KZ"/>
              </w:rPr>
            </w:pPr>
            <w:r w:rsidRPr="00FA43EE">
              <w:rPr>
                <w:b/>
                <w:bCs/>
                <w:sz w:val="22"/>
                <w:szCs w:val="22"/>
                <w:lang w:val="kk-KZ"/>
              </w:rPr>
              <w:t>Семес</w:t>
            </w:r>
            <w:r w:rsidRPr="00FA43EE">
              <w:rPr>
                <w:b/>
                <w:bCs/>
                <w:sz w:val="22"/>
                <w:szCs w:val="22"/>
              </w:rPr>
              <w:t>тр</w:t>
            </w:r>
            <w:r w:rsidRPr="00FA43EE">
              <w:rPr>
                <w:b/>
                <w:bCs/>
                <w:sz w:val="22"/>
                <w:szCs w:val="22"/>
                <w:lang w:val="kk-KZ"/>
              </w:rPr>
              <w:t>і</w:t>
            </w:r>
          </w:p>
        </w:tc>
        <w:tc>
          <w:tcPr>
            <w:tcW w:w="6890" w:type="dxa"/>
            <w:gridSpan w:val="2"/>
            <w:tcBorders>
              <w:top w:val="single" w:sz="4" w:space="0" w:color="000000"/>
              <w:left w:val="single" w:sz="4" w:space="0" w:color="000000"/>
              <w:bottom w:val="single" w:sz="4" w:space="0" w:color="000000"/>
              <w:right w:val="single" w:sz="4" w:space="0" w:color="000000"/>
            </w:tcBorders>
          </w:tcPr>
          <w:p w:rsidR="00903CFB" w:rsidRPr="00FA43EE" w:rsidRDefault="00903CFB" w:rsidP="002A1E7A">
            <w:pPr>
              <w:jc w:val="both"/>
              <w:rPr>
                <w:sz w:val="22"/>
                <w:szCs w:val="22"/>
                <w:lang w:val="kk-KZ"/>
              </w:rPr>
            </w:pPr>
            <w:r w:rsidRPr="00FA43EE">
              <w:rPr>
                <w:sz w:val="22"/>
                <w:szCs w:val="22"/>
                <w:lang w:val="en-US"/>
              </w:rPr>
              <w:t>V</w:t>
            </w:r>
            <w:r w:rsidRPr="00FA43EE">
              <w:rPr>
                <w:sz w:val="22"/>
                <w:szCs w:val="22"/>
                <w:lang w:val="kk-KZ"/>
              </w:rPr>
              <w:t>ІІ</w:t>
            </w:r>
          </w:p>
        </w:tc>
      </w:tr>
      <w:tr w:rsidR="00903CFB" w:rsidRPr="00111409"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03CFB" w:rsidRPr="00FA43EE" w:rsidRDefault="00903CFB" w:rsidP="002A1E7A">
            <w:pPr>
              <w:rPr>
                <w:b/>
                <w:sz w:val="22"/>
                <w:szCs w:val="22"/>
                <w:lang w:val="kk-KZ"/>
              </w:rPr>
            </w:pPr>
            <w:r w:rsidRPr="00FA43EE">
              <w:rPr>
                <w:b/>
                <w:sz w:val="22"/>
                <w:szCs w:val="22"/>
                <w:lang w:val="kk-KZ"/>
              </w:rPr>
              <w:t>Пәннің п</w:t>
            </w:r>
            <w:r w:rsidRPr="00FA43EE">
              <w:rPr>
                <w:b/>
                <w:sz w:val="22"/>
                <w:szCs w:val="22"/>
              </w:rPr>
              <w:t>ререквизит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903CFB" w:rsidRPr="00111409" w:rsidRDefault="00111409" w:rsidP="002A1E7A">
            <w:pPr>
              <w:jc w:val="both"/>
              <w:rPr>
                <w:sz w:val="22"/>
                <w:szCs w:val="22"/>
                <w:lang w:val="en-US"/>
              </w:rPr>
            </w:pPr>
            <w:r>
              <w:rPr>
                <w:sz w:val="22"/>
                <w:szCs w:val="22"/>
                <w:lang w:val="en-US"/>
              </w:rPr>
              <w:t>-</w:t>
            </w:r>
          </w:p>
        </w:tc>
      </w:tr>
      <w:tr w:rsidR="00903CFB"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03CFB" w:rsidRPr="00FA43EE" w:rsidRDefault="00903CFB" w:rsidP="002A1E7A">
            <w:pPr>
              <w:rPr>
                <w:b/>
                <w:sz w:val="22"/>
                <w:szCs w:val="22"/>
                <w:lang w:val="kk-KZ"/>
              </w:rPr>
            </w:pPr>
            <w:r w:rsidRPr="00FA43EE">
              <w:rPr>
                <w:b/>
                <w:sz w:val="22"/>
                <w:szCs w:val="22"/>
                <w:lang w:val="kk-KZ"/>
              </w:rPr>
              <w:t>Пәннің пострек</w:t>
            </w:r>
            <w:r w:rsidRPr="00FA43EE">
              <w:rPr>
                <w:b/>
                <w:sz w:val="22"/>
                <w:szCs w:val="22"/>
              </w:rPr>
              <w:t>визит</w:t>
            </w:r>
            <w:r w:rsidRPr="00FA43EE">
              <w:rPr>
                <w:b/>
                <w:sz w:val="22"/>
                <w:szCs w:val="22"/>
                <w:lang w:val="kk-KZ"/>
              </w:rPr>
              <w:t>тері</w:t>
            </w:r>
          </w:p>
        </w:tc>
        <w:tc>
          <w:tcPr>
            <w:tcW w:w="6890" w:type="dxa"/>
            <w:gridSpan w:val="2"/>
            <w:tcBorders>
              <w:top w:val="single" w:sz="4" w:space="0" w:color="000000"/>
              <w:left w:val="single" w:sz="4" w:space="0" w:color="000000"/>
              <w:bottom w:val="single" w:sz="4" w:space="0" w:color="000000"/>
              <w:right w:val="single" w:sz="4" w:space="0" w:color="000000"/>
            </w:tcBorders>
          </w:tcPr>
          <w:p w:rsidR="00903CFB" w:rsidRPr="00FA43EE" w:rsidRDefault="00903CFB" w:rsidP="002A1E7A">
            <w:pPr>
              <w:jc w:val="both"/>
              <w:rPr>
                <w:sz w:val="22"/>
                <w:szCs w:val="22"/>
                <w:lang w:val="kk-KZ"/>
              </w:rPr>
            </w:pPr>
            <w:r w:rsidRPr="00FA43EE">
              <w:rPr>
                <w:sz w:val="22"/>
                <w:szCs w:val="22"/>
                <w:lang w:val="kk-KZ"/>
              </w:rPr>
              <w:t>-</w:t>
            </w:r>
          </w:p>
        </w:tc>
      </w:tr>
      <w:tr w:rsidR="00903CFB" w:rsidRPr="008D4008"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03CFB" w:rsidRPr="00FA43EE" w:rsidRDefault="00903CFB" w:rsidP="002A1E7A">
            <w:pPr>
              <w:rPr>
                <w:b/>
                <w:sz w:val="22"/>
                <w:szCs w:val="22"/>
              </w:rPr>
            </w:pPr>
            <w:r w:rsidRPr="00FA43EE">
              <w:rPr>
                <w:b/>
                <w:bCs/>
                <w:sz w:val="22"/>
                <w:szCs w:val="22"/>
                <w:lang w:val="kk-KZ"/>
              </w:rPr>
              <w:t xml:space="preserve">Пәннің қысқаша </w:t>
            </w:r>
            <w:r w:rsidRPr="00FA43EE">
              <w:rPr>
                <w:b/>
                <w:bCs/>
                <w:sz w:val="22"/>
                <w:szCs w:val="22"/>
              </w:rPr>
              <w:t xml:space="preserve">мазмұны </w:t>
            </w:r>
          </w:p>
        </w:tc>
        <w:tc>
          <w:tcPr>
            <w:tcW w:w="6890" w:type="dxa"/>
            <w:gridSpan w:val="2"/>
            <w:tcBorders>
              <w:top w:val="single" w:sz="4" w:space="0" w:color="000000"/>
              <w:left w:val="single" w:sz="4" w:space="0" w:color="000000"/>
              <w:bottom w:val="single" w:sz="4" w:space="0" w:color="000000"/>
              <w:right w:val="single" w:sz="4" w:space="0" w:color="000000"/>
            </w:tcBorders>
          </w:tcPr>
          <w:p w:rsidR="00903CFB" w:rsidRPr="00FA43EE" w:rsidRDefault="00903CFB" w:rsidP="002A1E7A">
            <w:pPr>
              <w:shd w:val="clear" w:color="auto" w:fill="FFFFFF"/>
              <w:tabs>
                <w:tab w:val="left" w:pos="624"/>
              </w:tabs>
              <w:autoSpaceDE w:val="0"/>
              <w:autoSpaceDN w:val="0"/>
              <w:adjustRightInd w:val="0"/>
              <w:jc w:val="both"/>
              <w:rPr>
                <w:sz w:val="22"/>
                <w:szCs w:val="22"/>
                <w:lang w:val="kk-KZ"/>
              </w:rPr>
            </w:pPr>
            <w:r w:rsidRPr="00FA43EE">
              <w:rPr>
                <w:sz w:val="22"/>
                <w:szCs w:val="22"/>
                <w:lang w:val="tr-TR"/>
              </w:rPr>
              <w:t>Пәннің мақсаты ислам фикхының негіздері мен әдістемесін, тарихи даму</w:t>
            </w:r>
            <w:r w:rsidRPr="00FA43EE">
              <w:rPr>
                <w:sz w:val="22"/>
                <w:szCs w:val="22"/>
                <w:lang w:val="kk-KZ"/>
              </w:rPr>
              <w:t xml:space="preserve"> </w:t>
            </w:r>
            <w:r w:rsidRPr="00FA43EE">
              <w:rPr>
                <w:sz w:val="22"/>
                <w:szCs w:val="22"/>
                <w:lang w:val="tr-TR"/>
              </w:rPr>
              <w:t>кезеңдерін және фикх мазхабтарының ерекшеліктерін салыстыр</w:t>
            </w:r>
            <w:r w:rsidRPr="00FA43EE">
              <w:rPr>
                <w:sz w:val="22"/>
                <w:szCs w:val="22"/>
                <w:lang w:val="kk-KZ"/>
              </w:rPr>
              <w:t>у арқылы білім беру</w:t>
            </w:r>
            <w:r w:rsidRPr="00FA43EE">
              <w:rPr>
                <w:sz w:val="22"/>
                <w:szCs w:val="22"/>
                <w:lang w:val="tr-TR"/>
              </w:rPr>
              <w:t xml:space="preserve">. </w:t>
            </w:r>
            <w:r w:rsidRPr="00FA43EE">
              <w:rPr>
                <w:sz w:val="22"/>
                <w:szCs w:val="22"/>
                <w:lang w:val="kk-KZ"/>
              </w:rPr>
              <w:t>Пәнді оқу нәтижесінде студент классикалық және заманауи</w:t>
            </w:r>
            <w:r w:rsidRPr="00FA43EE">
              <w:rPr>
                <w:sz w:val="22"/>
                <w:szCs w:val="22"/>
                <w:lang w:val="tr-TR"/>
              </w:rPr>
              <w:t xml:space="preserve"> фиқх мәселелері</w:t>
            </w:r>
            <w:r w:rsidRPr="00FA43EE">
              <w:rPr>
                <w:sz w:val="22"/>
                <w:szCs w:val="22"/>
                <w:lang w:val="kk-KZ"/>
              </w:rPr>
              <w:t xml:space="preserve">н, исламдағы құқықтық мазхабтар арасындағы ұқсастықтар мен айырмашылықтарды салыстыра отырып, </w:t>
            </w:r>
            <w:r w:rsidRPr="00FA43EE">
              <w:rPr>
                <w:sz w:val="22"/>
                <w:szCs w:val="22"/>
                <w:lang w:val="tr-TR"/>
              </w:rPr>
              <w:t>діни құқық пен зайырлы қоғам, мемлекеттік құқық арақатынасы мәселелерін</w:t>
            </w:r>
            <w:r w:rsidRPr="00FA43EE">
              <w:rPr>
                <w:sz w:val="22"/>
                <w:szCs w:val="22"/>
                <w:lang w:val="kk-KZ"/>
              </w:rPr>
              <w:t xml:space="preserve"> </w:t>
            </w:r>
            <w:r w:rsidRPr="00FA43EE">
              <w:rPr>
                <w:sz w:val="22"/>
                <w:szCs w:val="22"/>
                <w:lang w:val="tr-TR"/>
              </w:rPr>
              <w:t xml:space="preserve">шешудегі ұстанымдар мен әдістерді </w:t>
            </w:r>
            <w:r w:rsidRPr="00FA43EE">
              <w:rPr>
                <w:sz w:val="22"/>
                <w:szCs w:val="22"/>
                <w:lang w:val="kk-KZ"/>
              </w:rPr>
              <w:t>меңгереді</w:t>
            </w:r>
            <w:r w:rsidRPr="00FA43EE">
              <w:rPr>
                <w:sz w:val="22"/>
                <w:szCs w:val="22"/>
                <w:lang w:val="tr-TR"/>
              </w:rPr>
              <w:t>.</w:t>
            </w:r>
          </w:p>
        </w:tc>
      </w:tr>
      <w:tr w:rsidR="00903CFB" w:rsidRPr="00FA43EE" w:rsidTr="002A1E7A">
        <w:trPr>
          <w:trHeight w:val="286"/>
          <w:jc w:val="center"/>
        </w:trPr>
        <w:tc>
          <w:tcPr>
            <w:tcW w:w="2749" w:type="dxa"/>
            <w:vMerge w:val="restart"/>
            <w:tcBorders>
              <w:top w:val="single" w:sz="4" w:space="0" w:color="000000"/>
              <w:left w:val="single" w:sz="4" w:space="0" w:color="000000"/>
              <w:right w:val="single" w:sz="4" w:space="0" w:color="000000"/>
            </w:tcBorders>
          </w:tcPr>
          <w:p w:rsidR="00903CFB" w:rsidRPr="00FA43EE" w:rsidRDefault="00903CFB" w:rsidP="00903CFB">
            <w:pPr>
              <w:rPr>
                <w:b/>
                <w:sz w:val="22"/>
                <w:szCs w:val="22"/>
              </w:rPr>
            </w:pPr>
            <w:r w:rsidRPr="00FA43EE">
              <w:rPr>
                <w:b/>
                <w:bCs/>
                <w:sz w:val="22"/>
                <w:szCs w:val="22"/>
                <w:lang w:val="kk-KZ"/>
              </w:rPr>
              <w:t>Құзыреттер және о</w:t>
            </w:r>
            <w:r w:rsidRPr="00FA43EE">
              <w:rPr>
                <w:b/>
                <w:bCs/>
                <w:sz w:val="22"/>
                <w:szCs w:val="22"/>
              </w:rPr>
              <w:t>қ</w:t>
            </w:r>
            <w:r w:rsidRPr="00FA43EE">
              <w:rPr>
                <w:b/>
                <w:bCs/>
                <w:sz w:val="22"/>
                <w:szCs w:val="22"/>
                <w:lang w:val="kk-KZ"/>
              </w:rPr>
              <w:t>ыт</w:t>
            </w:r>
            <w:r w:rsidRPr="00FA43EE">
              <w:rPr>
                <w:b/>
                <w:bCs/>
                <w:sz w:val="22"/>
                <w:szCs w:val="22"/>
              </w:rPr>
              <w:t xml:space="preserve">у нәтижелері </w:t>
            </w:r>
          </w:p>
        </w:tc>
        <w:tc>
          <w:tcPr>
            <w:tcW w:w="3377" w:type="dxa"/>
            <w:tcBorders>
              <w:top w:val="single" w:sz="4" w:space="0" w:color="000000"/>
              <w:left w:val="single" w:sz="4" w:space="0" w:color="000000"/>
              <w:bottom w:val="single" w:sz="4" w:space="0" w:color="auto"/>
              <w:right w:val="single" w:sz="4" w:space="0" w:color="auto"/>
            </w:tcBorders>
          </w:tcPr>
          <w:p w:rsidR="00903CFB" w:rsidRPr="00FA43EE" w:rsidRDefault="00903CFB" w:rsidP="00903CFB">
            <w:pPr>
              <w:rPr>
                <w:b/>
                <w:sz w:val="22"/>
                <w:szCs w:val="22"/>
                <w:lang w:val="kk-KZ"/>
              </w:rPr>
            </w:pPr>
            <w:r w:rsidRPr="00FA43EE">
              <w:rPr>
                <w:b/>
                <w:sz w:val="22"/>
                <w:szCs w:val="22"/>
                <w:lang w:val="kk-KZ"/>
              </w:rPr>
              <w:t>Б5. Исламдық  конфессияларды</w:t>
            </w:r>
          </w:p>
          <w:p w:rsidR="00903CFB" w:rsidRPr="00FA43EE" w:rsidRDefault="00903CFB" w:rsidP="00903CFB">
            <w:pPr>
              <w:rPr>
                <w:sz w:val="22"/>
                <w:szCs w:val="22"/>
                <w:lang w:val="kk-KZ"/>
              </w:rPr>
            </w:pPr>
            <w:r w:rsidRPr="00FA43EE">
              <w:rPr>
                <w:b/>
                <w:sz w:val="22"/>
                <w:szCs w:val="22"/>
                <w:lang w:val="kk-KZ"/>
              </w:rPr>
              <w:t xml:space="preserve"> білу</w:t>
            </w:r>
          </w:p>
        </w:tc>
        <w:tc>
          <w:tcPr>
            <w:tcW w:w="3513" w:type="dxa"/>
            <w:tcBorders>
              <w:top w:val="single" w:sz="4" w:space="0" w:color="000000"/>
              <w:left w:val="single" w:sz="4" w:space="0" w:color="auto"/>
              <w:bottom w:val="single" w:sz="4" w:space="0" w:color="auto"/>
              <w:right w:val="single" w:sz="4" w:space="0" w:color="000000"/>
            </w:tcBorders>
          </w:tcPr>
          <w:p w:rsidR="00903CFB" w:rsidRPr="00FA43EE" w:rsidRDefault="00903CFB" w:rsidP="00903CFB">
            <w:pPr>
              <w:jc w:val="both"/>
              <w:rPr>
                <w:sz w:val="22"/>
                <w:szCs w:val="22"/>
                <w:lang w:val="kk-KZ"/>
              </w:rPr>
            </w:pPr>
            <w:r w:rsidRPr="00FA43EE">
              <w:rPr>
                <w:sz w:val="22"/>
                <w:szCs w:val="22"/>
                <w:lang w:val="kk-KZ"/>
              </w:rPr>
              <w:t>- Ислам тарихындағы діни мектептер мен қазіргі ағымдардың байланыстары мен ерекшеліктерін тұжырымдайды. (ОН7);</w:t>
            </w:r>
          </w:p>
        </w:tc>
      </w:tr>
      <w:tr w:rsidR="00903CFB" w:rsidRPr="00FA43EE" w:rsidTr="002A1E7A">
        <w:trPr>
          <w:trHeight w:val="1888"/>
          <w:jc w:val="center"/>
        </w:trPr>
        <w:tc>
          <w:tcPr>
            <w:tcW w:w="2749" w:type="dxa"/>
            <w:vMerge/>
            <w:tcBorders>
              <w:left w:val="single" w:sz="4" w:space="0" w:color="000000"/>
              <w:right w:val="single" w:sz="4" w:space="0" w:color="000000"/>
            </w:tcBorders>
          </w:tcPr>
          <w:p w:rsidR="00903CFB" w:rsidRPr="00FA43EE" w:rsidRDefault="00903CFB" w:rsidP="00903CFB">
            <w:pPr>
              <w:rPr>
                <w:b/>
                <w:bCs/>
                <w:sz w:val="22"/>
                <w:szCs w:val="22"/>
                <w:lang w:val="kk-KZ"/>
              </w:rPr>
            </w:pPr>
          </w:p>
        </w:tc>
        <w:tc>
          <w:tcPr>
            <w:tcW w:w="3377" w:type="dxa"/>
            <w:tcBorders>
              <w:top w:val="single" w:sz="4" w:space="0" w:color="auto"/>
              <w:left w:val="single" w:sz="4" w:space="0" w:color="000000"/>
              <w:right w:val="single" w:sz="4" w:space="0" w:color="auto"/>
            </w:tcBorders>
          </w:tcPr>
          <w:p w:rsidR="00903CFB" w:rsidRPr="00FA43EE" w:rsidRDefault="00903CFB" w:rsidP="00903CFB">
            <w:pPr>
              <w:rPr>
                <w:b/>
                <w:sz w:val="22"/>
                <w:szCs w:val="22"/>
                <w:lang w:val="kk-KZ"/>
              </w:rPr>
            </w:pPr>
            <w:r w:rsidRPr="00FA43EE">
              <w:rPr>
                <w:b/>
                <w:sz w:val="22"/>
                <w:szCs w:val="22"/>
                <w:lang w:val="kk-KZ"/>
              </w:rPr>
              <w:t>Б5. Исламдық  конфессияларды</w:t>
            </w:r>
          </w:p>
          <w:p w:rsidR="00903CFB" w:rsidRPr="00FA43EE" w:rsidRDefault="00903CFB" w:rsidP="00903CFB">
            <w:pPr>
              <w:rPr>
                <w:sz w:val="22"/>
                <w:szCs w:val="22"/>
                <w:lang w:val="kk-KZ"/>
              </w:rPr>
            </w:pPr>
            <w:r w:rsidRPr="00FA43EE">
              <w:rPr>
                <w:b/>
                <w:sz w:val="22"/>
                <w:szCs w:val="22"/>
                <w:lang w:val="kk-KZ"/>
              </w:rPr>
              <w:t xml:space="preserve"> білу</w:t>
            </w:r>
          </w:p>
        </w:tc>
        <w:tc>
          <w:tcPr>
            <w:tcW w:w="3513" w:type="dxa"/>
            <w:tcBorders>
              <w:top w:val="single" w:sz="4" w:space="0" w:color="auto"/>
              <w:left w:val="single" w:sz="4" w:space="0" w:color="auto"/>
              <w:right w:val="single" w:sz="4" w:space="0" w:color="000000"/>
            </w:tcBorders>
          </w:tcPr>
          <w:p w:rsidR="00903CFB" w:rsidRPr="00FA43EE" w:rsidRDefault="00903CFB" w:rsidP="00903CFB">
            <w:pPr>
              <w:jc w:val="both"/>
              <w:rPr>
                <w:sz w:val="22"/>
                <w:szCs w:val="22"/>
                <w:lang w:val="kk-KZ"/>
              </w:rPr>
            </w:pPr>
            <w:r w:rsidRPr="00FA43EE">
              <w:rPr>
                <w:sz w:val="22"/>
                <w:szCs w:val="22"/>
                <w:lang w:val="kk-KZ"/>
              </w:rPr>
              <w:t>- Дәстүрлі діни таным мен зайырлылық ұстанымдарды меңгере отырып, мемлекеттік-конфессиялық қатынастар саласындағы мәселелерді шешуде ұсыныстар дайындайды. (ОН8);</w:t>
            </w:r>
          </w:p>
        </w:tc>
      </w:tr>
      <w:tr w:rsidR="00903CFB"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03CFB" w:rsidRPr="00FA43EE" w:rsidRDefault="00903CFB" w:rsidP="00903CFB">
            <w:pPr>
              <w:rPr>
                <w:b/>
                <w:sz w:val="22"/>
                <w:szCs w:val="22"/>
                <w:lang w:val="kk-KZ"/>
              </w:rPr>
            </w:pPr>
            <w:r w:rsidRPr="00FA43EE">
              <w:rPr>
                <w:b/>
                <w:sz w:val="22"/>
                <w:szCs w:val="22"/>
              </w:rPr>
              <w:t xml:space="preserve">Қорытынды бақылау </w:t>
            </w:r>
          </w:p>
        </w:tc>
        <w:tc>
          <w:tcPr>
            <w:tcW w:w="6890" w:type="dxa"/>
            <w:gridSpan w:val="2"/>
            <w:tcBorders>
              <w:top w:val="single" w:sz="4" w:space="0" w:color="000000"/>
              <w:left w:val="single" w:sz="4" w:space="0" w:color="000000"/>
              <w:bottom w:val="single" w:sz="4" w:space="0" w:color="000000"/>
              <w:right w:val="single" w:sz="4" w:space="0" w:color="000000"/>
            </w:tcBorders>
          </w:tcPr>
          <w:p w:rsidR="00903CFB" w:rsidRPr="00FA43EE" w:rsidRDefault="00903CFB" w:rsidP="00903CFB">
            <w:pPr>
              <w:jc w:val="both"/>
              <w:rPr>
                <w:sz w:val="22"/>
                <w:szCs w:val="22"/>
                <w:lang w:val="kk-KZ"/>
              </w:rPr>
            </w:pPr>
            <w:r w:rsidRPr="00FA43EE">
              <w:rPr>
                <w:sz w:val="22"/>
                <w:szCs w:val="22"/>
                <w:lang w:val="kk-KZ"/>
              </w:rPr>
              <w:t xml:space="preserve">емтихан  </w:t>
            </w:r>
          </w:p>
        </w:tc>
      </w:tr>
      <w:tr w:rsidR="00903CFB"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03CFB" w:rsidRPr="00FA43EE" w:rsidRDefault="00903CFB" w:rsidP="00903CFB">
            <w:pPr>
              <w:rPr>
                <w:b/>
                <w:sz w:val="22"/>
                <w:szCs w:val="22"/>
              </w:rPr>
            </w:pPr>
            <w:r w:rsidRPr="00FA43EE">
              <w:rPr>
                <w:b/>
                <w:bCs/>
                <w:sz w:val="22"/>
                <w:szCs w:val="22"/>
              </w:rPr>
              <w:t xml:space="preserve">Кредиттерді алу шарты </w:t>
            </w:r>
          </w:p>
        </w:tc>
        <w:tc>
          <w:tcPr>
            <w:tcW w:w="6890" w:type="dxa"/>
            <w:gridSpan w:val="2"/>
            <w:tcBorders>
              <w:top w:val="single" w:sz="4" w:space="0" w:color="000000"/>
              <w:left w:val="single" w:sz="4" w:space="0" w:color="000000"/>
              <w:bottom w:val="single" w:sz="4" w:space="0" w:color="000000"/>
              <w:right w:val="single" w:sz="4" w:space="0" w:color="000000"/>
            </w:tcBorders>
          </w:tcPr>
          <w:p w:rsidR="00903CFB" w:rsidRPr="00FA43EE" w:rsidRDefault="00903CFB" w:rsidP="00903CFB">
            <w:pPr>
              <w:jc w:val="both"/>
              <w:rPr>
                <w:sz w:val="22"/>
                <w:szCs w:val="22"/>
                <w:lang w:val="kk-KZ"/>
              </w:rPr>
            </w:pPr>
            <w:r w:rsidRPr="00FA43EE">
              <w:rPr>
                <w:sz w:val="22"/>
                <w:szCs w:val="22"/>
                <w:lang w:val="kk-KZ"/>
              </w:rPr>
              <w:t>Лекция, семинар сабақтар, СӨЖ, үй тапсырмасын орындау</w:t>
            </w:r>
          </w:p>
        </w:tc>
      </w:tr>
      <w:tr w:rsidR="00903CFB"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03CFB" w:rsidRPr="00FA43EE" w:rsidRDefault="00903CFB" w:rsidP="00903CFB">
            <w:pPr>
              <w:rPr>
                <w:b/>
                <w:sz w:val="22"/>
                <w:szCs w:val="22"/>
              </w:rPr>
            </w:pPr>
            <w:r w:rsidRPr="00FA43EE">
              <w:rPr>
                <w:b/>
                <w:bCs/>
                <w:sz w:val="22"/>
                <w:szCs w:val="22"/>
                <w:lang w:val="kk-KZ"/>
              </w:rPr>
              <w:t>Пәннің</w:t>
            </w:r>
            <w:r w:rsidRPr="00FA43EE">
              <w:rPr>
                <w:b/>
                <w:bCs/>
                <w:sz w:val="22"/>
                <w:szCs w:val="22"/>
              </w:rPr>
              <w:t xml:space="preserve"> ұзақтығы</w:t>
            </w:r>
          </w:p>
        </w:tc>
        <w:tc>
          <w:tcPr>
            <w:tcW w:w="6890" w:type="dxa"/>
            <w:gridSpan w:val="2"/>
            <w:tcBorders>
              <w:top w:val="single" w:sz="4" w:space="0" w:color="000000"/>
              <w:left w:val="single" w:sz="4" w:space="0" w:color="000000"/>
              <w:bottom w:val="single" w:sz="4" w:space="0" w:color="000000"/>
              <w:right w:val="single" w:sz="4" w:space="0" w:color="000000"/>
            </w:tcBorders>
          </w:tcPr>
          <w:p w:rsidR="00903CFB" w:rsidRPr="00FA43EE" w:rsidRDefault="00903CFB" w:rsidP="00903CFB">
            <w:pPr>
              <w:jc w:val="both"/>
              <w:rPr>
                <w:sz w:val="22"/>
                <w:szCs w:val="22"/>
                <w:lang w:val="kk-KZ"/>
              </w:rPr>
            </w:pPr>
            <w:r w:rsidRPr="00FA43EE">
              <w:rPr>
                <w:sz w:val="22"/>
                <w:szCs w:val="22"/>
                <w:lang w:val="en-US"/>
              </w:rPr>
              <w:t xml:space="preserve">1 </w:t>
            </w:r>
            <w:r w:rsidRPr="00FA43EE">
              <w:rPr>
                <w:sz w:val="22"/>
                <w:szCs w:val="22"/>
                <w:lang w:val="kk-KZ"/>
              </w:rPr>
              <w:t>семестр</w:t>
            </w:r>
          </w:p>
        </w:tc>
      </w:tr>
      <w:tr w:rsidR="00903CFB" w:rsidRPr="008D4008"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03CFB" w:rsidRPr="00FA43EE" w:rsidRDefault="00903CFB" w:rsidP="00903CFB">
            <w:pPr>
              <w:rPr>
                <w:b/>
                <w:sz w:val="22"/>
                <w:szCs w:val="22"/>
                <w:lang w:val="kk-KZ"/>
              </w:rPr>
            </w:pPr>
            <w:r w:rsidRPr="00FA43EE">
              <w:rPr>
                <w:b/>
                <w:bCs/>
                <w:sz w:val="22"/>
                <w:szCs w:val="22"/>
              </w:rPr>
              <w:t>Әдебиет</w:t>
            </w:r>
            <w:r w:rsidRPr="00FA43EE">
              <w:rPr>
                <w:b/>
                <w:bCs/>
                <w:sz w:val="22"/>
                <w:szCs w:val="22"/>
                <w:lang w:val="kk-KZ"/>
              </w:rPr>
              <w:t>тер</w:t>
            </w:r>
          </w:p>
        </w:tc>
        <w:tc>
          <w:tcPr>
            <w:tcW w:w="6890" w:type="dxa"/>
            <w:gridSpan w:val="2"/>
            <w:tcBorders>
              <w:top w:val="single" w:sz="4" w:space="0" w:color="000000"/>
              <w:left w:val="single" w:sz="4" w:space="0" w:color="000000"/>
              <w:bottom w:val="single" w:sz="4" w:space="0" w:color="000000"/>
              <w:right w:val="single" w:sz="4" w:space="0" w:color="000000"/>
            </w:tcBorders>
          </w:tcPr>
          <w:p w:rsidR="00322DB4" w:rsidRPr="00FA43EE" w:rsidRDefault="00322DB4" w:rsidP="00322DB4">
            <w:pPr>
              <w:ind w:left="20"/>
              <w:rPr>
                <w:bCs/>
                <w:sz w:val="22"/>
                <w:szCs w:val="22"/>
                <w:lang w:val="kk-KZ"/>
              </w:rPr>
            </w:pPr>
            <w:r w:rsidRPr="00FA43EE">
              <w:rPr>
                <w:bCs/>
                <w:sz w:val="22"/>
                <w:szCs w:val="22"/>
                <w:lang w:val="kk-KZ"/>
              </w:rPr>
              <w:t>1.Ислам құқығына кіріспе: оқу құралы, Алматы, 2021, Т.Имаммәди.</w:t>
            </w:r>
          </w:p>
          <w:p w:rsidR="00322DB4" w:rsidRPr="00FA43EE" w:rsidRDefault="00322DB4" w:rsidP="00322DB4">
            <w:pPr>
              <w:ind w:left="20"/>
              <w:rPr>
                <w:bCs/>
                <w:sz w:val="22"/>
                <w:szCs w:val="22"/>
                <w:lang w:val="kk-KZ"/>
              </w:rPr>
            </w:pPr>
            <w:r w:rsidRPr="00FA43EE">
              <w:rPr>
                <w:bCs/>
                <w:sz w:val="22"/>
                <w:szCs w:val="22"/>
                <w:lang w:val="kk-KZ"/>
              </w:rPr>
              <w:t>2.Ханафи мазхабы, оқу құралы, Алматы 2014, А.Әділбаев</w:t>
            </w:r>
          </w:p>
          <w:p w:rsidR="00322DB4" w:rsidRPr="00FA43EE" w:rsidRDefault="00322DB4" w:rsidP="00322DB4">
            <w:pPr>
              <w:ind w:left="20"/>
              <w:rPr>
                <w:bCs/>
                <w:sz w:val="22"/>
                <w:szCs w:val="22"/>
                <w:lang w:val="kk-KZ"/>
              </w:rPr>
            </w:pPr>
            <w:r w:rsidRPr="00FA43EE">
              <w:rPr>
                <w:bCs/>
                <w:sz w:val="22"/>
                <w:szCs w:val="22"/>
                <w:lang w:val="kk-KZ"/>
              </w:rPr>
              <w:t xml:space="preserve">3.Абу Ханифа и Ханафитский мазхаб. Учебное пособие, 2014. А Адилбаев </w:t>
            </w:r>
          </w:p>
          <w:p w:rsidR="00322DB4" w:rsidRPr="00FA43EE" w:rsidRDefault="00322DB4" w:rsidP="00322DB4">
            <w:pPr>
              <w:ind w:left="20"/>
              <w:rPr>
                <w:bCs/>
                <w:sz w:val="22"/>
                <w:szCs w:val="22"/>
                <w:lang w:val="kk-KZ"/>
              </w:rPr>
            </w:pPr>
            <w:r w:rsidRPr="00FA43EE">
              <w:rPr>
                <w:bCs/>
                <w:sz w:val="22"/>
                <w:szCs w:val="22"/>
                <w:lang w:val="kk-KZ"/>
              </w:rPr>
              <w:t>4.Ислам құқығы. Оқу құралы,  Ж. Е. Нурматов. - Түркістан : Тұран, 2020</w:t>
            </w:r>
          </w:p>
          <w:p w:rsidR="00322DB4" w:rsidRPr="00FA43EE" w:rsidRDefault="00322DB4" w:rsidP="00322DB4">
            <w:pPr>
              <w:ind w:left="20"/>
              <w:rPr>
                <w:bCs/>
                <w:sz w:val="22"/>
                <w:szCs w:val="22"/>
                <w:lang w:val="kk-KZ"/>
              </w:rPr>
            </w:pPr>
            <w:r w:rsidRPr="00FA43EE">
              <w:rPr>
                <w:bCs/>
                <w:sz w:val="22"/>
                <w:szCs w:val="22"/>
                <w:lang w:val="kk-KZ"/>
              </w:rPr>
              <w:t>5.Салыстырмалы Ислам фикх мәселесі. Оқу құралы. Т. Е. Абдрасилов. - Түркістан : Мырза, 2016</w:t>
            </w:r>
          </w:p>
          <w:p w:rsidR="00322DB4" w:rsidRPr="00FA43EE" w:rsidRDefault="00322DB4" w:rsidP="00322DB4">
            <w:pPr>
              <w:ind w:left="20"/>
              <w:rPr>
                <w:bCs/>
                <w:sz w:val="22"/>
                <w:szCs w:val="22"/>
                <w:lang w:val="kk-KZ"/>
              </w:rPr>
            </w:pPr>
            <w:r w:rsidRPr="00FA43EE">
              <w:rPr>
                <w:bCs/>
                <w:sz w:val="22"/>
                <w:szCs w:val="22"/>
                <w:lang w:val="kk-KZ"/>
              </w:rPr>
              <w:t>6.Ханафи құқық мектебі және қазақ діни танымы, монография, Түркістан. 2020,Д.Кенжетаев.С.Абжалов. Қ. Қаратышқанова</w:t>
            </w:r>
          </w:p>
          <w:p w:rsidR="00322DB4" w:rsidRPr="00FA43EE" w:rsidRDefault="00322DB4" w:rsidP="00322DB4">
            <w:pPr>
              <w:ind w:left="20"/>
              <w:rPr>
                <w:bCs/>
                <w:sz w:val="22"/>
                <w:szCs w:val="22"/>
                <w:lang w:val="kk-KZ"/>
              </w:rPr>
            </w:pPr>
            <w:r w:rsidRPr="00FA43EE">
              <w:rPr>
                <w:bCs/>
                <w:sz w:val="22"/>
                <w:szCs w:val="22"/>
                <w:lang w:val="kk-KZ"/>
              </w:rPr>
              <w:t>7.Діни құқық негіздері, Түркістан 2020, Ж.Нурматов</w:t>
            </w:r>
          </w:p>
          <w:p w:rsidR="00322DB4" w:rsidRPr="00FA43EE" w:rsidRDefault="00322DB4" w:rsidP="00322DB4">
            <w:pPr>
              <w:ind w:left="20"/>
              <w:rPr>
                <w:bCs/>
                <w:sz w:val="22"/>
                <w:szCs w:val="22"/>
                <w:lang w:val="kk-KZ"/>
              </w:rPr>
            </w:pPr>
            <w:r w:rsidRPr="00FA43EE">
              <w:rPr>
                <w:bCs/>
                <w:sz w:val="22"/>
                <w:szCs w:val="22"/>
                <w:lang w:val="kk-KZ"/>
              </w:rPr>
              <w:t xml:space="preserve">8.Ханафитский мазхаб в истории Центральной Азии, Монография, Алматы 2015, А.Муминов </w:t>
            </w:r>
          </w:p>
          <w:p w:rsidR="00322DB4" w:rsidRPr="00FA43EE" w:rsidRDefault="00322DB4" w:rsidP="00322DB4">
            <w:pPr>
              <w:ind w:left="20"/>
              <w:rPr>
                <w:bCs/>
                <w:sz w:val="22"/>
                <w:szCs w:val="22"/>
                <w:lang w:val="kk-KZ"/>
              </w:rPr>
            </w:pPr>
            <w:r w:rsidRPr="00FA43EE">
              <w:rPr>
                <w:bCs/>
                <w:sz w:val="22"/>
                <w:szCs w:val="22"/>
                <w:lang w:val="kk-KZ"/>
              </w:rPr>
              <w:t>9.Ислам құқығының қазіргі таңдағы мәселелері. Оқу әдістемелік құрал. Ж. Е. Нурматов. - Түркістан : Тұран, 2020</w:t>
            </w:r>
          </w:p>
          <w:p w:rsidR="00903CFB" w:rsidRPr="00FA43EE" w:rsidRDefault="00322DB4" w:rsidP="00322DB4">
            <w:pPr>
              <w:jc w:val="both"/>
              <w:rPr>
                <w:noProof/>
                <w:sz w:val="22"/>
                <w:szCs w:val="22"/>
                <w:lang w:val="kk-KZ"/>
              </w:rPr>
            </w:pPr>
            <w:r w:rsidRPr="00FA43EE">
              <w:rPr>
                <w:bCs/>
                <w:sz w:val="22"/>
                <w:szCs w:val="22"/>
                <w:lang w:val="kk-KZ"/>
              </w:rPr>
              <w:t>10.Әл-фиқһул әкбәр (ең үлкен фикһ),  Имам Ағзам Әбу Ханифа. - А. : Баспалар үйі, 2014</w:t>
            </w:r>
          </w:p>
        </w:tc>
      </w:tr>
      <w:tr w:rsidR="00903CFB"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903CFB" w:rsidRPr="00FA43EE" w:rsidRDefault="00903CFB" w:rsidP="00903CFB">
            <w:pPr>
              <w:jc w:val="both"/>
              <w:rPr>
                <w:sz w:val="22"/>
                <w:szCs w:val="22"/>
                <w:lang w:val="kk-KZ"/>
              </w:rPr>
            </w:pPr>
            <w:r w:rsidRPr="00FA43EE">
              <w:rPr>
                <w:bCs/>
                <w:sz w:val="22"/>
                <w:szCs w:val="22"/>
                <w:lang w:val="kk-KZ"/>
              </w:rPr>
              <w:t xml:space="preserve">Жаңартылған мерзімі </w:t>
            </w:r>
          </w:p>
        </w:tc>
        <w:tc>
          <w:tcPr>
            <w:tcW w:w="6890" w:type="dxa"/>
            <w:gridSpan w:val="2"/>
            <w:tcBorders>
              <w:top w:val="single" w:sz="4" w:space="0" w:color="000000"/>
              <w:left w:val="single" w:sz="4" w:space="0" w:color="000000"/>
              <w:bottom w:val="single" w:sz="4" w:space="0" w:color="000000"/>
              <w:right w:val="single" w:sz="4" w:space="0" w:color="000000"/>
            </w:tcBorders>
          </w:tcPr>
          <w:p w:rsidR="00903CFB" w:rsidRPr="00FA43EE" w:rsidRDefault="00903CFB" w:rsidP="00903CFB">
            <w:pPr>
              <w:jc w:val="both"/>
              <w:rPr>
                <w:sz w:val="22"/>
                <w:szCs w:val="22"/>
                <w:lang w:val="kk-KZ"/>
              </w:rPr>
            </w:pPr>
          </w:p>
        </w:tc>
      </w:tr>
    </w:tbl>
    <w:p w:rsidR="002B164C" w:rsidRPr="00FA43EE" w:rsidRDefault="002B164C" w:rsidP="00E11256">
      <w:pPr>
        <w:pStyle w:val="af5"/>
        <w:spacing w:before="0" w:beforeAutospacing="0" w:after="0" w:afterAutospacing="0"/>
        <w:jc w:val="both"/>
        <w:rPr>
          <w:b/>
          <w:sz w:val="22"/>
          <w:szCs w:val="22"/>
          <w:lang w:val="kk-KZ"/>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6890"/>
      </w:tblGrid>
      <w:tr w:rsidR="005B501E" w:rsidRPr="00FA43EE" w:rsidTr="002A1E7A">
        <w:trPr>
          <w:trHeight w:val="277"/>
          <w:jc w:val="center"/>
        </w:trPr>
        <w:tc>
          <w:tcPr>
            <w:tcW w:w="2749" w:type="dxa"/>
            <w:tcBorders>
              <w:top w:val="single" w:sz="4" w:space="0" w:color="000000"/>
              <w:left w:val="single" w:sz="4" w:space="0" w:color="000000"/>
              <w:bottom w:val="single" w:sz="4" w:space="0" w:color="000000"/>
              <w:right w:val="single" w:sz="4" w:space="0" w:color="000000"/>
            </w:tcBorders>
          </w:tcPr>
          <w:p w:rsidR="005B501E" w:rsidRPr="00FA43EE" w:rsidRDefault="005B501E" w:rsidP="002A1E7A">
            <w:pPr>
              <w:rPr>
                <w:b/>
                <w:sz w:val="22"/>
                <w:szCs w:val="22"/>
              </w:rPr>
            </w:pPr>
            <w:r w:rsidRPr="00FA43EE">
              <w:rPr>
                <w:b/>
                <w:bCs/>
                <w:sz w:val="22"/>
                <w:szCs w:val="22"/>
                <w:lang w:val="kk-KZ"/>
              </w:rPr>
              <w:t>Пән коды</w:t>
            </w:r>
            <w:r w:rsidRPr="00FA43EE">
              <w:rPr>
                <w:b/>
                <w:bCs/>
                <w:sz w:val="22"/>
                <w:szCs w:val="22"/>
              </w:rPr>
              <w:t xml:space="preserve"> және атауы</w:t>
            </w:r>
          </w:p>
        </w:tc>
        <w:tc>
          <w:tcPr>
            <w:tcW w:w="6890" w:type="dxa"/>
            <w:tcBorders>
              <w:top w:val="single" w:sz="4" w:space="0" w:color="000000"/>
              <w:left w:val="single" w:sz="4" w:space="0" w:color="000000"/>
              <w:bottom w:val="single" w:sz="4" w:space="0" w:color="000000"/>
              <w:right w:val="single" w:sz="4" w:space="0" w:color="000000"/>
            </w:tcBorders>
          </w:tcPr>
          <w:p w:rsidR="005B501E" w:rsidRPr="00FA43EE" w:rsidRDefault="005B501E" w:rsidP="005B501E">
            <w:pPr>
              <w:jc w:val="both"/>
              <w:rPr>
                <w:b/>
                <w:sz w:val="22"/>
                <w:szCs w:val="22"/>
                <w:lang w:val="kk-KZ"/>
              </w:rPr>
            </w:pPr>
            <w:r w:rsidRPr="00FA43EE">
              <w:rPr>
                <w:b/>
                <w:sz w:val="22"/>
                <w:szCs w:val="22"/>
                <w:lang w:val="en-US"/>
              </w:rPr>
              <w:t>TIT 43</w:t>
            </w:r>
            <w:r w:rsidRPr="00FA43EE">
              <w:rPr>
                <w:b/>
                <w:sz w:val="22"/>
                <w:szCs w:val="22"/>
                <w:lang w:val="kk-KZ"/>
              </w:rPr>
              <w:t>1</w:t>
            </w:r>
            <w:r w:rsidRPr="00FA43EE">
              <w:rPr>
                <w:b/>
                <w:sz w:val="22"/>
                <w:szCs w:val="22"/>
                <w:lang w:val="en-US"/>
              </w:rPr>
              <w:t>4</w:t>
            </w:r>
            <w:r w:rsidRPr="00FA43EE">
              <w:rPr>
                <w:b/>
                <w:sz w:val="22"/>
                <w:szCs w:val="22"/>
                <w:lang w:val="kk-KZ"/>
              </w:rPr>
              <w:t xml:space="preserve"> Түркі ислам тарихы</w:t>
            </w:r>
            <w:r w:rsidRPr="00FA43EE">
              <w:rPr>
                <w:b/>
                <w:color w:val="000000"/>
                <w:sz w:val="22"/>
                <w:szCs w:val="22"/>
                <w:lang w:val="kk-KZ" w:eastAsia="en-US"/>
              </w:rPr>
              <w:t xml:space="preserve"> </w:t>
            </w:r>
          </w:p>
        </w:tc>
      </w:tr>
    </w:tbl>
    <w:p w:rsidR="002C1BAE" w:rsidRPr="00FA1EEF" w:rsidRDefault="008D4008" w:rsidP="008D4008">
      <w:pPr>
        <w:pStyle w:val="af5"/>
        <w:rPr>
          <w:lang w:val="kk-KZ"/>
        </w:rPr>
      </w:pPr>
      <w:r>
        <w:rPr>
          <w:noProof/>
        </w:rPr>
        <w:lastRenderedPageBreak/>
        <w:drawing>
          <wp:inline distT="0" distB="0" distL="0" distR="0" wp14:anchorId="0CE116EE" wp14:editId="323972CA">
            <wp:extent cx="6343439" cy="8970841"/>
            <wp:effectExtent l="0" t="0" r="0" b="0"/>
            <wp:docPr id="3" name="Рисунок 3" descr="C:\Users\1\AppData\Local\Temp\b0138274-0045-4d26-b47a-1f96a868c707_WhatsApp Unknown 2025-10-23 at 14.19.28.zip.707\WhatsApp Image 2025-10-23 at 14.19.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AppData\Local\Temp\b0138274-0045-4d26-b47a-1f96a868c707_WhatsApp Unknown 2025-10-23 at 14.19.28.zip.707\WhatsApp Image 2025-10-23 at 14.19.1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46547" cy="8975236"/>
                    </a:xfrm>
                    <a:prstGeom prst="rect">
                      <a:avLst/>
                    </a:prstGeom>
                    <a:noFill/>
                    <a:ln>
                      <a:noFill/>
                    </a:ln>
                  </pic:spPr>
                </pic:pic>
              </a:graphicData>
            </a:graphic>
          </wp:inline>
        </w:drawing>
      </w:r>
      <w:bookmarkStart w:id="0" w:name="_GoBack"/>
      <w:bookmarkEnd w:id="0"/>
    </w:p>
    <w:sectPr w:rsidR="002C1BAE" w:rsidRPr="00FA1EEF" w:rsidSect="004C417D">
      <w:pgSz w:w="11906" w:h="16838" w:code="9"/>
      <w:pgMar w:top="1134" w:right="567" w:bottom="1134" w:left="1418"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5DA" w:rsidRDefault="00B115DA">
      <w:r>
        <w:separator/>
      </w:r>
    </w:p>
  </w:endnote>
  <w:endnote w:type="continuationSeparator" w:id="0">
    <w:p w:rsidR="00B115DA" w:rsidRDefault="00B11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KZ Times New Roman">
    <w:altName w:val="Times New Roman"/>
    <w:charset w:val="CC"/>
    <w:family w:val="roman"/>
    <w:pitch w:val="variable"/>
    <w:sig w:usb0="00000001"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 Kaz">
    <w:altName w:val="Courier New"/>
    <w:panose1 w:val="00000000000000000000"/>
    <w:charset w:val="00"/>
    <w:family w:val="swiss"/>
    <w:notTrueType/>
    <w:pitch w:val="variable"/>
    <w:sig w:usb0="00000003" w:usb1="00000000" w:usb2="00000000" w:usb3="00000000" w:csb0="00000001" w:csb1="00000000"/>
  </w:font>
  <w:font w:name="Times Kaz">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Pro-Regular">
    <w:altName w:val="Arial Unicode MS"/>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5DA" w:rsidRDefault="00B115DA">
      <w:r>
        <w:separator/>
      </w:r>
    </w:p>
  </w:footnote>
  <w:footnote w:type="continuationSeparator" w:id="0">
    <w:p w:rsidR="00B115DA" w:rsidRDefault="00B115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D02"/>
    <w:multiLevelType w:val="hybridMultilevel"/>
    <w:tmpl w:val="AD540A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801ED6"/>
    <w:multiLevelType w:val="hybridMultilevel"/>
    <w:tmpl w:val="B3C8A12C"/>
    <w:lvl w:ilvl="0" w:tplc="2FCCFCD2">
      <w:start w:val="6"/>
      <w:numFmt w:val="bullet"/>
      <w:lvlText w:val="-"/>
      <w:lvlJc w:val="left"/>
      <w:pPr>
        <w:ind w:left="720" w:hanging="360"/>
      </w:pPr>
      <w:rPr>
        <w:rFonts w:ascii="KZ Times New Roman" w:eastAsia="Times New Roman" w:hAnsi="KZ Times New Roman" w:cs="Times New Roman"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CD577F"/>
    <w:multiLevelType w:val="hybridMultilevel"/>
    <w:tmpl w:val="B2366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D40BD2"/>
    <w:multiLevelType w:val="hybridMultilevel"/>
    <w:tmpl w:val="6B7A8792"/>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4">
    <w:nsid w:val="08305650"/>
    <w:multiLevelType w:val="hybridMultilevel"/>
    <w:tmpl w:val="B2366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E53071"/>
    <w:multiLevelType w:val="hybridMultilevel"/>
    <w:tmpl w:val="F4D06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BE55B1"/>
    <w:multiLevelType w:val="hybridMultilevel"/>
    <w:tmpl w:val="FACE518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B401CAB"/>
    <w:multiLevelType w:val="hybridMultilevel"/>
    <w:tmpl w:val="EEC0F328"/>
    <w:lvl w:ilvl="0" w:tplc="0419000F">
      <w:start w:val="1"/>
      <w:numFmt w:val="decimal"/>
      <w:lvlText w:val="%1."/>
      <w:lvlJc w:val="left"/>
      <w:pPr>
        <w:tabs>
          <w:tab w:val="num" w:pos="502"/>
        </w:tabs>
        <w:ind w:left="502" w:hanging="360"/>
      </w:pPr>
      <w:rPr>
        <w:rFonts w:cs="Times New Roman"/>
      </w:rPr>
    </w:lvl>
    <w:lvl w:ilvl="1" w:tplc="04190019" w:tentative="1">
      <w:start w:val="1"/>
      <w:numFmt w:val="lowerLetter"/>
      <w:lvlText w:val="%2."/>
      <w:lvlJc w:val="left"/>
      <w:pPr>
        <w:tabs>
          <w:tab w:val="num" w:pos="1222"/>
        </w:tabs>
        <w:ind w:left="1222" w:hanging="360"/>
      </w:pPr>
      <w:rPr>
        <w:rFonts w:cs="Times New Roman"/>
      </w:rPr>
    </w:lvl>
    <w:lvl w:ilvl="2" w:tplc="0419001B">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8">
    <w:nsid w:val="1C2B4F0B"/>
    <w:multiLevelType w:val="hybridMultilevel"/>
    <w:tmpl w:val="3760AB4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1CFF2616"/>
    <w:multiLevelType w:val="hybridMultilevel"/>
    <w:tmpl w:val="8796F1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A32BA1"/>
    <w:multiLevelType w:val="hybridMultilevel"/>
    <w:tmpl w:val="86BA00CE"/>
    <w:lvl w:ilvl="0" w:tplc="4DF8A918">
      <w:start w:val="1"/>
      <w:numFmt w:val="decimal"/>
      <w:lvlText w:val="%1."/>
      <w:lvlJc w:val="left"/>
      <w:pPr>
        <w:tabs>
          <w:tab w:val="num" w:pos="360"/>
        </w:tabs>
        <w:ind w:left="360" w:hanging="360"/>
      </w:pPr>
      <w:rPr>
        <w:color w:val="FF000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2023239C"/>
    <w:multiLevelType w:val="hybridMultilevel"/>
    <w:tmpl w:val="8B0017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5D92477"/>
    <w:multiLevelType w:val="hybridMultilevel"/>
    <w:tmpl w:val="E444BD7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260E335A"/>
    <w:multiLevelType w:val="singleLevel"/>
    <w:tmpl w:val="DA2ED4EA"/>
    <w:lvl w:ilvl="0">
      <w:start w:val="1"/>
      <w:numFmt w:val="decimal"/>
      <w:lvlText w:val="%1."/>
      <w:legacy w:legacy="1" w:legacySpace="0" w:legacyIndent="365"/>
      <w:lvlJc w:val="left"/>
      <w:rPr>
        <w:rFonts w:ascii="Times New Roman" w:hAnsi="Times New Roman" w:cs="Times New Roman" w:hint="default"/>
      </w:rPr>
    </w:lvl>
  </w:abstractNum>
  <w:abstractNum w:abstractNumId="14">
    <w:nsid w:val="284B7776"/>
    <w:multiLevelType w:val="hybridMultilevel"/>
    <w:tmpl w:val="34FAB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5E4679"/>
    <w:multiLevelType w:val="multilevel"/>
    <w:tmpl w:val="BDC8247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8F56BD1"/>
    <w:multiLevelType w:val="hybridMultilevel"/>
    <w:tmpl w:val="07385F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2C0D390B"/>
    <w:multiLevelType w:val="hybridMultilevel"/>
    <w:tmpl w:val="406E4D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18F72AB"/>
    <w:multiLevelType w:val="singleLevel"/>
    <w:tmpl w:val="F1A6FA14"/>
    <w:lvl w:ilvl="0">
      <w:start w:val="1"/>
      <w:numFmt w:val="decimal"/>
      <w:lvlText w:val="%1."/>
      <w:lvlJc w:val="left"/>
      <w:pPr>
        <w:tabs>
          <w:tab w:val="num" w:pos="360"/>
        </w:tabs>
        <w:ind w:left="360" w:hanging="360"/>
      </w:pPr>
      <w:rPr>
        <w:rFonts w:cs="Times New Roman"/>
      </w:rPr>
    </w:lvl>
  </w:abstractNum>
  <w:abstractNum w:abstractNumId="19">
    <w:nsid w:val="38FE2D19"/>
    <w:multiLevelType w:val="hybridMultilevel"/>
    <w:tmpl w:val="B91C168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3E3078C8"/>
    <w:multiLevelType w:val="hybridMultilevel"/>
    <w:tmpl w:val="AF9ECDB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B2B66AD"/>
    <w:multiLevelType w:val="hybridMultilevel"/>
    <w:tmpl w:val="990262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B874218"/>
    <w:multiLevelType w:val="hybridMultilevel"/>
    <w:tmpl w:val="AA9238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CC149F4"/>
    <w:multiLevelType w:val="hybridMultilevel"/>
    <w:tmpl w:val="53C05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3A7922"/>
    <w:multiLevelType w:val="hybridMultilevel"/>
    <w:tmpl w:val="F4D06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C65C99"/>
    <w:multiLevelType w:val="hybridMultilevel"/>
    <w:tmpl w:val="3A924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DDF1B8F"/>
    <w:multiLevelType w:val="hybridMultilevel"/>
    <w:tmpl w:val="AD368434"/>
    <w:lvl w:ilvl="0" w:tplc="4710B422">
      <w:start w:val="1"/>
      <w:numFmt w:val="decimal"/>
      <w:lvlText w:val="%1."/>
      <w:lvlJc w:val="left"/>
      <w:pPr>
        <w:ind w:left="502" w:hanging="360"/>
      </w:pPr>
      <w:rPr>
        <w:rFonts w:cs="Times New Roman"/>
        <w:b w:val="0"/>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nsid w:val="4FC2170D"/>
    <w:multiLevelType w:val="multilevel"/>
    <w:tmpl w:val="9C06F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FCD4379"/>
    <w:multiLevelType w:val="hybridMultilevel"/>
    <w:tmpl w:val="D48819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0CE38EA"/>
    <w:multiLevelType w:val="hybridMultilevel"/>
    <w:tmpl w:val="36AA9F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5136451E"/>
    <w:multiLevelType w:val="hybridMultilevel"/>
    <w:tmpl w:val="F75C2256"/>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31">
    <w:nsid w:val="51B731B5"/>
    <w:multiLevelType w:val="multilevel"/>
    <w:tmpl w:val="9C06F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32B5B54"/>
    <w:multiLevelType w:val="hybridMultilevel"/>
    <w:tmpl w:val="E444BD7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53A700D4"/>
    <w:multiLevelType w:val="hybridMultilevel"/>
    <w:tmpl w:val="BEB2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7E41839"/>
    <w:multiLevelType w:val="hybridMultilevel"/>
    <w:tmpl w:val="07385F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58BE4CFA"/>
    <w:multiLevelType w:val="hybridMultilevel"/>
    <w:tmpl w:val="7EDAECB0"/>
    <w:lvl w:ilvl="0" w:tplc="E7CAEA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5B627699"/>
    <w:multiLevelType w:val="hybridMultilevel"/>
    <w:tmpl w:val="29668AAC"/>
    <w:lvl w:ilvl="0" w:tplc="93EAFFE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B43A0E"/>
    <w:multiLevelType w:val="singleLevel"/>
    <w:tmpl w:val="DA2ED4EA"/>
    <w:lvl w:ilvl="0">
      <w:start w:val="1"/>
      <w:numFmt w:val="decimal"/>
      <w:lvlText w:val="%1."/>
      <w:legacy w:legacy="1" w:legacySpace="0" w:legacyIndent="365"/>
      <w:lvlJc w:val="left"/>
      <w:rPr>
        <w:rFonts w:ascii="Times New Roman" w:hAnsi="Times New Roman" w:cs="Times New Roman" w:hint="default"/>
      </w:rPr>
    </w:lvl>
  </w:abstractNum>
  <w:abstractNum w:abstractNumId="38">
    <w:nsid w:val="6D621516"/>
    <w:multiLevelType w:val="hybridMultilevel"/>
    <w:tmpl w:val="53C05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E97D2A"/>
    <w:multiLevelType w:val="hybridMultilevel"/>
    <w:tmpl w:val="FACE518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74844108"/>
    <w:multiLevelType w:val="singleLevel"/>
    <w:tmpl w:val="F1A6FA14"/>
    <w:lvl w:ilvl="0">
      <w:start w:val="1"/>
      <w:numFmt w:val="decimal"/>
      <w:lvlText w:val="%1."/>
      <w:lvlJc w:val="left"/>
      <w:pPr>
        <w:tabs>
          <w:tab w:val="num" w:pos="360"/>
        </w:tabs>
        <w:ind w:left="360" w:hanging="360"/>
      </w:pPr>
      <w:rPr>
        <w:rFonts w:cs="Times New Roman"/>
      </w:rPr>
    </w:lvl>
  </w:abstractNum>
  <w:abstractNum w:abstractNumId="41">
    <w:nsid w:val="751D2249"/>
    <w:multiLevelType w:val="hybridMultilevel"/>
    <w:tmpl w:val="AF9ECDB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5F228ED"/>
    <w:multiLevelType w:val="hybridMultilevel"/>
    <w:tmpl w:val="D50257C4"/>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3">
    <w:nsid w:val="781F1451"/>
    <w:multiLevelType w:val="hybridMultilevel"/>
    <w:tmpl w:val="E444BD7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0"/>
    <w:lvlOverride w:ilvl="0">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1"/>
  </w:num>
  <w:num w:numId="7">
    <w:abstractNumId w:val="38"/>
  </w:num>
  <w:num w:numId="8">
    <w:abstractNumId w:val="29"/>
  </w:num>
  <w:num w:numId="9">
    <w:abstractNumId w:val="22"/>
  </w:num>
  <w:num w:numId="10">
    <w:abstractNumId w:val="2"/>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35"/>
  </w:num>
  <w:num w:numId="15">
    <w:abstractNumId w:val="12"/>
  </w:num>
  <w:num w:numId="16">
    <w:abstractNumId w:val="8"/>
  </w:num>
  <w:num w:numId="17">
    <w:abstractNumId w:val="21"/>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8"/>
  </w:num>
  <w:num w:numId="23">
    <w:abstractNumId w:val="11"/>
  </w:num>
  <w:num w:numId="24">
    <w:abstractNumId w:val="25"/>
  </w:num>
  <w:num w:numId="25">
    <w:abstractNumId w:val="7"/>
  </w:num>
  <w:num w:numId="26">
    <w:abstractNumId w:val="13"/>
  </w:num>
  <w:num w:numId="27">
    <w:abstractNumId w:val="10"/>
  </w:num>
  <w:num w:numId="28">
    <w:abstractNumId w:val="37"/>
  </w:num>
  <w:num w:numId="29">
    <w:abstractNumId w:val="42"/>
  </w:num>
  <w:num w:numId="30">
    <w:abstractNumId w:val="23"/>
  </w:num>
  <w:num w:numId="31">
    <w:abstractNumId w:val="27"/>
  </w:num>
  <w:num w:numId="32">
    <w:abstractNumId w:val="4"/>
  </w:num>
  <w:num w:numId="33">
    <w:abstractNumId w:val="43"/>
  </w:num>
  <w:num w:numId="34">
    <w:abstractNumId w:val="6"/>
  </w:num>
  <w:num w:numId="35">
    <w:abstractNumId w:val="18"/>
  </w:num>
  <w:num w:numId="36">
    <w:abstractNumId w:val="24"/>
  </w:num>
  <w:num w:numId="37">
    <w:abstractNumId w:val="20"/>
  </w:num>
  <w:num w:numId="38">
    <w:abstractNumId w:val="34"/>
  </w:num>
  <w:num w:numId="39">
    <w:abstractNumId w:val="30"/>
  </w:num>
  <w:num w:numId="40">
    <w:abstractNumId w:val="14"/>
  </w:num>
  <w:num w:numId="41">
    <w:abstractNumId w:val="33"/>
  </w:num>
  <w:num w:numId="42">
    <w:abstractNumId w:val="15"/>
  </w:num>
  <w:num w:numId="43">
    <w:abstractNumId w:val="9"/>
  </w:num>
  <w:num w:numId="4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2"/>
  </w:compat>
  <w:rsids>
    <w:rsidRoot w:val="00640486"/>
    <w:rsid w:val="00000B67"/>
    <w:rsid w:val="000016AE"/>
    <w:rsid w:val="00003939"/>
    <w:rsid w:val="00004032"/>
    <w:rsid w:val="00005ED2"/>
    <w:rsid w:val="00011152"/>
    <w:rsid w:val="000118AD"/>
    <w:rsid w:val="00013B26"/>
    <w:rsid w:val="000177D8"/>
    <w:rsid w:val="000214FC"/>
    <w:rsid w:val="00021756"/>
    <w:rsid w:val="0002264D"/>
    <w:rsid w:val="00023248"/>
    <w:rsid w:val="0002415B"/>
    <w:rsid w:val="0002699D"/>
    <w:rsid w:val="0003180B"/>
    <w:rsid w:val="00032939"/>
    <w:rsid w:val="00034141"/>
    <w:rsid w:val="00034E0A"/>
    <w:rsid w:val="00035DEC"/>
    <w:rsid w:val="00036060"/>
    <w:rsid w:val="00037425"/>
    <w:rsid w:val="00040D49"/>
    <w:rsid w:val="00041858"/>
    <w:rsid w:val="00041E4D"/>
    <w:rsid w:val="00044B89"/>
    <w:rsid w:val="00044D52"/>
    <w:rsid w:val="000457B4"/>
    <w:rsid w:val="00046699"/>
    <w:rsid w:val="000500E7"/>
    <w:rsid w:val="000533AA"/>
    <w:rsid w:val="00054917"/>
    <w:rsid w:val="00060BE3"/>
    <w:rsid w:val="00063E08"/>
    <w:rsid w:val="0006538B"/>
    <w:rsid w:val="00066B12"/>
    <w:rsid w:val="000700A9"/>
    <w:rsid w:val="000708D5"/>
    <w:rsid w:val="000711D0"/>
    <w:rsid w:val="0007128D"/>
    <w:rsid w:val="00071570"/>
    <w:rsid w:val="00073989"/>
    <w:rsid w:val="00074A35"/>
    <w:rsid w:val="00074E86"/>
    <w:rsid w:val="000752DF"/>
    <w:rsid w:val="000774B1"/>
    <w:rsid w:val="00077EFB"/>
    <w:rsid w:val="00080593"/>
    <w:rsid w:val="000814EB"/>
    <w:rsid w:val="00083BDF"/>
    <w:rsid w:val="00087929"/>
    <w:rsid w:val="000914C3"/>
    <w:rsid w:val="00094204"/>
    <w:rsid w:val="000952AD"/>
    <w:rsid w:val="00095A1F"/>
    <w:rsid w:val="00095E74"/>
    <w:rsid w:val="00095F54"/>
    <w:rsid w:val="000A013F"/>
    <w:rsid w:val="000A035C"/>
    <w:rsid w:val="000A09FD"/>
    <w:rsid w:val="000A12F4"/>
    <w:rsid w:val="000A154E"/>
    <w:rsid w:val="000A38D8"/>
    <w:rsid w:val="000A4168"/>
    <w:rsid w:val="000A5981"/>
    <w:rsid w:val="000A5A4F"/>
    <w:rsid w:val="000A5D0D"/>
    <w:rsid w:val="000A6DEA"/>
    <w:rsid w:val="000B0015"/>
    <w:rsid w:val="000B1B31"/>
    <w:rsid w:val="000B473F"/>
    <w:rsid w:val="000B4A1D"/>
    <w:rsid w:val="000C0F2F"/>
    <w:rsid w:val="000C1918"/>
    <w:rsid w:val="000C1B00"/>
    <w:rsid w:val="000C4C69"/>
    <w:rsid w:val="000C620F"/>
    <w:rsid w:val="000C7032"/>
    <w:rsid w:val="000D100C"/>
    <w:rsid w:val="000D1027"/>
    <w:rsid w:val="000D1618"/>
    <w:rsid w:val="000D270E"/>
    <w:rsid w:val="000D36BA"/>
    <w:rsid w:val="000D4135"/>
    <w:rsid w:val="000D4173"/>
    <w:rsid w:val="000D4260"/>
    <w:rsid w:val="000D63ED"/>
    <w:rsid w:val="000E1DB9"/>
    <w:rsid w:val="000E30C3"/>
    <w:rsid w:val="000E3C34"/>
    <w:rsid w:val="000E45B4"/>
    <w:rsid w:val="000E618E"/>
    <w:rsid w:val="000F4C80"/>
    <w:rsid w:val="000F7102"/>
    <w:rsid w:val="000F727B"/>
    <w:rsid w:val="001013CC"/>
    <w:rsid w:val="001028CB"/>
    <w:rsid w:val="00103ECD"/>
    <w:rsid w:val="001049BF"/>
    <w:rsid w:val="00106486"/>
    <w:rsid w:val="00106B21"/>
    <w:rsid w:val="0010780C"/>
    <w:rsid w:val="00110637"/>
    <w:rsid w:val="00110CDD"/>
    <w:rsid w:val="00110DA4"/>
    <w:rsid w:val="00110E64"/>
    <w:rsid w:val="00110E89"/>
    <w:rsid w:val="00111409"/>
    <w:rsid w:val="00111F67"/>
    <w:rsid w:val="00112D49"/>
    <w:rsid w:val="00116DE2"/>
    <w:rsid w:val="00121D65"/>
    <w:rsid w:val="00122030"/>
    <w:rsid w:val="001224C8"/>
    <w:rsid w:val="001304A8"/>
    <w:rsid w:val="0013125B"/>
    <w:rsid w:val="00133DEA"/>
    <w:rsid w:val="00136B0B"/>
    <w:rsid w:val="001377AE"/>
    <w:rsid w:val="00144206"/>
    <w:rsid w:val="00145774"/>
    <w:rsid w:val="00145FC8"/>
    <w:rsid w:val="00147476"/>
    <w:rsid w:val="00147DC6"/>
    <w:rsid w:val="001501EE"/>
    <w:rsid w:val="0015202E"/>
    <w:rsid w:val="00154DD0"/>
    <w:rsid w:val="00154F70"/>
    <w:rsid w:val="001563FE"/>
    <w:rsid w:val="00156BBC"/>
    <w:rsid w:val="001600E2"/>
    <w:rsid w:val="001633D6"/>
    <w:rsid w:val="00164604"/>
    <w:rsid w:val="00165E17"/>
    <w:rsid w:val="00170157"/>
    <w:rsid w:val="00170E64"/>
    <w:rsid w:val="00172037"/>
    <w:rsid w:val="001727D5"/>
    <w:rsid w:val="001740D5"/>
    <w:rsid w:val="001740FD"/>
    <w:rsid w:val="0017463C"/>
    <w:rsid w:val="00176135"/>
    <w:rsid w:val="00176814"/>
    <w:rsid w:val="00182C8C"/>
    <w:rsid w:val="00183DD0"/>
    <w:rsid w:val="00184258"/>
    <w:rsid w:val="001847A6"/>
    <w:rsid w:val="00184B94"/>
    <w:rsid w:val="0018670C"/>
    <w:rsid w:val="00186767"/>
    <w:rsid w:val="00186975"/>
    <w:rsid w:val="00190CD3"/>
    <w:rsid w:val="0019120A"/>
    <w:rsid w:val="00193881"/>
    <w:rsid w:val="00196154"/>
    <w:rsid w:val="00196C3F"/>
    <w:rsid w:val="001A26E6"/>
    <w:rsid w:val="001A2E1F"/>
    <w:rsid w:val="001A4584"/>
    <w:rsid w:val="001A5255"/>
    <w:rsid w:val="001A6222"/>
    <w:rsid w:val="001A6565"/>
    <w:rsid w:val="001A7B0E"/>
    <w:rsid w:val="001B09F5"/>
    <w:rsid w:val="001B125B"/>
    <w:rsid w:val="001B2B28"/>
    <w:rsid w:val="001B32AA"/>
    <w:rsid w:val="001C3011"/>
    <w:rsid w:val="001C6B4C"/>
    <w:rsid w:val="001D21F5"/>
    <w:rsid w:val="001D2DB2"/>
    <w:rsid w:val="001D31F9"/>
    <w:rsid w:val="001D531A"/>
    <w:rsid w:val="001D5695"/>
    <w:rsid w:val="001D582C"/>
    <w:rsid w:val="001D5B7E"/>
    <w:rsid w:val="001D6E88"/>
    <w:rsid w:val="001D700F"/>
    <w:rsid w:val="001E0121"/>
    <w:rsid w:val="001E1FDA"/>
    <w:rsid w:val="001E2095"/>
    <w:rsid w:val="001E3378"/>
    <w:rsid w:val="001E3B70"/>
    <w:rsid w:val="001E3E6D"/>
    <w:rsid w:val="001E6FEC"/>
    <w:rsid w:val="001E7281"/>
    <w:rsid w:val="001E7D4C"/>
    <w:rsid w:val="001F1332"/>
    <w:rsid w:val="001F13B0"/>
    <w:rsid w:val="001F2E53"/>
    <w:rsid w:val="001F5ACC"/>
    <w:rsid w:val="001F5C33"/>
    <w:rsid w:val="001F667E"/>
    <w:rsid w:val="001F6EAF"/>
    <w:rsid w:val="001F75A7"/>
    <w:rsid w:val="00200CBC"/>
    <w:rsid w:val="00200D71"/>
    <w:rsid w:val="002027E1"/>
    <w:rsid w:val="0020315A"/>
    <w:rsid w:val="00205BF3"/>
    <w:rsid w:val="002106F9"/>
    <w:rsid w:val="002108AC"/>
    <w:rsid w:val="00210C1F"/>
    <w:rsid w:val="002119F6"/>
    <w:rsid w:val="00212733"/>
    <w:rsid w:val="00214879"/>
    <w:rsid w:val="00215623"/>
    <w:rsid w:val="002213E5"/>
    <w:rsid w:val="00221B9B"/>
    <w:rsid w:val="00222771"/>
    <w:rsid w:val="002227E5"/>
    <w:rsid w:val="00223389"/>
    <w:rsid w:val="0022351B"/>
    <w:rsid w:val="00223E87"/>
    <w:rsid w:val="00223F81"/>
    <w:rsid w:val="002244F0"/>
    <w:rsid w:val="00224E95"/>
    <w:rsid w:val="0022521B"/>
    <w:rsid w:val="00226696"/>
    <w:rsid w:val="0022774B"/>
    <w:rsid w:val="00227EC5"/>
    <w:rsid w:val="0023098F"/>
    <w:rsid w:val="002313CF"/>
    <w:rsid w:val="00234638"/>
    <w:rsid w:val="002365A2"/>
    <w:rsid w:val="002419B9"/>
    <w:rsid w:val="00242D73"/>
    <w:rsid w:val="0024405D"/>
    <w:rsid w:val="0024488C"/>
    <w:rsid w:val="00246EF7"/>
    <w:rsid w:val="00251AC8"/>
    <w:rsid w:val="002523A0"/>
    <w:rsid w:val="0025319B"/>
    <w:rsid w:val="00253D3E"/>
    <w:rsid w:val="00255840"/>
    <w:rsid w:val="00257C9E"/>
    <w:rsid w:val="00261BF8"/>
    <w:rsid w:val="0026403D"/>
    <w:rsid w:val="00264DB7"/>
    <w:rsid w:val="0026650E"/>
    <w:rsid w:val="0026752B"/>
    <w:rsid w:val="00267B41"/>
    <w:rsid w:val="00274F65"/>
    <w:rsid w:val="002760A2"/>
    <w:rsid w:val="00276F03"/>
    <w:rsid w:val="002806CC"/>
    <w:rsid w:val="002817B9"/>
    <w:rsid w:val="002832CE"/>
    <w:rsid w:val="00284C7A"/>
    <w:rsid w:val="0028558B"/>
    <w:rsid w:val="002864F7"/>
    <w:rsid w:val="00290C46"/>
    <w:rsid w:val="002910CA"/>
    <w:rsid w:val="0029328A"/>
    <w:rsid w:val="0029568D"/>
    <w:rsid w:val="002A1E7A"/>
    <w:rsid w:val="002A2434"/>
    <w:rsid w:val="002A3DA8"/>
    <w:rsid w:val="002A479C"/>
    <w:rsid w:val="002A4C19"/>
    <w:rsid w:val="002A5282"/>
    <w:rsid w:val="002A5639"/>
    <w:rsid w:val="002A60BD"/>
    <w:rsid w:val="002A7382"/>
    <w:rsid w:val="002A7F35"/>
    <w:rsid w:val="002B025F"/>
    <w:rsid w:val="002B0513"/>
    <w:rsid w:val="002B164C"/>
    <w:rsid w:val="002B1D71"/>
    <w:rsid w:val="002B1E1F"/>
    <w:rsid w:val="002B2091"/>
    <w:rsid w:val="002B2EDB"/>
    <w:rsid w:val="002B50C9"/>
    <w:rsid w:val="002C07EA"/>
    <w:rsid w:val="002C0BA1"/>
    <w:rsid w:val="002C1BAE"/>
    <w:rsid w:val="002C6146"/>
    <w:rsid w:val="002D2F35"/>
    <w:rsid w:val="002D37FE"/>
    <w:rsid w:val="002D3919"/>
    <w:rsid w:val="002D43A1"/>
    <w:rsid w:val="002D6468"/>
    <w:rsid w:val="002E07C8"/>
    <w:rsid w:val="002E0B5F"/>
    <w:rsid w:val="002E2D6D"/>
    <w:rsid w:val="002E3086"/>
    <w:rsid w:val="002E3A47"/>
    <w:rsid w:val="002E5008"/>
    <w:rsid w:val="002E6D04"/>
    <w:rsid w:val="002E7258"/>
    <w:rsid w:val="002E7602"/>
    <w:rsid w:val="002E7EF4"/>
    <w:rsid w:val="002F0B24"/>
    <w:rsid w:val="002F1537"/>
    <w:rsid w:val="002F43BA"/>
    <w:rsid w:val="002F5999"/>
    <w:rsid w:val="002F5D1C"/>
    <w:rsid w:val="002F74F8"/>
    <w:rsid w:val="002F7F06"/>
    <w:rsid w:val="0030166A"/>
    <w:rsid w:val="0030323E"/>
    <w:rsid w:val="00303690"/>
    <w:rsid w:val="0030440A"/>
    <w:rsid w:val="003045AC"/>
    <w:rsid w:val="003047C8"/>
    <w:rsid w:val="00304E0B"/>
    <w:rsid w:val="0030582E"/>
    <w:rsid w:val="003062BC"/>
    <w:rsid w:val="00310B59"/>
    <w:rsid w:val="003120DF"/>
    <w:rsid w:val="00312A39"/>
    <w:rsid w:val="00313E9E"/>
    <w:rsid w:val="00315DA9"/>
    <w:rsid w:val="00316C2C"/>
    <w:rsid w:val="00317347"/>
    <w:rsid w:val="0032185A"/>
    <w:rsid w:val="00321BD7"/>
    <w:rsid w:val="00322DB4"/>
    <w:rsid w:val="003233D8"/>
    <w:rsid w:val="00325628"/>
    <w:rsid w:val="00327E1E"/>
    <w:rsid w:val="003304C2"/>
    <w:rsid w:val="00331416"/>
    <w:rsid w:val="00333C88"/>
    <w:rsid w:val="00334305"/>
    <w:rsid w:val="0033448B"/>
    <w:rsid w:val="00340012"/>
    <w:rsid w:val="00343E16"/>
    <w:rsid w:val="00343EA2"/>
    <w:rsid w:val="003474D4"/>
    <w:rsid w:val="0035114F"/>
    <w:rsid w:val="00351914"/>
    <w:rsid w:val="00352C62"/>
    <w:rsid w:val="003538C6"/>
    <w:rsid w:val="003539BD"/>
    <w:rsid w:val="003560E9"/>
    <w:rsid w:val="00356FB0"/>
    <w:rsid w:val="00357515"/>
    <w:rsid w:val="00360698"/>
    <w:rsid w:val="00362E19"/>
    <w:rsid w:val="00362EF6"/>
    <w:rsid w:val="00366193"/>
    <w:rsid w:val="00366285"/>
    <w:rsid w:val="003669F5"/>
    <w:rsid w:val="00366A4A"/>
    <w:rsid w:val="003709E9"/>
    <w:rsid w:val="00370D1C"/>
    <w:rsid w:val="00372DF9"/>
    <w:rsid w:val="00374443"/>
    <w:rsid w:val="00374CC1"/>
    <w:rsid w:val="00375204"/>
    <w:rsid w:val="00375541"/>
    <w:rsid w:val="0037588B"/>
    <w:rsid w:val="00375FEA"/>
    <w:rsid w:val="00376868"/>
    <w:rsid w:val="00377FDA"/>
    <w:rsid w:val="003812C6"/>
    <w:rsid w:val="00381D59"/>
    <w:rsid w:val="00381D78"/>
    <w:rsid w:val="00383C4B"/>
    <w:rsid w:val="003919C8"/>
    <w:rsid w:val="003928F2"/>
    <w:rsid w:val="003949BA"/>
    <w:rsid w:val="003964B5"/>
    <w:rsid w:val="0039684C"/>
    <w:rsid w:val="003A084F"/>
    <w:rsid w:val="003A11D7"/>
    <w:rsid w:val="003A2CCF"/>
    <w:rsid w:val="003A3D96"/>
    <w:rsid w:val="003A707E"/>
    <w:rsid w:val="003B0B29"/>
    <w:rsid w:val="003B3E97"/>
    <w:rsid w:val="003B46AF"/>
    <w:rsid w:val="003B4767"/>
    <w:rsid w:val="003B4824"/>
    <w:rsid w:val="003B5149"/>
    <w:rsid w:val="003B64A1"/>
    <w:rsid w:val="003B667F"/>
    <w:rsid w:val="003B66ED"/>
    <w:rsid w:val="003C0EFE"/>
    <w:rsid w:val="003C1424"/>
    <w:rsid w:val="003C19BC"/>
    <w:rsid w:val="003C1DE5"/>
    <w:rsid w:val="003C3FC9"/>
    <w:rsid w:val="003C5806"/>
    <w:rsid w:val="003C5A3C"/>
    <w:rsid w:val="003C6600"/>
    <w:rsid w:val="003C671A"/>
    <w:rsid w:val="003D0650"/>
    <w:rsid w:val="003D1552"/>
    <w:rsid w:val="003D4D63"/>
    <w:rsid w:val="003D5D63"/>
    <w:rsid w:val="003D699E"/>
    <w:rsid w:val="003E2262"/>
    <w:rsid w:val="003E3831"/>
    <w:rsid w:val="003E785F"/>
    <w:rsid w:val="003F0238"/>
    <w:rsid w:val="003F1BEB"/>
    <w:rsid w:val="003F5CB5"/>
    <w:rsid w:val="003F61AE"/>
    <w:rsid w:val="003F63F6"/>
    <w:rsid w:val="003F6BEE"/>
    <w:rsid w:val="003F7B0D"/>
    <w:rsid w:val="004013DC"/>
    <w:rsid w:val="0040243D"/>
    <w:rsid w:val="004025F7"/>
    <w:rsid w:val="00404E2E"/>
    <w:rsid w:val="004078D3"/>
    <w:rsid w:val="00410E66"/>
    <w:rsid w:val="0041240F"/>
    <w:rsid w:val="00412745"/>
    <w:rsid w:val="004128BA"/>
    <w:rsid w:val="004136D6"/>
    <w:rsid w:val="0041563A"/>
    <w:rsid w:val="00417952"/>
    <w:rsid w:val="0042342C"/>
    <w:rsid w:val="00423C4E"/>
    <w:rsid w:val="00424836"/>
    <w:rsid w:val="00425BC0"/>
    <w:rsid w:val="0042775D"/>
    <w:rsid w:val="00430631"/>
    <w:rsid w:val="00433531"/>
    <w:rsid w:val="00434AE8"/>
    <w:rsid w:val="00435125"/>
    <w:rsid w:val="004362A3"/>
    <w:rsid w:val="004404A2"/>
    <w:rsid w:val="00442816"/>
    <w:rsid w:val="00443738"/>
    <w:rsid w:val="004446B8"/>
    <w:rsid w:val="004510F2"/>
    <w:rsid w:val="00452711"/>
    <w:rsid w:val="004560AE"/>
    <w:rsid w:val="00456748"/>
    <w:rsid w:val="0046159A"/>
    <w:rsid w:val="00470777"/>
    <w:rsid w:val="00470BFA"/>
    <w:rsid w:val="00470D89"/>
    <w:rsid w:val="00471071"/>
    <w:rsid w:val="00472C76"/>
    <w:rsid w:val="00472E4C"/>
    <w:rsid w:val="00476E86"/>
    <w:rsid w:val="00476F9F"/>
    <w:rsid w:val="00477F51"/>
    <w:rsid w:val="004807C4"/>
    <w:rsid w:val="00480E67"/>
    <w:rsid w:val="00481F05"/>
    <w:rsid w:val="004822E4"/>
    <w:rsid w:val="00482D58"/>
    <w:rsid w:val="00483AB2"/>
    <w:rsid w:val="00485906"/>
    <w:rsid w:val="004864AB"/>
    <w:rsid w:val="004869B5"/>
    <w:rsid w:val="00491A76"/>
    <w:rsid w:val="00491B22"/>
    <w:rsid w:val="004922B8"/>
    <w:rsid w:val="0049466B"/>
    <w:rsid w:val="00494F16"/>
    <w:rsid w:val="00494F9A"/>
    <w:rsid w:val="004A09E7"/>
    <w:rsid w:val="004A68BB"/>
    <w:rsid w:val="004B024A"/>
    <w:rsid w:val="004B2075"/>
    <w:rsid w:val="004B2D6B"/>
    <w:rsid w:val="004B363C"/>
    <w:rsid w:val="004B5A11"/>
    <w:rsid w:val="004B77D3"/>
    <w:rsid w:val="004C0581"/>
    <w:rsid w:val="004C282C"/>
    <w:rsid w:val="004C3A1D"/>
    <w:rsid w:val="004C3F04"/>
    <w:rsid w:val="004C417D"/>
    <w:rsid w:val="004C51BF"/>
    <w:rsid w:val="004C7BCF"/>
    <w:rsid w:val="004D2795"/>
    <w:rsid w:val="004D2C58"/>
    <w:rsid w:val="004D548E"/>
    <w:rsid w:val="004D5FA9"/>
    <w:rsid w:val="004D6E4C"/>
    <w:rsid w:val="004E08B7"/>
    <w:rsid w:val="004E1654"/>
    <w:rsid w:val="004E2D49"/>
    <w:rsid w:val="004E5D76"/>
    <w:rsid w:val="004E6E79"/>
    <w:rsid w:val="004E7F8F"/>
    <w:rsid w:val="004F147E"/>
    <w:rsid w:val="004F2957"/>
    <w:rsid w:val="004F40D6"/>
    <w:rsid w:val="004F430F"/>
    <w:rsid w:val="004F4B7B"/>
    <w:rsid w:val="004F525B"/>
    <w:rsid w:val="004F58AF"/>
    <w:rsid w:val="00501269"/>
    <w:rsid w:val="00504ECF"/>
    <w:rsid w:val="00511175"/>
    <w:rsid w:val="005111D3"/>
    <w:rsid w:val="00511DAE"/>
    <w:rsid w:val="005126BF"/>
    <w:rsid w:val="00514DEF"/>
    <w:rsid w:val="00515F1C"/>
    <w:rsid w:val="00516B26"/>
    <w:rsid w:val="00516CAA"/>
    <w:rsid w:val="00520AB7"/>
    <w:rsid w:val="00521AF5"/>
    <w:rsid w:val="00522CF0"/>
    <w:rsid w:val="00524A82"/>
    <w:rsid w:val="00524D4D"/>
    <w:rsid w:val="0052541A"/>
    <w:rsid w:val="00526B2C"/>
    <w:rsid w:val="00530004"/>
    <w:rsid w:val="00531122"/>
    <w:rsid w:val="00531A8B"/>
    <w:rsid w:val="005328E6"/>
    <w:rsid w:val="00532F0C"/>
    <w:rsid w:val="0053569C"/>
    <w:rsid w:val="0053576C"/>
    <w:rsid w:val="00535E4A"/>
    <w:rsid w:val="005378D4"/>
    <w:rsid w:val="00540005"/>
    <w:rsid w:val="0054018E"/>
    <w:rsid w:val="005411A8"/>
    <w:rsid w:val="005421C4"/>
    <w:rsid w:val="00543A95"/>
    <w:rsid w:val="00545B86"/>
    <w:rsid w:val="00546961"/>
    <w:rsid w:val="005477AF"/>
    <w:rsid w:val="00547EFA"/>
    <w:rsid w:val="00550066"/>
    <w:rsid w:val="005506B8"/>
    <w:rsid w:val="00550826"/>
    <w:rsid w:val="00552D74"/>
    <w:rsid w:val="00554B2D"/>
    <w:rsid w:val="00557772"/>
    <w:rsid w:val="00560A28"/>
    <w:rsid w:val="00561E4F"/>
    <w:rsid w:val="0056226C"/>
    <w:rsid w:val="005622DE"/>
    <w:rsid w:val="0056383C"/>
    <w:rsid w:val="005645D1"/>
    <w:rsid w:val="005654AA"/>
    <w:rsid w:val="00567158"/>
    <w:rsid w:val="005672DA"/>
    <w:rsid w:val="00571279"/>
    <w:rsid w:val="005734AF"/>
    <w:rsid w:val="00574374"/>
    <w:rsid w:val="00575F08"/>
    <w:rsid w:val="005764D0"/>
    <w:rsid w:val="00577506"/>
    <w:rsid w:val="00580AAC"/>
    <w:rsid w:val="005822CF"/>
    <w:rsid w:val="0058265F"/>
    <w:rsid w:val="005863F9"/>
    <w:rsid w:val="00591C43"/>
    <w:rsid w:val="00592D4E"/>
    <w:rsid w:val="00593CD8"/>
    <w:rsid w:val="00596140"/>
    <w:rsid w:val="00597112"/>
    <w:rsid w:val="005A0454"/>
    <w:rsid w:val="005A2DC7"/>
    <w:rsid w:val="005A74B0"/>
    <w:rsid w:val="005A7629"/>
    <w:rsid w:val="005A7EA1"/>
    <w:rsid w:val="005B19EB"/>
    <w:rsid w:val="005B1A82"/>
    <w:rsid w:val="005B310A"/>
    <w:rsid w:val="005B39F3"/>
    <w:rsid w:val="005B3F90"/>
    <w:rsid w:val="005B501E"/>
    <w:rsid w:val="005B5A2C"/>
    <w:rsid w:val="005B641C"/>
    <w:rsid w:val="005C056C"/>
    <w:rsid w:val="005C3F8E"/>
    <w:rsid w:val="005C497B"/>
    <w:rsid w:val="005D0D8D"/>
    <w:rsid w:val="005D2146"/>
    <w:rsid w:val="005D2159"/>
    <w:rsid w:val="005D27D9"/>
    <w:rsid w:val="005D37DE"/>
    <w:rsid w:val="005D3B12"/>
    <w:rsid w:val="005D3E0E"/>
    <w:rsid w:val="005D5DDF"/>
    <w:rsid w:val="005D6E24"/>
    <w:rsid w:val="005D7725"/>
    <w:rsid w:val="005D7C65"/>
    <w:rsid w:val="005D7CBD"/>
    <w:rsid w:val="005E0684"/>
    <w:rsid w:val="005E09B7"/>
    <w:rsid w:val="005E0CBB"/>
    <w:rsid w:val="005E1287"/>
    <w:rsid w:val="005E21E0"/>
    <w:rsid w:val="005E45A9"/>
    <w:rsid w:val="005E4888"/>
    <w:rsid w:val="005E4EA1"/>
    <w:rsid w:val="005E5198"/>
    <w:rsid w:val="005E6EDA"/>
    <w:rsid w:val="005E74EB"/>
    <w:rsid w:val="005E7ED7"/>
    <w:rsid w:val="005F036C"/>
    <w:rsid w:val="005F1106"/>
    <w:rsid w:val="005F1320"/>
    <w:rsid w:val="005F25D6"/>
    <w:rsid w:val="005F4ED9"/>
    <w:rsid w:val="005F6ACB"/>
    <w:rsid w:val="00602867"/>
    <w:rsid w:val="00602F51"/>
    <w:rsid w:val="00604AB0"/>
    <w:rsid w:val="006054C6"/>
    <w:rsid w:val="0060581C"/>
    <w:rsid w:val="00605820"/>
    <w:rsid w:val="00605BE7"/>
    <w:rsid w:val="00606B68"/>
    <w:rsid w:val="00610B98"/>
    <w:rsid w:val="0061138B"/>
    <w:rsid w:val="00613A4A"/>
    <w:rsid w:val="006169A0"/>
    <w:rsid w:val="00623874"/>
    <w:rsid w:val="006260DF"/>
    <w:rsid w:val="00626A3E"/>
    <w:rsid w:val="00630542"/>
    <w:rsid w:val="006322CD"/>
    <w:rsid w:val="00632FB4"/>
    <w:rsid w:val="00633027"/>
    <w:rsid w:val="00635FD0"/>
    <w:rsid w:val="00640486"/>
    <w:rsid w:val="0064135E"/>
    <w:rsid w:val="0064363E"/>
    <w:rsid w:val="006446DA"/>
    <w:rsid w:val="00645C85"/>
    <w:rsid w:val="006505FE"/>
    <w:rsid w:val="00653DFE"/>
    <w:rsid w:val="0065427A"/>
    <w:rsid w:val="006568BB"/>
    <w:rsid w:val="00656B89"/>
    <w:rsid w:val="006612FB"/>
    <w:rsid w:val="00662A6C"/>
    <w:rsid w:val="00663165"/>
    <w:rsid w:val="006637CD"/>
    <w:rsid w:val="006642A6"/>
    <w:rsid w:val="006643AC"/>
    <w:rsid w:val="00667BBB"/>
    <w:rsid w:val="00667D2A"/>
    <w:rsid w:val="006726CF"/>
    <w:rsid w:val="00672907"/>
    <w:rsid w:val="00673326"/>
    <w:rsid w:val="00673C21"/>
    <w:rsid w:val="006763EF"/>
    <w:rsid w:val="006778E7"/>
    <w:rsid w:val="00682835"/>
    <w:rsid w:val="00682A0F"/>
    <w:rsid w:val="00684429"/>
    <w:rsid w:val="0068631D"/>
    <w:rsid w:val="00687587"/>
    <w:rsid w:val="00690AD3"/>
    <w:rsid w:val="0069118B"/>
    <w:rsid w:val="0069555C"/>
    <w:rsid w:val="0069592B"/>
    <w:rsid w:val="006A02ED"/>
    <w:rsid w:val="006A06D1"/>
    <w:rsid w:val="006A2989"/>
    <w:rsid w:val="006A3D2A"/>
    <w:rsid w:val="006A4461"/>
    <w:rsid w:val="006A465B"/>
    <w:rsid w:val="006A4B8C"/>
    <w:rsid w:val="006A6CC6"/>
    <w:rsid w:val="006A7CC5"/>
    <w:rsid w:val="006B07E1"/>
    <w:rsid w:val="006B19A1"/>
    <w:rsid w:val="006B3788"/>
    <w:rsid w:val="006B467C"/>
    <w:rsid w:val="006B4CA7"/>
    <w:rsid w:val="006B7BE1"/>
    <w:rsid w:val="006C0B3B"/>
    <w:rsid w:val="006C3506"/>
    <w:rsid w:val="006C6577"/>
    <w:rsid w:val="006C71D4"/>
    <w:rsid w:val="006D5159"/>
    <w:rsid w:val="006D7451"/>
    <w:rsid w:val="006E03B9"/>
    <w:rsid w:val="006E121A"/>
    <w:rsid w:val="006E1CC1"/>
    <w:rsid w:val="006E20AF"/>
    <w:rsid w:val="006E2EAF"/>
    <w:rsid w:val="006E5B4C"/>
    <w:rsid w:val="006E7629"/>
    <w:rsid w:val="006F3B64"/>
    <w:rsid w:val="006F41E5"/>
    <w:rsid w:val="006F52FB"/>
    <w:rsid w:val="006F5B15"/>
    <w:rsid w:val="006F6083"/>
    <w:rsid w:val="006F7512"/>
    <w:rsid w:val="0070097B"/>
    <w:rsid w:val="007019F3"/>
    <w:rsid w:val="00701CD1"/>
    <w:rsid w:val="00703C86"/>
    <w:rsid w:val="0070425C"/>
    <w:rsid w:val="0070480F"/>
    <w:rsid w:val="00704EB1"/>
    <w:rsid w:val="007054AC"/>
    <w:rsid w:val="00707678"/>
    <w:rsid w:val="00712315"/>
    <w:rsid w:val="00712402"/>
    <w:rsid w:val="00712732"/>
    <w:rsid w:val="00712B67"/>
    <w:rsid w:val="00713438"/>
    <w:rsid w:val="007134AA"/>
    <w:rsid w:val="00716C1D"/>
    <w:rsid w:val="0071754B"/>
    <w:rsid w:val="00720715"/>
    <w:rsid w:val="00722EEA"/>
    <w:rsid w:val="0073030D"/>
    <w:rsid w:val="00730769"/>
    <w:rsid w:val="00730BC9"/>
    <w:rsid w:val="0073118B"/>
    <w:rsid w:val="00731C51"/>
    <w:rsid w:val="007350A8"/>
    <w:rsid w:val="00735826"/>
    <w:rsid w:val="00736113"/>
    <w:rsid w:val="0074008E"/>
    <w:rsid w:val="0074067F"/>
    <w:rsid w:val="00741544"/>
    <w:rsid w:val="007417B2"/>
    <w:rsid w:val="007433D9"/>
    <w:rsid w:val="00744BBD"/>
    <w:rsid w:val="00747655"/>
    <w:rsid w:val="00747B8A"/>
    <w:rsid w:val="007501C1"/>
    <w:rsid w:val="00750C9B"/>
    <w:rsid w:val="00751A95"/>
    <w:rsid w:val="00751DF0"/>
    <w:rsid w:val="007528FF"/>
    <w:rsid w:val="00752F2B"/>
    <w:rsid w:val="00756847"/>
    <w:rsid w:val="0075766E"/>
    <w:rsid w:val="007608E2"/>
    <w:rsid w:val="00762A79"/>
    <w:rsid w:val="00764253"/>
    <w:rsid w:val="00764F1F"/>
    <w:rsid w:val="007704B3"/>
    <w:rsid w:val="007717B3"/>
    <w:rsid w:val="0077182F"/>
    <w:rsid w:val="0077253F"/>
    <w:rsid w:val="00774363"/>
    <w:rsid w:val="00774F1C"/>
    <w:rsid w:val="00775ECC"/>
    <w:rsid w:val="00777350"/>
    <w:rsid w:val="00780223"/>
    <w:rsid w:val="00780226"/>
    <w:rsid w:val="00780F6D"/>
    <w:rsid w:val="007810F1"/>
    <w:rsid w:val="00781350"/>
    <w:rsid w:val="00783151"/>
    <w:rsid w:val="007849FC"/>
    <w:rsid w:val="00785007"/>
    <w:rsid w:val="00785643"/>
    <w:rsid w:val="007864FD"/>
    <w:rsid w:val="00791B42"/>
    <w:rsid w:val="0079385B"/>
    <w:rsid w:val="0079595A"/>
    <w:rsid w:val="00795E94"/>
    <w:rsid w:val="007976C9"/>
    <w:rsid w:val="007A0DF5"/>
    <w:rsid w:val="007A2038"/>
    <w:rsid w:val="007A2372"/>
    <w:rsid w:val="007A270B"/>
    <w:rsid w:val="007A43B8"/>
    <w:rsid w:val="007A4D58"/>
    <w:rsid w:val="007A52C6"/>
    <w:rsid w:val="007B05AF"/>
    <w:rsid w:val="007B077B"/>
    <w:rsid w:val="007B1749"/>
    <w:rsid w:val="007B19C8"/>
    <w:rsid w:val="007B2096"/>
    <w:rsid w:val="007B22EE"/>
    <w:rsid w:val="007B3569"/>
    <w:rsid w:val="007B4A2A"/>
    <w:rsid w:val="007B6B63"/>
    <w:rsid w:val="007C1494"/>
    <w:rsid w:val="007C1B79"/>
    <w:rsid w:val="007C2857"/>
    <w:rsid w:val="007C2CFA"/>
    <w:rsid w:val="007C4203"/>
    <w:rsid w:val="007C67DD"/>
    <w:rsid w:val="007C6EF0"/>
    <w:rsid w:val="007C73E3"/>
    <w:rsid w:val="007C7C87"/>
    <w:rsid w:val="007C7DA0"/>
    <w:rsid w:val="007D4797"/>
    <w:rsid w:val="007D6F73"/>
    <w:rsid w:val="007E21FC"/>
    <w:rsid w:val="007E30F2"/>
    <w:rsid w:val="007E5C64"/>
    <w:rsid w:val="007E6501"/>
    <w:rsid w:val="007F10BB"/>
    <w:rsid w:val="007F17A3"/>
    <w:rsid w:val="007F2739"/>
    <w:rsid w:val="008007B8"/>
    <w:rsid w:val="00800FEC"/>
    <w:rsid w:val="00803409"/>
    <w:rsid w:val="00804B76"/>
    <w:rsid w:val="00805A16"/>
    <w:rsid w:val="00807366"/>
    <w:rsid w:val="00810B1F"/>
    <w:rsid w:val="00811F5A"/>
    <w:rsid w:val="00812FBE"/>
    <w:rsid w:val="008175A2"/>
    <w:rsid w:val="0082085B"/>
    <w:rsid w:val="00820E4F"/>
    <w:rsid w:val="00823B93"/>
    <w:rsid w:val="008256E3"/>
    <w:rsid w:val="00826359"/>
    <w:rsid w:val="008273DB"/>
    <w:rsid w:val="008279FF"/>
    <w:rsid w:val="00830A0A"/>
    <w:rsid w:val="00834A83"/>
    <w:rsid w:val="00837279"/>
    <w:rsid w:val="008377F9"/>
    <w:rsid w:val="00843837"/>
    <w:rsid w:val="00847495"/>
    <w:rsid w:val="008479B2"/>
    <w:rsid w:val="00851CEA"/>
    <w:rsid w:val="008533F7"/>
    <w:rsid w:val="00856465"/>
    <w:rsid w:val="00857236"/>
    <w:rsid w:val="00861377"/>
    <w:rsid w:val="0086145A"/>
    <w:rsid w:val="008621C1"/>
    <w:rsid w:val="0086228D"/>
    <w:rsid w:val="00863B05"/>
    <w:rsid w:val="00864E1A"/>
    <w:rsid w:val="008674E6"/>
    <w:rsid w:val="00872308"/>
    <w:rsid w:val="00873612"/>
    <w:rsid w:val="008736D1"/>
    <w:rsid w:val="00874504"/>
    <w:rsid w:val="00874E83"/>
    <w:rsid w:val="00877106"/>
    <w:rsid w:val="00880156"/>
    <w:rsid w:val="00880895"/>
    <w:rsid w:val="008809E2"/>
    <w:rsid w:val="00880BBE"/>
    <w:rsid w:val="00881A73"/>
    <w:rsid w:val="008823A4"/>
    <w:rsid w:val="00882E73"/>
    <w:rsid w:val="00882F26"/>
    <w:rsid w:val="008862A8"/>
    <w:rsid w:val="0088687E"/>
    <w:rsid w:val="00887B05"/>
    <w:rsid w:val="008905C7"/>
    <w:rsid w:val="00891518"/>
    <w:rsid w:val="00891B9A"/>
    <w:rsid w:val="00892CA1"/>
    <w:rsid w:val="00895D88"/>
    <w:rsid w:val="008977A8"/>
    <w:rsid w:val="00897E87"/>
    <w:rsid w:val="00897FA6"/>
    <w:rsid w:val="008A0EE3"/>
    <w:rsid w:val="008A3C20"/>
    <w:rsid w:val="008A442B"/>
    <w:rsid w:val="008A46D5"/>
    <w:rsid w:val="008A52BB"/>
    <w:rsid w:val="008A556C"/>
    <w:rsid w:val="008A6379"/>
    <w:rsid w:val="008A63B5"/>
    <w:rsid w:val="008B0C2F"/>
    <w:rsid w:val="008B2604"/>
    <w:rsid w:val="008B3A5B"/>
    <w:rsid w:val="008B43A4"/>
    <w:rsid w:val="008B54CD"/>
    <w:rsid w:val="008B5BB0"/>
    <w:rsid w:val="008B7384"/>
    <w:rsid w:val="008B75D2"/>
    <w:rsid w:val="008C0C53"/>
    <w:rsid w:val="008C1C2A"/>
    <w:rsid w:val="008C2342"/>
    <w:rsid w:val="008C2888"/>
    <w:rsid w:val="008C32AE"/>
    <w:rsid w:val="008C3CA3"/>
    <w:rsid w:val="008C4FA5"/>
    <w:rsid w:val="008D146F"/>
    <w:rsid w:val="008D28C1"/>
    <w:rsid w:val="008D4008"/>
    <w:rsid w:val="008D4A43"/>
    <w:rsid w:val="008D5459"/>
    <w:rsid w:val="008E1FCC"/>
    <w:rsid w:val="008E3476"/>
    <w:rsid w:val="008E4000"/>
    <w:rsid w:val="008E45AB"/>
    <w:rsid w:val="008E4711"/>
    <w:rsid w:val="008E4BBD"/>
    <w:rsid w:val="008E53FA"/>
    <w:rsid w:val="008E724D"/>
    <w:rsid w:val="008E768F"/>
    <w:rsid w:val="008E76D5"/>
    <w:rsid w:val="008F275C"/>
    <w:rsid w:val="009031F7"/>
    <w:rsid w:val="00903687"/>
    <w:rsid w:val="00903CFB"/>
    <w:rsid w:val="009104ED"/>
    <w:rsid w:val="0091076D"/>
    <w:rsid w:val="00911BE7"/>
    <w:rsid w:val="00914F95"/>
    <w:rsid w:val="009153A3"/>
    <w:rsid w:val="00915617"/>
    <w:rsid w:val="00921445"/>
    <w:rsid w:val="00921DDE"/>
    <w:rsid w:val="00922F2F"/>
    <w:rsid w:val="0092483B"/>
    <w:rsid w:val="0092602B"/>
    <w:rsid w:val="009300C8"/>
    <w:rsid w:val="00930528"/>
    <w:rsid w:val="00930AC6"/>
    <w:rsid w:val="009337C8"/>
    <w:rsid w:val="00937EC0"/>
    <w:rsid w:val="00937FFD"/>
    <w:rsid w:val="0094025E"/>
    <w:rsid w:val="0094047D"/>
    <w:rsid w:val="00946CA0"/>
    <w:rsid w:val="00947C50"/>
    <w:rsid w:val="0095016A"/>
    <w:rsid w:val="00950588"/>
    <w:rsid w:val="0095128E"/>
    <w:rsid w:val="00951624"/>
    <w:rsid w:val="009534D3"/>
    <w:rsid w:val="00953522"/>
    <w:rsid w:val="009548C0"/>
    <w:rsid w:val="00956518"/>
    <w:rsid w:val="00957CE0"/>
    <w:rsid w:val="0096132D"/>
    <w:rsid w:val="009621A2"/>
    <w:rsid w:val="009625B8"/>
    <w:rsid w:val="009629C9"/>
    <w:rsid w:val="0096502C"/>
    <w:rsid w:val="0097369B"/>
    <w:rsid w:val="0097423F"/>
    <w:rsid w:val="009749C7"/>
    <w:rsid w:val="00975AD8"/>
    <w:rsid w:val="00976669"/>
    <w:rsid w:val="009814CF"/>
    <w:rsid w:val="00982EBB"/>
    <w:rsid w:val="00983F60"/>
    <w:rsid w:val="0098460E"/>
    <w:rsid w:val="00984A9F"/>
    <w:rsid w:val="0098537E"/>
    <w:rsid w:val="00985E12"/>
    <w:rsid w:val="009870FC"/>
    <w:rsid w:val="00990894"/>
    <w:rsid w:val="00997800"/>
    <w:rsid w:val="009A0D0E"/>
    <w:rsid w:val="009A4D23"/>
    <w:rsid w:val="009A6C2B"/>
    <w:rsid w:val="009B121A"/>
    <w:rsid w:val="009B1265"/>
    <w:rsid w:val="009B2C07"/>
    <w:rsid w:val="009B4004"/>
    <w:rsid w:val="009B421E"/>
    <w:rsid w:val="009B510E"/>
    <w:rsid w:val="009B5C3E"/>
    <w:rsid w:val="009B5DD9"/>
    <w:rsid w:val="009B6270"/>
    <w:rsid w:val="009B6641"/>
    <w:rsid w:val="009B7132"/>
    <w:rsid w:val="009C0647"/>
    <w:rsid w:val="009C08D1"/>
    <w:rsid w:val="009C1949"/>
    <w:rsid w:val="009C33D9"/>
    <w:rsid w:val="009C4E50"/>
    <w:rsid w:val="009C57D7"/>
    <w:rsid w:val="009C6671"/>
    <w:rsid w:val="009C6A91"/>
    <w:rsid w:val="009D156C"/>
    <w:rsid w:val="009D1C97"/>
    <w:rsid w:val="009D1E3F"/>
    <w:rsid w:val="009D2C03"/>
    <w:rsid w:val="009D402F"/>
    <w:rsid w:val="009D4AE8"/>
    <w:rsid w:val="009D60F1"/>
    <w:rsid w:val="009D7E57"/>
    <w:rsid w:val="009E0672"/>
    <w:rsid w:val="009E5AAF"/>
    <w:rsid w:val="009E7081"/>
    <w:rsid w:val="009E71B5"/>
    <w:rsid w:val="009E731F"/>
    <w:rsid w:val="009F1C7C"/>
    <w:rsid w:val="009F221E"/>
    <w:rsid w:val="009F3DDC"/>
    <w:rsid w:val="009F4E19"/>
    <w:rsid w:val="009F5033"/>
    <w:rsid w:val="009F7E9F"/>
    <w:rsid w:val="00A021C5"/>
    <w:rsid w:val="00A07019"/>
    <w:rsid w:val="00A07A16"/>
    <w:rsid w:val="00A103AB"/>
    <w:rsid w:val="00A1139A"/>
    <w:rsid w:val="00A1145C"/>
    <w:rsid w:val="00A11A13"/>
    <w:rsid w:val="00A12940"/>
    <w:rsid w:val="00A143B1"/>
    <w:rsid w:val="00A14826"/>
    <w:rsid w:val="00A1538C"/>
    <w:rsid w:val="00A16FD9"/>
    <w:rsid w:val="00A17B26"/>
    <w:rsid w:val="00A20B7C"/>
    <w:rsid w:val="00A2172E"/>
    <w:rsid w:val="00A21F9E"/>
    <w:rsid w:val="00A30E51"/>
    <w:rsid w:val="00A3186F"/>
    <w:rsid w:val="00A3273B"/>
    <w:rsid w:val="00A33096"/>
    <w:rsid w:val="00A3623D"/>
    <w:rsid w:val="00A4076A"/>
    <w:rsid w:val="00A40DEB"/>
    <w:rsid w:val="00A41BBE"/>
    <w:rsid w:val="00A4332B"/>
    <w:rsid w:val="00A45E13"/>
    <w:rsid w:val="00A4609F"/>
    <w:rsid w:val="00A46971"/>
    <w:rsid w:val="00A475A3"/>
    <w:rsid w:val="00A50C75"/>
    <w:rsid w:val="00A524CB"/>
    <w:rsid w:val="00A5418E"/>
    <w:rsid w:val="00A545C2"/>
    <w:rsid w:val="00A54CF0"/>
    <w:rsid w:val="00A60033"/>
    <w:rsid w:val="00A613C7"/>
    <w:rsid w:val="00A618B0"/>
    <w:rsid w:val="00A63D96"/>
    <w:rsid w:val="00A63F1B"/>
    <w:rsid w:val="00A6483B"/>
    <w:rsid w:val="00A66F74"/>
    <w:rsid w:val="00A71030"/>
    <w:rsid w:val="00A710B4"/>
    <w:rsid w:val="00A71B03"/>
    <w:rsid w:val="00A72120"/>
    <w:rsid w:val="00A7268D"/>
    <w:rsid w:val="00A7322D"/>
    <w:rsid w:val="00A73E84"/>
    <w:rsid w:val="00A75997"/>
    <w:rsid w:val="00A77603"/>
    <w:rsid w:val="00A81D3A"/>
    <w:rsid w:val="00A830DF"/>
    <w:rsid w:val="00A85745"/>
    <w:rsid w:val="00A871B1"/>
    <w:rsid w:val="00A87245"/>
    <w:rsid w:val="00A8797E"/>
    <w:rsid w:val="00A90766"/>
    <w:rsid w:val="00A90B2B"/>
    <w:rsid w:val="00A90DDA"/>
    <w:rsid w:val="00A92326"/>
    <w:rsid w:val="00A9309D"/>
    <w:rsid w:val="00A94C4D"/>
    <w:rsid w:val="00A94F60"/>
    <w:rsid w:val="00AA55A0"/>
    <w:rsid w:val="00AA7667"/>
    <w:rsid w:val="00AA7F0C"/>
    <w:rsid w:val="00AB0056"/>
    <w:rsid w:val="00AB20C9"/>
    <w:rsid w:val="00AB2D24"/>
    <w:rsid w:val="00AC2AAA"/>
    <w:rsid w:val="00AC4C2A"/>
    <w:rsid w:val="00AC5AA0"/>
    <w:rsid w:val="00AC6317"/>
    <w:rsid w:val="00AC6EF8"/>
    <w:rsid w:val="00AD1577"/>
    <w:rsid w:val="00AD1D14"/>
    <w:rsid w:val="00AD6981"/>
    <w:rsid w:val="00AD7056"/>
    <w:rsid w:val="00AE0FD8"/>
    <w:rsid w:val="00AE3E39"/>
    <w:rsid w:val="00AE4B75"/>
    <w:rsid w:val="00AE5F81"/>
    <w:rsid w:val="00AF0049"/>
    <w:rsid w:val="00AF2434"/>
    <w:rsid w:val="00AF2550"/>
    <w:rsid w:val="00AF372C"/>
    <w:rsid w:val="00AF3A4E"/>
    <w:rsid w:val="00AF3C53"/>
    <w:rsid w:val="00AF3EBE"/>
    <w:rsid w:val="00AF4097"/>
    <w:rsid w:val="00AF51C6"/>
    <w:rsid w:val="00AF6380"/>
    <w:rsid w:val="00B00B1A"/>
    <w:rsid w:val="00B00C80"/>
    <w:rsid w:val="00B0127B"/>
    <w:rsid w:val="00B01D17"/>
    <w:rsid w:val="00B05218"/>
    <w:rsid w:val="00B06933"/>
    <w:rsid w:val="00B078BF"/>
    <w:rsid w:val="00B115DA"/>
    <w:rsid w:val="00B16AEF"/>
    <w:rsid w:val="00B202C4"/>
    <w:rsid w:val="00B233B2"/>
    <w:rsid w:val="00B2408E"/>
    <w:rsid w:val="00B242A0"/>
    <w:rsid w:val="00B24539"/>
    <w:rsid w:val="00B24DCE"/>
    <w:rsid w:val="00B27521"/>
    <w:rsid w:val="00B30D62"/>
    <w:rsid w:val="00B31112"/>
    <w:rsid w:val="00B317C0"/>
    <w:rsid w:val="00B3367C"/>
    <w:rsid w:val="00B3515D"/>
    <w:rsid w:val="00B36D12"/>
    <w:rsid w:val="00B36E4C"/>
    <w:rsid w:val="00B37FFA"/>
    <w:rsid w:val="00B41118"/>
    <w:rsid w:val="00B42A0B"/>
    <w:rsid w:val="00B517F9"/>
    <w:rsid w:val="00B5297A"/>
    <w:rsid w:val="00B53640"/>
    <w:rsid w:val="00B53F78"/>
    <w:rsid w:val="00B540EC"/>
    <w:rsid w:val="00B543D7"/>
    <w:rsid w:val="00B55A7F"/>
    <w:rsid w:val="00B5735D"/>
    <w:rsid w:val="00B62AE2"/>
    <w:rsid w:val="00B64EF9"/>
    <w:rsid w:val="00B654E7"/>
    <w:rsid w:val="00B71B24"/>
    <w:rsid w:val="00B75707"/>
    <w:rsid w:val="00B75A04"/>
    <w:rsid w:val="00B771DB"/>
    <w:rsid w:val="00B803BA"/>
    <w:rsid w:val="00B80529"/>
    <w:rsid w:val="00B80626"/>
    <w:rsid w:val="00B84AF6"/>
    <w:rsid w:val="00B85ADD"/>
    <w:rsid w:val="00B86B4F"/>
    <w:rsid w:val="00B86E02"/>
    <w:rsid w:val="00B9049E"/>
    <w:rsid w:val="00B9104A"/>
    <w:rsid w:val="00B95C49"/>
    <w:rsid w:val="00B972F5"/>
    <w:rsid w:val="00B97EDA"/>
    <w:rsid w:val="00BA059E"/>
    <w:rsid w:val="00BA1432"/>
    <w:rsid w:val="00BA2E57"/>
    <w:rsid w:val="00BA3DF8"/>
    <w:rsid w:val="00BA4047"/>
    <w:rsid w:val="00BA4BC2"/>
    <w:rsid w:val="00BA6F49"/>
    <w:rsid w:val="00BA7075"/>
    <w:rsid w:val="00BB5E19"/>
    <w:rsid w:val="00BB6070"/>
    <w:rsid w:val="00BC374C"/>
    <w:rsid w:val="00BC4411"/>
    <w:rsid w:val="00BC55F0"/>
    <w:rsid w:val="00BC59E0"/>
    <w:rsid w:val="00BC6668"/>
    <w:rsid w:val="00BD0788"/>
    <w:rsid w:val="00BD35CD"/>
    <w:rsid w:val="00BD35D8"/>
    <w:rsid w:val="00BD45C5"/>
    <w:rsid w:val="00BE0BF7"/>
    <w:rsid w:val="00BE3698"/>
    <w:rsid w:val="00BE3A2A"/>
    <w:rsid w:val="00BE6F12"/>
    <w:rsid w:val="00BE7719"/>
    <w:rsid w:val="00BF2868"/>
    <w:rsid w:val="00BF303D"/>
    <w:rsid w:val="00BF3176"/>
    <w:rsid w:val="00BF3708"/>
    <w:rsid w:val="00BF4B6E"/>
    <w:rsid w:val="00C00427"/>
    <w:rsid w:val="00C0131B"/>
    <w:rsid w:val="00C014DC"/>
    <w:rsid w:val="00C040C6"/>
    <w:rsid w:val="00C061E5"/>
    <w:rsid w:val="00C10429"/>
    <w:rsid w:val="00C10F9F"/>
    <w:rsid w:val="00C12FC0"/>
    <w:rsid w:val="00C1368A"/>
    <w:rsid w:val="00C140BC"/>
    <w:rsid w:val="00C14303"/>
    <w:rsid w:val="00C1434D"/>
    <w:rsid w:val="00C17552"/>
    <w:rsid w:val="00C201C7"/>
    <w:rsid w:val="00C20410"/>
    <w:rsid w:val="00C2058C"/>
    <w:rsid w:val="00C20DA2"/>
    <w:rsid w:val="00C22EB9"/>
    <w:rsid w:val="00C23806"/>
    <w:rsid w:val="00C27889"/>
    <w:rsid w:val="00C30120"/>
    <w:rsid w:val="00C30C82"/>
    <w:rsid w:val="00C31344"/>
    <w:rsid w:val="00C322EA"/>
    <w:rsid w:val="00C32E07"/>
    <w:rsid w:val="00C348B4"/>
    <w:rsid w:val="00C37102"/>
    <w:rsid w:val="00C41406"/>
    <w:rsid w:val="00C430D6"/>
    <w:rsid w:val="00C44218"/>
    <w:rsid w:val="00C442E1"/>
    <w:rsid w:val="00C44F3F"/>
    <w:rsid w:val="00C44FC6"/>
    <w:rsid w:val="00C46896"/>
    <w:rsid w:val="00C5130A"/>
    <w:rsid w:val="00C53950"/>
    <w:rsid w:val="00C55F0B"/>
    <w:rsid w:val="00C5603A"/>
    <w:rsid w:val="00C60636"/>
    <w:rsid w:val="00C61C88"/>
    <w:rsid w:val="00C62509"/>
    <w:rsid w:val="00C65BA3"/>
    <w:rsid w:val="00C66D9A"/>
    <w:rsid w:val="00C70D72"/>
    <w:rsid w:val="00C71858"/>
    <w:rsid w:val="00C72F52"/>
    <w:rsid w:val="00C73C9B"/>
    <w:rsid w:val="00C74F16"/>
    <w:rsid w:val="00C75AFD"/>
    <w:rsid w:val="00C81EF7"/>
    <w:rsid w:val="00C855EA"/>
    <w:rsid w:val="00C90DF2"/>
    <w:rsid w:val="00C922F2"/>
    <w:rsid w:val="00C932AD"/>
    <w:rsid w:val="00C96094"/>
    <w:rsid w:val="00C962D7"/>
    <w:rsid w:val="00C96CC1"/>
    <w:rsid w:val="00C970A9"/>
    <w:rsid w:val="00CA0794"/>
    <w:rsid w:val="00CA1054"/>
    <w:rsid w:val="00CB2E6E"/>
    <w:rsid w:val="00CB570D"/>
    <w:rsid w:val="00CB64A6"/>
    <w:rsid w:val="00CB7E9A"/>
    <w:rsid w:val="00CC2B0F"/>
    <w:rsid w:val="00CC3E77"/>
    <w:rsid w:val="00CC4740"/>
    <w:rsid w:val="00CC4FF0"/>
    <w:rsid w:val="00CC56E3"/>
    <w:rsid w:val="00CC62E1"/>
    <w:rsid w:val="00CC6906"/>
    <w:rsid w:val="00CD0020"/>
    <w:rsid w:val="00CD07E2"/>
    <w:rsid w:val="00CD0982"/>
    <w:rsid w:val="00CD10CA"/>
    <w:rsid w:val="00CD1A4B"/>
    <w:rsid w:val="00CD1FD4"/>
    <w:rsid w:val="00CD23F3"/>
    <w:rsid w:val="00CD3CA1"/>
    <w:rsid w:val="00CD5305"/>
    <w:rsid w:val="00CD642C"/>
    <w:rsid w:val="00CD7015"/>
    <w:rsid w:val="00CE0455"/>
    <w:rsid w:val="00CE064D"/>
    <w:rsid w:val="00CE0E7F"/>
    <w:rsid w:val="00CE1010"/>
    <w:rsid w:val="00CE2338"/>
    <w:rsid w:val="00CE3106"/>
    <w:rsid w:val="00CE3520"/>
    <w:rsid w:val="00CE35C4"/>
    <w:rsid w:val="00CE3F5F"/>
    <w:rsid w:val="00CE549A"/>
    <w:rsid w:val="00CE57EC"/>
    <w:rsid w:val="00CE5A28"/>
    <w:rsid w:val="00CE5B5D"/>
    <w:rsid w:val="00CE6292"/>
    <w:rsid w:val="00CF07C1"/>
    <w:rsid w:val="00CF1910"/>
    <w:rsid w:val="00CF23FD"/>
    <w:rsid w:val="00CF3030"/>
    <w:rsid w:val="00CF434D"/>
    <w:rsid w:val="00CF5101"/>
    <w:rsid w:val="00CF6075"/>
    <w:rsid w:val="00CF6682"/>
    <w:rsid w:val="00CF7D13"/>
    <w:rsid w:val="00D01FDC"/>
    <w:rsid w:val="00D02257"/>
    <w:rsid w:val="00D02803"/>
    <w:rsid w:val="00D02DD4"/>
    <w:rsid w:val="00D0379E"/>
    <w:rsid w:val="00D037B4"/>
    <w:rsid w:val="00D04383"/>
    <w:rsid w:val="00D04C79"/>
    <w:rsid w:val="00D055F2"/>
    <w:rsid w:val="00D06184"/>
    <w:rsid w:val="00D06AF3"/>
    <w:rsid w:val="00D133AF"/>
    <w:rsid w:val="00D13D59"/>
    <w:rsid w:val="00D1538A"/>
    <w:rsid w:val="00D15D1A"/>
    <w:rsid w:val="00D16A38"/>
    <w:rsid w:val="00D177CC"/>
    <w:rsid w:val="00D17A30"/>
    <w:rsid w:val="00D206AA"/>
    <w:rsid w:val="00D22D7A"/>
    <w:rsid w:val="00D24386"/>
    <w:rsid w:val="00D25A6B"/>
    <w:rsid w:val="00D25A88"/>
    <w:rsid w:val="00D266D6"/>
    <w:rsid w:val="00D320E3"/>
    <w:rsid w:val="00D323D9"/>
    <w:rsid w:val="00D3258E"/>
    <w:rsid w:val="00D32E3A"/>
    <w:rsid w:val="00D33E32"/>
    <w:rsid w:val="00D34836"/>
    <w:rsid w:val="00D34E95"/>
    <w:rsid w:val="00D35983"/>
    <w:rsid w:val="00D35C9A"/>
    <w:rsid w:val="00D4034F"/>
    <w:rsid w:val="00D45D41"/>
    <w:rsid w:val="00D530CD"/>
    <w:rsid w:val="00D5361D"/>
    <w:rsid w:val="00D544E6"/>
    <w:rsid w:val="00D5562B"/>
    <w:rsid w:val="00D56271"/>
    <w:rsid w:val="00D5678C"/>
    <w:rsid w:val="00D56AD6"/>
    <w:rsid w:val="00D5709E"/>
    <w:rsid w:val="00D60500"/>
    <w:rsid w:val="00D6115E"/>
    <w:rsid w:val="00D61C8C"/>
    <w:rsid w:val="00D630F9"/>
    <w:rsid w:val="00D632C4"/>
    <w:rsid w:val="00D63776"/>
    <w:rsid w:val="00D66116"/>
    <w:rsid w:val="00D662F0"/>
    <w:rsid w:val="00D7039E"/>
    <w:rsid w:val="00D706D9"/>
    <w:rsid w:val="00D71690"/>
    <w:rsid w:val="00D72371"/>
    <w:rsid w:val="00D731EC"/>
    <w:rsid w:val="00D74433"/>
    <w:rsid w:val="00D751E7"/>
    <w:rsid w:val="00D80534"/>
    <w:rsid w:val="00D80FE4"/>
    <w:rsid w:val="00D83CFB"/>
    <w:rsid w:val="00D845D4"/>
    <w:rsid w:val="00D85A89"/>
    <w:rsid w:val="00D86523"/>
    <w:rsid w:val="00D86AFF"/>
    <w:rsid w:val="00D9114B"/>
    <w:rsid w:val="00D925E2"/>
    <w:rsid w:val="00D95AF3"/>
    <w:rsid w:val="00D962E5"/>
    <w:rsid w:val="00D9697C"/>
    <w:rsid w:val="00D96E68"/>
    <w:rsid w:val="00DA16C3"/>
    <w:rsid w:val="00DA3199"/>
    <w:rsid w:val="00DA5428"/>
    <w:rsid w:val="00DA66A1"/>
    <w:rsid w:val="00DA75A2"/>
    <w:rsid w:val="00DA7CF5"/>
    <w:rsid w:val="00DB0096"/>
    <w:rsid w:val="00DB1B91"/>
    <w:rsid w:val="00DB258D"/>
    <w:rsid w:val="00DB2765"/>
    <w:rsid w:val="00DB2B24"/>
    <w:rsid w:val="00DB3C4C"/>
    <w:rsid w:val="00DC01A9"/>
    <w:rsid w:val="00DC0F9E"/>
    <w:rsid w:val="00DC1706"/>
    <w:rsid w:val="00DC3DE1"/>
    <w:rsid w:val="00DC7BEC"/>
    <w:rsid w:val="00DD09AE"/>
    <w:rsid w:val="00DD5DFB"/>
    <w:rsid w:val="00DE0DA7"/>
    <w:rsid w:val="00DE43A3"/>
    <w:rsid w:val="00DE6892"/>
    <w:rsid w:val="00DE7185"/>
    <w:rsid w:val="00DE781E"/>
    <w:rsid w:val="00DE7EB0"/>
    <w:rsid w:val="00DF325A"/>
    <w:rsid w:val="00DF7261"/>
    <w:rsid w:val="00DF78ED"/>
    <w:rsid w:val="00E007F9"/>
    <w:rsid w:val="00E02A0F"/>
    <w:rsid w:val="00E0494A"/>
    <w:rsid w:val="00E06ED5"/>
    <w:rsid w:val="00E103BD"/>
    <w:rsid w:val="00E10C03"/>
    <w:rsid w:val="00E11256"/>
    <w:rsid w:val="00E11438"/>
    <w:rsid w:val="00E14561"/>
    <w:rsid w:val="00E14C37"/>
    <w:rsid w:val="00E16A2E"/>
    <w:rsid w:val="00E17C01"/>
    <w:rsid w:val="00E203A3"/>
    <w:rsid w:val="00E25CF8"/>
    <w:rsid w:val="00E30428"/>
    <w:rsid w:val="00E308B5"/>
    <w:rsid w:val="00E32801"/>
    <w:rsid w:val="00E32F23"/>
    <w:rsid w:val="00E331A8"/>
    <w:rsid w:val="00E333B8"/>
    <w:rsid w:val="00E33579"/>
    <w:rsid w:val="00E3495C"/>
    <w:rsid w:val="00E402B0"/>
    <w:rsid w:val="00E406D3"/>
    <w:rsid w:val="00E40D34"/>
    <w:rsid w:val="00E41467"/>
    <w:rsid w:val="00E42971"/>
    <w:rsid w:val="00E43A51"/>
    <w:rsid w:val="00E445E3"/>
    <w:rsid w:val="00E44B29"/>
    <w:rsid w:val="00E45397"/>
    <w:rsid w:val="00E46AFA"/>
    <w:rsid w:val="00E46E43"/>
    <w:rsid w:val="00E476C7"/>
    <w:rsid w:val="00E5014B"/>
    <w:rsid w:val="00E51A35"/>
    <w:rsid w:val="00E522B9"/>
    <w:rsid w:val="00E549E9"/>
    <w:rsid w:val="00E54F69"/>
    <w:rsid w:val="00E558ED"/>
    <w:rsid w:val="00E5682F"/>
    <w:rsid w:val="00E576C7"/>
    <w:rsid w:val="00E601CC"/>
    <w:rsid w:val="00E604A1"/>
    <w:rsid w:val="00E60861"/>
    <w:rsid w:val="00E6263B"/>
    <w:rsid w:val="00E6289D"/>
    <w:rsid w:val="00E64A6D"/>
    <w:rsid w:val="00E659F6"/>
    <w:rsid w:val="00E702B6"/>
    <w:rsid w:val="00E70E6C"/>
    <w:rsid w:val="00E722A0"/>
    <w:rsid w:val="00E72D3A"/>
    <w:rsid w:val="00E73D4D"/>
    <w:rsid w:val="00E7484D"/>
    <w:rsid w:val="00E760D6"/>
    <w:rsid w:val="00E8183D"/>
    <w:rsid w:val="00E82211"/>
    <w:rsid w:val="00E84785"/>
    <w:rsid w:val="00E8722B"/>
    <w:rsid w:val="00E925F1"/>
    <w:rsid w:val="00E936CF"/>
    <w:rsid w:val="00E9786A"/>
    <w:rsid w:val="00E9796A"/>
    <w:rsid w:val="00EA0D1F"/>
    <w:rsid w:val="00EA30D8"/>
    <w:rsid w:val="00EA4373"/>
    <w:rsid w:val="00EA444E"/>
    <w:rsid w:val="00EA45ED"/>
    <w:rsid w:val="00EA4B8F"/>
    <w:rsid w:val="00EA4D74"/>
    <w:rsid w:val="00EA4EF0"/>
    <w:rsid w:val="00EA7009"/>
    <w:rsid w:val="00EB0753"/>
    <w:rsid w:val="00EB11DE"/>
    <w:rsid w:val="00EB1A30"/>
    <w:rsid w:val="00EB1C64"/>
    <w:rsid w:val="00EB2615"/>
    <w:rsid w:val="00EB2DBD"/>
    <w:rsid w:val="00EB38FC"/>
    <w:rsid w:val="00EB3C4E"/>
    <w:rsid w:val="00EB7F59"/>
    <w:rsid w:val="00EC3DBB"/>
    <w:rsid w:val="00EC40E3"/>
    <w:rsid w:val="00EC7EF8"/>
    <w:rsid w:val="00ED1167"/>
    <w:rsid w:val="00ED3448"/>
    <w:rsid w:val="00ED3700"/>
    <w:rsid w:val="00ED46D4"/>
    <w:rsid w:val="00ED4893"/>
    <w:rsid w:val="00ED50E9"/>
    <w:rsid w:val="00ED748D"/>
    <w:rsid w:val="00EE0663"/>
    <w:rsid w:val="00EE0DAD"/>
    <w:rsid w:val="00EE1D46"/>
    <w:rsid w:val="00EE3D11"/>
    <w:rsid w:val="00EE5B40"/>
    <w:rsid w:val="00EE5B8B"/>
    <w:rsid w:val="00EE5C9A"/>
    <w:rsid w:val="00EF3456"/>
    <w:rsid w:val="00EF79F3"/>
    <w:rsid w:val="00EF7B7A"/>
    <w:rsid w:val="00EF7F57"/>
    <w:rsid w:val="00F019BE"/>
    <w:rsid w:val="00F03034"/>
    <w:rsid w:val="00F04994"/>
    <w:rsid w:val="00F049C8"/>
    <w:rsid w:val="00F06202"/>
    <w:rsid w:val="00F06955"/>
    <w:rsid w:val="00F071B7"/>
    <w:rsid w:val="00F07A95"/>
    <w:rsid w:val="00F138BB"/>
    <w:rsid w:val="00F145B6"/>
    <w:rsid w:val="00F156EE"/>
    <w:rsid w:val="00F15785"/>
    <w:rsid w:val="00F20BAF"/>
    <w:rsid w:val="00F239C0"/>
    <w:rsid w:val="00F2508D"/>
    <w:rsid w:val="00F2731F"/>
    <w:rsid w:val="00F30E5C"/>
    <w:rsid w:val="00F32EA5"/>
    <w:rsid w:val="00F34B78"/>
    <w:rsid w:val="00F37D1D"/>
    <w:rsid w:val="00F40539"/>
    <w:rsid w:val="00F41916"/>
    <w:rsid w:val="00F43DDC"/>
    <w:rsid w:val="00F44574"/>
    <w:rsid w:val="00F46D73"/>
    <w:rsid w:val="00F50F57"/>
    <w:rsid w:val="00F54CA1"/>
    <w:rsid w:val="00F55349"/>
    <w:rsid w:val="00F57658"/>
    <w:rsid w:val="00F57F49"/>
    <w:rsid w:val="00F62243"/>
    <w:rsid w:val="00F6331B"/>
    <w:rsid w:val="00F65C06"/>
    <w:rsid w:val="00F662E8"/>
    <w:rsid w:val="00F66BC9"/>
    <w:rsid w:val="00F675B1"/>
    <w:rsid w:val="00F67B56"/>
    <w:rsid w:val="00F712C7"/>
    <w:rsid w:val="00F72D44"/>
    <w:rsid w:val="00F733D7"/>
    <w:rsid w:val="00F746C0"/>
    <w:rsid w:val="00F76662"/>
    <w:rsid w:val="00F81767"/>
    <w:rsid w:val="00F81A67"/>
    <w:rsid w:val="00F83EDC"/>
    <w:rsid w:val="00F85140"/>
    <w:rsid w:val="00F90CBA"/>
    <w:rsid w:val="00F91578"/>
    <w:rsid w:val="00F91CB2"/>
    <w:rsid w:val="00F91EA0"/>
    <w:rsid w:val="00F9308D"/>
    <w:rsid w:val="00F95146"/>
    <w:rsid w:val="00F972C2"/>
    <w:rsid w:val="00F97992"/>
    <w:rsid w:val="00FA13AE"/>
    <w:rsid w:val="00FA1EEF"/>
    <w:rsid w:val="00FA2000"/>
    <w:rsid w:val="00FA30AF"/>
    <w:rsid w:val="00FA43EE"/>
    <w:rsid w:val="00FA5FD6"/>
    <w:rsid w:val="00FA7AF6"/>
    <w:rsid w:val="00FB0675"/>
    <w:rsid w:val="00FB08E6"/>
    <w:rsid w:val="00FB1092"/>
    <w:rsid w:val="00FB2061"/>
    <w:rsid w:val="00FB24D5"/>
    <w:rsid w:val="00FC038F"/>
    <w:rsid w:val="00FC06EE"/>
    <w:rsid w:val="00FC2059"/>
    <w:rsid w:val="00FC256D"/>
    <w:rsid w:val="00FC369E"/>
    <w:rsid w:val="00FC39DF"/>
    <w:rsid w:val="00FC477A"/>
    <w:rsid w:val="00FC5AAB"/>
    <w:rsid w:val="00FC6250"/>
    <w:rsid w:val="00FC7144"/>
    <w:rsid w:val="00FD0B6A"/>
    <w:rsid w:val="00FD2640"/>
    <w:rsid w:val="00FD27F3"/>
    <w:rsid w:val="00FD46C0"/>
    <w:rsid w:val="00FD5331"/>
    <w:rsid w:val="00FD6253"/>
    <w:rsid w:val="00FD7F69"/>
    <w:rsid w:val="00FE30C1"/>
    <w:rsid w:val="00FE32E2"/>
    <w:rsid w:val="00FF1F7E"/>
    <w:rsid w:val="00FF352A"/>
    <w:rsid w:val="00FF40DA"/>
    <w:rsid w:val="00FF4F39"/>
    <w:rsid w:val="00FF6817"/>
    <w:rsid w:val="00FF71CD"/>
    <w:rsid w:val="00FF74E8"/>
    <w:rsid w:val="00FF799C"/>
    <w:rsid w:val="00FF7D5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 w:unhideWhenUsed="0" w:qFormat="1"/>
    <w:lsdException w:name="heading 7" w:qFormat="1"/>
    <w:lsdException w:name="heading 8" w:qFormat="1"/>
    <w:lsdException w:name="heading 9" w:uiPriority="99" w:qFormat="1"/>
    <w:lsdException w:name="footnote text" w:uiPriority="99"/>
    <w:lsdException w:name="footer" w:uiPriority="99"/>
    <w:lsdException w:name="caption" w:qFormat="1"/>
    <w:lsdException w:name="page number" w:uiPriority="99"/>
    <w:lsdException w:name="List" w:uiPriority="99"/>
    <w:lsdException w:name="List Bullet" w:uiPriority="99"/>
    <w:lsdException w:name="List Number" w:semiHidden="0" w:uiPriority="99"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List Continue"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Hyperlink" w:uiPriority="99" w:qFormat="1"/>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qFormat="1"/>
    <w:lsdException w:name="HTML Code" w:uiPriority="99"/>
    <w:lsdException w:name="HTML Preformatted"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0AE"/>
    <w:rPr>
      <w:sz w:val="24"/>
      <w:szCs w:val="24"/>
    </w:rPr>
  </w:style>
  <w:style w:type="paragraph" w:styleId="1">
    <w:name w:val="heading 1"/>
    <w:basedOn w:val="a"/>
    <w:next w:val="a"/>
    <w:link w:val="10"/>
    <w:qFormat/>
    <w:rsid w:val="00A92326"/>
    <w:pPr>
      <w:keepNext/>
      <w:jc w:val="center"/>
      <w:outlineLvl w:val="0"/>
    </w:pPr>
    <w:rPr>
      <w:b/>
      <w:i/>
      <w:sz w:val="32"/>
      <w:szCs w:val="32"/>
      <w:lang w:val="kk-KZ"/>
    </w:rPr>
  </w:style>
  <w:style w:type="paragraph" w:styleId="2">
    <w:name w:val="heading 2"/>
    <w:basedOn w:val="a"/>
    <w:next w:val="a"/>
    <w:link w:val="20"/>
    <w:uiPriority w:val="99"/>
    <w:qFormat/>
    <w:rsid w:val="00A92326"/>
    <w:pPr>
      <w:keepNext/>
      <w:ind w:left="2410" w:hanging="2410"/>
      <w:jc w:val="both"/>
      <w:outlineLvl w:val="1"/>
    </w:pPr>
    <w:rPr>
      <w:sz w:val="28"/>
      <w:szCs w:val="20"/>
    </w:rPr>
  </w:style>
  <w:style w:type="paragraph" w:styleId="3">
    <w:name w:val="heading 3"/>
    <w:basedOn w:val="a"/>
    <w:next w:val="a"/>
    <w:link w:val="30"/>
    <w:uiPriority w:val="99"/>
    <w:qFormat/>
    <w:rsid w:val="00A92326"/>
    <w:pPr>
      <w:keepNext/>
      <w:jc w:val="both"/>
      <w:outlineLvl w:val="2"/>
    </w:pPr>
    <w:rPr>
      <w:rFonts w:ascii="KZ Times New Roman" w:hAnsi="KZ Times New Roman"/>
      <w:b/>
      <w:sz w:val="28"/>
      <w:szCs w:val="28"/>
      <w:lang w:val="kk-KZ"/>
    </w:rPr>
  </w:style>
  <w:style w:type="paragraph" w:styleId="4">
    <w:name w:val="heading 4"/>
    <w:basedOn w:val="a"/>
    <w:next w:val="a"/>
    <w:link w:val="40"/>
    <w:uiPriority w:val="99"/>
    <w:qFormat/>
    <w:rsid w:val="00A92326"/>
    <w:pPr>
      <w:keepNext/>
      <w:tabs>
        <w:tab w:val="left" w:pos="2694"/>
      </w:tabs>
      <w:ind w:firstLine="1418"/>
      <w:jc w:val="both"/>
      <w:outlineLvl w:val="3"/>
    </w:pPr>
    <w:rPr>
      <w:sz w:val="28"/>
      <w:szCs w:val="20"/>
    </w:rPr>
  </w:style>
  <w:style w:type="paragraph" w:styleId="5">
    <w:name w:val="heading 5"/>
    <w:basedOn w:val="a"/>
    <w:next w:val="a"/>
    <w:link w:val="50"/>
    <w:uiPriority w:val="99"/>
    <w:qFormat/>
    <w:rsid w:val="002027E1"/>
    <w:pPr>
      <w:spacing w:before="240" w:after="60"/>
      <w:outlineLvl w:val="4"/>
    </w:pPr>
    <w:rPr>
      <w:b/>
      <w:bCs/>
      <w:i/>
      <w:iCs/>
      <w:sz w:val="26"/>
      <w:szCs w:val="26"/>
    </w:rPr>
  </w:style>
  <w:style w:type="paragraph" w:styleId="6">
    <w:name w:val="heading 6"/>
    <w:basedOn w:val="a"/>
    <w:next w:val="a"/>
    <w:link w:val="60"/>
    <w:uiPriority w:val="9"/>
    <w:qFormat/>
    <w:rsid w:val="002027E1"/>
    <w:pPr>
      <w:spacing w:before="240" w:after="60"/>
      <w:outlineLvl w:val="5"/>
    </w:pPr>
    <w:rPr>
      <w:b/>
      <w:bCs/>
      <w:sz w:val="22"/>
      <w:szCs w:val="22"/>
    </w:rPr>
  </w:style>
  <w:style w:type="paragraph" w:styleId="7">
    <w:name w:val="heading 7"/>
    <w:aliases w:val="Знак"/>
    <w:basedOn w:val="a"/>
    <w:next w:val="a"/>
    <w:link w:val="70"/>
    <w:qFormat/>
    <w:rsid w:val="002027E1"/>
    <w:pPr>
      <w:spacing w:before="240" w:after="60"/>
      <w:outlineLvl w:val="6"/>
    </w:pPr>
  </w:style>
  <w:style w:type="paragraph" w:styleId="8">
    <w:name w:val="heading 8"/>
    <w:basedOn w:val="a"/>
    <w:next w:val="a"/>
    <w:link w:val="80"/>
    <w:qFormat/>
    <w:rsid w:val="004C3F04"/>
    <w:pPr>
      <w:keepNext/>
      <w:tabs>
        <w:tab w:val="left" w:pos="7371"/>
      </w:tabs>
      <w:ind w:firstLine="454"/>
      <w:outlineLvl w:val="7"/>
    </w:pPr>
    <w:rPr>
      <w:b/>
      <w:szCs w:val="20"/>
    </w:rPr>
  </w:style>
  <w:style w:type="paragraph" w:styleId="9">
    <w:name w:val="heading 9"/>
    <w:basedOn w:val="a"/>
    <w:next w:val="a"/>
    <w:link w:val="90"/>
    <w:uiPriority w:val="99"/>
    <w:qFormat/>
    <w:rsid w:val="004C3F04"/>
    <w:pPr>
      <w:keepNext/>
      <w:tabs>
        <w:tab w:val="left" w:pos="7371"/>
      </w:tabs>
      <w:ind w:firstLine="454"/>
      <w:jc w:val="center"/>
      <w:outlineLvl w:val="8"/>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C3F04"/>
    <w:rPr>
      <w:b/>
      <w:i/>
      <w:sz w:val="32"/>
      <w:szCs w:val="32"/>
      <w:lang w:val="kk-KZ"/>
    </w:rPr>
  </w:style>
  <w:style w:type="character" w:customStyle="1" w:styleId="20">
    <w:name w:val="Заголовок 2 Знак"/>
    <w:link w:val="2"/>
    <w:uiPriority w:val="99"/>
    <w:rsid w:val="00F62243"/>
    <w:rPr>
      <w:sz w:val="28"/>
    </w:rPr>
  </w:style>
  <w:style w:type="character" w:customStyle="1" w:styleId="30">
    <w:name w:val="Заголовок 3 Знак"/>
    <w:link w:val="3"/>
    <w:uiPriority w:val="99"/>
    <w:rsid w:val="004C3F04"/>
    <w:rPr>
      <w:rFonts w:ascii="KZ Times New Roman" w:hAnsi="KZ Times New Roman"/>
      <w:b/>
      <w:sz w:val="28"/>
      <w:szCs w:val="28"/>
      <w:lang w:val="kk-KZ"/>
    </w:rPr>
  </w:style>
  <w:style w:type="character" w:customStyle="1" w:styleId="40">
    <w:name w:val="Заголовок 4 Знак"/>
    <w:link w:val="4"/>
    <w:uiPriority w:val="99"/>
    <w:rsid w:val="004C3F04"/>
    <w:rPr>
      <w:sz w:val="28"/>
    </w:rPr>
  </w:style>
  <w:style w:type="character" w:customStyle="1" w:styleId="70">
    <w:name w:val="Заголовок 7 Знак"/>
    <w:aliases w:val="Знак Знак19"/>
    <w:link w:val="7"/>
    <w:rsid w:val="004C3F04"/>
    <w:rPr>
      <w:sz w:val="24"/>
      <w:szCs w:val="24"/>
    </w:rPr>
  </w:style>
  <w:style w:type="paragraph" w:styleId="a3">
    <w:name w:val="Title"/>
    <w:basedOn w:val="a"/>
    <w:link w:val="a4"/>
    <w:qFormat/>
    <w:rsid w:val="00A92326"/>
    <w:pPr>
      <w:jc w:val="center"/>
    </w:pPr>
    <w:rPr>
      <w:b/>
      <w:sz w:val="28"/>
      <w:szCs w:val="20"/>
    </w:rPr>
  </w:style>
  <w:style w:type="character" w:customStyle="1" w:styleId="a4">
    <w:name w:val="Название Знак"/>
    <w:link w:val="a3"/>
    <w:rsid w:val="004C3F04"/>
    <w:rPr>
      <w:b/>
      <w:sz w:val="28"/>
    </w:rPr>
  </w:style>
  <w:style w:type="paragraph" w:styleId="31">
    <w:name w:val="Body Text 3"/>
    <w:basedOn w:val="a"/>
    <w:link w:val="32"/>
    <w:uiPriority w:val="99"/>
    <w:rsid w:val="00A92326"/>
    <w:rPr>
      <w:rFonts w:ascii="KZ Times New Roman" w:hAnsi="KZ Times New Roman"/>
      <w:szCs w:val="20"/>
      <w:lang w:val="kk-KZ"/>
    </w:rPr>
  </w:style>
  <w:style w:type="character" w:customStyle="1" w:styleId="32">
    <w:name w:val="Основной текст 3 Знак"/>
    <w:link w:val="31"/>
    <w:uiPriority w:val="99"/>
    <w:rsid w:val="004C3F04"/>
    <w:rPr>
      <w:rFonts w:ascii="KZ Times New Roman" w:hAnsi="KZ Times New Roman"/>
      <w:sz w:val="24"/>
      <w:lang w:val="kk-KZ"/>
    </w:rPr>
  </w:style>
  <w:style w:type="paragraph" w:styleId="21">
    <w:name w:val="Body Text 2"/>
    <w:basedOn w:val="a"/>
    <w:link w:val="22"/>
    <w:rsid w:val="00A92326"/>
    <w:pPr>
      <w:jc w:val="center"/>
    </w:pPr>
    <w:rPr>
      <w:rFonts w:ascii="KZ Times New Roman" w:hAnsi="KZ Times New Roman"/>
      <w:sz w:val="22"/>
      <w:lang w:val="kk-KZ"/>
    </w:rPr>
  </w:style>
  <w:style w:type="character" w:customStyle="1" w:styleId="22">
    <w:name w:val="Основной текст 2 Знак"/>
    <w:link w:val="21"/>
    <w:rsid w:val="004C3F04"/>
    <w:rPr>
      <w:rFonts w:ascii="KZ Times New Roman" w:hAnsi="KZ Times New Roman"/>
      <w:sz w:val="22"/>
      <w:szCs w:val="24"/>
      <w:lang w:val="kk-KZ"/>
    </w:rPr>
  </w:style>
  <w:style w:type="character" w:styleId="a5">
    <w:name w:val="page number"/>
    <w:basedOn w:val="a0"/>
    <w:uiPriority w:val="99"/>
    <w:rsid w:val="00A92326"/>
  </w:style>
  <w:style w:type="paragraph" w:styleId="a6">
    <w:name w:val="header"/>
    <w:basedOn w:val="a"/>
    <w:link w:val="a7"/>
    <w:rsid w:val="00A92326"/>
    <w:pPr>
      <w:tabs>
        <w:tab w:val="center" w:pos="4677"/>
        <w:tab w:val="right" w:pos="9355"/>
      </w:tabs>
    </w:pPr>
    <w:rPr>
      <w:sz w:val="20"/>
      <w:szCs w:val="20"/>
    </w:rPr>
  </w:style>
  <w:style w:type="character" w:customStyle="1" w:styleId="a7">
    <w:name w:val="Верхний колонтитул Знак"/>
    <w:basedOn w:val="a0"/>
    <w:link w:val="a6"/>
    <w:rsid w:val="004C3F04"/>
  </w:style>
  <w:style w:type="paragraph" w:styleId="a8">
    <w:name w:val="footer"/>
    <w:basedOn w:val="a"/>
    <w:link w:val="a9"/>
    <w:uiPriority w:val="99"/>
    <w:rsid w:val="00A92326"/>
    <w:pPr>
      <w:tabs>
        <w:tab w:val="center" w:pos="4677"/>
        <w:tab w:val="right" w:pos="9355"/>
      </w:tabs>
    </w:pPr>
  </w:style>
  <w:style w:type="character" w:customStyle="1" w:styleId="a9">
    <w:name w:val="Нижний колонтитул Знак"/>
    <w:link w:val="a8"/>
    <w:uiPriority w:val="99"/>
    <w:rsid w:val="004C3F04"/>
    <w:rPr>
      <w:sz w:val="24"/>
      <w:szCs w:val="24"/>
    </w:rPr>
  </w:style>
  <w:style w:type="character" w:customStyle="1" w:styleId="s1">
    <w:name w:val="s1"/>
    <w:basedOn w:val="a0"/>
    <w:rsid w:val="00A92326"/>
  </w:style>
  <w:style w:type="paragraph" w:styleId="aa">
    <w:name w:val="Body Text Indent"/>
    <w:aliases w:val="Знак1,Знак1 Знак Знак Знак,Знак1 Знак Знак Знак Знак,Знак1 Знак Знак, Знак1, Знак1 Знак Знак Знак, Знак1 Знак Знак, Знак1 Знак Знак Знак Знак Знак,Основной текст с отступом1,Знак2 Знак Знак,Body Text Indent1"/>
    <w:basedOn w:val="a"/>
    <w:link w:val="ab"/>
    <w:uiPriority w:val="99"/>
    <w:rsid w:val="00A92326"/>
    <w:pPr>
      <w:ind w:firstLine="709"/>
      <w:jc w:val="both"/>
    </w:pPr>
    <w:rPr>
      <w:rFonts w:ascii="KZ Times New Roman" w:hAnsi="KZ Times New Roman"/>
      <w:szCs w:val="20"/>
    </w:rPr>
  </w:style>
  <w:style w:type="character" w:customStyle="1" w:styleId="ab">
    <w:name w:val="Основной текст с отступом Знак"/>
    <w:aliases w:val="Знак1 Знак2,Знак1 Знак Знак Знак Знак4,Знак1 Знак Знак Знак Знак Знак4,Знак1 Знак Знак Знак3, Знак1 Знак, Знак1 Знак Знак Знак Знак, Знак1 Знак Знак Знак1, Знак1 Знак Знак Знак Знак Знак Знак,Знак2 Знак Знак Знак"/>
    <w:link w:val="aa"/>
    <w:qFormat/>
    <w:rsid w:val="004C3F04"/>
    <w:rPr>
      <w:rFonts w:ascii="KZ Times New Roman" w:hAnsi="KZ Times New Roman"/>
      <w:sz w:val="24"/>
    </w:rPr>
  </w:style>
  <w:style w:type="paragraph" w:styleId="ac">
    <w:name w:val="Body Text"/>
    <w:aliases w:val="Знак Знак Знак Знак,Знак Знак Знак1"/>
    <w:basedOn w:val="a"/>
    <w:link w:val="ad"/>
    <w:uiPriority w:val="99"/>
    <w:rsid w:val="00A92326"/>
    <w:pPr>
      <w:jc w:val="both"/>
    </w:pPr>
    <w:rPr>
      <w:sz w:val="28"/>
      <w:szCs w:val="20"/>
      <w:lang w:val="en-US"/>
    </w:rPr>
  </w:style>
  <w:style w:type="character" w:customStyle="1" w:styleId="ad">
    <w:name w:val="Основной текст Знак"/>
    <w:aliases w:val="Знак Знак Знак Знак Знак2,Знак Знак Знак1 Знак"/>
    <w:link w:val="ac"/>
    <w:uiPriority w:val="99"/>
    <w:rsid w:val="004C3F04"/>
    <w:rPr>
      <w:sz w:val="28"/>
      <w:lang w:val="en-US"/>
    </w:rPr>
  </w:style>
  <w:style w:type="paragraph" w:styleId="23">
    <w:name w:val="Body Text Indent 2"/>
    <w:basedOn w:val="a"/>
    <w:link w:val="24"/>
    <w:uiPriority w:val="99"/>
    <w:rsid w:val="00A92326"/>
    <w:pPr>
      <w:spacing w:after="120" w:line="480" w:lineRule="auto"/>
      <w:ind w:left="283"/>
    </w:pPr>
  </w:style>
  <w:style w:type="character" w:customStyle="1" w:styleId="24">
    <w:name w:val="Основной текст с отступом 2 Знак"/>
    <w:link w:val="23"/>
    <w:uiPriority w:val="99"/>
    <w:rsid w:val="004C3F04"/>
    <w:rPr>
      <w:sz w:val="24"/>
      <w:szCs w:val="24"/>
    </w:rPr>
  </w:style>
  <w:style w:type="paragraph" w:styleId="33">
    <w:name w:val="Body Text Indent 3"/>
    <w:aliases w:val=" Знак Знак Знак Знак, Знак Знак Знак Знак Знак"/>
    <w:basedOn w:val="a"/>
    <w:link w:val="34"/>
    <w:uiPriority w:val="99"/>
    <w:rsid w:val="00A92326"/>
    <w:pPr>
      <w:spacing w:after="120"/>
      <w:ind w:left="283"/>
    </w:pPr>
    <w:rPr>
      <w:sz w:val="16"/>
      <w:szCs w:val="16"/>
    </w:rPr>
  </w:style>
  <w:style w:type="character" w:customStyle="1" w:styleId="34">
    <w:name w:val="Основной текст с отступом 3 Знак"/>
    <w:aliases w:val=" Знак Знак Знак Знак Знак1, Знак Знак Знак Знак Знак Знак"/>
    <w:link w:val="33"/>
    <w:uiPriority w:val="99"/>
    <w:rsid w:val="004C3F04"/>
    <w:rPr>
      <w:sz w:val="16"/>
      <w:szCs w:val="16"/>
    </w:rPr>
  </w:style>
  <w:style w:type="paragraph" w:styleId="ae">
    <w:name w:val="Subtitle"/>
    <w:basedOn w:val="a"/>
    <w:link w:val="af"/>
    <w:qFormat/>
    <w:rsid w:val="00A92326"/>
    <w:pPr>
      <w:jc w:val="both"/>
    </w:pPr>
    <w:rPr>
      <w:rFonts w:ascii="KZ Times New Roman" w:hAnsi="KZ Times New Roman"/>
      <w:b/>
      <w:szCs w:val="20"/>
    </w:rPr>
  </w:style>
  <w:style w:type="table" w:styleId="af0">
    <w:name w:val="Table Grid"/>
    <w:basedOn w:val="a1"/>
    <w:uiPriority w:val="99"/>
    <w:rsid w:val="00AB2D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rsid w:val="000A5D0D"/>
    <w:rPr>
      <w:rFonts w:ascii="Tahoma" w:hAnsi="Tahoma" w:cs="Tahoma"/>
      <w:sz w:val="16"/>
      <w:szCs w:val="16"/>
    </w:rPr>
  </w:style>
  <w:style w:type="paragraph" w:customStyle="1" w:styleId="Default">
    <w:name w:val="Default"/>
    <w:qFormat/>
    <w:rsid w:val="00AC2AAA"/>
    <w:pPr>
      <w:autoSpaceDE w:val="0"/>
      <w:autoSpaceDN w:val="0"/>
      <w:adjustRightInd w:val="0"/>
    </w:pPr>
    <w:rPr>
      <w:rFonts w:ascii="Calibri" w:hAnsi="Calibri"/>
      <w:color w:val="000000"/>
      <w:sz w:val="24"/>
      <w:szCs w:val="24"/>
      <w:lang w:eastAsia="en-US"/>
    </w:rPr>
  </w:style>
  <w:style w:type="paragraph" w:styleId="af3">
    <w:name w:val="List Paragraph"/>
    <w:aliases w:val="Heading1,Colorful List - Accent 11,Colorful List - Accent 11CxSpLast,H1-1,Заголовок3,Bullet 1,Use Case List Paragraph,List Paragraph,без абзаца"/>
    <w:basedOn w:val="a"/>
    <w:link w:val="11"/>
    <w:uiPriority w:val="34"/>
    <w:qFormat/>
    <w:rsid w:val="00476E86"/>
    <w:pPr>
      <w:ind w:left="720"/>
      <w:contextualSpacing/>
    </w:pPr>
  </w:style>
  <w:style w:type="character" w:customStyle="1" w:styleId="apple-converted-space">
    <w:name w:val="apple-converted-space"/>
    <w:basedOn w:val="a0"/>
    <w:rsid w:val="000C0F2F"/>
  </w:style>
  <w:style w:type="paragraph" w:styleId="af4">
    <w:name w:val="No Spacing"/>
    <w:uiPriority w:val="1"/>
    <w:qFormat/>
    <w:rsid w:val="00F03034"/>
    <w:rPr>
      <w:rFonts w:ascii="Calibri" w:eastAsia="Calibri" w:hAnsi="Calibri" w:cs="Calibri"/>
      <w:sz w:val="22"/>
      <w:szCs w:val="22"/>
      <w:lang w:eastAsia="en-US"/>
    </w:rPr>
  </w:style>
  <w:style w:type="paragraph" w:customStyle="1" w:styleId="12">
    <w:name w:val="Стиль1"/>
    <w:basedOn w:val="a"/>
    <w:qFormat/>
    <w:rsid w:val="00B517F9"/>
    <w:pPr>
      <w:tabs>
        <w:tab w:val="left" w:pos="454"/>
      </w:tabs>
      <w:suppressAutoHyphens/>
    </w:pPr>
    <w:rPr>
      <w:sz w:val="28"/>
      <w:szCs w:val="20"/>
      <w:lang w:eastAsia="ar-SA"/>
    </w:rPr>
  </w:style>
  <w:style w:type="paragraph" w:customStyle="1" w:styleId="210">
    <w:name w:val="Основной текст 21"/>
    <w:basedOn w:val="a"/>
    <w:rsid w:val="00B517F9"/>
    <w:pPr>
      <w:suppressAutoHyphens/>
      <w:ind w:firstLine="851"/>
      <w:jc w:val="both"/>
    </w:pPr>
    <w:rPr>
      <w:sz w:val="28"/>
      <w:szCs w:val="20"/>
      <w:lang w:eastAsia="ar-SA"/>
    </w:rPr>
  </w:style>
  <w:style w:type="paragraph" w:customStyle="1" w:styleId="13">
    <w:name w:val="Обычный1"/>
    <w:link w:val="14"/>
    <w:qFormat/>
    <w:rsid w:val="00B517F9"/>
    <w:pPr>
      <w:widowControl w:val="0"/>
      <w:suppressAutoHyphens/>
      <w:jc w:val="both"/>
    </w:pPr>
    <w:rPr>
      <w:rFonts w:eastAsia="Arial"/>
      <w:sz w:val="24"/>
      <w:lang w:eastAsia="ar-SA"/>
    </w:rPr>
  </w:style>
  <w:style w:type="character" w:customStyle="1" w:styleId="80">
    <w:name w:val="Заголовок 8 Знак"/>
    <w:link w:val="8"/>
    <w:rsid w:val="004C3F04"/>
    <w:rPr>
      <w:b/>
      <w:sz w:val="24"/>
    </w:rPr>
  </w:style>
  <w:style w:type="character" w:customStyle="1" w:styleId="90">
    <w:name w:val="Заголовок 9 Знак"/>
    <w:link w:val="9"/>
    <w:uiPriority w:val="99"/>
    <w:rsid w:val="004C3F04"/>
    <w:rPr>
      <w:b/>
      <w:sz w:val="32"/>
    </w:rPr>
  </w:style>
  <w:style w:type="paragraph" w:customStyle="1" w:styleId="15">
    <w:name w:val="Без интервала1"/>
    <w:qFormat/>
    <w:rsid w:val="004C3F04"/>
    <w:rPr>
      <w:rFonts w:ascii="Calibri" w:hAnsi="Calibri" w:cs="Calibri"/>
      <w:sz w:val="22"/>
      <w:szCs w:val="22"/>
      <w:lang w:eastAsia="en-US"/>
    </w:rPr>
  </w:style>
  <w:style w:type="character" w:customStyle="1" w:styleId="s0">
    <w:name w:val="s0"/>
    <w:rsid w:val="004C3F04"/>
    <w:rPr>
      <w:rFonts w:ascii="Times New Roman" w:hAnsi="Times New Roman" w:cs="Times New Roman" w:hint="default"/>
      <w:strike w:val="0"/>
      <w:dstrike w:val="0"/>
      <w:color w:val="000000"/>
      <w:sz w:val="28"/>
      <w:u w:val="none"/>
      <w:effect w:val="none"/>
    </w:rPr>
  </w:style>
  <w:style w:type="paragraph" w:styleId="af5">
    <w:name w:val="Normal (Web)"/>
    <w:aliases w:val="Обычный (Web),Знак Знак, Знак Знак,Обычный (веб) Знак Знак Знак,Обычный (веб) Знак Знак,Обычный (веб) Знак Знак Знак1,Обычный (Web)1,Знак Знак1 Знак Знак,Знак4 Зна,Знак4,Знак Знак Знак Знак2, Знак Знак1, Знак4 Знак, Знак4,Знак4 Знак Знак"/>
    <w:basedOn w:val="a"/>
    <w:link w:val="af6"/>
    <w:uiPriority w:val="99"/>
    <w:unhideWhenUsed/>
    <w:qFormat/>
    <w:rsid w:val="004C3F04"/>
    <w:pPr>
      <w:spacing w:before="100" w:beforeAutospacing="1" w:after="100" w:afterAutospacing="1"/>
    </w:pPr>
  </w:style>
  <w:style w:type="paragraph" w:customStyle="1" w:styleId="af7">
    <w:name w:val="Центр"/>
    <w:basedOn w:val="a8"/>
    <w:rsid w:val="00377FDA"/>
    <w:pPr>
      <w:tabs>
        <w:tab w:val="clear" w:pos="4677"/>
        <w:tab w:val="clear" w:pos="9355"/>
        <w:tab w:val="center" w:pos="4536"/>
        <w:tab w:val="right" w:pos="9072"/>
      </w:tabs>
      <w:jc w:val="center"/>
    </w:pPr>
    <w:rPr>
      <w:sz w:val="20"/>
      <w:szCs w:val="20"/>
    </w:rPr>
  </w:style>
  <w:style w:type="paragraph" w:customStyle="1" w:styleId="af8">
    <w:name w:val="Левый"/>
    <w:basedOn w:val="af7"/>
    <w:rsid w:val="00377FDA"/>
    <w:pPr>
      <w:jc w:val="left"/>
    </w:pPr>
  </w:style>
  <w:style w:type="paragraph" w:customStyle="1" w:styleId="81">
    <w:name w:val="Нормальный_разм.8"/>
    <w:basedOn w:val="a"/>
    <w:rsid w:val="00377FDA"/>
    <w:pPr>
      <w:tabs>
        <w:tab w:val="center" w:pos="4536"/>
        <w:tab w:val="right" w:pos="9072"/>
      </w:tabs>
      <w:jc w:val="both"/>
    </w:pPr>
    <w:rPr>
      <w:sz w:val="16"/>
      <w:szCs w:val="20"/>
    </w:rPr>
  </w:style>
  <w:style w:type="paragraph" w:customStyle="1" w:styleId="41">
    <w:name w:val="заголовок 4"/>
    <w:basedOn w:val="a"/>
    <w:next w:val="a"/>
    <w:rsid w:val="00377FDA"/>
    <w:pPr>
      <w:keepNext/>
      <w:autoSpaceDE w:val="0"/>
      <w:autoSpaceDN w:val="0"/>
      <w:ind w:left="360"/>
      <w:jc w:val="center"/>
    </w:pPr>
    <w:rPr>
      <w:b/>
      <w:caps/>
      <w:sz w:val="20"/>
      <w:szCs w:val="20"/>
    </w:rPr>
  </w:style>
  <w:style w:type="paragraph" w:customStyle="1" w:styleId="16">
    <w:name w:val="çàãîëîâîê 1"/>
    <w:basedOn w:val="a"/>
    <w:next w:val="a"/>
    <w:rsid w:val="00377FDA"/>
    <w:pPr>
      <w:keepNext/>
      <w:autoSpaceDE w:val="0"/>
      <w:autoSpaceDN w:val="0"/>
      <w:adjustRightInd w:val="0"/>
      <w:jc w:val="center"/>
    </w:pPr>
    <w:rPr>
      <w:b/>
      <w:caps/>
      <w:sz w:val="20"/>
      <w:szCs w:val="20"/>
    </w:rPr>
  </w:style>
  <w:style w:type="paragraph" w:customStyle="1" w:styleId="af9">
    <w:name w:val="Правый"/>
    <w:basedOn w:val="af7"/>
    <w:rsid w:val="00377FDA"/>
    <w:pPr>
      <w:jc w:val="right"/>
    </w:pPr>
  </w:style>
  <w:style w:type="paragraph" w:customStyle="1" w:styleId="25">
    <w:name w:val="заголовок 2"/>
    <w:basedOn w:val="a"/>
    <w:next w:val="a"/>
    <w:rsid w:val="00377FDA"/>
    <w:pPr>
      <w:keepNext/>
      <w:autoSpaceDE w:val="0"/>
      <w:autoSpaceDN w:val="0"/>
      <w:jc w:val="center"/>
    </w:pPr>
    <w:rPr>
      <w:b/>
      <w:caps/>
      <w:sz w:val="20"/>
      <w:szCs w:val="20"/>
    </w:rPr>
  </w:style>
  <w:style w:type="paragraph" w:customStyle="1" w:styleId="17">
    <w:name w:val="заголовок 1"/>
    <w:basedOn w:val="a"/>
    <w:next w:val="a"/>
    <w:rsid w:val="00377FDA"/>
    <w:pPr>
      <w:keepNext/>
      <w:autoSpaceDE w:val="0"/>
      <w:autoSpaceDN w:val="0"/>
      <w:ind w:left="360"/>
      <w:jc w:val="center"/>
    </w:pPr>
    <w:rPr>
      <w:b/>
      <w:caps/>
      <w:sz w:val="20"/>
      <w:szCs w:val="20"/>
    </w:rPr>
  </w:style>
  <w:style w:type="character" w:customStyle="1" w:styleId="14">
    <w:name w:val="Обычный1 Знак"/>
    <w:link w:val="13"/>
    <w:qFormat/>
    <w:rsid w:val="00310B59"/>
    <w:rPr>
      <w:rFonts w:eastAsia="Arial"/>
      <w:sz w:val="24"/>
      <w:lang w:eastAsia="ar-SA" w:bidi="ar-SA"/>
    </w:rPr>
  </w:style>
  <w:style w:type="paragraph" w:customStyle="1" w:styleId="26">
    <w:name w:val="Обычный2"/>
    <w:uiPriority w:val="99"/>
    <w:qFormat/>
    <w:rsid w:val="00310B59"/>
    <w:rPr>
      <w:rFonts w:eastAsia="Calibri"/>
    </w:rPr>
  </w:style>
  <w:style w:type="character" w:customStyle="1" w:styleId="af6">
    <w:name w:val="Обычный (веб) Знак"/>
    <w:aliases w:val="Обычный (Web) Знак,Знак Знак Знак, Знак Знак Знак,Обычный (веб) Знак Знак Знак Знак,Обычный (веб) Знак Знак Знак2,Обычный (веб) Знак Знак Знак1 Знак,Обычный (Web)1 Знак,Знак Знак1 Знак Знак Знак,Знак4 Зна Знак,Знак4 Знак, Знак4 Знак1"/>
    <w:link w:val="af5"/>
    <w:uiPriority w:val="99"/>
    <w:qFormat/>
    <w:locked/>
    <w:rsid w:val="0088687E"/>
    <w:rPr>
      <w:sz w:val="24"/>
      <w:szCs w:val="24"/>
    </w:rPr>
  </w:style>
  <w:style w:type="character" w:customStyle="1" w:styleId="apple-style-span">
    <w:name w:val="apple-style-span"/>
    <w:basedOn w:val="a0"/>
    <w:rsid w:val="0088687E"/>
  </w:style>
  <w:style w:type="paragraph" w:styleId="HTML">
    <w:name w:val="HTML Preformatted"/>
    <w:basedOn w:val="a"/>
    <w:link w:val="HTML0"/>
    <w:uiPriority w:val="99"/>
    <w:rsid w:val="000A0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A035C"/>
    <w:rPr>
      <w:rFonts w:ascii="Courier New" w:hAnsi="Courier New" w:cs="Courier New"/>
    </w:rPr>
  </w:style>
  <w:style w:type="character" w:customStyle="1" w:styleId="Heading2Char">
    <w:name w:val="Heading 2 Char"/>
    <w:basedOn w:val="a0"/>
    <w:uiPriority w:val="99"/>
    <w:semiHidden/>
    <w:locked/>
    <w:rsid w:val="00D0379E"/>
    <w:rPr>
      <w:rFonts w:cs="Times New Roman"/>
      <w:sz w:val="24"/>
      <w:lang w:val="ru-RU" w:eastAsia="ru-RU"/>
    </w:rPr>
  </w:style>
  <w:style w:type="character" w:customStyle="1" w:styleId="Heading3Char">
    <w:name w:val="Heading 3 Char"/>
    <w:basedOn w:val="a0"/>
    <w:uiPriority w:val="99"/>
    <w:locked/>
    <w:rsid w:val="00D0379E"/>
    <w:rPr>
      <w:rFonts w:ascii="Arial" w:hAnsi="Arial" w:cs="Times New Roman"/>
      <w:b/>
      <w:sz w:val="26"/>
      <w:lang w:val="ru-RU" w:eastAsia="ru-RU"/>
    </w:rPr>
  </w:style>
  <w:style w:type="character" w:customStyle="1" w:styleId="Heading4Char">
    <w:name w:val="Heading 4 Char"/>
    <w:basedOn w:val="a0"/>
    <w:uiPriority w:val="99"/>
    <w:locked/>
    <w:rsid w:val="00D0379E"/>
    <w:rPr>
      <w:rFonts w:ascii="Arial" w:hAnsi="Arial" w:cs="Times New Roman"/>
      <w:b/>
      <w:kern w:val="32"/>
      <w:sz w:val="32"/>
      <w:lang w:val="ru-RU" w:eastAsia="ru-RU"/>
    </w:rPr>
  </w:style>
  <w:style w:type="character" w:customStyle="1" w:styleId="Heading5Char">
    <w:name w:val="Heading 5 Char"/>
    <w:basedOn w:val="a0"/>
    <w:uiPriority w:val="99"/>
    <w:semiHidden/>
    <w:locked/>
    <w:rsid w:val="00D0379E"/>
    <w:rPr>
      <w:rFonts w:cs="Times New Roman"/>
      <w:b/>
      <w:sz w:val="24"/>
      <w:lang w:val="ru-RU" w:eastAsia="ru-RU"/>
    </w:rPr>
  </w:style>
  <w:style w:type="character" w:customStyle="1" w:styleId="Heading7Char">
    <w:name w:val="Heading 7 Char"/>
    <w:basedOn w:val="a0"/>
    <w:uiPriority w:val="99"/>
    <w:semiHidden/>
    <w:locked/>
    <w:rsid w:val="00D0379E"/>
    <w:rPr>
      <w:rFonts w:cs="Times New Roman"/>
      <w:sz w:val="24"/>
      <w:lang w:val="ru-RU" w:eastAsia="ru-RU"/>
    </w:rPr>
  </w:style>
  <w:style w:type="character" w:customStyle="1" w:styleId="Heading9Char">
    <w:name w:val="Heading 9 Char"/>
    <w:basedOn w:val="a0"/>
    <w:uiPriority w:val="99"/>
    <w:semiHidden/>
    <w:locked/>
    <w:rsid w:val="00D0379E"/>
    <w:rPr>
      <w:rFonts w:ascii="Arial" w:hAnsi="Arial" w:cs="Times New Roman"/>
      <w:sz w:val="22"/>
      <w:lang w:val="ru-RU" w:eastAsia="ru-RU"/>
    </w:rPr>
  </w:style>
  <w:style w:type="character" w:customStyle="1" w:styleId="50">
    <w:name w:val="Заголовок 5 Знак"/>
    <w:basedOn w:val="a0"/>
    <w:link w:val="5"/>
    <w:uiPriority w:val="99"/>
    <w:locked/>
    <w:rsid w:val="00D0379E"/>
    <w:rPr>
      <w:b/>
      <w:bCs/>
      <w:i/>
      <w:iCs/>
      <w:sz w:val="26"/>
      <w:szCs w:val="26"/>
    </w:rPr>
  </w:style>
  <w:style w:type="character" w:customStyle="1" w:styleId="11">
    <w:name w:val="Абзац списка Знак1"/>
    <w:aliases w:val="Heading1 Знак1,Colorful List - Accent 11 Знак1,Colorful List - Accent 11CxSpLast Знак1,H1-1 Знак1,Заголовок3 Знак1,Bullet 1 Знак1,Use Case List Paragraph Знак1,List Paragraph Знак1,без абзаца Знак1"/>
    <w:link w:val="af3"/>
    <w:uiPriority w:val="99"/>
    <w:locked/>
    <w:rsid w:val="00D0379E"/>
    <w:rPr>
      <w:sz w:val="24"/>
      <w:szCs w:val="24"/>
    </w:rPr>
  </w:style>
  <w:style w:type="paragraph" w:customStyle="1" w:styleId="18">
    <w:name w:val="Абзац списка1"/>
    <w:basedOn w:val="a"/>
    <w:link w:val="ListParagraphChar"/>
    <w:uiPriority w:val="99"/>
    <w:qFormat/>
    <w:rsid w:val="00D0379E"/>
    <w:pPr>
      <w:widowControl w:val="0"/>
      <w:snapToGrid w:val="0"/>
      <w:ind w:left="720"/>
    </w:pPr>
    <w:rPr>
      <w:rFonts w:ascii="KZ Times New Roman" w:eastAsia="Calibri" w:hAnsi="KZ Times New Roman" w:cs="KZ Times New Roman"/>
      <w:sz w:val="20"/>
      <w:szCs w:val="20"/>
    </w:rPr>
  </w:style>
  <w:style w:type="character" w:customStyle="1" w:styleId="19">
    <w:name w:val="Основной текст с отступом Знак1"/>
    <w:aliases w:val="Знак1 Знак1,Основной текст с отступом Знак Знак1,Знак1 Знак Знак Знак Знак3,Знак1 Знак Знак Знак Знак Знак3,Знак1 Знак Знак Знак1"/>
    <w:basedOn w:val="a0"/>
    <w:uiPriority w:val="99"/>
    <w:locked/>
    <w:rsid w:val="00D0379E"/>
    <w:rPr>
      <w:rFonts w:ascii="Times New Roman" w:hAnsi="Times New Roman" w:cs="Times New Roman"/>
      <w:sz w:val="24"/>
      <w:szCs w:val="24"/>
    </w:rPr>
  </w:style>
  <w:style w:type="character" w:styleId="afa">
    <w:name w:val="Hyperlink"/>
    <w:basedOn w:val="a0"/>
    <w:uiPriority w:val="99"/>
    <w:qFormat/>
    <w:rsid w:val="00D0379E"/>
    <w:rPr>
      <w:rFonts w:cs="Times New Roman"/>
      <w:color w:val="0000FF"/>
      <w:u w:val="single"/>
    </w:rPr>
  </w:style>
  <w:style w:type="character" w:styleId="afb">
    <w:name w:val="Emphasis"/>
    <w:basedOn w:val="a0"/>
    <w:qFormat/>
    <w:rsid w:val="00D0379E"/>
    <w:rPr>
      <w:rFonts w:cs="Times New Roman"/>
      <w:i/>
      <w:iCs/>
    </w:rPr>
  </w:style>
  <w:style w:type="paragraph" w:customStyle="1" w:styleId="27">
    <w:name w:val="Абзац списка2"/>
    <w:basedOn w:val="a"/>
    <w:qFormat/>
    <w:rsid w:val="00D0379E"/>
    <w:pPr>
      <w:ind w:left="720"/>
      <w:contextualSpacing/>
    </w:pPr>
    <w:rPr>
      <w:rFonts w:eastAsia="Calibri"/>
      <w:lang w:eastAsia="en-US"/>
    </w:rPr>
  </w:style>
  <w:style w:type="paragraph" w:customStyle="1" w:styleId="35">
    <w:name w:val="Абзац списка3"/>
    <w:basedOn w:val="a"/>
    <w:uiPriority w:val="99"/>
    <w:qFormat/>
    <w:rsid w:val="00D0379E"/>
    <w:pPr>
      <w:spacing w:after="200" w:line="276" w:lineRule="auto"/>
      <w:ind w:left="720"/>
      <w:contextualSpacing/>
    </w:pPr>
    <w:rPr>
      <w:rFonts w:ascii="Calibri" w:eastAsia="Calibri" w:hAnsi="Calibri"/>
      <w:sz w:val="22"/>
      <w:szCs w:val="22"/>
      <w:lang w:eastAsia="en-US"/>
    </w:rPr>
  </w:style>
  <w:style w:type="paragraph" w:customStyle="1" w:styleId="1a">
    <w:name w:val="Знак1 Знак Знак Знак Знак Знак Знак"/>
    <w:basedOn w:val="a"/>
    <w:autoRedefine/>
    <w:uiPriority w:val="99"/>
    <w:rsid w:val="00D0379E"/>
    <w:pPr>
      <w:spacing w:after="160" w:line="240" w:lineRule="exact"/>
    </w:pPr>
    <w:rPr>
      <w:rFonts w:eastAsia="SimSun"/>
      <w:b/>
      <w:sz w:val="28"/>
      <w:lang w:val="en-US" w:eastAsia="en-US"/>
    </w:rPr>
  </w:style>
  <w:style w:type="paragraph" w:customStyle="1" w:styleId="42">
    <w:name w:val="Абзац списка4"/>
    <w:basedOn w:val="a"/>
    <w:link w:val="afc"/>
    <w:uiPriority w:val="99"/>
    <w:qFormat/>
    <w:rsid w:val="00D0379E"/>
    <w:pPr>
      <w:spacing w:after="200" w:line="276" w:lineRule="auto"/>
      <w:ind w:left="720"/>
      <w:contextualSpacing/>
    </w:pPr>
    <w:rPr>
      <w:rFonts w:ascii="Calibri" w:eastAsia="Calibri" w:hAnsi="Calibri"/>
      <w:sz w:val="22"/>
      <w:szCs w:val="20"/>
      <w:lang w:eastAsia="en-US"/>
    </w:rPr>
  </w:style>
  <w:style w:type="character" w:customStyle="1" w:styleId="afc">
    <w:name w:val="Абзац списка Знак"/>
    <w:aliases w:val="Heading1 Знак,Colorful List - Accent 11 Знак,Colorful List - Accent 11CxSpLast Знак,H1-1 Знак,Заголовок3 Знак,Bullet 1 Знак,Use Case List Paragraph Знак,List Paragraph Знак,без абзаца Знак"/>
    <w:link w:val="42"/>
    <w:uiPriority w:val="34"/>
    <w:locked/>
    <w:rsid w:val="00D0379E"/>
    <w:rPr>
      <w:rFonts w:ascii="Calibri" w:eastAsia="Calibri" w:hAnsi="Calibri"/>
      <w:sz w:val="22"/>
      <w:lang w:eastAsia="en-US"/>
    </w:rPr>
  </w:style>
  <w:style w:type="paragraph" w:customStyle="1" w:styleId="28">
    <w:name w:val="Без интервала2"/>
    <w:uiPriority w:val="99"/>
    <w:qFormat/>
    <w:rsid w:val="00D0379E"/>
    <w:rPr>
      <w:rFonts w:eastAsia="Calibri"/>
      <w:sz w:val="24"/>
      <w:szCs w:val="24"/>
      <w:lang w:eastAsia="en-US"/>
    </w:rPr>
  </w:style>
  <w:style w:type="character" w:styleId="afd">
    <w:name w:val="Strong"/>
    <w:basedOn w:val="a0"/>
    <w:uiPriority w:val="22"/>
    <w:qFormat/>
    <w:rsid w:val="00D0379E"/>
    <w:rPr>
      <w:rFonts w:cs="Times New Roman"/>
      <w:b/>
      <w:bCs/>
    </w:rPr>
  </w:style>
  <w:style w:type="character" w:customStyle="1" w:styleId="NormalWebChar2">
    <w:name w:val="Normal (Web) Char2"/>
    <w:aliases w:val="Обычный (Web) Char1"/>
    <w:uiPriority w:val="99"/>
    <w:locked/>
    <w:rsid w:val="00D0379E"/>
    <w:rPr>
      <w:sz w:val="24"/>
      <w:lang w:val="ru-RU" w:eastAsia="ru-RU"/>
    </w:rPr>
  </w:style>
  <w:style w:type="paragraph" w:styleId="afe">
    <w:name w:val="List"/>
    <w:basedOn w:val="a"/>
    <w:uiPriority w:val="99"/>
    <w:rsid w:val="00D0379E"/>
    <w:pPr>
      <w:ind w:left="283" w:hanging="283"/>
    </w:pPr>
    <w:rPr>
      <w:rFonts w:ascii="Helv Kaz" w:eastAsia="Calibri" w:hAnsi="Helv Kaz"/>
      <w:szCs w:val="20"/>
    </w:rPr>
  </w:style>
  <w:style w:type="paragraph" w:customStyle="1" w:styleId="NoSpacing11">
    <w:name w:val="No Spacing11"/>
    <w:uiPriority w:val="99"/>
    <w:rsid w:val="00D0379E"/>
    <w:rPr>
      <w:rFonts w:ascii="Calibri" w:eastAsia="Calibri" w:hAnsi="Calibri" w:cs="Calibri"/>
      <w:sz w:val="22"/>
      <w:szCs w:val="22"/>
    </w:rPr>
  </w:style>
  <w:style w:type="paragraph" w:styleId="aff">
    <w:name w:val="List Continue"/>
    <w:basedOn w:val="a"/>
    <w:uiPriority w:val="99"/>
    <w:rsid w:val="00D0379E"/>
    <w:pPr>
      <w:spacing w:after="120"/>
      <w:ind w:left="283"/>
    </w:pPr>
    <w:rPr>
      <w:lang w:eastAsia="en-US"/>
    </w:rPr>
  </w:style>
  <w:style w:type="character" w:customStyle="1" w:styleId="180">
    <w:name w:val="Знак Знак18"/>
    <w:uiPriority w:val="99"/>
    <w:locked/>
    <w:rsid w:val="00D0379E"/>
    <w:rPr>
      <w:rFonts w:ascii="Arial" w:hAnsi="Arial"/>
      <w:b/>
      <w:kern w:val="32"/>
      <w:sz w:val="32"/>
      <w:lang w:val="ru-RU" w:eastAsia="ru-RU"/>
    </w:rPr>
  </w:style>
  <w:style w:type="character" w:customStyle="1" w:styleId="BodyTextChar">
    <w:name w:val="Body Text Char"/>
    <w:aliases w:val="Знак Знак Знак Знак Char,Знак Знак Знак1 Char"/>
    <w:basedOn w:val="a0"/>
    <w:uiPriority w:val="99"/>
    <w:semiHidden/>
    <w:locked/>
    <w:rsid w:val="00D0379E"/>
    <w:rPr>
      <w:rFonts w:ascii="Times New Roman" w:hAnsi="Times New Roman" w:cs="Times New Roman"/>
      <w:sz w:val="24"/>
      <w:szCs w:val="24"/>
      <w:lang w:eastAsia="en-US"/>
    </w:rPr>
  </w:style>
  <w:style w:type="character" w:customStyle="1" w:styleId="BodyTextChar2">
    <w:name w:val="Body Text Char2"/>
    <w:aliases w:val="Знак Знак Знак Знак Char2,Знак Знак Знак Char"/>
    <w:basedOn w:val="a0"/>
    <w:uiPriority w:val="99"/>
    <w:locked/>
    <w:rsid w:val="00D0379E"/>
    <w:rPr>
      <w:rFonts w:ascii="KZ Times New Roman" w:hAnsi="KZ Times New Roman" w:cs="Times New Roman"/>
      <w:sz w:val="28"/>
      <w:lang w:val="ru-RU" w:eastAsia="ru-RU"/>
    </w:rPr>
  </w:style>
  <w:style w:type="character" w:customStyle="1" w:styleId="1b">
    <w:name w:val="Знак1 Знак"/>
    <w:aliases w:val="Основной текст с отступом Знак Знак,Знак1 Знак Знак Знак Знак1,Знак1 Знак Знак Знак Знак Знак,Знак1 Знак Знак Знак Знак2,Знак1 Знак Знак Знак2"/>
    <w:basedOn w:val="a0"/>
    <w:uiPriority w:val="99"/>
    <w:locked/>
    <w:rsid w:val="00D0379E"/>
    <w:rPr>
      <w:rFonts w:ascii="KZ Times New Roman" w:hAnsi="KZ Times New Roman" w:cs="Times New Roman"/>
      <w:sz w:val="24"/>
      <w:lang w:eastAsia="ru-RU" w:bidi="ar-SA"/>
    </w:rPr>
  </w:style>
  <w:style w:type="paragraph" w:customStyle="1" w:styleId="ListParagraph1">
    <w:name w:val="List Paragraph1"/>
    <w:basedOn w:val="a"/>
    <w:uiPriority w:val="99"/>
    <w:rsid w:val="00D0379E"/>
    <w:pPr>
      <w:widowControl w:val="0"/>
      <w:snapToGrid w:val="0"/>
      <w:ind w:left="720"/>
      <w:contextualSpacing/>
    </w:pPr>
    <w:rPr>
      <w:rFonts w:ascii="KZ Times New Roman" w:eastAsia="Calibri" w:hAnsi="KZ Times New Roman" w:cs="KZ Times New Roman"/>
      <w:sz w:val="20"/>
      <w:szCs w:val="20"/>
    </w:rPr>
  </w:style>
  <w:style w:type="character" w:customStyle="1" w:styleId="110">
    <w:name w:val="Знак Знак11"/>
    <w:basedOn w:val="a0"/>
    <w:uiPriority w:val="99"/>
    <w:locked/>
    <w:rsid w:val="00D0379E"/>
    <w:rPr>
      <w:rFonts w:cs="Times New Roman"/>
      <w:sz w:val="24"/>
      <w:szCs w:val="24"/>
      <w:lang w:val="ru-RU" w:eastAsia="ru-RU" w:bidi="ar-SA"/>
    </w:rPr>
  </w:style>
  <w:style w:type="character" w:customStyle="1" w:styleId="BodyText3Char">
    <w:name w:val="Body Text 3 Char"/>
    <w:basedOn w:val="a0"/>
    <w:uiPriority w:val="99"/>
    <w:locked/>
    <w:rsid w:val="00D0379E"/>
    <w:rPr>
      <w:rFonts w:cs="Times New Roman"/>
      <w:sz w:val="16"/>
      <w:lang w:val="ru-RU" w:eastAsia="ru-RU"/>
    </w:rPr>
  </w:style>
  <w:style w:type="character" w:customStyle="1" w:styleId="91">
    <w:name w:val="Знак Знак9"/>
    <w:uiPriority w:val="99"/>
    <w:locked/>
    <w:rsid w:val="00D0379E"/>
    <w:rPr>
      <w:rFonts w:ascii="Times Kaz" w:hAnsi="Times Kaz"/>
      <w:b/>
      <w:sz w:val="28"/>
      <w:lang w:val="ru-RU" w:eastAsia="ru-RU"/>
    </w:rPr>
  </w:style>
  <w:style w:type="character" w:customStyle="1" w:styleId="82">
    <w:name w:val="Знак Знак8"/>
    <w:basedOn w:val="a0"/>
    <w:uiPriority w:val="99"/>
    <w:locked/>
    <w:rsid w:val="00D0379E"/>
    <w:rPr>
      <w:rFonts w:cs="Times New Roman"/>
      <w:lang w:val="ru-RU" w:eastAsia="ru-RU" w:bidi="ar-SA"/>
    </w:rPr>
  </w:style>
  <w:style w:type="character" w:customStyle="1" w:styleId="71">
    <w:name w:val="Знак Знак7"/>
    <w:basedOn w:val="a0"/>
    <w:uiPriority w:val="99"/>
    <w:locked/>
    <w:rsid w:val="00D0379E"/>
    <w:rPr>
      <w:rFonts w:cs="Times New Roman"/>
      <w:sz w:val="16"/>
      <w:szCs w:val="16"/>
      <w:lang w:val="ru-RU" w:eastAsia="ru-RU" w:bidi="ar-SA"/>
    </w:rPr>
  </w:style>
  <w:style w:type="paragraph" w:customStyle="1" w:styleId="NoSpacing1">
    <w:name w:val="No Spacing1"/>
    <w:uiPriority w:val="99"/>
    <w:qFormat/>
    <w:rsid w:val="00D0379E"/>
    <w:rPr>
      <w:rFonts w:ascii="Calibri" w:eastAsia="Calibri" w:hAnsi="Calibri" w:cs="Calibri"/>
      <w:sz w:val="22"/>
      <w:szCs w:val="22"/>
      <w:lang w:eastAsia="en-US"/>
    </w:rPr>
  </w:style>
  <w:style w:type="character" w:customStyle="1" w:styleId="61">
    <w:name w:val="Знак Знак6"/>
    <w:basedOn w:val="a0"/>
    <w:uiPriority w:val="99"/>
    <w:locked/>
    <w:rsid w:val="00D0379E"/>
    <w:rPr>
      <w:rFonts w:cs="Times New Roman"/>
      <w:lang w:val="ru-RU" w:eastAsia="ru-RU" w:bidi="ar-SA"/>
    </w:rPr>
  </w:style>
  <w:style w:type="character" w:customStyle="1" w:styleId="51">
    <w:name w:val="Знак Знак5"/>
    <w:basedOn w:val="a0"/>
    <w:uiPriority w:val="99"/>
    <w:semiHidden/>
    <w:locked/>
    <w:rsid w:val="00D0379E"/>
    <w:rPr>
      <w:rFonts w:cs="Times New Roman"/>
      <w:sz w:val="24"/>
      <w:szCs w:val="24"/>
      <w:lang w:val="ru-RU" w:eastAsia="ru-RU" w:bidi="ar-SA"/>
    </w:rPr>
  </w:style>
  <w:style w:type="character" w:customStyle="1" w:styleId="BalloonTextChar">
    <w:name w:val="Balloon Text Char"/>
    <w:basedOn w:val="a0"/>
    <w:uiPriority w:val="99"/>
    <w:locked/>
    <w:rsid w:val="00D0379E"/>
    <w:rPr>
      <w:rFonts w:ascii="Tahoma" w:hAnsi="Tahoma" w:cs="Times New Roman"/>
      <w:sz w:val="16"/>
      <w:lang w:val="ru-RU" w:eastAsia="ru-RU"/>
    </w:rPr>
  </w:style>
  <w:style w:type="character" w:customStyle="1" w:styleId="af2">
    <w:name w:val="Текст выноски Знак"/>
    <w:basedOn w:val="a0"/>
    <w:link w:val="af1"/>
    <w:uiPriority w:val="99"/>
    <w:locked/>
    <w:rsid w:val="00D0379E"/>
    <w:rPr>
      <w:rFonts w:ascii="Tahoma" w:hAnsi="Tahoma" w:cs="Tahoma"/>
      <w:sz w:val="16"/>
      <w:szCs w:val="16"/>
    </w:rPr>
  </w:style>
  <w:style w:type="character" w:customStyle="1" w:styleId="239">
    <w:name w:val="Основной текст (23) + 9"/>
    <w:aliases w:val="5 pt"/>
    <w:basedOn w:val="a0"/>
    <w:uiPriority w:val="99"/>
    <w:rsid w:val="00D0379E"/>
    <w:rPr>
      <w:rFonts w:cs="Times New Roman"/>
      <w:i/>
      <w:iCs/>
      <w:color w:val="000000"/>
      <w:spacing w:val="0"/>
      <w:w w:val="100"/>
      <w:position w:val="0"/>
      <w:sz w:val="19"/>
      <w:szCs w:val="19"/>
      <w:shd w:val="clear" w:color="auto" w:fill="FFFFFF"/>
      <w:lang w:val="ru-RU" w:bidi="ar-SA"/>
    </w:rPr>
  </w:style>
  <w:style w:type="paragraph" w:styleId="aff0">
    <w:name w:val="footnote text"/>
    <w:basedOn w:val="a"/>
    <w:link w:val="aff1"/>
    <w:uiPriority w:val="99"/>
    <w:rsid w:val="00D0379E"/>
    <w:rPr>
      <w:rFonts w:ascii="Arial" w:eastAsia="Calibri" w:hAnsi="Arial"/>
      <w:sz w:val="20"/>
      <w:szCs w:val="20"/>
      <w:lang w:val="tr-TR" w:eastAsia="tr-TR" w:bidi="ar-EG"/>
    </w:rPr>
  </w:style>
  <w:style w:type="character" w:customStyle="1" w:styleId="aff1">
    <w:name w:val="Текст сноски Знак"/>
    <w:basedOn w:val="a0"/>
    <w:link w:val="aff0"/>
    <w:uiPriority w:val="99"/>
    <w:rsid w:val="00D0379E"/>
    <w:rPr>
      <w:rFonts w:ascii="Arial" w:eastAsia="Calibri" w:hAnsi="Arial"/>
      <w:lang w:val="tr-TR" w:eastAsia="tr-TR" w:bidi="ar-EG"/>
    </w:rPr>
  </w:style>
  <w:style w:type="character" w:customStyle="1" w:styleId="FootnoteTextChar">
    <w:name w:val="Footnote Text Char"/>
    <w:basedOn w:val="a0"/>
    <w:uiPriority w:val="99"/>
    <w:semiHidden/>
    <w:locked/>
    <w:rsid w:val="00D0379E"/>
    <w:rPr>
      <w:rFonts w:ascii="Arial" w:hAnsi="Arial" w:cs="Times New Roman"/>
      <w:lang w:val="tr-TR" w:eastAsia="tr-TR"/>
    </w:rPr>
  </w:style>
  <w:style w:type="character" w:customStyle="1" w:styleId="230">
    <w:name w:val="Основной текст (23)_"/>
    <w:basedOn w:val="a0"/>
    <w:link w:val="231"/>
    <w:uiPriority w:val="99"/>
    <w:locked/>
    <w:rsid w:val="00D0379E"/>
    <w:rPr>
      <w:i/>
      <w:iCs/>
      <w:sz w:val="18"/>
      <w:szCs w:val="18"/>
      <w:shd w:val="clear" w:color="auto" w:fill="FFFFFF"/>
    </w:rPr>
  </w:style>
  <w:style w:type="paragraph" w:customStyle="1" w:styleId="231">
    <w:name w:val="Основной текст (23)"/>
    <w:basedOn w:val="a"/>
    <w:link w:val="230"/>
    <w:uiPriority w:val="99"/>
    <w:rsid w:val="00D0379E"/>
    <w:pPr>
      <w:widowControl w:val="0"/>
      <w:shd w:val="clear" w:color="auto" w:fill="FFFFFF"/>
      <w:spacing w:before="60" w:line="226" w:lineRule="exact"/>
      <w:ind w:hanging="360"/>
    </w:pPr>
    <w:rPr>
      <w:i/>
      <w:iCs/>
      <w:sz w:val="18"/>
      <w:szCs w:val="18"/>
      <w:shd w:val="clear" w:color="auto" w:fill="FFFFFF"/>
    </w:rPr>
  </w:style>
  <w:style w:type="paragraph" w:styleId="aff2">
    <w:name w:val="Plain Text"/>
    <w:basedOn w:val="a"/>
    <w:link w:val="aff3"/>
    <w:uiPriority w:val="99"/>
    <w:rsid w:val="00D0379E"/>
    <w:rPr>
      <w:rFonts w:ascii="Courier New" w:eastAsia="Calibri" w:hAnsi="Courier New"/>
      <w:sz w:val="20"/>
      <w:szCs w:val="20"/>
    </w:rPr>
  </w:style>
  <w:style w:type="character" w:customStyle="1" w:styleId="aff3">
    <w:name w:val="Текст Знак"/>
    <w:basedOn w:val="a0"/>
    <w:link w:val="aff2"/>
    <w:uiPriority w:val="99"/>
    <w:rsid w:val="00D0379E"/>
    <w:rPr>
      <w:rFonts w:ascii="Courier New" w:eastAsia="Calibri" w:hAnsi="Courier New"/>
    </w:rPr>
  </w:style>
  <w:style w:type="character" w:customStyle="1" w:styleId="PlainTextChar">
    <w:name w:val="Plain Text Char"/>
    <w:basedOn w:val="a0"/>
    <w:uiPriority w:val="99"/>
    <w:semiHidden/>
    <w:locked/>
    <w:rsid w:val="00D0379E"/>
    <w:rPr>
      <w:rFonts w:ascii="Courier New" w:hAnsi="Courier New" w:cs="Times New Roman"/>
      <w:lang w:val="ru-RU" w:eastAsia="ru-RU"/>
    </w:rPr>
  </w:style>
  <w:style w:type="character" w:customStyle="1" w:styleId="reference-text">
    <w:name w:val="reference-text"/>
    <w:uiPriority w:val="99"/>
    <w:rsid w:val="00D0379E"/>
  </w:style>
  <w:style w:type="character" w:customStyle="1" w:styleId="hl">
    <w:name w:val="hl"/>
    <w:basedOn w:val="a0"/>
    <w:uiPriority w:val="99"/>
    <w:rsid w:val="00D0379E"/>
    <w:rPr>
      <w:rFonts w:cs="Times New Roman"/>
    </w:rPr>
  </w:style>
  <w:style w:type="paragraph" w:customStyle="1" w:styleId="P47">
    <w:name w:val="P47"/>
    <w:basedOn w:val="a"/>
    <w:hidden/>
    <w:uiPriority w:val="99"/>
    <w:rsid w:val="00D0379E"/>
    <w:pPr>
      <w:widowControl w:val="0"/>
      <w:adjustRightInd w:val="0"/>
      <w:ind w:left="164" w:firstLine="390"/>
      <w:jc w:val="distribute"/>
    </w:pPr>
    <w:rPr>
      <w:rFonts w:eastAsia="Calibri" w:cs="Tahoma"/>
      <w:b/>
      <w:szCs w:val="20"/>
      <w:lang w:val="en-US" w:eastAsia="en-US"/>
    </w:rPr>
  </w:style>
  <w:style w:type="character" w:customStyle="1" w:styleId="T2">
    <w:name w:val="T2"/>
    <w:hidden/>
    <w:uiPriority w:val="99"/>
    <w:rsid w:val="00D0379E"/>
  </w:style>
  <w:style w:type="character" w:customStyle="1" w:styleId="T5">
    <w:name w:val="T5"/>
    <w:hidden/>
    <w:uiPriority w:val="99"/>
    <w:rsid w:val="00D0379E"/>
  </w:style>
  <w:style w:type="character" w:customStyle="1" w:styleId="FontStyle14">
    <w:name w:val="Font Style14"/>
    <w:rsid w:val="00D0379E"/>
    <w:rPr>
      <w:rFonts w:ascii="Times New Roman" w:hAnsi="Times New Roman"/>
      <w:b/>
    </w:rPr>
  </w:style>
  <w:style w:type="character" w:customStyle="1" w:styleId="HTMLPreformattedChar">
    <w:name w:val="HTML Preformatted Char"/>
    <w:basedOn w:val="a0"/>
    <w:uiPriority w:val="99"/>
    <w:locked/>
    <w:rsid w:val="00D0379E"/>
    <w:rPr>
      <w:rFonts w:ascii="Courier New" w:hAnsi="Courier New" w:cs="Times New Roman"/>
      <w:lang w:val="ru-RU" w:eastAsia="ru-RU"/>
    </w:rPr>
  </w:style>
  <w:style w:type="paragraph" w:customStyle="1" w:styleId="111">
    <w:name w:val="Знак1 Знак Знак Знак Знак Знак1"/>
    <w:basedOn w:val="a"/>
    <w:autoRedefine/>
    <w:uiPriority w:val="99"/>
    <w:rsid w:val="00D0379E"/>
    <w:pPr>
      <w:spacing w:after="160" w:line="240" w:lineRule="exact"/>
    </w:pPr>
    <w:rPr>
      <w:rFonts w:eastAsia="SimSun"/>
      <w:b/>
      <w:sz w:val="28"/>
      <w:lang w:val="en-US" w:eastAsia="en-US"/>
    </w:rPr>
  </w:style>
  <w:style w:type="paragraph" w:customStyle="1" w:styleId="1c">
    <w:name w:val="[ ]1"/>
    <w:basedOn w:val="a"/>
    <w:uiPriority w:val="99"/>
    <w:rsid w:val="00D0379E"/>
    <w:pPr>
      <w:autoSpaceDE w:val="0"/>
      <w:autoSpaceDN w:val="0"/>
      <w:adjustRightInd w:val="0"/>
      <w:spacing w:line="288" w:lineRule="auto"/>
      <w:textAlignment w:val="center"/>
    </w:pPr>
    <w:rPr>
      <w:rFonts w:eastAsia="Calibri"/>
      <w:color w:val="000000"/>
    </w:rPr>
  </w:style>
  <w:style w:type="character" w:customStyle="1" w:styleId="Web">
    <w:name w:val="Обычный (Web) Знак Знак"/>
    <w:uiPriority w:val="99"/>
    <w:semiHidden/>
    <w:locked/>
    <w:rsid w:val="00D0379E"/>
    <w:rPr>
      <w:sz w:val="24"/>
      <w:lang w:val="ru-RU" w:eastAsia="ru-RU"/>
    </w:rPr>
  </w:style>
  <w:style w:type="paragraph" w:customStyle="1" w:styleId="ListParagraph11">
    <w:name w:val="List Paragraph11"/>
    <w:basedOn w:val="a"/>
    <w:uiPriority w:val="99"/>
    <w:rsid w:val="00D0379E"/>
    <w:pPr>
      <w:widowControl w:val="0"/>
      <w:snapToGrid w:val="0"/>
      <w:ind w:left="720"/>
      <w:contextualSpacing/>
    </w:pPr>
    <w:rPr>
      <w:rFonts w:ascii="KZ Times New Roman" w:eastAsia="Calibri" w:hAnsi="KZ Times New Roman" w:cs="KZ Times New Roman"/>
      <w:sz w:val="20"/>
      <w:szCs w:val="20"/>
    </w:rPr>
  </w:style>
  <w:style w:type="character" w:customStyle="1" w:styleId="BodyTextIndent2Char1">
    <w:name w:val="Body Text Indent 2 Char1"/>
    <w:uiPriority w:val="99"/>
    <w:locked/>
    <w:rsid w:val="00D0379E"/>
    <w:rPr>
      <w:sz w:val="24"/>
      <w:lang w:val="ru-RU" w:eastAsia="ru-RU"/>
    </w:rPr>
  </w:style>
  <w:style w:type="character" w:customStyle="1" w:styleId="181">
    <w:name w:val="Знак Знак181"/>
    <w:uiPriority w:val="99"/>
    <w:locked/>
    <w:rsid w:val="00D0379E"/>
    <w:rPr>
      <w:rFonts w:ascii="Arial" w:hAnsi="Arial"/>
      <w:b/>
      <w:kern w:val="32"/>
      <w:sz w:val="32"/>
      <w:lang w:val="ru-RU" w:eastAsia="ru-RU"/>
    </w:rPr>
  </w:style>
  <w:style w:type="character" w:customStyle="1" w:styleId="170">
    <w:name w:val="Знак Знак17"/>
    <w:basedOn w:val="a0"/>
    <w:uiPriority w:val="99"/>
    <w:semiHidden/>
    <w:locked/>
    <w:rsid w:val="00D0379E"/>
    <w:rPr>
      <w:rFonts w:cs="Times New Roman"/>
      <w:sz w:val="24"/>
      <w:szCs w:val="24"/>
      <w:lang w:val="ru-RU" w:eastAsia="ru-RU" w:bidi="ar-SA"/>
    </w:rPr>
  </w:style>
  <w:style w:type="character" w:customStyle="1" w:styleId="160">
    <w:name w:val="Знак Знак16"/>
    <w:basedOn w:val="a0"/>
    <w:uiPriority w:val="99"/>
    <w:locked/>
    <w:rsid w:val="00D0379E"/>
    <w:rPr>
      <w:rFonts w:ascii="Arial" w:hAnsi="Arial" w:cs="Arial"/>
      <w:b/>
      <w:bCs/>
      <w:sz w:val="26"/>
      <w:szCs w:val="26"/>
      <w:lang w:val="ru-RU" w:eastAsia="ru-RU" w:bidi="ar-SA"/>
    </w:rPr>
  </w:style>
  <w:style w:type="character" w:customStyle="1" w:styleId="150">
    <w:name w:val="Знак Знак15"/>
    <w:basedOn w:val="a0"/>
    <w:uiPriority w:val="99"/>
    <w:locked/>
    <w:rsid w:val="00D0379E"/>
    <w:rPr>
      <w:rFonts w:ascii="Arial" w:hAnsi="Arial" w:cs="Arial"/>
      <w:b/>
      <w:bCs/>
      <w:kern w:val="32"/>
      <w:sz w:val="32"/>
      <w:szCs w:val="32"/>
      <w:lang w:val="ru-RU" w:eastAsia="ru-RU" w:bidi="ar-SA"/>
    </w:rPr>
  </w:style>
  <w:style w:type="character" w:customStyle="1" w:styleId="140">
    <w:name w:val="Знак Знак14"/>
    <w:basedOn w:val="a0"/>
    <w:uiPriority w:val="99"/>
    <w:semiHidden/>
    <w:locked/>
    <w:rsid w:val="00D0379E"/>
    <w:rPr>
      <w:rFonts w:cs="Times New Roman"/>
      <w:b/>
      <w:sz w:val="24"/>
      <w:lang w:val="ru-RU" w:eastAsia="ru-RU" w:bidi="ar-SA"/>
    </w:rPr>
  </w:style>
  <w:style w:type="character" w:customStyle="1" w:styleId="130">
    <w:name w:val="Знак Знак13"/>
    <w:basedOn w:val="a0"/>
    <w:uiPriority w:val="99"/>
    <w:semiHidden/>
    <w:locked/>
    <w:rsid w:val="00D0379E"/>
    <w:rPr>
      <w:rFonts w:cs="Times New Roman"/>
      <w:sz w:val="24"/>
      <w:szCs w:val="24"/>
      <w:lang w:val="ru-RU" w:eastAsia="ru-RU" w:bidi="ar-SA"/>
    </w:rPr>
  </w:style>
  <w:style w:type="character" w:customStyle="1" w:styleId="120">
    <w:name w:val="Знак Знак12"/>
    <w:basedOn w:val="a0"/>
    <w:uiPriority w:val="99"/>
    <w:semiHidden/>
    <w:locked/>
    <w:rsid w:val="00D0379E"/>
    <w:rPr>
      <w:rFonts w:ascii="Arial" w:hAnsi="Arial" w:cs="Arial"/>
      <w:sz w:val="22"/>
      <w:szCs w:val="22"/>
      <w:lang w:val="ru-RU" w:eastAsia="ru-RU" w:bidi="ar-SA"/>
    </w:rPr>
  </w:style>
  <w:style w:type="character" w:customStyle="1" w:styleId="aff4">
    <w:name w:val="Знак Знак Знак Знак Знак"/>
    <w:aliases w:val="Знак Знак Знак Знак Знак1,Основной текст Знак1,Знак Знак Знак1 Знак1"/>
    <w:basedOn w:val="a0"/>
    <w:uiPriority w:val="99"/>
    <w:semiHidden/>
    <w:locked/>
    <w:rsid w:val="00D0379E"/>
    <w:rPr>
      <w:rFonts w:ascii="KZ Times New Roman" w:hAnsi="KZ Times New Roman" w:cs="Times New Roman"/>
      <w:sz w:val="28"/>
      <w:lang w:val="ru-RU" w:eastAsia="ru-RU" w:bidi="ar-SA"/>
    </w:rPr>
  </w:style>
  <w:style w:type="character" w:customStyle="1" w:styleId="1110">
    <w:name w:val="Знак Знак111"/>
    <w:basedOn w:val="a0"/>
    <w:uiPriority w:val="99"/>
    <w:locked/>
    <w:rsid w:val="00D0379E"/>
    <w:rPr>
      <w:rFonts w:cs="Times New Roman"/>
      <w:sz w:val="24"/>
      <w:szCs w:val="24"/>
      <w:lang w:val="ru-RU" w:eastAsia="ru-RU" w:bidi="ar-SA"/>
    </w:rPr>
  </w:style>
  <w:style w:type="character" w:customStyle="1" w:styleId="100">
    <w:name w:val="Знак Знак10"/>
    <w:uiPriority w:val="99"/>
    <w:locked/>
    <w:rsid w:val="00D0379E"/>
    <w:rPr>
      <w:sz w:val="16"/>
      <w:lang w:val="ru-RU" w:eastAsia="ru-RU"/>
    </w:rPr>
  </w:style>
  <w:style w:type="character" w:customStyle="1" w:styleId="910">
    <w:name w:val="Знак Знак91"/>
    <w:uiPriority w:val="99"/>
    <w:locked/>
    <w:rsid w:val="00D0379E"/>
    <w:rPr>
      <w:rFonts w:ascii="Times Kaz" w:hAnsi="Times Kaz"/>
      <w:b/>
      <w:sz w:val="28"/>
      <w:lang w:val="ru-RU" w:eastAsia="ru-RU"/>
    </w:rPr>
  </w:style>
  <w:style w:type="character" w:customStyle="1" w:styleId="810">
    <w:name w:val="Знак Знак81"/>
    <w:basedOn w:val="a0"/>
    <w:uiPriority w:val="99"/>
    <w:locked/>
    <w:rsid w:val="00D0379E"/>
    <w:rPr>
      <w:rFonts w:cs="Times New Roman"/>
      <w:lang w:val="ru-RU" w:eastAsia="ru-RU" w:bidi="ar-SA"/>
    </w:rPr>
  </w:style>
  <w:style w:type="character" w:customStyle="1" w:styleId="710">
    <w:name w:val="Знак Знак71"/>
    <w:basedOn w:val="a0"/>
    <w:uiPriority w:val="99"/>
    <w:locked/>
    <w:rsid w:val="00D0379E"/>
    <w:rPr>
      <w:rFonts w:cs="Times New Roman"/>
      <w:sz w:val="16"/>
      <w:szCs w:val="16"/>
      <w:lang w:val="ru-RU" w:eastAsia="ru-RU" w:bidi="ar-SA"/>
    </w:rPr>
  </w:style>
  <w:style w:type="character" w:customStyle="1" w:styleId="610">
    <w:name w:val="Знак Знак61"/>
    <w:basedOn w:val="a0"/>
    <w:uiPriority w:val="99"/>
    <w:locked/>
    <w:rsid w:val="00D0379E"/>
    <w:rPr>
      <w:rFonts w:cs="Times New Roman"/>
      <w:lang w:val="ru-RU" w:eastAsia="ru-RU" w:bidi="ar-SA"/>
    </w:rPr>
  </w:style>
  <w:style w:type="character" w:customStyle="1" w:styleId="510">
    <w:name w:val="Знак Знак51"/>
    <w:basedOn w:val="a0"/>
    <w:uiPriority w:val="99"/>
    <w:semiHidden/>
    <w:locked/>
    <w:rsid w:val="00D0379E"/>
    <w:rPr>
      <w:rFonts w:cs="Times New Roman"/>
      <w:sz w:val="24"/>
      <w:szCs w:val="24"/>
      <w:lang w:val="ru-RU" w:eastAsia="ru-RU" w:bidi="ar-SA"/>
    </w:rPr>
  </w:style>
  <w:style w:type="character" w:customStyle="1" w:styleId="43">
    <w:name w:val="Знак Знак4"/>
    <w:basedOn w:val="a0"/>
    <w:uiPriority w:val="99"/>
    <w:locked/>
    <w:rsid w:val="00D0379E"/>
    <w:rPr>
      <w:rFonts w:ascii="Tahoma" w:hAnsi="Tahoma" w:cs="Times New Roman"/>
      <w:sz w:val="16"/>
      <w:szCs w:val="16"/>
      <w:lang w:val="ru-RU" w:eastAsia="ru-RU" w:bidi="ar-SA"/>
    </w:rPr>
  </w:style>
  <w:style w:type="character" w:customStyle="1" w:styleId="36">
    <w:name w:val="Знак Знак3"/>
    <w:basedOn w:val="a0"/>
    <w:uiPriority w:val="99"/>
    <w:semiHidden/>
    <w:locked/>
    <w:rsid w:val="00D0379E"/>
    <w:rPr>
      <w:rFonts w:ascii="Arial" w:hAnsi="Arial" w:cs="Times New Roman"/>
      <w:lang w:val="tr-TR" w:eastAsia="tr-TR" w:bidi="ar-EG"/>
    </w:rPr>
  </w:style>
  <w:style w:type="character" w:customStyle="1" w:styleId="29">
    <w:name w:val="Знак Знак2"/>
    <w:basedOn w:val="a0"/>
    <w:uiPriority w:val="99"/>
    <w:semiHidden/>
    <w:locked/>
    <w:rsid w:val="00D0379E"/>
    <w:rPr>
      <w:rFonts w:ascii="Courier New" w:hAnsi="Courier New" w:cs="Times New Roman"/>
      <w:lang w:val="ru-RU" w:eastAsia="ru-RU" w:bidi="ar-SA"/>
    </w:rPr>
  </w:style>
  <w:style w:type="character" w:customStyle="1" w:styleId="1d">
    <w:name w:val="Знак Знак1"/>
    <w:aliases w:val="Заголовок 7 Знак1"/>
    <w:basedOn w:val="a0"/>
    <w:uiPriority w:val="99"/>
    <w:locked/>
    <w:rsid w:val="00D0379E"/>
    <w:rPr>
      <w:rFonts w:ascii="Courier New" w:hAnsi="Courier New" w:cs="Courier New"/>
      <w:lang w:val="ru-RU" w:eastAsia="ru-RU" w:bidi="ar-SA"/>
    </w:rPr>
  </w:style>
  <w:style w:type="paragraph" w:customStyle="1" w:styleId="121">
    <w:name w:val="Знак1 Знак Знак Знак Знак Знак2"/>
    <w:basedOn w:val="a"/>
    <w:autoRedefine/>
    <w:uiPriority w:val="99"/>
    <w:rsid w:val="00D0379E"/>
    <w:pPr>
      <w:spacing w:after="160" w:line="240" w:lineRule="exact"/>
    </w:pPr>
    <w:rPr>
      <w:rFonts w:eastAsia="SimSun"/>
      <w:b/>
      <w:sz w:val="28"/>
      <w:lang w:val="en-US" w:eastAsia="en-US"/>
    </w:rPr>
  </w:style>
  <w:style w:type="character" w:styleId="aff5">
    <w:name w:val="FollowedHyperlink"/>
    <w:basedOn w:val="a0"/>
    <w:uiPriority w:val="99"/>
    <w:rsid w:val="00D0379E"/>
    <w:rPr>
      <w:rFonts w:cs="Times New Roman"/>
      <w:color w:val="800080"/>
      <w:u w:val="single"/>
    </w:rPr>
  </w:style>
  <w:style w:type="character" w:customStyle="1" w:styleId="1e">
    <w:name w:val="Обычный (веб) Знак1"/>
    <w:aliases w:val="Знак Знак Знак3,Обычный (Web) Знак2"/>
    <w:uiPriority w:val="99"/>
    <w:locked/>
    <w:rsid w:val="00D0379E"/>
    <w:rPr>
      <w:sz w:val="22"/>
      <w:lang w:eastAsia="en-US"/>
    </w:rPr>
  </w:style>
  <w:style w:type="character" w:customStyle="1" w:styleId="1f">
    <w:name w:val="Название Знак1"/>
    <w:basedOn w:val="a0"/>
    <w:uiPriority w:val="99"/>
    <w:rsid w:val="00D0379E"/>
    <w:rPr>
      <w:rFonts w:ascii="Cambria" w:hAnsi="Cambria" w:cs="Times New Roman"/>
      <w:color w:val="17365D"/>
      <w:spacing w:val="5"/>
      <w:kern w:val="28"/>
      <w:sz w:val="52"/>
      <w:szCs w:val="52"/>
      <w:lang w:eastAsia="en-US"/>
    </w:rPr>
  </w:style>
  <w:style w:type="character" w:customStyle="1" w:styleId="60">
    <w:name w:val="Заголовок 6 Знак"/>
    <w:basedOn w:val="a0"/>
    <w:link w:val="6"/>
    <w:uiPriority w:val="9"/>
    <w:rsid w:val="00D0379E"/>
    <w:rPr>
      <w:b/>
      <w:bCs/>
      <w:sz w:val="22"/>
      <w:szCs w:val="22"/>
    </w:rPr>
  </w:style>
  <w:style w:type="character" w:customStyle="1" w:styleId="postedin">
    <w:name w:val="posted_in"/>
    <w:basedOn w:val="a0"/>
    <w:rsid w:val="00D0379E"/>
  </w:style>
  <w:style w:type="character" w:customStyle="1" w:styleId="taggedas">
    <w:name w:val="tagged_as"/>
    <w:basedOn w:val="a0"/>
    <w:rsid w:val="00D0379E"/>
  </w:style>
  <w:style w:type="character" w:customStyle="1" w:styleId="f">
    <w:name w:val="f"/>
    <w:basedOn w:val="a0"/>
    <w:rsid w:val="00D0379E"/>
  </w:style>
  <w:style w:type="character" w:customStyle="1" w:styleId="normallink">
    <w:name w:val="normallink"/>
    <w:basedOn w:val="a0"/>
    <w:rsid w:val="00D0379E"/>
  </w:style>
  <w:style w:type="character" w:customStyle="1" w:styleId="ListParagraphChar">
    <w:name w:val="List Paragraph Char"/>
    <w:link w:val="18"/>
    <w:locked/>
    <w:rsid w:val="00A66F74"/>
    <w:rPr>
      <w:rFonts w:ascii="KZ Times New Roman" w:eastAsia="Calibri" w:hAnsi="KZ Times New Roman" w:cs="KZ Times New Roman"/>
    </w:rPr>
  </w:style>
  <w:style w:type="character" w:customStyle="1" w:styleId="TitleChar">
    <w:name w:val="Title Char"/>
    <w:uiPriority w:val="99"/>
    <w:locked/>
    <w:rsid w:val="00BA6F49"/>
    <w:rPr>
      <w:rFonts w:ascii="Times Kaz" w:hAnsi="Times Kaz"/>
      <w:b/>
      <w:sz w:val="24"/>
      <w:lang w:val="en-US" w:eastAsia="ru-RU"/>
    </w:rPr>
  </w:style>
  <w:style w:type="character" w:customStyle="1" w:styleId="BodyTextIndent2Char">
    <w:name w:val="Body Text Indent 2 Char"/>
    <w:uiPriority w:val="99"/>
    <w:locked/>
    <w:rsid w:val="00BA6F49"/>
    <w:rPr>
      <w:rFonts w:eastAsia="Times New Roman"/>
      <w:sz w:val="24"/>
      <w:lang w:val="ru-RU" w:eastAsia="ru-RU"/>
    </w:rPr>
  </w:style>
  <w:style w:type="paragraph" w:customStyle="1" w:styleId="aff6">
    <w:name w:val="Знак Знак Знак Знак Знак Знак Знак"/>
    <w:basedOn w:val="a"/>
    <w:autoRedefine/>
    <w:uiPriority w:val="99"/>
    <w:qFormat/>
    <w:rsid w:val="00BA6F49"/>
    <w:pPr>
      <w:spacing w:after="160" w:line="240" w:lineRule="exact"/>
    </w:pPr>
    <w:rPr>
      <w:sz w:val="28"/>
      <w:szCs w:val="20"/>
      <w:lang w:val="en-US" w:eastAsia="en-US"/>
    </w:rPr>
  </w:style>
  <w:style w:type="character" w:customStyle="1" w:styleId="NormalWebChar">
    <w:name w:val="Normal (Web) Char"/>
    <w:aliases w:val="Обычный (Web) Char,Знак Знак Char,Обычный (Web) Знак Char,Обычный (веб) Знак Знак Знак Char,Обычный (веб) Знак Знак Char,Обычный (веб) Знак Знак Знак1 Char,Обычный (Web)1 Char,Знак Знак3 Char,Знак Знак1 Знак Знак Char"/>
    <w:uiPriority w:val="99"/>
    <w:locked/>
    <w:rsid w:val="00BA6F49"/>
    <w:rPr>
      <w:sz w:val="24"/>
    </w:rPr>
  </w:style>
  <w:style w:type="character" w:customStyle="1" w:styleId="mw-cite-backlink">
    <w:name w:val="mw-cite-backlink"/>
    <w:uiPriority w:val="99"/>
    <w:rsid w:val="00BA6F49"/>
  </w:style>
  <w:style w:type="character" w:customStyle="1" w:styleId="cite-accessibility-label">
    <w:name w:val="cite-accessibility-label"/>
    <w:uiPriority w:val="99"/>
    <w:rsid w:val="00BA6F49"/>
  </w:style>
  <w:style w:type="character" w:customStyle="1" w:styleId="fn">
    <w:name w:val="fn"/>
    <w:uiPriority w:val="99"/>
    <w:rsid w:val="00BA6F49"/>
  </w:style>
  <w:style w:type="character" w:customStyle="1" w:styleId="citation">
    <w:name w:val="citation"/>
    <w:uiPriority w:val="99"/>
    <w:rsid w:val="00BA6F49"/>
  </w:style>
  <w:style w:type="character" w:customStyle="1" w:styleId="error">
    <w:name w:val="error"/>
    <w:uiPriority w:val="99"/>
    <w:rsid w:val="00BA6F49"/>
  </w:style>
  <w:style w:type="character" w:styleId="HTML1">
    <w:name w:val="HTML Code"/>
    <w:uiPriority w:val="99"/>
    <w:rsid w:val="00BA6F49"/>
    <w:rPr>
      <w:rFonts w:ascii="Courier New" w:hAnsi="Courier New" w:cs="Times New Roman"/>
      <w:sz w:val="20"/>
    </w:rPr>
  </w:style>
  <w:style w:type="character" w:customStyle="1" w:styleId="reference-accessdate">
    <w:name w:val="reference-accessdate"/>
    <w:uiPriority w:val="99"/>
    <w:rsid w:val="00BA6F49"/>
  </w:style>
  <w:style w:type="character" w:customStyle="1" w:styleId="FontStyle33">
    <w:name w:val="Font Style33"/>
    <w:uiPriority w:val="99"/>
    <w:rsid w:val="00BA6F49"/>
    <w:rPr>
      <w:rFonts w:ascii="Times New Roman" w:hAnsi="Times New Roman"/>
      <w:sz w:val="26"/>
    </w:rPr>
  </w:style>
  <w:style w:type="character" w:customStyle="1" w:styleId="FontStyle36">
    <w:name w:val="Font Style36"/>
    <w:uiPriority w:val="99"/>
    <w:rsid w:val="00BA6F49"/>
    <w:rPr>
      <w:rFonts w:ascii="Times New Roman" w:hAnsi="Times New Roman"/>
      <w:i/>
      <w:sz w:val="26"/>
    </w:rPr>
  </w:style>
  <w:style w:type="paragraph" w:customStyle="1" w:styleId="aff7">
    <w:name w:val="Стиль"/>
    <w:uiPriority w:val="99"/>
    <w:qFormat/>
    <w:rsid w:val="00BA6F49"/>
    <w:rPr>
      <w:sz w:val="24"/>
    </w:rPr>
  </w:style>
  <w:style w:type="paragraph" w:customStyle="1" w:styleId="2a">
    <w:name w:val="Знак Знак2 Знак"/>
    <w:basedOn w:val="a"/>
    <w:autoRedefine/>
    <w:uiPriority w:val="99"/>
    <w:qFormat/>
    <w:rsid w:val="00BA6F49"/>
    <w:pPr>
      <w:spacing w:after="160" w:line="240" w:lineRule="exact"/>
    </w:pPr>
    <w:rPr>
      <w:rFonts w:eastAsia="SimSun"/>
      <w:b/>
      <w:sz w:val="28"/>
      <w:lang w:val="en-US" w:eastAsia="en-US"/>
    </w:rPr>
  </w:style>
  <w:style w:type="paragraph" w:customStyle="1" w:styleId="1f0">
    <w:name w:val="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uiPriority w:val="99"/>
    <w:qFormat/>
    <w:rsid w:val="00BA6F49"/>
    <w:pPr>
      <w:spacing w:after="160" w:line="240" w:lineRule="exact"/>
    </w:pPr>
    <w:rPr>
      <w:sz w:val="28"/>
      <w:szCs w:val="20"/>
      <w:lang w:val="en-US" w:eastAsia="en-US"/>
    </w:rPr>
  </w:style>
  <w:style w:type="paragraph" w:customStyle="1" w:styleId="37">
    <w:name w:val="Обычный3"/>
    <w:uiPriority w:val="99"/>
    <w:qFormat/>
    <w:rsid w:val="00BA6F49"/>
    <w:pPr>
      <w:widowControl w:val="0"/>
    </w:pPr>
    <w:rPr>
      <w:rFonts w:ascii="KZ Times New Roman" w:hAnsi="KZ Times New Roman"/>
    </w:rPr>
  </w:style>
  <w:style w:type="paragraph" w:customStyle="1" w:styleId="msonormalcxspmiddle">
    <w:name w:val="msonormalcxspmiddle"/>
    <w:basedOn w:val="a"/>
    <w:uiPriority w:val="99"/>
    <w:qFormat/>
    <w:rsid w:val="00BA6F49"/>
    <w:pPr>
      <w:spacing w:before="100" w:beforeAutospacing="1" w:after="100" w:afterAutospacing="1"/>
    </w:pPr>
  </w:style>
  <w:style w:type="paragraph" w:styleId="aff8">
    <w:name w:val="List Number"/>
    <w:basedOn w:val="a"/>
    <w:uiPriority w:val="99"/>
    <w:rsid w:val="00BA6F49"/>
    <w:pPr>
      <w:tabs>
        <w:tab w:val="num" w:pos="900"/>
      </w:tabs>
      <w:spacing w:line="360" w:lineRule="auto"/>
      <w:ind w:left="900" w:hanging="360"/>
      <w:jc w:val="both"/>
    </w:pPr>
  </w:style>
  <w:style w:type="character" w:customStyle="1" w:styleId="1f1">
    <w:name w:val="Обычный1 Знак Знак"/>
    <w:uiPriority w:val="99"/>
    <w:locked/>
    <w:rsid w:val="00BA6F49"/>
    <w:rPr>
      <w:rFonts w:eastAsia="Times New Roman"/>
      <w:lang w:val="ru-RU" w:eastAsia="ru-RU"/>
    </w:rPr>
  </w:style>
  <w:style w:type="paragraph" w:styleId="aff9">
    <w:name w:val="List Bullet"/>
    <w:basedOn w:val="a"/>
    <w:uiPriority w:val="99"/>
    <w:rsid w:val="00BA6F49"/>
    <w:pPr>
      <w:tabs>
        <w:tab w:val="num" w:pos="360"/>
      </w:tabs>
      <w:ind w:left="360" w:hanging="360"/>
    </w:pPr>
    <w:rPr>
      <w:lang w:eastAsia="en-US"/>
    </w:rPr>
  </w:style>
  <w:style w:type="paragraph" w:customStyle="1" w:styleId="52">
    <w:name w:val="Абзац списка5"/>
    <w:basedOn w:val="a"/>
    <w:uiPriority w:val="99"/>
    <w:qFormat/>
    <w:rsid w:val="00BA6F49"/>
    <w:pPr>
      <w:spacing w:after="200" w:line="276" w:lineRule="auto"/>
      <w:ind w:left="720"/>
      <w:contextualSpacing/>
    </w:pPr>
    <w:rPr>
      <w:rFonts w:ascii="Calibri" w:hAnsi="Calibri"/>
      <w:sz w:val="22"/>
      <w:szCs w:val="22"/>
      <w:lang w:eastAsia="en-US"/>
    </w:rPr>
  </w:style>
  <w:style w:type="character" w:customStyle="1" w:styleId="Web1">
    <w:name w:val="Обычный (Web) Знак1"/>
    <w:aliases w:val="Обычный (Web) Знак Знак Знак"/>
    <w:uiPriority w:val="99"/>
    <w:locked/>
    <w:rsid w:val="00BA6F49"/>
    <w:rPr>
      <w:sz w:val="24"/>
    </w:rPr>
  </w:style>
  <w:style w:type="character" w:customStyle="1" w:styleId="ListParagraphChar1">
    <w:name w:val="List Paragraph Char1"/>
    <w:link w:val="62"/>
    <w:locked/>
    <w:rsid w:val="00BA6F49"/>
  </w:style>
  <w:style w:type="paragraph" w:customStyle="1" w:styleId="62">
    <w:name w:val="Абзац списка6"/>
    <w:basedOn w:val="a"/>
    <w:link w:val="ListParagraphChar1"/>
    <w:qFormat/>
    <w:rsid w:val="00BA6F49"/>
    <w:pPr>
      <w:spacing w:after="200" w:line="276" w:lineRule="auto"/>
      <w:ind w:left="720"/>
      <w:contextualSpacing/>
    </w:pPr>
    <w:rPr>
      <w:sz w:val="20"/>
      <w:szCs w:val="20"/>
    </w:rPr>
  </w:style>
  <w:style w:type="paragraph" w:customStyle="1" w:styleId="38">
    <w:name w:val="Без интервала3"/>
    <w:qFormat/>
    <w:rsid w:val="00BA6F49"/>
    <w:pPr>
      <w:widowControl w:val="0"/>
    </w:pPr>
    <w:rPr>
      <w:rFonts w:ascii="Arial Unicode MS" w:eastAsia="Arial Unicode MS" w:hAnsi="Arial Unicode MS" w:cs="Arial Unicode MS"/>
      <w:color w:val="000000"/>
      <w:sz w:val="24"/>
      <w:szCs w:val="24"/>
      <w:lang w:val="kk-KZ" w:eastAsia="kk-KZ"/>
    </w:rPr>
  </w:style>
  <w:style w:type="character" w:customStyle="1" w:styleId="affa">
    <w:name w:val="a"/>
    <w:basedOn w:val="a0"/>
    <w:rsid w:val="00BA6F49"/>
  </w:style>
  <w:style w:type="character" w:customStyle="1" w:styleId="af">
    <w:name w:val="Подзаголовок Знак"/>
    <w:basedOn w:val="a0"/>
    <w:link w:val="ae"/>
    <w:rsid w:val="00BA6F49"/>
    <w:rPr>
      <w:rFonts w:ascii="KZ Times New Roman" w:hAnsi="KZ Times New Roman"/>
      <w:b/>
      <w:sz w:val="24"/>
    </w:rPr>
  </w:style>
  <w:style w:type="paragraph" w:customStyle="1" w:styleId="Style5">
    <w:name w:val="Style5"/>
    <w:basedOn w:val="a"/>
    <w:rsid w:val="00BA6F49"/>
    <w:pPr>
      <w:widowControl w:val="0"/>
      <w:autoSpaceDE w:val="0"/>
      <w:autoSpaceDN w:val="0"/>
      <w:adjustRightInd w:val="0"/>
      <w:spacing w:line="234" w:lineRule="exact"/>
      <w:ind w:hanging="370"/>
      <w:jc w:val="both"/>
    </w:pPr>
  </w:style>
  <w:style w:type="character" w:customStyle="1" w:styleId="tlid-translation">
    <w:name w:val="tlid-translation"/>
    <w:rsid w:val="0033448B"/>
  </w:style>
  <w:style w:type="character" w:customStyle="1" w:styleId="markedcontent">
    <w:name w:val="markedcontent"/>
    <w:basedOn w:val="a0"/>
    <w:rsid w:val="001A4584"/>
  </w:style>
  <w:style w:type="character" w:customStyle="1" w:styleId="y2iqfc">
    <w:name w:val="y2iqfc"/>
    <w:basedOn w:val="a0"/>
    <w:rsid w:val="00A45E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7576">
      <w:bodyDiv w:val="1"/>
      <w:marLeft w:val="0"/>
      <w:marRight w:val="0"/>
      <w:marTop w:val="0"/>
      <w:marBottom w:val="0"/>
      <w:divBdr>
        <w:top w:val="none" w:sz="0" w:space="0" w:color="auto"/>
        <w:left w:val="none" w:sz="0" w:space="0" w:color="auto"/>
        <w:bottom w:val="none" w:sz="0" w:space="0" w:color="auto"/>
        <w:right w:val="none" w:sz="0" w:space="0" w:color="auto"/>
      </w:divBdr>
    </w:div>
    <w:div w:id="157117766">
      <w:bodyDiv w:val="1"/>
      <w:marLeft w:val="0"/>
      <w:marRight w:val="0"/>
      <w:marTop w:val="0"/>
      <w:marBottom w:val="0"/>
      <w:divBdr>
        <w:top w:val="none" w:sz="0" w:space="0" w:color="auto"/>
        <w:left w:val="none" w:sz="0" w:space="0" w:color="auto"/>
        <w:bottom w:val="none" w:sz="0" w:space="0" w:color="auto"/>
        <w:right w:val="none" w:sz="0" w:space="0" w:color="auto"/>
      </w:divBdr>
    </w:div>
    <w:div w:id="288240212">
      <w:bodyDiv w:val="1"/>
      <w:marLeft w:val="0"/>
      <w:marRight w:val="0"/>
      <w:marTop w:val="0"/>
      <w:marBottom w:val="0"/>
      <w:divBdr>
        <w:top w:val="none" w:sz="0" w:space="0" w:color="auto"/>
        <w:left w:val="none" w:sz="0" w:space="0" w:color="auto"/>
        <w:bottom w:val="none" w:sz="0" w:space="0" w:color="auto"/>
        <w:right w:val="none" w:sz="0" w:space="0" w:color="auto"/>
      </w:divBdr>
    </w:div>
    <w:div w:id="382826408">
      <w:bodyDiv w:val="1"/>
      <w:marLeft w:val="0"/>
      <w:marRight w:val="0"/>
      <w:marTop w:val="0"/>
      <w:marBottom w:val="0"/>
      <w:divBdr>
        <w:top w:val="none" w:sz="0" w:space="0" w:color="auto"/>
        <w:left w:val="none" w:sz="0" w:space="0" w:color="auto"/>
        <w:bottom w:val="none" w:sz="0" w:space="0" w:color="auto"/>
        <w:right w:val="none" w:sz="0" w:space="0" w:color="auto"/>
      </w:divBdr>
    </w:div>
    <w:div w:id="488137663">
      <w:bodyDiv w:val="1"/>
      <w:marLeft w:val="0"/>
      <w:marRight w:val="0"/>
      <w:marTop w:val="0"/>
      <w:marBottom w:val="0"/>
      <w:divBdr>
        <w:top w:val="none" w:sz="0" w:space="0" w:color="auto"/>
        <w:left w:val="none" w:sz="0" w:space="0" w:color="auto"/>
        <w:bottom w:val="none" w:sz="0" w:space="0" w:color="auto"/>
        <w:right w:val="none" w:sz="0" w:space="0" w:color="auto"/>
      </w:divBdr>
    </w:div>
    <w:div w:id="581456071">
      <w:bodyDiv w:val="1"/>
      <w:marLeft w:val="0"/>
      <w:marRight w:val="0"/>
      <w:marTop w:val="0"/>
      <w:marBottom w:val="0"/>
      <w:divBdr>
        <w:top w:val="none" w:sz="0" w:space="0" w:color="auto"/>
        <w:left w:val="none" w:sz="0" w:space="0" w:color="auto"/>
        <w:bottom w:val="none" w:sz="0" w:space="0" w:color="auto"/>
        <w:right w:val="none" w:sz="0" w:space="0" w:color="auto"/>
      </w:divBdr>
    </w:div>
    <w:div w:id="602374051">
      <w:bodyDiv w:val="1"/>
      <w:marLeft w:val="0"/>
      <w:marRight w:val="0"/>
      <w:marTop w:val="0"/>
      <w:marBottom w:val="0"/>
      <w:divBdr>
        <w:top w:val="none" w:sz="0" w:space="0" w:color="auto"/>
        <w:left w:val="none" w:sz="0" w:space="0" w:color="auto"/>
        <w:bottom w:val="none" w:sz="0" w:space="0" w:color="auto"/>
        <w:right w:val="none" w:sz="0" w:space="0" w:color="auto"/>
      </w:divBdr>
    </w:div>
    <w:div w:id="610819561">
      <w:bodyDiv w:val="1"/>
      <w:marLeft w:val="0"/>
      <w:marRight w:val="0"/>
      <w:marTop w:val="0"/>
      <w:marBottom w:val="0"/>
      <w:divBdr>
        <w:top w:val="none" w:sz="0" w:space="0" w:color="auto"/>
        <w:left w:val="none" w:sz="0" w:space="0" w:color="auto"/>
        <w:bottom w:val="none" w:sz="0" w:space="0" w:color="auto"/>
        <w:right w:val="none" w:sz="0" w:space="0" w:color="auto"/>
      </w:divBdr>
    </w:div>
    <w:div w:id="671031156">
      <w:bodyDiv w:val="1"/>
      <w:marLeft w:val="0"/>
      <w:marRight w:val="0"/>
      <w:marTop w:val="0"/>
      <w:marBottom w:val="0"/>
      <w:divBdr>
        <w:top w:val="none" w:sz="0" w:space="0" w:color="auto"/>
        <w:left w:val="none" w:sz="0" w:space="0" w:color="auto"/>
        <w:bottom w:val="none" w:sz="0" w:space="0" w:color="auto"/>
        <w:right w:val="none" w:sz="0" w:space="0" w:color="auto"/>
      </w:divBdr>
    </w:div>
    <w:div w:id="678655784">
      <w:bodyDiv w:val="1"/>
      <w:marLeft w:val="0"/>
      <w:marRight w:val="0"/>
      <w:marTop w:val="0"/>
      <w:marBottom w:val="0"/>
      <w:divBdr>
        <w:top w:val="none" w:sz="0" w:space="0" w:color="auto"/>
        <w:left w:val="none" w:sz="0" w:space="0" w:color="auto"/>
        <w:bottom w:val="none" w:sz="0" w:space="0" w:color="auto"/>
        <w:right w:val="none" w:sz="0" w:space="0" w:color="auto"/>
      </w:divBdr>
    </w:div>
    <w:div w:id="789326526">
      <w:bodyDiv w:val="1"/>
      <w:marLeft w:val="0"/>
      <w:marRight w:val="0"/>
      <w:marTop w:val="0"/>
      <w:marBottom w:val="0"/>
      <w:divBdr>
        <w:top w:val="none" w:sz="0" w:space="0" w:color="auto"/>
        <w:left w:val="none" w:sz="0" w:space="0" w:color="auto"/>
        <w:bottom w:val="none" w:sz="0" w:space="0" w:color="auto"/>
        <w:right w:val="none" w:sz="0" w:space="0" w:color="auto"/>
      </w:divBdr>
    </w:div>
    <w:div w:id="813982447">
      <w:bodyDiv w:val="1"/>
      <w:marLeft w:val="0"/>
      <w:marRight w:val="0"/>
      <w:marTop w:val="0"/>
      <w:marBottom w:val="0"/>
      <w:divBdr>
        <w:top w:val="none" w:sz="0" w:space="0" w:color="auto"/>
        <w:left w:val="none" w:sz="0" w:space="0" w:color="auto"/>
        <w:bottom w:val="none" w:sz="0" w:space="0" w:color="auto"/>
        <w:right w:val="none" w:sz="0" w:space="0" w:color="auto"/>
      </w:divBdr>
    </w:div>
    <w:div w:id="973947134">
      <w:bodyDiv w:val="1"/>
      <w:marLeft w:val="0"/>
      <w:marRight w:val="0"/>
      <w:marTop w:val="0"/>
      <w:marBottom w:val="0"/>
      <w:divBdr>
        <w:top w:val="none" w:sz="0" w:space="0" w:color="auto"/>
        <w:left w:val="none" w:sz="0" w:space="0" w:color="auto"/>
        <w:bottom w:val="none" w:sz="0" w:space="0" w:color="auto"/>
        <w:right w:val="none" w:sz="0" w:space="0" w:color="auto"/>
      </w:divBdr>
    </w:div>
    <w:div w:id="1045914455">
      <w:bodyDiv w:val="1"/>
      <w:marLeft w:val="0"/>
      <w:marRight w:val="0"/>
      <w:marTop w:val="0"/>
      <w:marBottom w:val="0"/>
      <w:divBdr>
        <w:top w:val="none" w:sz="0" w:space="0" w:color="auto"/>
        <w:left w:val="none" w:sz="0" w:space="0" w:color="auto"/>
        <w:bottom w:val="none" w:sz="0" w:space="0" w:color="auto"/>
        <w:right w:val="none" w:sz="0" w:space="0" w:color="auto"/>
      </w:divBdr>
    </w:div>
    <w:div w:id="1057321500">
      <w:bodyDiv w:val="1"/>
      <w:marLeft w:val="0"/>
      <w:marRight w:val="0"/>
      <w:marTop w:val="0"/>
      <w:marBottom w:val="0"/>
      <w:divBdr>
        <w:top w:val="none" w:sz="0" w:space="0" w:color="auto"/>
        <w:left w:val="none" w:sz="0" w:space="0" w:color="auto"/>
        <w:bottom w:val="none" w:sz="0" w:space="0" w:color="auto"/>
        <w:right w:val="none" w:sz="0" w:space="0" w:color="auto"/>
      </w:divBdr>
    </w:div>
    <w:div w:id="1132212418">
      <w:bodyDiv w:val="1"/>
      <w:marLeft w:val="0"/>
      <w:marRight w:val="0"/>
      <w:marTop w:val="0"/>
      <w:marBottom w:val="0"/>
      <w:divBdr>
        <w:top w:val="none" w:sz="0" w:space="0" w:color="auto"/>
        <w:left w:val="none" w:sz="0" w:space="0" w:color="auto"/>
        <w:bottom w:val="none" w:sz="0" w:space="0" w:color="auto"/>
        <w:right w:val="none" w:sz="0" w:space="0" w:color="auto"/>
      </w:divBdr>
    </w:div>
    <w:div w:id="1190491616">
      <w:bodyDiv w:val="1"/>
      <w:marLeft w:val="0"/>
      <w:marRight w:val="0"/>
      <w:marTop w:val="0"/>
      <w:marBottom w:val="0"/>
      <w:divBdr>
        <w:top w:val="none" w:sz="0" w:space="0" w:color="auto"/>
        <w:left w:val="none" w:sz="0" w:space="0" w:color="auto"/>
        <w:bottom w:val="none" w:sz="0" w:space="0" w:color="auto"/>
        <w:right w:val="none" w:sz="0" w:space="0" w:color="auto"/>
      </w:divBdr>
    </w:div>
    <w:div w:id="1214120466">
      <w:bodyDiv w:val="1"/>
      <w:marLeft w:val="0"/>
      <w:marRight w:val="0"/>
      <w:marTop w:val="0"/>
      <w:marBottom w:val="0"/>
      <w:divBdr>
        <w:top w:val="none" w:sz="0" w:space="0" w:color="auto"/>
        <w:left w:val="none" w:sz="0" w:space="0" w:color="auto"/>
        <w:bottom w:val="none" w:sz="0" w:space="0" w:color="auto"/>
        <w:right w:val="none" w:sz="0" w:space="0" w:color="auto"/>
      </w:divBdr>
    </w:div>
    <w:div w:id="1240094660">
      <w:bodyDiv w:val="1"/>
      <w:marLeft w:val="0"/>
      <w:marRight w:val="0"/>
      <w:marTop w:val="0"/>
      <w:marBottom w:val="0"/>
      <w:divBdr>
        <w:top w:val="none" w:sz="0" w:space="0" w:color="auto"/>
        <w:left w:val="none" w:sz="0" w:space="0" w:color="auto"/>
        <w:bottom w:val="none" w:sz="0" w:space="0" w:color="auto"/>
        <w:right w:val="none" w:sz="0" w:space="0" w:color="auto"/>
      </w:divBdr>
    </w:div>
    <w:div w:id="1404452965">
      <w:bodyDiv w:val="1"/>
      <w:marLeft w:val="0"/>
      <w:marRight w:val="0"/>
      <w:marTop w:val="0"/>
      <w:marBottom w:val="0"/>
      <w:divBdr>
        <w:top w:val="none" w:sz="0" w:space="0" w:color="auto"/>
        <w:left w:val="none" w:sz="0" w:space="0" w:color="auto"/>
        <w:bottom w:val="none" w:sz="0" w:space="0" w:color="auto"/>
        <w:right w:val="none" w:sz="0" w:space="0" w:color="auto"/>
      </w:divBdr>
    </w:div>
    <w:div w:id="1419908654">
      <w:bodyDiv w:val="1"/>
      <w:marLeft w:val="0"/>
      <w:marRight w:val="0"/>
      <w:marTop w:val="0"/>
      <w:marBottom w:val="0"/>
      <w:divBdr>
        <w:top w:val="none" w:sz="0" w:space="0" w:color="auto"/>
        <w:left w:val="none" w:sz="0" w:space="0" w:color="auto"/>
        <w:bottom w:val="none" w:sz="0" w:space="0" w:color="auto"/>
        <w:right w:val="none" w:sz="0" w:space="0" w:color="auto"/>
      </w:divBdr>
    </w:div>
    <w:div w:id="1461147437">
      <w:bodyDiv w:val="1"/>
      <w:marLeft w:val="0"/>
      <w:marRight w:val="0"/>
      <w:marTop w:val="0"/>
      <w:marBottom w:val="0"/>
      <w:divBdr>
        <w:top w:val="none" w:sz="0" w:space="0" w:color="auto"/>
        <w:left w:val="none" w:sz="0" w:space="0" w:color="auto"/>
        <w:bottom w:val="none" w:sz="0" w:space="0" w:color="auto"/>
        <w:right w:val="none" w:sz="0" w:space="0" w:color="auto"/>
      </w:divBdr>
    </w:div>
    <w:div w:id="1501239318">
      <w:bodyDiv w:val="1"/>
      <w:marLeft w:val="0"/>
      <w:marRight w:val="0"/>
      <w:marTop w:val="0"/>
      <w:marBottom w:val="0"/>
      <w:divBdr>
        <w:top w:val="none" w:sz="0" w:space="0" w:color="auto"/>
        <w:left w:val="none" w:sz="0" w:space="0" w:color="auto"/>
        <w:bottom w:val="none" w:sz="0" w:space="0" w:color="auto"/>
        <w:right w:val="none" w:sz="0" w:space="0" w:color="auto"/>
      </w:divBdr>
    </w:div>
    <w:div w:id="1537692260">
      <w:bodyDiv w:val="1"/>
      <w:marLeft w:val="0"/>
      <w:marRight w:val="0"/>
      <w:marTop w:val="0"/>
      <w:marBottom w:val="0"/>
      <w:divBdr>
        <w:top w:val="none" w:sz="0" w:space="0" w:color="auto"/>
        <w:left w:val="none" w:sz="0" w:space="0" w:color="auto"/>
        <w:bottom w:val="none" w:sz="0" w:space="0" w:color="auto"/>
        <w:right w:val="none" w:sz="0" w:space="0" w:color="auto"/>
      </w:divBdr>
    </w:div>
    <w:div w:id="1645815299">
      <w:bodyDiv w:val="1"/>
      <w:marLeft w:val="0"/>
      <w:marRight w:val="0"/>
      <w:marTop w:val="0"/>
      <w:marBottom w:val="0"/>
      <w:divBdr>
        <w:top w:val="none" w:sz="0" w:space="0" w:color="auto"/>
        <w:left w:val="none" w:sz="0" w:space="0" w:color="auto"/>
        <w:bottom w:val="none" w:sz="0" w:space="0" w:color="auto"/>
        <w:right w:val="none" w:sz="0" w:space="0" w:color="auto"/>
      </w:divBdr>
      <w:divsChild>
        <w:div w:id="1252082048">
          <w:marLeft w:val="0"/>
          <w:marRight w:val="0"/>
          <w:marTop w:val="0"/>
          <w:marBottom w:val="0"/>
          <w:divBdr>
            <w:top w:val="none" w:sz="0" w:space="0" w:color="auto"/>
            <w:left w:val="none" w:sz="0" w:space="0" w:color="auto"/>
            <w:bottom w:val="none" w:sz="0" w:space="0" w:color="auto"/>
            <w:right w:val="none" w:sz="0" w:space="0" w:color="auto"/>
          </w:divBdr>
          <w:divsChild>
            <w:div w:id="302468702">
              <w:marLeft w:val="0"/>
              <w:marRight w:val="0"/>
              <w:marTop w:val="0"/>
              <w:marBottom w:val="0"/>
              <w:divBdr>
                <w:top w:val="none" w:sz="0" w:space="0" w:color="auto"/>
                <w:left w:val="none" w:sz="0" w:space="0" w:color="auto"/>
                <w:bottom w:val="none" w:sz="0" w:space="0" w:color="auto"/>
                <w:right w:val="none" w:sz="0" w:space="0" w:color="auto"/>
              </w:divBdr>
            </w:div>
            <w:div w:id="405148914">
              <w:marLeft w:val="0"/>
              <w:marRight w:val="0"/>
              <w:marTop w:val="0"/>
              <w:marBottom w:val="0"/>
              <w:divBdr>
                <w:top w:val="none" w:sz="0" w:space="0" w:color="auto"/>
                <w:left w:val="none" w:sz="0" w:space="0" w:color="auto"/>
                <w:bottom w:val="none" w:sz="0" w:space="0" w:color="auto"/>
                <w:right w:val="none" w:sz="0" w:space="0" w:color="auto"/>
              </w:divBdr>
            </w:div>
            <w:div w:id="512720279">
              <w:marLeft w:val="0"/>
              <w:marRight w:val="0"/>
              <w:marTop w:val="0"/>
              <w:marBottom w:val="0"/>
              <w:divBdr>
                <w:top w:val="none" w:sz="0" w:space="0" w:color="auto"/>
                <w:left w:val="none" w:sz="0" w:space="0" w:color="auto"/>
                <w:bottom w:val="none" w:sz="0" w:space="0" w:color="auto"/>
                <w:right w:val="none" w:sz="0" w:space="0" w:color="auto"/>
              </w:divBdr>
            </w:div>
            <w:div w:id="1024212438">
              <w:marLeft w:val="0"/>
              <w:marRight w:val="0"/>
              <w:marTop w:val="0"/>
              <w:marBottom w:val="0"/>
              <w:divBdr>
                <w:top w:val="none" w:sz="0" w:space="0" w:color="auto"/>
                <w:left w:val="none" w:sz="0" w:space="0" w:color="auto"/>
                <w:bottom w:val="none" w:sz="0" w:space="0" w:color="auto"/>
                <w:right w:val="none" w:sz="0" w:space="0" w:color="auto"/>
              </w:divBdr>
            </w:div>
            <w:div w:id="1153835955">
              <w:marLeft w:val="0"/>
              <w:marRight w:val="0"/>
              <w:marTop w:val="0"/>
              <w:marBottom w:val="0"/>
              <w:divBdr>
                <w:top w:val="none" w:sz="0" w:space="0" w:color="auto"/>
                <w:left w:val="none" w:sz="0" w:space="0" w:color="auto"/>
                <w:bottom w:val="none" w:sz="0" w:space="0" w:color="auto"/>
                <w:right w:val="none" w:sz="0" w:space="0" w:color="auto"/>
              </w:divBdr>
            </w:div>
            <w:div w:id="1192455477">
              <w:marLeft w:val="0"/>
              <w:marRight w:val="0"/>
              <w:marTop w:val="0"/>
              <w:marBottom w:val="0"/>
              <w:divBdr>
                <w:top w:val="none" w:sz="0" w:space="0" w:color="auto"/>
                <w:left w:val="none" w:sz="0" w:space="0" w:color="auto"/>
                <w:bottom w:val="none" w:sz="0" w:space="0" w:color="auto"/>
                <w:right w:val="none" w:sz="0" w:space="0" w:color="auto"/>
              </w:divBdr>
            </w:div>
            <w:div w:id="1306162129">
              <w:marLeft w:val="0"/>
              <w:marRight w:val="0"/>
              <w:marTop w:val="0"/>
              <w:marBottom w:val="0"/>
              <w:divBdr>
                <w:top w:val="none" w:sz="0" w:space="0" w:color="auto"/>
                <w:left w:val="none" w:sz="0" w:space="0" w:color="auto"/>
                <w:bottom w:val="none" w:sz="0" w:space="0" w:color="auto"/>
                <w:right w:val="none" w:sz="0" w:space="0" w:color="auto"/>
              </w:divBdr>
            </w:div>
            <w:div w:id="1400403768">
              <w:marLeft w:val="0"/>
              <w:marRight w:val="0"/>
              <w:marTop w:val="0"/>
              <w:marBottom w:val="0"/>
              <w:divBdr>
                <w:top w:val="none" w:sz="0" w:space="0" w:color="auto"/>
                <w:left w:val="none" w:sz="0" w:space="0" w:color="auto"/>
                <w:bottom w:val="none" w:sz="0" w:space="0" w:color="auto"/>
                <w:right w:val="none" w:sz="0" w:space="0" w:color="auto"/>
              </w:divBdr>
            </w:div>
            <w:div w:id="167826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4247">
      <w:bodyDiv w:val="1"/>
      <w:marLeft w:val="0"/>
      <w:marRight w:val="0"/>
      <w:marTop w:val="0"/>
      <w:marBottom w:val="0"/>
      <w:divBdr>
        <w:top w:val="none" w:sz="0" w:space="0" w:color="auto"/>
        <w:left w:val="none" w:sz="0" w:space="0" w:color="auto"/>
        <w:bottom w:val="none" w:sz="0" w:space="0" w:color="auto"/>
        <w:right w:val="none" w:sz="0" w:space="0" w:color="auto"/>
      </w:divBdr>
    </w:div>
    <w:div w:id="1697928399">
      <w:bodyDiv w:val="1"/>
      <w:marLeft w:val="0"/>
      <w:marRight w:val="0"/>
      <w:marTop w:val="0"/>
      <w:marBottom w:val="0"/>
      <w:divBdr>
        <w:top w:val="none" w:sz="0" w:space="0" w:color="auto"/>
        <w:left w:val="none" w:sz="0" w:space="0" w:color="auto"/>
        <w:bottom w:val="none" w:sz="0" w:space="0" w:color="auto"/>
        <w:right w:val="none" w:sz="0" w:space="0" w:color="auto"/>
      </w:divBdr>
    </w:div>
    <w:div w:id="1752509565">
      <w:bodyDiv w:val="1"/>
      <w:marLeft w:val="0"/>
      <w:marRight w:val="0"/>
      <w:marTop w:val="0"/>
      <w:marBottom w:val="0"/>
      <w:divBdr>
        <w:top w:val="none" w:sz="0" w:space="0" w:color="auto"/>
        <w:left w:val="none" w:sz="0" w:space="0" w:color="auto"/>
        <w:bottom w:val="none" w:sz="0" w:space="0" w:color="auto"/>
        <w:right w:val="none" w:sz="0" w:space="0" w:color="auto"/>
      </w:divBdr>
    </w:div>
    <w:div w:id="1769152340">
      <w:bodyDiv w:val="1"/>
      <w:marLeft w:val="0"/>
      <w:marRight w:val="0"/>
      <w:marTop w:val="0"/>
      <w:marBottom w:val="0"/>
      <w:divBdr>
        <w:top w:val="none" w:sz="0" w:space="0" w:color="auto"/>
        <w:left w:val="none" w:sz="0" w:space="0" w:color="auto"/>
        <w:bottom w:val="none" w:sz="0" w:space="0" w:color="auto"/>
        <w:right w:val="none" w:sz="0" w:space="0" w:color="auto"/>
      </w:divBdr>
    </w:div>
    <w:div w:id="1777142245">
      <w:bodyDiv w:val="1"/>
      <w:marLeft w:val="0"/>
      <w:marRight w:val="0"/>
      <w:marTop w:val="0"/>
      <w:marBottom w:val="0"/>
      <w:divBdr>
        <w:top w:val="none" w:sz="0" w:space="0" w:color="auto"/>
        <w:left w:val="none" w:sz="0" w:space="0" w:color="auto"/>
        <w:bottom w:val="none" w:sz="0" w:space="0" w:color="auto"/>
        <w:right w:val="none" w:sz="0" w:space="0" w:color="auto"/>
      </w:divBdr>
    </w:div>
    <w:div w:id="1839077207">
      <w:bodyDiv w:val="1"/>
      <w:marLeft w:val="0"/>
      <w:marRight w:val="0"/>
      <w:marTop w:val="0"/>
      <w:marBottom w:val="0"/>
      <w:divBdr>
        <w:top w:val="none" w:sz="0" w:space="0" w:color="auto"/>
        <w:left w:val="none" w:sz="0" w:space="0" w:color="auto"/>
        <w:bottom w:val="none" w:sz="0" w:space="0" w:color="auto"/>
        <w:right w:val="none" w:sz="0" w:space="0" w:color="auto"/>
      </w:divBdr>
    </w:div>
    <w:div w:id="2038583796">
      <w:bodyDiv w:val="1"/>
      <w:marLeft w:val="0"/>
      <w:marRight w:val="0"/>
      <w:marTop w:val="0"/>
      <w:marBottom w:val="0"/>
      <w:divBdr>
        <w:top w:val="none" w:sz="0" w:space="0" w:color="auto"/>
        <w:left w:val="none" w:sz="0" w:space="0" w:color="auto"/>
        <w:bottom w:val="none" w:sz="0" w:space="0" w:color="auto"/>
        <w:right w:val="none" w:sz="0" w:space="0" w:color="auto"/>
      </w:divBdr>
    </w:div>
    <w:div w:id="204093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8AFE1-7650-4379-9228-980D6D5ED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2625</TotalTime>
  <Pages>30</Pages>
  <Words>8237</Words>
  <Characters>46957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«БЕКІТЕМІН»</vt:lpstr>
    </vt:vector>
  </TitlesOfParts>
  <Company>URFAK</Company>
  <LinksUpToDate>false</LinksUpToDate>
  <CharactersWithSpaces>55084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«БЕКІТЕМІН»</dc:title>
  <dc:creator>RAYXAN</dc:creator>
  <cp:lastModifiedBy>1</cp:lastModifiedBy>
  <cp:revision>452</cp:revision>
  <cp:lastPrinted>2022-09-19T05:43:00Z</cp:lastPrinted>
  <dcterms:created xsi:type="dcterms:W3CDTF">2020-01-20T08:38:00Z</dcterms:created>
  <dcterms:modified xsi:type="dcterms:W3CDTF">2025-10-23T09:21:00Z</dcterms:modified>
</cp:coreProperties>
</file>